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802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FA88121" w14:textId="77777777" w:rsidR="00780214" w:rsidRPr="00C27AA1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1D3FB1" w14:textId="0804BACF" w:rsidR="00C27AA1" w:rsidRPr="003B466F" w:rsidRDefault="00C27AA1" w:rsidP="00C27A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inicio del Proyecto APT, mis intereses tenían un enfoque al desarrollo de software y programación. Con la experiencia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Stockify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estos intereses se ampliaron hacia áreas de gestión, arquitectura de soluciones y revisión de los avances del proyecto.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3A208DB9" w14:textId="77777777" w:rsidR="00780214" w:rsidRPr="007802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C03C884" w14:textId="77777777" w:rsidR="00780214" w:rsidRPr="00780214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6FF58C9E" w:rsidR="00761B8A" w:rsidRPr="003B466F" w:rsidRDefault="00C27AA1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influyó directamente en la relevancia de documentar y concretar evidencias de las tareas asociadas basando los resultados y seguimientos en la metodología Scrum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41F63460" w:rsidR="003C1CA6" w:rsidRDefault="003C1C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D44267C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A56EDC9" w14:textId="11349092" w:rsidR="00DE4E07" w:rsidRPr="00780214" w:rsidRDefault="00761B8A" w:rsidP="00DE4E0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0116699" w14:textId="77777777" w:rsidR="00780214" w:rsidRPr="00DE4E07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22E0BF" w14:textId="3AF54FFD" w:rsidR="00DE4E07" w:rsidRDefault="00DE4E07" w:rsidP="00DE4E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Durante el proyecto, confirmé fortalezas como aprendizaje, compromiso con la entrega de resultados, gestión de riesgos temprana y comunicación constante en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meeting, que fueron un apoyo en el proyecto. Sin embargo, percibí debilidades de desarrollo y diseño UX/UI en las que aún no tengo la suficiente experiencia en lo personal</w:t>
            </w:r>
            <w:r w:rsidR="003C1C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A5DF7BF" w14:textId="77777777" w:rsidR="003C1CA6" w:rsidRPr="00DE4E07" w:rsidRDefault="003C1CA6" w:rsidP="00DE4E0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802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5089C58" w14:textId="77777777" w:rsidR="00780214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FE05D2" w14:textId="041782FB" w:rsidR="00780214" w:rsidRPr="00780214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0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potenciar mis fortalezas, planeo continuar participando en proyectos colaborativos que involucren gestión, comunicación y evidencias de los resultados del proyecto.</w:t>
            </w:r>
          </w:p>
          <w:p w14:paraId="5C2CD8EA" w14:textId="77777777" w:rsidR="003C1CA6" w:rsidRPr="003B466F" w:rsidRDefault="003C1CA6" w:rsidP="003C1C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7802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96D0045" w14:textId="77777777" w:rsidR="00780214" w:rsidRPr="003C1CA6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A60AE4" w14:textId="5AA9D2C1" w:rsidR="003C1CA6" w:rsidRPr="003B466F" w:rsidRDefault="003C1CA6" w:rsidP="003C1C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mis debilidades, implementaré mucha disciplina en adquirir y practicar el conocimiento dedicado a las áreas de integración, arquitectura y programación y establecer rutinas de </w:t>
            </w:r>
            <w:proofErr w:type="spellStart"/>
            <w:r w:rsidR="00780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="007802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verificar y mejorar los procesos.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24199300" w:rsidR="00780214" w:rsidRDefault="00780214">
      <w:pPr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br w:type="page"/>
      </w: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802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0B2143B" w14:textId="77777777" w:rsidR="00780214" w:rsidRPr="00780214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6BB678" w14:textId="7AB488C1" w:rsidR="00780214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Tras el proyecto APT, traía en mente roles generales de desarrollo, pero ahora me visualizo en posiciones mas especializadas, como Full-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DevOps, Scrum Master.</w:t>
            </w:r>
          </w:p>
          <w:p w14:paraId="4C31A5C6" w14:textId="77777777" w:rsidR="00780214" w:rsidRPr="003B466F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7802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7C715B" w14:textId="1A7BFA43" w:rsidR="00780214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434122" w14:textId="7DCEADC4" w:rsidR="00780214" w:rsidRPr="003B466F" w:rsidRDefault="00780214" w:rsidP="007802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imagino trabajando en una empresa tecnológica que utilice metodologías ágiles, liderando proyectos que integren arquitectura escalable y automatización, contribuyendo al impacto en la eficiencia operativa de los negocios</w:t>
            </w:r>
            <w:r w:rsidR="00EA37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3CB7D4A4" w:rsidR="00780214" w:rsidRDefault="00780214">
      <w:pPr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  <w:br w:type="page"/>
      </w:r>
    </w:p>
    <w:p w14:paraId="736571D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09A50ED" w14:textId="77777777" w:rsidR="00170557" w:rsidRPr="0017055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BFF7C4A" w14:textId="59AAA32B" w:rsidR="00761B8A" w:rsidRPr="00EA37B6" w:rsidRDefault="00EA37B6" w:rsidP="0017055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br/>
            </w:r>
            <w:r w:rsidR="001705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Entre aspectos positivos del trabajo en equipo destaco la colaboración efectiva en etapas críticas, el uso de herramientas profesionales como jira, </w:t>
            </w:r>
            <w:proofErr w:type="spellStart"/>
            <w:r w:rsidR="001705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Bitucket</w:t>
            </w:r>
            <w:proofErr w:type="spellEnd"/>
            <w:r w:rsidR="001705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="001705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Github</w:t>
            </w:r>
            <w:proofErr w:type="spellEnd"/>
            <w:r w:rsidR="001705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con la disposición para resolver problemas técnicos complejos.</w:t>
            </w:r>
          </w:p>
          <w:p w14:paraId="3DC77352" w14:textId="63D9BFAE" w:rsidR="00EA37B6" w:rsidRPr="00EA37B6" w:rsidRDefault="00EA37B6" w:rsidP="00EA37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BCC06F" w14:textId="77777777" w:rsidR="00EA37B6" w:rsidRDefault="00EA37B6" w:rsidP="00EA37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AFD7FF" w14:textId="1A3775F9" w:rsidR="00EA37B6" w:rsidRPr="00EA37B6" w:rsidRDefault="00EA37B6" w:rsidP="00EA37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2CDBF5" w14:textId="77777777" w:rsidR="0004606F" w:rsidRPr="0004606F" w:rsidRDefault="00761B8A" w:rsidP="0017055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FC548FE" w14:textId="3CFF36D9" w:rsidR="00170557" w:rsidRDefault="00170557" w:rsidP="0004606F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2858645A" w14:textId="4C9FC12E" w:rsidR="00170557" w:rsidRPr="00170557" w:rsidRDefault="00170557" w:rsidP="00170557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>
              <w:rPr>
                <w:color w:val="767171" w:themeColor="background2" w:themeShade="80"/>
                <w:sz w:val="24"/>
                <w:szCs w:val="24"/>
              </w:rPr>
              <w:t xml:space="preserve">En aspectos negativos, identifiqué la falta de constancia en las reuniones diarias, la dependencia de roles críticos y la gestión reactiva de riesgos en los primeros </w:t>
            </w:r>
            <w:proofErr w:type="spellStart"/>
            <w:r>
              <w:rPr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>
              <w:rPr>
                <w:color w:val="767171" w:themeColor="background2" w:themeShade="80"/>
                <w:sz w:val="24"/>
                <w:szCs w:val="24"/>
              </w:rPr>
              <w:t xml:space="preserve">. Para mejorar en futuros contextos laborales, debo reforzar la comunicación proactiva, promover la distribución equitativa de tareas y asegurar la formalización de ceremonias ágiles, garantizando trazabilidad </w:t>
            </w:r>
            <w:r w:rsidR="00C6513E">
              <w:rPr>
                <w:color w:val="767171" w:themeColor="background2" w:themeShade="80"/>
                <w:sz w:val="24"/>
                <w:szCs w:val="24"/>
              </w:rPr>
              <w:t>y compromiso desde el inicio.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45076">
    <w:abstractNumId w:val="3"/>
  </w:num>
  <w:num w:numId="2" w16cid:durableId="117771562">
    <w:abstractNumId w:val="8"/>
  </w:num>
  <w:num w:numId="3" w16cid:durableId="2067679565">
    <w:abstractNumId w:val="12"/>
  </w:num>
  <w:num w:numId="4" w16cid:durableId="25302479">
    <w:abstractNumId w:val="28"/>
  </w:num>
  <w:num w:numId="5" w16cid:durableId="1660305747">
    <w:abstractNumId w:val="30"/>
  </w:num>
  <w:num w:numId="6" w16cid:durableId="158235375">
    <w:abstractNumId w:val="4"/>
  </w:num>
  <w:num w:numId="7" w16cid:durableId="1217208342">
    <w:abstractNumId w:val="11"/>
  </w:num>
  <w:num w:numId="8" w16cid:durableId="505246534">
    <w:abstractNumId w:val="19"/>
  </w:num>
  <w:num w:numId="9" w16cid:durableId="588277420">
    <w:abstractNumId w:val="15"/>
  </w:num>
  <w:num w:numId="10" w16cid:durableId="1223449126">
    <w:abstractNumId w:val="9"/>
  </w:num>
  <w:num w:numId="11" w16cid:durableId="2117016866">
    <w:abstractNumId w:val="24"/>
  </w:num>
  <w:num w:numId="12" w16cid:durableId="652100666">
    <w:abstractNumId w:val="35"/>
  </w:num>
  <w:num w:numId="13" w16cid:durableId="214892908">
    <w:abstractNumId w:val="29"/>
  </w:num>
  <w:num w:numId="14" w16cid:durableId="865798020">
    <w:abstractNumId w:val="1"/>
  </w:num>
  <w:num w:numId="15" w16cid:durableId="716785617">
    <w:abstractNumId w:val="36"/>
  </w:num>
  <w:num w:numId="16" w16cid:durableId="1165321074">
    <w:abstractNumId w:val="21"/>
  </w:num>
  <w:num w:numId="17" w16cid:durableId="829177575">
    <w:abstractNumId w:val="17"/>
  </w:num>
  <w:num w:numId="18" w16cid:durableId="1470629444">
    <w:abstractNumId w:val="31"/>
  </w:num>
  <w:num w:numId="19" w16cid:durableId="398359278">
    <w:abstractNumId w:val="10"/>
  </w:num>
  <w:num w:numId="20" w16cid:durableId="2012826601">
    <w:abstractNumId w:val="39"/>
  </w:num>
  <w:num w:numId="21" w16cid:durableId="27263054">
    <w:abstractNumId w:val="34"/>
  </w:num>
  <w:num w:numId="22" w16cid:durableId="481509809">
    <w:abstractNumId w:val="13"/>
  </w:num>
  <w:num w:numId="23" w16cid:durableId="978418413">
    <w:abstractNumId w:val="14"/>
  </w:num>
  <w:num w:numId="24" w16cid:durableId="749153183">
    <w:abstractNumId w:val="5"/>
  </w:num>
  <w:num w:numId="25" w16cid:durableId="1005480524">
    <w:abstractNumId w:val="16"/>
  </w:num>
  <w:num w:numId="26" w16cid:durableId="1513109233">
    <w:abstractNumId w:val="20"/>
  </w:num>
  <w:num w:numId="27" w16cid:durableId="1394547963">
    <w:abstractNumId w:val="23"/>
  </w:num>
  <w:num w:numId="28" w16cid:durableId="326833833">
    <w:abstractNumId w:val="0"/>
  </w:num>
  <w:num w:numId="29" w16cid:durableId="1221020060">
    <w:abstractNumId w:val="18"/>
  </w:num>
  <w:num w:numId="30" w16cid:durableId="1940866570">
    <w:abstractNumId w:val="22"/>
  </w:num>
  <w:num w:numId="31" w16cid:durableId="1399786277">
    <w:abstractNumId w:val="2"/>
  </w:num>
  <w:num w:numId="32" w16cid:durableId="608856818">
    <w:abstractNumId w:val="7"/>
  </w:num>
  <w:num w:numId="33" w16cid:durableId="1619066901">
    <w:abstractNumId w:val="32"/>
  </w:num>
  <w:num w:numId="34" w16cid:durableId="707416186">
    <w:abstractNumId w:val="38"/>
  </w:num>
  <w:num w:numId="35" w16cid:durableId="1025056736">
    <w:abstractNumId w:val="6"/>
  </w:num>
  <w:num w:numId="36" w16cid:durableId="749697206">
    <w:abstractNumId w:val="25"/>
  </w:num>
  <w:num w:numId="37" w16cid:durableId="686952867">
    <w:abstractNumId w:val="37"/>
  </w:num>
  <w:num w:numId="38" w16cid:durableId="1660814232">
    <w:abstractNumId w:val="27"/>
  </w:num>
  <w:num w:numId="39" w16cid:durableId="570502383">
    <w:abstractNumId w:val="26"/>
  </w:num>
  <w:num w:numId="40" w16cid:durableId="4537965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06F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557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1CA6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4C4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214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27AA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13E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DCE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4E07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37B6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654</Words>
  <Characters>3321</Characters>
  <Application>Microsoft Office Word</Application>
  <DocSecurity>0</DocSecurity>
  <Lines>166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NESTOR FELIPE BARRERA MIRANDA</cp:lastModifiedBy>
  <cp:revision>45</cp:revision>
  <cp:lastPrinted>2019-12-16T20:10:00Z</cp:lastPrinted>
  <dcterms:created xsi:type="dcterms:W3CDTF">2021-12-31T12:50:00Z</dcterms:created>
  <dcterms:modified xsi:type="dcterms:W3CDTF">2025-11-29T23:55:00Z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