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6F7127" w14:textId="77777777" w:rsidR="00B94821" w:rsidRPr="002E2D79" w:rsidRDefault="00B94821" w:rsidP="002E2D79">
      <w:pPr>
        <w:pStyle w:val="af5"/>
        <w:spacing w:line="360" w:lineRule="auto"/>
        <w:ind w:firstLineChars="200" w:firstLine="480"/>
        <w:rPr>
          <w:rFonts w:ascii="黑体" w:eastAsia="黑体" w:hAnsi="黑体"/>
        </w:rPr>
      </w:pPr>
    </w:p>
    <w:p w14:paraId="4869FA82" w14:textId="77777777" w:rsidR="007652E7" w:rsidRPr="002E2D79" w:rsidRDefault="007652E7" w:rsidP="002E2D79">
      <w:pPr>
        <w:pStyle w:val="af5"/>
        <w:spacing w:line="360" w:lineRule="auto"/>
        <w:ind w:firstLineChars="200" w:firstLine="482"/>
        <w:rPr>
          <w:rFonts w:ascii="黑体" w:eastAsia="黑体" w:hAnsi="黑体"/>
          <w:b/>
          <w:color w:val="000000"/>
        </w:rPr>
      </w:pPr>
    </w:p>
    <w:p w14:paraId="24BC21AC" w14:textId="77777777" w:rsidR="00D21CEF" w:rsidRPr="002E2D79" w:rsidRDefault="00D21CEF" w:rsidP="002E2D79">
      <w:pPr>
        <w:pStyle w:val="af5"/>
        <w:spacing w:line="360" w:lineRule="auto"/>
        <w:ind w:firstLineChars="200" w:firstLine="482"/>
        <w:rPr>
          <w:rFonts w:ascii="黑体" w:eastAsia="黑体" w:hAnsi="黑体"/>
          <w:b/>
          <w:color w:val="000000"/>
        </w:rPr>
      </w:pPr>
    </w:p>
    <w:p w14:paraId="60649228" w14:textId="4ECD901F" w:rsidR="007652E7" w:rsidRPr="00E26ADD" w:rsidRDefault="009938F0">
      <w:pPr>
        <w:ind w:firstLine="480"/>
        <w:jc w:val="center"/>
        <w:rPr>
          <w:rFonts w:eastAsia="楷体_GB2312"/>
          <w:b/>
          <w:color w:val="000000"/>
        </w:rPr>
      </w:pPr>
      <w:r>
        <w:rPr>
          <w:noProof/>
        </w:rPr>
        <w:drawing>
          <wp:inline distT="0" distB="0" distL="0" distR="0" wp14:anchorId="6495631C" wp14:editId="774FE33D">
            <wp:extent cx="3753485"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786765"/>
                    </a:xfrm>
                    <a:prstGeom prst="rect">
                      <a:avLst/>
                    </a:prstGeom>
                    <a:noFill/>
                    <a:ln>
                      <a:noFill/>
                    </a:ln>
                  </pic:spPr>
                </pic:pic>
              </a:graphicData>
            </a:graphic>
          </wp:inline>
        </w:drawing>
      </w:r>
    </w:p>
    <w:p w14:paraId="0D47FE19" w14:textId="1B007D4C" w:rsidR="007652E7" w:rsidRPr="00AD798E" w:rsidRDefault="007652E7" w:rsidP="00AD798E">
      <w:pPr>
        <w:pStyle w:val="af5"/>
        <w:spacing w:line="360" w:lineRule="auto"/>
        <w:ind w:firstLineChars="200" w:firstLine="1044"/>
        <w:jc w:val="center"/>
        <w:rPr>
          <w:rFonts w:ascii="黑体" w:eastAsia="黑体" w:hAnsi="黑体"/>
          <w:b/>
          <w:bCs/>
          <w:sz w:val="52"/>
          <w:szCs w:val="52"/>
        </w:rPr>
      </w:pPr>
    </w:p>
    <w:p w14:paraId="1DEBB856" w14:textId="77777777" w:rsidR="007652E7" w:rsidRPr="00AD798E" w:rsidRDefault="007652E7" w:rsidP="00AD798E">
      <w:pPr>
        <w:pStyle w:val="af5"/>
        <w:spacing w:line="360" w:lineRule="auto"/>
        <w:ind w:firstLineChars="200" w:firstLine="1044"/>
        <w:jc w:val="center"/>
        <w:rPr>
          <w:rFonts w:ascii="黑体" w:eastAsia="黑体" w:hAnsi="黑体"/>
          <w:b/>
          <w:bCs/>
          <w:sz w:val="52"/>
          <w:szCs w:val="52"/>
        </w:rPr>
      </w:pPr>
      <w:commentRangeStart w:id="0"/>
      <w:r w:rsidRPr="00AD798E">
        <w:rPr>
          <w:rFonts w:ascii="黑体" w:eastAsia="黑体" w:hAnsi="黑体"/>
          <w:b/>
          <w:bCs/>
          <w:sz w:val="52"/>
          <w:szCs w:val="52"/>
        </w:rPr>
        <w:t>博士/硕士</w:t>
      </w:r>
      <w:commentRangeEnd w:id="0"/>
      <w:r w:rsidR="001B0F21" w:rsidRPr="00AD798E">
        <w:rPr>
          <w:rStyle w:val="ab"/>
          <w:rFonts w:ascii="黑体" w:eastAsia="黑体" w:hAnsi="黑体"/>
          <w:b/>
          <w:bCs/>
          <w:sz w:val="52"/>
          <w:szCs w:val="52"/>
          <w:lang w:val="x-none" w:eastAsia="x-none"/>
        </w:rPr>
        <w:commentReference w:id="0"/>
      </w:r>
      <w:r w:rsidRPr="00AD798E">
        <w:rPr>
          <w:rFonts w:ascii="黑体" w:eastAsia="黑体" w:hAnsi="黑体"/>
          <w:b/>
          <w:bCs/>
          <w:sz w:val="52"/>
          <w:szCs w:val="52"/>
        </w:rPr>
        <w:t>学位论文</w:t>
      </w:r>
    </w:p>
    <w:p w14:paraId="0E07CA7C" w14:textId="77777777" w:rsidR="007652E7" w:rsidRPr="00AD798E" w:rsidRDefault="007652E7" w:rsidP="00AD798E">
      <w:pPr>
        <w:pStyle w:val="af5"/>
        <w:spacing w:line="480" w:lineRule="auto"/>
        <w:ind w:firstLineChars="200" w:firstLine="480"/>
        <w:jc w:val="center"/>
        <w:rPr>
          <w:u w:val="single"/>
        </w:rPr>
      </w:pPr>
    </w:p>
    <w:p w14:paraId="5BEF9DEF" w14:textId="0193664D" w:rsidR="007652E7" w:rsidRPr="00AD798E" w:rsidRDefault="009938F0" w:rsidP="00AD798E">
      <w:pPr>
        <w:pStyle w:val="af5"/>
        <w:spacing w:line="480" w:lineRule="auto"/>
        <w:ind w:firstLineChars="200" w:firstLine="602"/>
        <w:jc w:val="center"/>
        <w:rPr>
          <w:sz w:val="28"/>
          <w:u w:val="single"/>
        </w:rPr>
      </w:pPr>
      <w:bookmarkStart w:id="1" w:name="论文标题"/>
      <w:r w:rsidRPr="00AD798E">
        <w:rPr>
          <w:rFonts w:eastAsia="黑体" w:hint="eastAsia"/>
          <w:b/>
          <w:bCs/>
          <w:sz w:val="30"/>
          <w:szCs w:val="30"/>
          <w:u w:val="single"/>
        </w:rPr>
        <w:t>母猪产后瘫痪发生的原因分析及其诊断和防治</w:t>
      </w:r>
    </w:p>
    <w:bookmarkEnd w:id="1"/>
    <w:p w14:paraId="128ABE15" w14:textId="77777777" w:rsidR="007652E7" w:rsidRPr="00AD798E" w:rsidRDefault="007652E7" w:rsidP="00AD798E">
      <w:pPr>
        <w:pStyle w:val="af5"/>
        <w:spacing w:line="480" w:lineRule="auto"/>
        <w:ind w:firstLineChars="200" w:firstLine="480"/>
        <w:jc w:val="center"/>
        <w:rPr>
          <w:u w:val="single"/>
        </w:rPr>
      </w:pPr>
    </w:p>
    <w:p w14:paraId="6FAAE073" w14:textId="77777777" w:rsidR="007652E7" w:rsidRPr="00AD798E" w:rsidRDefault="007652E7" w:rsidP="00AD798E">
      <w:pPr>
        <w:pStyle w:val="af5"/>
        <w:spacing w:line="480" w:lineRule="auto"/>
        <w:ind w:firstLineChars="200" w:firstLine="480"/>
        <w:jc w:val="center"/>
        <w:rPr>
          <w:u w:val="single"/>
        </w:rPr>
      </w:pPr>
    </w:p>
    <w:p w14:paraId="09719E28" w14:textId="73DE2647" w:rsidR="007652E7" w:rsidRPr="00E26ADD" w:rsidRDefault="007652E7" w:rsidP="00E0610F">
      <w:pPr>
        <w:pStyle w:val="af3"/>
      </w:pPr>
      <w:r w:rsidRPr="00E26ADD">
        <w:t>作者姓名</w:t>
      </w:r>
      <w:r w:rsidR="00265B2E" w:rsidRPr="00E26ADD">
        <w:t>:</w:t>
      </w:r>
      <w:r w:rsidR="00265B2E">
        <w:tab/>
      </w:r>
      <w:r w:rsidRP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900FDD">
        <w:rPr>
          <w:u w:val="single"/>
        </w:rPr>
        <w:t xml:space="preserve"> </w:t>
      </w:r>
      <w:r w:rsidR="009938F0" w:rsidRPr="00E0610F">
        <w:rPr>
          <w:u w:val="single"/>
        </w:rPr>
        <w:t xml:space="preserve">  </w:t>
      </w:r>
      <w:commentRangeStart w:id="2"/>
      <w:r w:rsidR="009938F0" w:rsidRPr="00E0610F">
        <w:rPr>
          <w:rFonts w:hint="eastAsia"/>
          <w:u w:val="single"/>
        </w:rPr>
        <w:t>华农</w:t>
      </w:r>
      <w:r w:rsidR="00824CAD" w:rsidRPr="00E0610F">
        <w:rPr>
          <w:rFonts w:hint="eastAsia"/>
          <w:u w:val="single"/>
        </w:rPr>
        <w:t>哥哥</w:t>
      </w:r>
      <w:commentRangeEnd w:id="2"/>
      <w:r w:rsidR="00473E3F">
        <w:rPr>
          <w:rStyle w:val="ab"/>
          <w:b w:val="0"/>
          <w:bCs w:val="0"/>
          <w:lang w:val="x-none" w:eastAsia="x-none"/>
        </w:rPr>
        <w:commentReference w:id="2"/>
      </w:r>
      <w:r w:rsidRP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A857FE">
        <w:rPr>
          <w:u w:val="single"/>
        </w:rPr>
        <w:t xml:space="preserve"> </w:t>
      </w:r>
      <w:r w:rsidR="009938F0" w:rsidRPr="00E0610F">
        <w:rPr>
          <w:u w:val="single"/>
        </w:rPr>
        <w:t xml:space="preserve"> </w:t>
      </w:r>
      <w:r w:rsidR="00265B2E" w:rsidRPr="00E0610F">
        <w:rPr>
          <w:u w:val="single"/>
        </w:rPr>
        <w:tab/>
      </w:r>
    </w:p>
    <w:p w14:paraId="66CD1A1A" w14:textId="25D705DE" w:rsidR="007652E7" w:rsidRDefault="007652E7" w:rsidP="00E0610F">
      <w:pPr>
        <w:pStyle w:val="af3"/>
        <w:rPr>
          <w:u w:val="single"/>
        </w:rPr>
      </w:pPr>
      <w:r w:rsidRPr="00E26ADD">
        <w:t>指导教师</w:t>
      </w:r>
      <w:r w:rsidRPr="00E26ADD">
        <w:t>:</w:t>
      </w:r>
      <w:r w:rsidR="00265B2E">
        <w:tab/>
      </w:r>
      <w:r w:rsidRPr="00E0610F">
        <w:rPr>
          <w:u w:val="single"/>
        </w:rPr>
        <w:t xml:space="preserve"> </w:t>
      </w:r>
      <w:r w:rsidR="00730933">
        <w:rPr>
          <w:u w:val="single"/>
        </w:rPr>
        <w:t xml:space="preserve"> </w:t>
      </w:r>
      <w:r w:rsidR="006B348E">
        <w:rPr>
          <w:u w:val="single"/>
        </w:rPr>
        <w:t xml:space="preserve">    </w:t>
      </w:r>
      <w:r w:rsidR="00976881">
        <w:rPr>
          <w:u w:val="single"/>
        </w:rPr>
        <w:t xml:space="preserve"> </w:t>
      </w:r>
      <w:commentRangeStart w:id="3"/>
      <w:r w:rsidR="007A3D6B" w:rsidRPr="00E0610F">
        <w:rPr>
          <w:rFonts w:hint="eastAsia"/>
          <w:u w:val="single"/>
        </w:rPr>
        <w:t>华农爷爷</w:t>
      </w:r>
      <w:r w:rsidR="007A3D6B" w:rsidRPr="00E0610F">
        <w:rPr>
          <w:rFonts w:hint="eastAsia"/>
          <w:u w:val="single"/>
        </w:rPr>
        <w:t xml:space="preserve"> </w:t>
      </w:r>
      <w:r w:rsidR="00265B2E" w:rsidRPr="00E0610F">
        <w:rPr>
          <w:u w:val="single"/>
        </w:rPr>
        <w:t xml:space="preserve"> </w:t>
      </w:r>
      <w:r w:rsidR="007A3D6B" w:rsidRPr="00E0610F">
        <w:rPr>
          <w:rFonts w:hint="eastAsia"/>
          <w:u w:val="single"/>
        </w:rPr>
        <w:t>副</w:t>
      </w:r>
      <w:r w:rsidR="006B348E">
        <w:rPr>
          <w:rFonts w:hint="eastAsia"/>
          <w:u w:val="single"/>
        </w:rPr>
        <w:t>教授</w:t>
      </w:r>
      <w:r w:rsidR="00265B2E" w:rsidRPr="00211A4F">
        <w:rPr>
          <w:rFonts w:hint="eastAsia"/>
          <w:u w:val="single"/>
        </w:rPr>
        <w:t xml:space="preserve"> </w:t>
      </w:r>
      <w:r w:rsidR="007A3D6B" w:rsidRPr="00211A4F">
        <w:rPr>
          <w:rFonts w:hint="eastAsia"/>
          <w:u w:val="single"/>
        </w:rPr>
        <w:t xml:space="preserve"> </w:t>
      </w:r>
      <w:r w:rsidR="007A3D6B" w:rsidRPr="00E0610F">
        <w:rPr>
          <w:rFonts w:hint="eastAsia"/>
          <w:u w:val="single"/>
        </w:rPr>
        <w:t>华南农业大学农学院</w:t>
      </w:r>
      <w:commentRangeEnd w:id="3"/>
      <w:r w:rsidR="001B0F21">
        <w:rPr>
          <w:rStyle w:val="ab"/>
          <w:b w:val="0"/>
          <w:bCs w:val="0"/>
          <w:lang w:val="x-none" w:eastAsia="x-none"/>
        </w:rPr>
        <w:commentReference w:id="3"/>
      </w:r>
      <w:r w:rsidR="006B348E">
        <w:rPr>
          <w:u w:val="single"/>
        </w:rPr>
        <w:t xml:space="preserve">   </w:t>
      </w:r>
      <w:r w:rsidR="00730933">
        <w:rPr>
          <w:u w:val="single"/>
        </w:rPr>
        <w:tab/>
      </w:r>
    </w:p>
    <w:p w14:paraId="656F52C6" w14:textId="2A0B1C5B" w:rsidR="007652E7" w:rsidRPr="00730933" w:rsidRDefault="00730933" w:rsidP="00E0610F">
      <w:pPr>
        <w:pStyle w:val="af3"/>
        <w:rPr>
          <w:u w:val="single"/>
        </w:rPr>
      </w:pPr>
      <w:r w:rsidRPr="00730933">
        <w:t xml:space="preserve"> </w:t>
      </w:r>
      <w:r w:rsidR="007652E7" w:rsidRPr="00730933">
        <w:t xml:space="preserve">       </w:t>
      </w:r>
      <w:r>
        <w:tab/>
      </w:r>
      <w:r w:rsidR="007652E7" w:rsidRPr="00730933">
        <w:rPr>
          <w:u w:val="single"/>
        </w:rPr>
        <w:t xml:space="preserve"> </w:t>
      </w:r>
      <w:r>
        <w:rPr>
          <w:u w:val="single"/>
        </w:rPr>
        <w:t xml:space="preserve"> </w:t>
      </w:r>
      <w:r w:rsidR="007652E7" w:rsidRPr="00730933">
        <w:rPr>
          <w:u w:val="single"/>
        </w:rPr>
        <w:t xml:space="preserve">                                          </w:t>
      </w:r>
      <w:r w:rsidR="00976881">
        <w:rPr>
          <w:u w:val="single"/>
        </w:rPr>
        <w:t xml:space="preserve"> </w:t>
      </w:r>
      <w:r w:rsidR="007652E7" w:rsidRPr="00730933">
        <w:rPr>
          <w:u w:val="single"/>
        </w:rPr>
        <w:t xml:space="preserve"> </w:t>
      </w:r>
      <w:r w:rsidR="007652E7" w:rsidRPr="00730933">
        <w:rPr>
          <w:u w:val="single"/>
        </w:rPr>
        <w:tab/>
      </w:r>
    </w:p>
    <w:p w14:paraId="7AC77561" w14:textId="60952C50" w:rsidR="007652E7" w:rsidRPr="00E0610F" w:rsidRDefault="007652E7" w:rsidP="00E0610F">
      <w:pPr>
        <w:pStyle w:val="af3"/>
        <w:rPr>
          <w:u w:val="single"/>
        </w:rPr>
      </w:pPr>
      <w:r w:rsidRPr="00E26ADD">
        <w:t>学位类别</w:t>
      </w:r>
      <w:r w:rsidRPr="00E26ADD">
        <w:t>:</w:t>
      </w:r>
      <w:r w:rsidR="00265B2E">
        <w:tab/>
      </w:r>
      <w:r w:rsidRPr="00E0610F">
        <w:rPr>
          <w:u w:val="single"/>
        </w:rPr>
        <w:t xml:space="preserve"> </w:t>
      </w:r>
      <w:r w:rsidR="00D5572E">
        <w:rPr>
          <w:u w:val="single"/>
        </w:rPr>
        <w:t xml:space="preserve">          </w:t>
      </w:r>
      <w:r w:rsidRPr="00E0610F">
        <w:rPr>
          <w:u w:val="single"/>
        </w:rPr>
        <w:t xml:space="preserve">    </w:t>
      </w:r>
      <w:bookmarkStart w:id="4" w:name="_Hlk66470567"/>
      <w:commentRangeStart w:id="5"/>
      <w:r w:rsidRPr="00E0610F">
        <w:rPr>
          <w:u w:val="single"/>
        </w:rPr>
        <w:t>（学科门类</w:t>
      </w:r>
      <w:r w:rsidR="00D5572E">
        <w:rPr>
          <w:rFonts w:hint="eastAsia"/>
          <w:u w:val="single"/>
        </w:rPr>
        <w:t>/</w:t>
      </w:r>
      <w:r w:rsidRPr="00E0610F">
        <w:rPr>
          <w:u w:val="single"/>
        </w:rPr>
        <w:t>专业学位）</w:t>
      </w:r>
      <w:bookmarkEnd w:id="4"/>
      <w:commentRangeEnd w:id="5"/>
      <w:r w:rsidR="001B0F21">
        <w:rPr>
          <w:rStyle w:val="ab"/>
          <w:b w:val="0"/>
          <w:bCs w:val="0"/>
          <w:lang w:val="x-none" w:eastAsia="x-none"/>
        </w:rPr>
        <w:commentReference w:id="5"/>
      </w:r>
      <w:r w:rsidR="001B0F21">
        <w:rPr>
          <w:rFonts w:hint="eastAsia"/>
          <w:u w:val="single"/>
        </w:rPr>
        <w:t xml:space="preserve"> </w:t>
      </w:r>
      <w:r w:rsidR="00D5572E">
        <w:rPr>
          <w:u w:val="single"/>
        </w:rPr>
        <w:t xml:space="preserve">      </w:t>
      </w:r>
      <w:r w:rsidR="001B0F21">
        <w:rPr>
          <w:rFonts w:hint="eastAsia"/>
          <w:u w:val="single"/>
        </w:rPr>
        <w:t xml:space="preserve"> </w:t>
      </w:r>
      <w:r w:rsidR="00D5572E">
        <w:rPr>
          <w:u w:val="single"/>
        </w:rPr>
        <w:t xml:space="preserve">   </w:t>
      </w:r>
      <w:r w:rsidR="00C00E23" w:rsidRPr="00E0610F">
        <w:rPr>
          <w:u w:val="single"/>
        </w:rPr>
        <w:tab/>
      </w:r>
    </w:p>
    <w:p w14:paraId="50EF0951" w14:textId="17CFFE40" w:rsidR="007652E7" w:rsidRPr="00E0610F" w:rsidRDefault="007652E7" w:rsidP="00E0610F">
      <w:pPr>
        <w:pStyle w:val="af3"/>
        <w:rPr>
          <w:u w:val="single"/>
        </w:rPr>
      </w:pPr>
      <w:r w:rsidRPr="00E26ADD">
        <w:t>学科专业</w:t>
      </w:r>
      <w:r w:rsidRPr="00E26ADD">
        <w:t>:</w:t>
      </w:r>
      <w:r w:rsidR="00265B2E">
        <w:tab/>
      </w:r>
      <w:r w:rsidR="009E5229" w:rsidRPr="00E0610F">
        <w:rPr>
          <w:u w:val="single"/>
        </w:rPr>
        <w:t xml:space="preserve">        </w:t>
      </w:r>
      <w:r w:rsidR="007A3D6B" w:rsidRPr="00E0610F">
        <w:rPr>
          <w:u w:val="single"/>
        </w:rPr>
        <w:t xml:space="preserve">       </w:t>
      </w:r>
      <w:r w:rsidR="00922062">
        <w:rPr>
          <w:u w:val="single"/>
        </w:rPr>
        <w:t xml:space="preserve"> </w:t>
      </w:r>
      <w:commentRangeStart w:id="6"/>
      <w:r w:rsidR="007A3D6B" w:rsidRPr="00E0610F">
        <w:rPr>
          <w:rFonts w:hint="eastAsia"/>
          <w:u w:val="single"/>
        </w:rPr>
        <w:t>二级学科专业名称</w:t>
      </w:r>
      <w:commentRangeEnd w:id="6"/>
      <w:r w:rsidR="001B0F21">
        <w:rPr>
          <w:rStyle w:val="ab"/>
          <w:b w:val="0"/>
          <w:bCs w:val="0"/>
          <w:lang w:val="x-none" w:eastAsia="x-none"/>
        </w:rPr>
        <w:commentReference w:id="6"/>
      </w:r>
      <w:r w:rsidR="009E5229" w:rsidRPr="00E0610F">
        <w:rPr>
          <w:u w:val="single"/>
        </w:rPr>
        <w:t xml:space="preserve">              </w:t>
      </w:r>
      <w:r w:rsidR="009E5229" w:rsidRPr="00E0610F">
        <w:rPr>
          <w:u w:val="single"/>
        </w:rPr>
        <w:tab/>
      </w:r>
    </w:p>
    <w:p w14:paraId="7D4544A9" w14:textId="6DA8D8AF" w:rsidR="007652E7" w:rsidRPr="00E26ADD" w:rsidRDefault="00DB1BFF" w:rsidP="00730933">
      <w:pPr>
        <w:pStyle w:val="af3"/>
      </w:pPr>
      <w:r w:rsidRPr="00E26ADD">
        <w:t>培养单位</w:t>
      </w:r>
      <w:r w:rsidR="007652E7" w:rsidRPr="00E26ADD">
        <w:t>:</w:t>
      </w:r>
      <w:r w:rsidR="00265B2E">
        <w:tab/>
      </w:r>
      <w:r w:rsidR="007652E7" w:rsidRPr="00730933">
        <w:rPr>
          <w:u w:val="single"/>
        </w:rPr>
        <w:t xml:space="preserve"> </w:t>
      </w:r>
      <w:r w:rsidR="00265B2E" w:rsidRPr="00730933">
        <w:rPr>
          <w:u w:val="single"/>
        </w:rPr>
        <w:t xml:space="preserve">    </w:t>
      </w:r>
      <w:r w:rsidR="00922062">
        <w:rPr>
          <w:u w:val="single"/>
        </w:rPr>
        <w:t xml:space="preserve">     </w:t>
      </w:r>
      <w:r w:rsidR="00D5572E">
        <w:rPr>
          <w:u w:val="single"/>
        </w:rPr>
        <w:t xml:space="preserve"> </w:t>
      </w:r>
      <w:r w:rsidR="00922062">
        <w:rPr>
          <w:u w:val="single"/>
        </w:rPr>
        <w:t xml:space="preserve">  </w:t>
      </w:r>
      <w:r w:rsidR="00265B2E" w:rsidRPr="00730933">
        <w:rPr>
          <w:u w:val="single"/>
        </w:rPr>
        <w:t xml:space="preserve"> </w:t>
      </w:r>
      <w:r w:rsidRPr="00730933">
        <w:rPr>
          <w:u w:val="single"/>
        </w:rPr>
        <w:t>中国科学院</w:t>
      </w:r>
      <w:r w:rsidR="00730933" w:rsidRPr="00730933">
        <w:rPr>
          <w:rFonts w:hint="eastAsia"/>
          <w:u w:val="single"/>
        </w:rPr>
        <w:t xml:space="preserve"> </w:t>
      </w:r>
      <w:r w:rsidR="00730933" w:rsidRPr="00730933">
        <w:rPr>
          <w:rFonts w:hint="eastAsia"/>
          <w:u w:val="single"/>
        </w:rPr>
        <w:t>植物</w:t>
      </w:r>
      <w:r w:rsidR="00730933" w:rsidRPr="00730933">
        <w:rPr>
          <w:u w:val="single"/>
        </w:rPr>
        <w:t>研究所</w:t>
      </w:r>
      <w:r w:rsidR="00922062">
        <w:rPr>
          <w:u w:val="single"/>
        </w:rPr>
        <w:t xml:space="preserve"> </w:t>
      </w:r>
      <w:r w:rsidR="00265B2E" w:rsidRPr="00730933">
        <w:rPr>
          <w:u w:val="single"/>
        </w:rPr>
        <w:t xml:space="preserve"> </w:t>
      </w:r>
      <w:r w:rsidR="00922062">
        <w:rPr>
          <w:u w:val="single"/>
        </w:rPr>
        <w:t xml:space="preserve">     </w:t>
      </w:r>
      <w:r w:rsidR="00265B2E" w:rsidRPr="00730933">
        <w:rPr>
          <w:u w:val="single"/>
        </w:rPr>
        <w:t xml:space="preserve">    </w:t>
      </w:r>
      <w:r w:rsidR="00265B2E" w:rsidRPr="00730933">
        <w:rPr>
          <w:u w:val="single"/>
        </w:rPr>
        <w:tab/>
      </w:r>
    </w:p>
    <w:p w14:paraId="6567F83C" w14:textId="767BB335" w:rsidR="007652E7" w:rsidRPr="00E26ADD" w:rsidRDefault="007652E7" w:rsidP="0023589D">
      <w:pPr>
        <w:pStyle w:val="af1"/>
        <w:ind w:firstLine="480"/>
      </w:pPr>
    </w:p>
    <w:p w14:paraId="60AB04EA" w14:textId="1BBB5D61" w:rsidR="007652E7" w:rsidRDefault="007652E7" w:rsidP="0023589D">
      <w:pPr>
        <w:pStyle w:val="af1"/>
        <w:ind w:firstLine="480"/>
      </w:pPr>
    </w:p>
    <w:p w14:paraId="787F2955" w14:textId="77777777" w:rsidR="0023589D" w:rsidRPr="00E26ADD" w:rsidRDefault="0023589D" w:rsidP="0023589D">
      <w:pPr>
        <w:pStyle w:val="af1"/>
        <w:ind w:firstLine="480"/>
      </w:pPr>
    </w:p>
    <w:p w14:paraId="1BE86D29" w14:textId="77777777" w:rsidR="007652E7" w:rsidRPr="00E26ADD" w:rsidRDefault="007652E7" w:rsidP="0023589D">
      <w:pPr>
        <w:pStyle w:val="af1"/>
        <w:ind w:firstLine="480"/>
      </w:pPr>
    </w:p>
    <w:p w14:paraId="3EB083CE" w14:textId="54168CFF" w:rsidR="00BF2736" w:rsidRDefault="007C5E15">
      <w:pPr>
        <w:spacing w:line="480" w:lineRule="exact"/>
        <w:ind w:right="140" w:firstLine="562"/>
        <w:jc w:val="center"/>
        <w:rPr>
          <w:b/>
          <w:bCs/>
          <w:sz w:val="28"/>
        </w:rPr>
      </w:pPr>
      <w:commentRangeStart w:id="7"/>
      <w:r w:rsidRPr="00E26ADD">
        <w:rPr>
          <w:b/>
          <w:bCs/>
          <w:sz w:val="28"/>
        </w:rPr>
        <w:t>20</w:t>
      </w:r>
      <w:r w:rsidR="009938F0">
        <w:rPr>
          <w:b/>
          <w:bCs/>
          <w:sz w:val="28"/>
        </w:rPr>
        <w:t>21</w:t>
      </w:r>
      <w:r w:rsidR="007652E7" w:rsidRPr="00E26ADD">
        <w:rPr>
          <w:b/>
          <w:bCs/>
          <w:sz w:val="28"/>
        </w:rPr>
        <w:t>年</w:t>
      </w:r>
      <w:r w:rsidR="007652E7" w:rsidRPr="00E26ADD">
        <w:rPr>
          <w:b/>
          <w:bCs/>
          <w:sz w:val="28"/>
        </w:rPr>
        <w:t xml:space="preserve"> </w:t>
      </w:r>
      <w:r w:rsidRPr="00E26ADD">
        <w:rPr>
          <w:b/>
          <w:bCs/>
          <w:sz w:val="28"/>
        </w:rPr>
        <w:t>6</w:t>
      </w:r>
      <w:r w:rsidR="007652E7" w:rsidRPr="00E26ADD">
        <w:rPr>
          <w:b/>
          <w:bCs/>
          <w:sz w:val="28"/>
        </w:rPr>
        <w:t>月</w:t>
      </w:r>
      <w:commentRangeEnd w:id="7"/>
      <w:r w:rsidR="001B0F21">
        <w:rPr>
          <w:rStyle w:val="ab"/>
          <w:lang w:val="x-none" w:eastAsia="x-none"/>
        </w:rPr>
        <w:commentReference w:id="7"/>
      </w:r>
    </w:p>
    <w:p w14:paraId="0B5D4BB5" w14:textId="77777777" w:rsidR="00727770" w:rsidRDefault="00727770">
      <w:pPr>
        <w:widowControl/>
        <w:wordWrap/>
        <w:snapToGrid/>
        <w:spacing w:line="240" w:lineRule="auto"/>
        <w:ind w:firstLineChars="0" w:firstLine="0"/>
        <w:rPr>
          <w:b/>
          <w:bCs/>
          <w:sz w:val="28"/>
        </w:rPr>
      </w:pPr>
    </w:p>
    <w:p w14:paraId="6193A234" w14:textId="77777777" w:rsidR="00356578" w:rsidRDefault="00356578">
      <w:pPr>
        <w:widowControl/>
        <w:wordWrap/>
        <w:snapToGrid/>
        <w:spacing w:line="240" w:lineRule="auto"/>
        <w:ind w:firstLineChars="0" w:firstLine="0"/>
        <w:rPr>
          <w:b/>
          <w:bCs/>
          <w:sz w:val="28"/>
        </w:rPr>
        <w:sectPr w:rsidR="00356578" w:rsidSect="00874282">
          <w:headerReference w:type="even" r:id="rId13"/>
          <w:headerReference w:type="default" r:id="rId14"/>
          <w:footerReference w:type="even" r:id="rId15"/>
          <w:footerReference w:type="default" r:id="rId16"/>
          <w:headerReference w:type="first" r:id="rId17"/>
          <w:footerReference w:type="first" r:id="rId18"/>
          <w:type w:val="evenPage"/>
          <w:pgSz w:w="11906" w:h="16838"/>
          <w:pgMar w:top="1440" w:right="1797" w:bottom="1440" w:left="1797" w:header="851" w:footer="992" w:gutter="0"/>
          <w:pgNumType w:fmt="upperRoman"/>
          <w:cols w:space="720"/>
          <w:docGrid w:linePitch="326"/>
        </w:sectPr>
      </w:pPr>
    </w:p>
    <w:p w14:paraId="15A9CEEA" w14:textId="77777777" w:rsidR="007652E7" w:rsidRPr="00BF2736" w:rsidRDefault="007652E7" w:rsidP="002E2D79">
      <w:pPr>
        <w:spacing w:line="480" w:lineRule="exact"/>
        <w:ind w:right="140" w:firstLine="562"/>
        <w:rPr>
          <w:b/>
          <w:bCs/>
          <w:sz w:val="28"/>
        </w:rPr>
      </w:pPr>
    </w:p>
    <w:p w14:paraId="78D3BC55" w14:textId="67B24E33" w:rsidR="008129E9" w:rsidRDefault="008129E9" w:rsidP="00473E3F">
      <w:pPr>
        <w:pStyle w:val="af3"/>
        <w:jc w:val="center"/>
        <w:rPr>
          <w:u w:val="single"/>
        </w:rPr>
      </w:pPr>
    </w:p>
    <w:p w14:paraId="3E6EF2A3" w14:textId="77777777" w:rsidR="002E2D79" w:rsidRPr="00E26ADD" w:rsidRDefault="002E2D79" w:rsidP="00473E3F">
      <w:pPr>
        <w:pStyle w:val="af3"/>
        <w:jc w:val="center"/>
        <w:rPr>
          <w:u w:val="single"/>
        </w:rPr>
      </w:pPr>
    </w:p>
    <w:p w14:paraId="6DED0B07" w14:textId="77777777" w:rsidR="007652E7" w:rsidRPr="00E26ADD" w:rsidRDefault="007652E7" w:rsidP="00473E3F">
      <w:pPr>
        <w:pStyle w:val="af3"/>
        <w:jc w:val="center"/>
        <w:rPr>
          <w:u w:val="single"/>
        </w:rPr>
      </w:pPr>
    </w:p>
    <w:p w14:paraId="0779D078" w14:textId="78042A01" w:rsidR="007652E7" w:rsidRPr="00E26ADD" w:rsidRDefault="00265B2E" w:rsidP="00473E3F">
      <w:pPr>
        <w:pStyle w:val="af3"/>
        <w:jc w:val="center"/>
        <w:rPr>
          <w:sz w:val="32"/>
        </w:rPr>
      </w:pPr>
      <w:commentRangeStart w:id="8"/>
      <w:r w:rsidRPr="00265B2E">
        <w:rPr>
          <w:sz w:val="30"/>
          <w:szCs w:val="30"/>
          <w:u w:val="single"/>
        </w:rPr>
        <w:t>Analysis of the causes of sow postpartum paralysis and its diagnosis and control</w:t>
      </w:r>
      <w:commentRangeEnd w:id="8"/>
      <w:r w:rsidR="001B0F21">
        <w:rPr>
          <w:rStyle w:val="ab"/>
          <w:b w:val="0"/>
          <w:bCs w:val="0"/>
          <w:lang w:val="x-none" w:eastAsia="x-none"/>
        </w:rPr>
        <w:commentReference w:id="8"/>
      </w:r>
    </w:p>
    <w:p w14:paraId="0088C589" w14:textId="77777777" w:rsidR="003D270E" w:rsidRPr="00E26ADD" w:rsidRDefault="003D270E" w:rsidP="00473E3F">
      <w:pPr>
        <w:pStyle w:val="af3"/>
        <w:jc w:val="center"/>
        <w:rPr>
          <w:sz w:val="32"/>
          <w:u w:val="single"/>
        </w:rPr>
      </w:pPr>
    </w:p>
    <w:p w14:paraId="1A0EBC97" w14:textId="77777777" w:rsidR="007652E7" w:rsidRPr="00E26ADD" w:rsidRDefault="007652E7" w:rsidP="00473E3F">
      <w:pPr>
        <w:pStyle w:val="af3"/>
        <w:jc w:val="center"/>
        <w:rPr>
          <w:sz w:val="32"/>
        </w:rPr>
      </w:pPr>
    </w:p>
    <w:p w14:paraId="42659997" w14:textId="77777777" w:rsidR="007652E7" w:rsidRPr="00E26ADD" w:rsidRDefault="007652E7" w:rsidP="00473E3F">
      <w:pPr>
        <w:pStyle w:val="af3"/>
        <w:jc w:val="center"/>
        <w:rPr>
          <w:color w:val="FF0000"/>
          <w:sz w:val="32"/>
        </w:rPr>
      </w:pPr>
    </w:p>
    <w:p w14:paraId="4EC205B1" w14:textId="2C049132" w:rsidR="007652E7" w:rsidRPr="00E26ADD" w:rsidRDefault="00027D20" w:rsidP="00473E3F">
      <w:pPr>
        <w:pStyle w:val="af3"/>
        <w:jc w:val="center"/>
      </w:pPr>
      <w:r w:rsidRPr="00E26ADD">
        <w:t xml:space="preserve">A </w:t>
      </w:r>
      <w:commentRangeStart w:id="9"/>
      <w:r>
        <w:rPr>
          <w:rFonts w:hint="eastAsia"/>
        </w:rPr>
        <w:t>d</w:t>
      </w:r>
      <w:r w:rsidRPr="00E26ADD">
        <w:t>issertation/</w:t>
      </w:r>
      <w:r>
        <w:rPr>
          <w:rFonts w:hint="eastAsia"/>
        </w:rPr>
        <w:t>t</w:t>
      </w:r>
      <w:r w:rsidRPr="00E26ADD">
        <w:t>hesis</w:t>
      </w:r>
      <w:commentRangeEnd w:id="9"/>
      <w:r w:rsidR="001B0F21">
        <w:rPr>
          <w:rStyle w:val="ab"/>
          <w:b w:val="0"/>
          <w:bCs w:val="0"/>
          <w:lang w:val="x-none" w:eastAsia="x-none"/>
        </w:rPr>
        <w:commentReference w:id="9"/>
      </w:r>
      <w:r w:rsidRPr="00E26ADD">
        <w:t xml:space="preserve"> </w:t>
      </w:r>
      <w:r>
        <w:rPr>
          <w:rFonts w:hint="eastAsia"/>
        </w:rPr>
        <w:t>s</w:t>
      </w:r>
      <w:r w:rsidRPr="00E26ADD">
        <w:t xml:space="preserve">ubmitted </w:t>
      </w:r>
      <w:r w:rsidR="007652E7" w:rsidRPr="00E26ADD">
        <w:t>to</w:t>
      </w:r>
    </w:p>
    <w:p w14:paraId="04613291" w14:textId="77777777" w:rsidR="007652E7" w:rsidRPr="00E26ADD" w:rsidRDefault="007652E7" w:rsidP="00473E3F">
      <w:pPr>
        <w:pStyle w:val="af3"/>
        <w:jc w:val="center"/>
      </w:pPr>
      <w:r w:rsidRPr="00E26ADD">
        <w:t>University of Chinese Academy of Sciences</w:t>
      </w:r>
    </w:p>
    <w:p w14:paraId="1FDDA14C" w14:textId="68643FD1" w:rsidR="007652E7" w:rsidRPr="00E26ADD" w:rsidRDefault="0069703E" w:rsidP="00473E3F">
      <w:pPr>
        <w:pStyle w:val="af3"/>
        <w:jc w:val="center"/>
      </w:pPr>
      <w:r>
        <w:rPr>
          <w:rFonts w:hint="eastAsia"/>
        </w:rPr>
        <w:t>i</w:t>
      </w:r>
      <w:r w:rsidRPr="00E26ADD">
        <w:t xml:space="preserve">n </w:t>
      </w:r>
      <w:r w:rsidR="007652E7" w:rsidRPr="00E26ADD">
        <w:t>partial fulfillment of the requirement</w:t>
      </w:r>
    </w:p>
    <w:p w14:paraId="14819211" w14:textId="77777777" w:rsidR="007652E7" w:rsidRPr="00E26ADD" w:rsidRDefault="0069703E" w:rsidP="00473E3F">
      <w:pPr>
        <w:pStyle w:val="af3"/>
        <w:jc w:val="center"/>
      </w:pPr>
      <w:r>
        <w:rPr>
          <w:rFonts w:hint="eastAsia"/>
        </w:rPr>
        <w:t>f</w:t>
      </w:r>
      <w:r w:rsidRPr="00E26ADD">
        <w:t xml:space="preserve">or </w:t>
      </w:r>
      <w:r w:rsidR="007652E7" w:rsidRPr="00E26ADD">
        <w:t>the degree of</w:t>
      </w:r>
    </w:p>
    <w:p w14:paraId="49CD4528" w14:textId="0E939FEB" w:rsidR="007652E7" w:rsidRPr="00E26ADD" w:rsidRDefault="007652E7" w:rsidP="00473E3F">
      <w:pPr>
        <w:pStyle w:val="af3"/>
        <w:jc w:val="center"/>
      </w:pPr>
      <w:commentRangeStart w:id="10"/>
      <w:r w:rsidRPr="00E26ADD">
        <w:t>Doctor/Master</w:t>
      </w:r>
      <w:commentRangeEnd w:id="10"/>
      <w:r w:rsidR="001B0F21">
        <w:rPr>
          <w:rStyle w:val="ab"/>
          <w:b w:val="0"/>
          <w:bCs w:val="0"/>
          <w:lang w:val="x-none" w:eastAsia="x-none"/>
        </w:rPr>
        <w:commentReference w:id="10"/>
      </w:r>
      <w:r w:rsidRPr="00E26ADD">
        <w:t xml:space="preserve"> of </w:t>
      </w:r>
      <w:commentRangeStart w:id="11"/>
      <w:r w:rsidR="00FD7591" w:rsidRPr="00FD7591">
        <w:t>Agriculture</w:t>
      </w:r>
      <w:commentRangeEnd w:id="11"/>
      <w:r w:rsidR="00FD7591">
        <w:rPr>
          <w:rStyle w:val="ab"/>
          <w:b w:val="0"/>
          <w:bCs w:val="0"/>
          <w:lang w:val="x-none" w:eastAsia="x-none"/>
        </w:rPr>
        <w:commentReference w:id="11"/>
      </w:r>
    </w:p>
    <w:p w14:paraId="62E2E519" w14:textId="3B0D4A4A" w:rsidR="007652E7" w:rsidRPr="00E26ADD" w:rsidRDefault="0069703E" w:rsidP="00473E3F">
      <w:pPr>
        <w:pStyle w:val="af3"/>
        <w:jc w:val="center"/>
        <w:rPr>
          <w:sz w:val="32"/>
        </w:rPr>
      </w:pPr>
      <w:r>
        <w:rPr>
          <w:rFonts w:hint="eastAsia"/>
          <w:sz w:val="32"/>
        </w:rPr>
        <w:t xml:space="preserve">in </w:t>
      </w:r>
      <w:commentRangeStart w:id="12"/>
      <w:r w:rsidR="005E3F4F" w:rsidRPr="005E3F4F">
        <w:t xml:space="preserve">Animal </w:t>
      </w:r>
      <w:r w:rsidR="005E3F4F">
        <w:rPr>
          <w:rFonts w:hint="eastAsia"/>
        </w:rPr>
        <w:t>N</w:t>
      </w:r>
      <w:r w:rsidR="005E3F4F" w:rsidRPr="005E3F4F">
        <w:t>utrition</w:t>
      </w:r>
      <w:commentRangeEnd w:id="12"/>
      <w:r w:rsidR="005E3F4F">
        <w:rPr>
          <w:rStyle w:val="ab"/>
          <w:b w:val="0"/>
          <w:bCs w:val="0"/>
          <w:lang w:val="x-none" w:eastAsia="x-none"/>
        </w:rPr>
        <w:commentReference w:id="12"/>
      </w:r>
    </w:p>
    <w:p w14:paraId="357BDA8E" w14:textId="77777777" w:rsidR="000D7ED8" w:rsidRPr="00E26ADD" w:rsidRDefault="000D7ED8" w:rsidP="00473E3F">
      <w:pPr>
        <w:pStyle w:val="af3"/>
        <w:jc w:val="center"/>
        <w:rPr>
          <w:sz w:val="32"/>
        </w:rPr>
      </w:pPr>
      <w:r w:rsidRPr="00E26ADD">
        <w:rPr>
          <w:sz w:val="32"/>
        </w:rPr>
        <w:t>By</w:t>
      </w:r>
    </w:p>
    <w:p w14:paraId="6B7C57B2" w14:textId="6F2323DE" w:rsidR="000D7ED8" w:rsidRPr="00E26ADD" w:rsidRDefault="00702D88" w:rsidP="00473E3F">
      <w:pPr>
        <w:pStyle w:val="af3"/>
        <w:jc w:val="center"/>
        <w:rPr>
          <w:sz w:val="32"/>
        </w:rPr>
      </w:pPr>
      <w:commentRangeStart w:id="13"/>
      <w:proofErr w:type="spellStart"/>
      <w:r>
        <w:rPr>
          <w:rFonts w:eastAsia="黑体" w:hint="eastAsia"/>
        </w:rPr>
        <w:t>Huanong</w:t>
      </w:r>
      <w:proofErr w:type="spellEnd"/>
      <w:r>
        <w:rPr>
          <w:rFonts w:eastAsia="黑体"/>
        </w:rPr>
        <w:t xml:space="preserve"> </w:t>
      </w:r>
      <w:proofErr w:type="spellStart"/>
      <w:r>
        <w:rPr>
          <w:rFonts w:eastAsia="黑体" w:hint="eastAsia"/>
        </w:rPr>
        <w:t>Gege</w:t>
      </w:r>
      <w:commentRangeEnd w:id="13"/>
      <w:proofErr w:type="spellEnd"/>
      <w:r w:rsidR="005E3F4F">
        <w:rPr>
          <w:rStyle w:val="ab"/>
          <w:b w:val="0"/>
          <w:bCs w:val="0"/>
          <w:lang w:val="x-none" w:eastAsia="x-none"/>
        </w:rPr>
        <w:commentReference w:id="13"/>
      </w:r>
    </w:p>
    <w:tbl>
      <w:tblPr>
        <w:tblW w:w="6886" w:type="dxa"/>
        <w:jc w:val="center"/>
        <w:tblLayout w:type="fixed"/>
        <w:tblCellMar>
          <w:left w:w="0" w:type="dxa"/>
          <w:right w:w="0" w:type="dxa"/>
        </w:tblCellMar>
        <w:tblLook w:val="0000" w:firstRow="0" w:lastRow="0" w:firstColumn="0" w:lastColumn="0" w:noHBand="0" w:noVBand="0"/>
      </w:tblPr>
      <w:tblGrid>
        <w:gridCol w:w="2329"/>
        <w:gridCol w:w="369"/>
        <w:gridCol w:w="4188"/>
      </w:tblGrid>
      <w:tr w:rsidR="000D7ED8" w:rsidRPr="00E26ADD" w14:paraId="2A9BA3C3" w14:textId="77777777" w:rsidTr="00F5447D">
        <w:trPr>
          <w:trHeight w:val="540"/>
          <w:jc w:val="center"/>
        </w:trPr>
        <w:tc>
          <w:tcPr>
            <w:tcW w:w="2329" w:type="dxa"/>
            <w:vAlign w:val="center"/>
          </w:tcPr>
          <w:p w14:paraId="1C3D26E7" w14:textId="77777777" w:rsidR="000D7ED8" w:rsidRPr="00E26ADD" w:rsidRDefault="000D7ED8" w:rsidP="00752089">
            <w:pPr>
              <w:pStyle w:val="af3"/>
              <w:jc w:val="right"/>
              <w:rPr>
                <w:rFonts w:eastAsia="黑体"/>
              </w:rPr>
            </w:pPr>
            <w:r w:rsidRPr="00E26ADD">
              <w:rPr>
                <w:rFonts w:eastAsia="黑体"/>
              </w:rPr>
              <w:t>Supervisor</w:t>
            </w:r>
          </w:p>
        </w:tc>
        <w:tc>
          <w:tcPr>
            <w:tcW w:w="369" w:type="dxa"/>
            <w:vAlign w:val="center"/>
          </w:tcPr>
          <w:p w14:paraId="710A1A4C" w14:textId="402B68BE" w:rsidR="000D7ED8" w:rsidRPr="00E26ADD" w:rsidRDefault="004647AA" w:rsidP="00752089">
            <w:pPr>
              <w:pStyle w:val="af3"/>
              <w:rPr>
                <w:rFonts w:eastAsia="黑体"/>
              </w:rPr>
            </w:pPr>
            <w:r>
              <w:rPr>
                <w:rFonts w:eastAsia="黑体" w:hint="eastAsia"/>
              </w:rPr>
              <w:t>:</w:t>
            </w:r>
          </w:p>
        </w:tc>
        <w:tc>
          <w:tcPr>
            <w:tcW w:w="4188" w:type="dxa"/>
            <w:vAlign w:val="center"/>
          </w:tcPr>
          <w:p w14:paraId="2B9FC029" w14:textId="7B38AF1C" w:rsidR="000D7ED8" w:rsidRPr="00E26ADD" w:rsidRDefault="000D7ED8" w:rsidP="00752089">
            <w:pPr>
              <w:pStyle w:val="af3"/>
              <w:rPr>
                <w:rFonts w:eastAsia="黑体"/>
              </w:rPr>
            </w:pPr>
            <w:commentRangeStart w:id="14"/>
            <w:r w:rsidRPr="00E26ADD">
              <w:rPr>
                <w:rFonts w:eastAsia="黑体"/>
              </w:rPr>
              <w:t xml:space="preserve">Professor </w:t>
            </w:r>
            <w:r w:rsidR="00D72C00">
              <w:rPr>
                <w:rFonts w:eastAsia="黑体" w:hint="eastAsia"/>
              </w:rPr>
              <w:t>Grand</w:t>
            </w:r>
            <w:r w:rsidR="00D72C00">
              <w:rPr>
                <w:rFonts w:eastAsia="黑体"/>
              </w:rPr>
              <w:t xml:space="preserve"> </w:t>
            </w:r>
            <w:proofErr w:type="spellStart"/>
            <w:r w:rsidR="00D72C00">
              <w:rPr>
                <w:rFonts w:eastAsia="黑体" w:hint="eastAsia"/>
              </w:rPr>
              <w:t>Huanong</w:t>
            </w:r>
            <w:commentRangeEnd w:id="14"/>
            <w:proofErr w:type="spellEnd"/>
            <w:r w:rsidR="00752089">
              <w:rPr>
                <w:rStyle w:val="ab"/>
                <w:b w:val="0"/>
                <w:bCs w:val="0"/>
                <w:lang w:val="x-none" w:eastAsia="x-none"/>
              </w:rPr>
              <w:commentReference w:id="14"/>
            </w:r>
          </w:p>
        </w:tc>
      </w:tr>
      <w:tr w:rsidR="002B6170" w:rsidRPr="00E26ADD" w14:paraId="1689CD59" w14:textId="77777777" w:rsidTr="00F5447D">
        <w:trPr>
          <w:trHeight w:val="540"/>
          <w:jc w:val="center"/>
        </w:trPr>
        <w:tc>
          <w:tcPr>
            <w:tcW w:w="2329" w:type="dxa"/>
            <w:vAlign w:val="center"/>
          </w:tcPr>
          <w:p w14:paraId="2FE63287" w14:textId="77777777" w:rsidR="002B6170" w:rsidRPr="00E26ADD" w:rsidRDefault="002B6170" w:rsidP="00473E3F">
            <w:pPr>
              <w:pStyle w:val="af3"/>
              <w:jc w:val="center"/>
              <w:rPr>
                <w:rFonts w:eastAsia="黑体"/>
              </w:rPr>
            </w:pPr>
          </w:p>
        </w:tc>
        <w:tc>
          <w:tcPr>
            <w:tcW w:w="369" w:type="dxa"/>
            <w:vAlign w:val="center"/>
          </w:tcPr>
          <w:p w14:paraId="2D2D31D9" w14:textId="77777777" w:rsidR="002B6170" w:rsidRPr="00E26ADD" w:rsidRDefault="002B6170" w:rsidP="00473E3F">
            <w:pPr>
              <w:pStyle w:val="af3"/>
              <w:jc w:val="center"/>
              <w:rPr>
                <w:rFonts w:eastAsia="黑体"/>
              </w:rPr>
            </w:pPr>
          </w:p>
        </w:tc>
        <w:tc>
          <w:tcPr>
            <w:tcW w:w="4188" w:type="dxa"/>
            <w:vAlign w:val="center"/>
          </w:tcPr>
          <w:p w14:paraId="39DE0C47" w14:textId="77777777" w:rsidR="002B6170" w:rsidRPr="00E26ADD" w:rsidRDefault="002B6170" w:rsidP="00473E3F">
            <w:pPr>
              <w:pStyle w:val="af3"/>
              <w:jc w:val="center"/>
              <w:rPr>
                <w:rFonts w:eastAsia="黑体"/>
              </w:rPr>
            </w:pPr>
          </w:p>
        </w:tc>
      </w:tr>
    </w:tbl>
    <w:p w14:paraId="3F9782BC" w14:textId="0D0412A5" w:rsidR="007652E7" w:rsidRPr="00E26ADD" w:rsidRDefault="007652E7" w:rsidP="00473E3F">
      <w:pPr>
        <w:pStyle w:val="af3"/>
        <w:jc w:val="center"/>
        <w:rPr>
          <w:color w:val="FF0000"/>
          <w:sz w:val="32"/>
        </w:rPr>
      </w:pPr>
    </w:p>
    <w:p w14:paraId="327F3100" w14:textId="0C005033" w:rsidR="007652E7" w:rsidRPr="00752089" w:rsidRDefault="00B37129" w:rsidP="00D5572E">
      <w:pPr>
        <w:pStyle w:val="af3"/>
        <w:jc w:val="center"/>
      </w:pPr>
      <w:r w:rsidRPr="00752089">
        <w:rPr>
          <w:rStyle w:val="af2"/>
          <w:sz w:val="28"/>
          <w:szCs w:val="28"/>
        </w:rPr>
        <w:t>Institute of Botany, Chinese Academy of Sciences</w:t>
      </w:r>
    </w:p>
    <w:p w14:paraId="5487AA82" w14:textId="4A52CCF7" w:rsidR="00BF2736" w:rsidRDefault="00661512" w:rsidP="003D270E">
      <w:pPr>
        <w:spacing w:line="480" w:lineRule="auto"/>
        <w:ind w:firstLine="562"/>
        <w:jc w:val="center"/>
        <w:rPr>
          <w:b/>
          <w:sz w:val="28"/>
          <w:szCs w:val="28"/>
        </w:rPr>
      </w:pPr>
      <w:r w:rsidRPr="00752089">
        <w:rPr>
          <w:rFonts w:hint="eastAsia"/>
          <w:b/>
          <w:sz w:val="28"/>
          <w:szCs w:val="28"/>
        </w:rPr>
        <w:t>June</w:t>
      </w:r>
      <w:r w:rsidR="00AE0FB0" w:rsidRPr="00752089">
        <w:rPr>
          <w:b/>
          <w:sz w:val="28"/>
          <w:szCs w:val="28"/>
        </w:rPr>
        <w:t xml:space="preserve"> 20</w:t>
      </w:r>
      <w:r w:rsidR="00752089">
        <w:rPr>
          <w:rFonts w:hint="eastAsia"/>
          <w:b/>
          <w:sz w:val="28"/>
          <w:szCs w:val="28"/>
        </w:rPr>
        <w:t>21</w:t>
      </w:r>
    </w:p>
    <w:p w14:paraId="04137801" w14:textId="77777777" w:rsidR="005435CD" w:rsidRDefault="005435CD" w:rsidP="0035197E">
      <w:pPr>
        <w:spacing w:line="480" w:lineRule="exact"/>
        <w:ind w:right="140" w:firstLine="562"/>
        <w:rPr>
          <w:b/>
          <w:bCs/>
          <w:sz w:val="28"/>
        </w:rPr>
        <w:sectPr w:rsidR="005435CD" w:rsidSect="00356578">
          <w:type w:val="oddPage"/>
          <w:pgSz w:w="11906" w:h="16838"/>
          <w:pgMar w:top="1440" w:right="1797" w:bottom="1440" w:left="1797" w:header="851" w:footer="992" w:gutter="0"/>
          <w:pgNumType w:fmt="upperRoman"/>
          <w:cols w:space="720"/>
          <w:titlePg/>
          <w:docGrid w:linePitch="312"/>
        </w:sectPr>
      </w:pPr>
    </w:p>
    <w:p w14:paraId="19E66673" w14:textId="1FF1388F" w:rsidR="00B94821" w:rsidRDefault="00B94821" w:rsidP="0035197E">
      <w:pPr>
        <w:spacing w:line="480" w:lineRule="exact"/>
        <w:ind w:right="140" w:firstLine="562"/>
        <w:rPr>
          <w:b/>
          <w:bCs/>
          <w:sz w:val="28"/>
        </w:rPr>
      </w:pPr>
    </w:p>
    <w:p w14:paraId="318FADEB" w14:textId="77777777" w:rsidR="004B7B8A" w:rsidRPr="00E26ADD" w:rsidRDefault="004B7B8A" w:rsidP="0035197E">
      <w:pPr>
        <w:spacing w:line="480" w:lineRule="exact"/>
        <w:ind w:right="140" w:firstLine="562"/>
        <w:rPr>
          <w:b/>
          <w:bCs/>
          <w:sz w:val="28"/>
        </w:rPr>
      </w:pPr>
    </w:p>
    <w:p w14:paraId="2FFBCFE3" w14:textId="77777777" w:rsidR="00B83945" w:rsidRPr="00E26ADD" w:rsidRDefault="00B83945" w:rsidP="00B83945">
      <w:pPr>
        <w:ind w:firstLineChars="1040" w:firstLine="2923"/>
        <w:rPr>
          <w:rFonts w:eastAsia="黑体"/>
          <w:b/>
          <w:bCs/>
          <w:sz w:val="28"/>
          <w:szCs w:val="28"/>
        </w:rPr>
      </w:pPr>
      <w:r w:rsidRPr="00E26ADD">
        <w:rPr>
          <w:rFonts w:eastAsia="黑体"/>
          <w:b/>
          <w:bCs/>
          <w:sz w:val="28"/>
          <w:szCs w:val="28"/>
        </w:rPr>
        <w:t>中国科学院大学</w:t>
      </w:r>
    </w:p>
    <w:p w14:paraId="6A62FE0C" w14:textId="77777777" w:rsidR="00B83945" w:rsidRPr="00E26ADD" w:rsidRDefault="00B83945" w:rsidP="00B83945">
      <w:pPr>
        <w:ind w:firstLineChars="840" w:firstLine="2361"/>
        <w:rPr>
          <w:rFonts w:eastAsia="黑体"/>
          <w:b/>
          <w:bCs/>
          <w:sz w:val="28"/>
          <w:szCs w:val="28"/>
        </w:rPr>
      </w:pPr>
      <w:r w:rsidRPr="00E26ADD">
        <w:rPr>
          <w:rFonts w:eastAsia="黑体"/>
          <w:b/>
          <w:bCs/>
          <w:sz w:val="28"/>
          <w:szCs w:val="28"/>
        </w:rPr>
        <w:t>研究生学位论文原创性声明</w:t>
      </w:r>
    </w:p>
    <w:p w14:paraId="72B8F03E" w14:textId="77777777" w:rsidR="00B83945" w:rsidRPr="00E26ADD" w:rsidRDefault="00B83945" w:rsidP="00B83945">
      <w:pPr>
        <w:ind w:firstLineChars="840" w:firstLine="2024"/>
        <w:rPr>
          <w:b/>
          <w:bCs/>
        </w:rPr>
      </w:pPr>
    </w:p>
    <w:p w14:paraId="3BE56B37" w14:textId="77777777" w:rsidR="00B83945" w:rsidRPr="00E26ADD" w:rsidRDefault="00B83945" w:rsidP="00B83945">
      <w:pPr>
        <w:ind w:firstLine="480"/>
      </w:pPr>
      <w:r w:rsidRPr="00E26ADD">
        <w:t>本人郑重声明：所呈交的学位论文是本人在导师的指导下独立进行研究工作所取得的成果。尽我所知，除文中已经注明引用的内容外，本论文不包含任何其他个人或集体已经发表或撰写过的研究成果。对论文所涉及的研究工作做出贡献的其他个人和集体，均已在文中以明确方式标明或致谢。</w:t>
      </w:r>
    </w:p>
    <w:p w14:paraId="6B4EFE03" w14:textId="77777777" w:rsidR="00B83945" w:rsidRPr="00E26ADD" w:rsidRDefault="00B83945" w:rsidP="00B83945">
      <w:pPr>
        <w:ind w:firstLine="480"/>
      </w:pPr>
    </w:p>
    <w:p w14:paraId="50739B8C" w14:textId="77777777" w:rsidR="00B83945" w:rsidRPr="00E26ADD" w:rsidRDefault="00B83945" w:rsidP="00B83945">
      <w:pPr>
        <w:ind w:firstLineChars="1650" w:firstLine="3960"/>
      </w:pPr>
      <w:r w:rsidRPr="00E26ADD">
        <w:t>作者签名：</w:t>
      </w:r>
      <w:r w:rsidRPr="00E26ADD">
        <w:t xml:space="preserve"> </w:t>
      </w:r>
    </w:p>
    <w:p w14:paraId="7E231768" w14:textId="77777777" w:rsidR="00B83945" w:rsidRPr="00E26ADD" w:rsidRDefault="00B83945" w:rsidP="00B83945">
      <w:pPr>
        <w:ind w:firstLineChars="1650" w:firstLine="3960"/>
      </w:pPr>
      <w:r w:rsidRPr="00E26ADD">
        <w:t>日</w:t>
      </w:r>
      <w:r w:rsidRPr="00E26ADD">
        <w:t xml:space="preserve">    </w:t>
      </w:r>
      <w:r w:rsidRPr="00E26ADD">
        <w:t>期：</w:t>
      </w:r>
    </w:p>
    <w:p w14:paraId="2345F0E9" w14:textId="77777777" w:rsidR="004071E9" w:rsidRDefault="004071E9" w:rsidP="004071E9">
      <w:pPr>
        <w:ind w:firstLine="560"/>
        <w:rPr>
          <w:sz w:val="28"/>
        </w:rPr>
      </w:pPr>
    </w:p>
    <w:p w14:paraId="4D37E57F" w14:textId="77777777" w:rsidR="00FA3D76" w:rsidRPr="00E26ADD" w:rsidRDefault="00FA3D76" w:rsidP="004071E9">
      <w:pPr>
        <w:ind w:firstLine="560"/>
        <w:rPr>
          <w:sz w:val="28"/>
        </w:rPr>
      </w:pPr>
    </w:p>
    <w:p w14:paraId="746C2495" w14:textId="77777777" w:rsidR="00B83945" w:rsidRPr="00E26ADD" w:rsidRDefault="00B83945" w:rsidP="004071E9">
      <w:pPr>
        <w:ind w:firstLine="560"/>
        <w:rPr>
          <w:sz w:val="28"/>
        </w:rPr>
      </w:pPr>
    </w:p>
    <w:p w14:paraId="73C45419" w14:textId="77777777" w:rsidR="00B83945" w:rsidRPr="00E26ADD" w:rsidRDefault="00B83945" w:rsidP="00B83945">
      <w:pPr>
        <w:ind w:firstLineChars="1040" w:firstLine="2923"/>
        <w:rPr>
          <w:rFonts w:eastAsia="黑体"/>
          <w:b/>
          <w:bCs/>
          <w:sz w:val="28"/>
          <w:szCs w:val="28"/>
        </w:rPr>
      </w:pPr>
      <w:r w:rsidRPr="00E26ADD">
        <w:rPr>
          <w:rFonts w:eastAsia="黑体"/>
          <w:b/>
          <w:bCs/>
          <w:sz w:val="28"/>
          <w:szCs w:val="28"/>
        </w:rPr>
        <w:t>中国科学院大学</w:t>
      </w:r>
    </w:p>
    <w:p w14:paraId="4DDB398B" w14:textId="77777777" w:rsidR="00B83945" w:rsidRPr="00E26ADD" w:rsidRDefault="00B83945" w:rsidP="00B83945">
      <w:pPr>
        <w:ind w:firstLineChars="940" w:firstLine="2642"/>
        <w:rPr>
          <w:rFonts w:eastAsia="黑体"/>
          <w:b/>
          <w:bCs/>
          <w:sz w:val="28"/>
          <w:szCs w:val="28"/>
        </w:rPr>
      </w:pPr>
      <w:r w:rsidRPr="00E26ADD">
        <w:rPr>
          <w:rFonts w:eastAsia="黑体"/>
          <w:b/>
          <w:bCs/>
          <w:sz w:val="28"/>
          <w:szCs w:val="28"/>
        </w:rPr>
        <w:t>学位论文授权使用声明</w:t>
      </w:r>
    </w:p>
    <w:p w14:paraId="6E3B6A13" w14:textId="77777777" w:rsidR="00B83945" w:rsidRPr="00E26ADD" w:rsidRDefault="00B83945" w:rsidP="00B83945">
      <w:pPr>
        <w:ind w:firstLineChars="890" w:firstLine="2144"/>
        <w:rPr>
          <w:b/>
          <w:bCs/>
        </w:rPr>
      </w:pPr>
    </w:p>
    <w:p w14:paraId="78616046" w14:textId="77777777" w:rsidR="00B83945" w:rsidRPr="00E26ADD" w:rsidRDefault="00B83945" w:rsidP="00B83945">
      <w:pPr>
        <w:ind w:firstLine="480"/>
      </w:pPr>
      <w:r w:rsidRPr="00E26ADD">
        <w:t>本人完全了解并同意遵守中国科学院有关保存和使用学位论文的规定，即中国科学院有权保留送交学位论文的副本，允许该论文被查阅，</w:t>
      </w:r>
      <w:r w:rsidRPr="00C169D1">
        <w:t>可以</w:t>
      </w:r>
      <w:r w:rsidR="00631E2A" w:rsidRPr="00631E2A">
        <w:rPr>
          <w:rFonts w:hint="eastAsia"/>
        </w:rPr>
        <w:t>按照学术研究公开原则和保护知识产权的原则</w:t>
      </w:r>
      <w:r w:rsidRPr="00C169D1">
        <w:t>公布该论文的全部或部分内容</w:t>
      </w:r>
      <w:r w:rsidRPr="00E26ADD">
        <w:t>，可以采用影印、缩印或其他复制手段保存、汇编本学位论文。</w:t>
      </w:r>
    </w:p>
    <w:p w14:paraId="4AB7438E" w14:textId="77777777" w:rsidR="00B83945" w:rsidRPr="00E26ADD" w:rsidRDefault="00B83945" w:rsidP="00B83945">
      <w:pPr>
        <w:ind w:firstLine="480"/>
      </w:pPr>
      <w:r w:rsidRPr="00E26ADD">
        <w:t>涉密</w:t>
      </w:r>
      <w:r w:rsidR="00103DFA">
        <w:rPr>
          <w:rFonts w:hint="eastAsia"/>
        </w:rPr>
        <w:t>及</w:t>
      </w:r>
      <w:r w:rsidR="00103DFA" w:rsidRPr="00103DFA">
        <w:rPr>
          <w:rFonts w:hint="eastAsia"/>
        </w:rPr>
        <w:t>延迟公开</w:t>
      </w:r>
      <w:r w:rsidRPr="00E26ADD">
        <w:t>的学位论文在解密</w:t>
      </w:r>
      <w:r w:rsidR="00582B8C">
        <w:rPr>
          <w:rFonts w:hint="eastAsia"/>
        </w:rPr>
        <w:t>或</w:t>
      </w:r>
      <w:r w:rsidR="00103DFA">
        <w:rPr>
          <w:rFonts w:hint="eastAsia"/>
        </w:rPr>
        <w:t>延迟期</w:t>
      </w:r>
      <w:r w:rsidRPr="00E26ADD">
        <w:t>后适用本声明。</w:t>
      </w:r>
    </w:p>
    <w:p w14:paraId="73A78E9A" w14:textId="77777777" w:rsidR="00B83945" w:rsidRPr="00E26ADD" w:rsidRDefault="00B83945" w:rsidP="00B83945">
      <w:pPr>
        <w:ind w:firstLine="480"/>
      </w:pPr>
    </w:p>
    <w:p w14:paraId="7E1698FC" w14:textId="77777777" w:rsidR="00B83945" w:rsidRPr="00E26ADD" w:rsidRDefault="00B83945" w:rsidP="00B83945">
      <w:pPr>
        <w:ind w:firstLineChars="600" w:firstLine="1440"/>
      </w:pPr>
      <w:r w:rsidRPr="00E26ADD">
        <w:t>作者签名：</w:t>
      </w:r>
      <w:r w:rsidRPr="00E26ADD">
        <w:t xml:space="preserve">                    </w:t>
      </w:r>
      <w:r w:rsidRPr="00E26ADD">
        <w:t>导师签名：</w:t>
      </w:r>
    </w:p>
    <w:p w14:paraId="43F8033E" w14:textId="77777777" w:rsidR="00B83945" w:rsidRPr="00E26ADD" w:rsidRDefault="00B83945" w:rsidP="00B83945">
      <w:pPr>
        <w:ind w:firstLineChars="600" w:firstLine="1440"/>
      </w:pPr>
      <w:r w:rsidRPr="00E26ADD">
        <w:t>日</w:t>
      </w:r>
      <w:r w:rsidRPr="00E26ADD">
        <w:t xml:space="preserve">    </w:t>
      </w:r>
      <w:r w:rsidRPr="00E26ADD">
        <w:t>期：</w:t>
      </w:r>
      <w:r w:rsidRPr="00E26ADD">
        <w:t xml:space="preserve">                    </w:t>
      </w:r>
      <w:r w:rsidRPr="00E26ADD">
        <w:t>日</w:t>
      </w:r>
      <w:r w:rsidRPr="00E26ADD">
        <w:t xml:space="preserve">    </w:t>
      </w:r>
      <w:r w:rsidRPr="00E26ADD">
        <w:t>期：</w:t>
      </w:r>
    </w:p>
    <w:p w14:paraId="1CA13991" w14:textId="77777777" w:rsidR="004071E9" w:rsidRPr="00E26ADD" w:rsidRDefault="004071E9" w:rsidP="004071E9">
      <w:pPr>
        <w:ind w:firstLineChars="1900" w:firstLine="5320"/>
        <w:rPr>
          <w:sz w:val="28"/>
        </w:rPr>
      </w:pPr>
    </w:p>
    <w:p w14:paraId="1E08E485" w14:textId="40FB8275" w:rsidR="00955889" w:rsidRPr="00E26ADD" w:rsidRDefault="00955889" w:rsidP="009F7024">
      <w:pPr>
        <w:pStyle w:val="af5"/>
        <w:ind w:firstLine="560"/>
      </w:pPr>
    </w:p>
    <w:p w14:paraId="1A73CDD2" w14:textId="4FBD743D" w:rsidR="004071E9" w:rsidRPr="00E26ADD" w:rsidRDefault="004071E9" w:rsidP="00E57803">
      <w:pPr>
        <w:pStyle w:val="af5"/>
      </w:pPr>
    </w:p>
    <w:p w14:paraId="6490A804" w14:textId="77777777" w:rsidR="00E452FA" w:rsidRDefault="00E452FA" w:rsidP="001B501B">
      <w:pPr>
        <w:pStyle w:val="af5"/>
        <w:spacing w:before="480" w:after="360"/>
        <w:jc w:val="center"/>
        <w:rPr>
          <w:rFonts w:ascii="黑体" w:eastAsia="黑体" w:hAnsi="黑体"/>
          <w:b/>
          <w:bCs/>
          <w:sz w:val="28"/>
          <w:szCs w:val="28"/>
        </w:rPr>
        <w:sectPr w:rsidR="00E452FA" w:rsidSect="005435CD">
          <w:type w:val="oddPage"/>
          <w:pgSz w:w="11906" w:h="16838"/>
          <w:pgMar w:top="1440" w:right="1797" w:bottom="1440" w:left="1797" w:header="851" w:footer="992" w:gutter="0"/>
          <w:pgNumType w:fmt="upperRoman"/>
          <w:cols w:space="720"/>
          <w:titlePg/>
          <w:docGrid w:linePitch="312"/>
        </w:sectPr>
      </w:pPr>
    </w:p>
    <w:p w14:paraId="43774FDA" w14:textId="44A76313" w:rsidR="004071E9" w:rsidRPr="004F527E" w:rsidRDefault="004071E9" w:rsidP="003429F5">
      <w:pPr>
        <w:pStyle w:val="TOC"/>
      </w:pPr>
      <w:bookmarkStart w:id="15" w:name="_Toc66704163"/>
      <w:r w:rsidRPr="004F527E">
        <w:lastRenderedPageBreak/>
        <w:t>摘</w:t>
      </w:r>
      <w:r w:rsidRPr="004F527E">
        <w:t xml:space="preserve">  </w:t>
      </w:r>
      <w:r w:rsidRPr="004F527E">
        <w:t>要</w:t>
      </w:r>
      <w:bookmarkEnd w:id="15"/>
    </w:p>
    <w:p w14:paraId="533F35EF" w14:textId="535ADA35" w:rsidR="00896A79" w:rsidRPr="009C08FF" w:rsidRDefault="00161CCF" w:rsidP="00731A7B">
      <w:pPr>
        <w:pStyle w:val="af1"/>
        <w:ind w:firstLine="480"/>
      </w:pPr>
      <w:r w:rsidRPr="00161CCF">
        <w:rPr>
          <w:rFonts w:hint="eastAsia"/>
        </w:rPr>
        <w:t>在一个给定空间中包含的物体的运动彼此之间是相同的，无论该空间是静止的还是沿直线匀速运动而没有圆周运动。</w:t>
      </w:r>
    </w:p>
    <w:p w14:paraId="154C7E73" w14:textId="2BF082B5" w:rsidR="009C08FF" w:rsidRDefault="009C08FF" w:rsidP="009C08FF">
      <w:pPr>
        <w:pStyle w:val="af1"/>
        <w:ind w:firstLine="480"/>
      </w:pPr>
      <w:r>
        <w:rPr>
          <w:rFonts w:hint="eastAsia"/>
        </w:rPr>
        <w:t>课堂教学是教师的教与学生的学的统一活动，教师的教是为了学生的学。学生的学习是一种心理活动过程，可以通过行为表现反映。“课堂教与学的行为分析是当代课堂研究的一种重要方法，是教学研究从理论走向实践，从抽象转向可操作的重要桥梁”。</w:t>
      </w:r>
    </w:p>
    <w:p w14:paraId="13D62F73" w14:textId="4220F873" w:rsidR="009C08FF" w:rsidRDefault="009C08FF" w:rsidP="009C08FF">
      <w:pPr>
        <w:pStyle w:val="af1"/>
        <w:ind w:firstLine="480"/>
      </w:pPr>
      <w:r>
        <w:rPr>
          <w:rFonts w:hint="eastAsia"/>
        </w:rPr>
        <w:t>目前，公开课与常态课及学生心理和行为的文献研究，国外主要是研究如何改变和控制学生的问题行为。国内多数文章都是在批判公开课的“演戏”和常态课的乏味，有些文章倡导将二者融合――公开课“常态化”，常态课“公开化”。而对于在公开课和常态课中学生的学习心理和行为的分析研究关注不足，学生学习行为的研究仍不多见，尚未形成一种与国内课堂教学研究相宜的方法，难以对实践起到切实的指导作用。基于此，本文针对学生在常态课和公开课上的学习效果差异，尝试具体描述学生学习行为的差异，并分析其产生的因素，以便更好地促进常态课教学。</w:t>
      </w:r>
    </w:p>
    <w:p w14:paraId="1AE70388" w14:textId="6B2EC84E" w:rsidR="009C08FF" w:rsidRDefault="009C08FF" w:rsidP="009C08FF">
      <w:pPr>
        <w:pStyle w:val="af1"/>
        <w:ind w:firstLine="480"/>
      </w:pPr>
      <w:r>
        <w:rPr>
          <w:rFonts w:hint="eastAsia"/>
        </w:rPr>
        <w:t>1.</w:t>
      </w:r>
      <w:r>
        <w:rPr>
          <w:rFonts w:hint="eastAsia"/>
        </w:rPr>
        <w:t>学习行为的概念界定</w:t>
      </w:r>
    </w:p>
    <w:p w14:paraId="76176250" w14:textId="41BFDCC1" w:rsidR="009C08FF" w:rsidRDefault="009C08FF" w:rsidP="009C08FF">
      <w:pPr>
        <w:pStyle w:val="af1"/>
        <w:ind w:firstLine="480"/>
      </w:pPr>
      <w:r>
        <w:rPr>
          <w:rFonts w:hint="eastAsia"/>
        </w:rPr>
        <w:t>专家对于学习行为的内涵有各自不同评定。冀芳认为：学习行为是指学习过程和学习活动。高巍认为：学生的学习行为是由教师组织、引导和调控的，教师行为是学生发展的外在依据。教科书中对学习行为是这样界定的：动物在遗传因素的基础上，在环境因素作用下，通过生活经验和学习获得的行为，称为学习行为。笔者认为，这一概念阐述的共同点是：学习活动中的一系列行为表现。</w:t>
      </w:r>
    </w:p>
    <w:p w14:paraId="42D93897" w14:textId="712487D2" w:rsidR="009C08FF" w:rsidRDefault="009C08FF" w:rsidP="009C08FF">
      <w:pPr>
        <w:pStyle w:val="af1"/>
        <w:ind w:firstLine="480"/>
      </w:pPr>
      <w:r>
        <w:rPr>
          <w:rFonts w:hint="eastAsia"/>
        </w:rPr>
        <w:t>目前，在对公开课的争议分析中发现，“公开课”的功利作用被人为地过分夸大。然而，在笔者的课堂上，公开课与常态课一样，没有刻意加工，但学生的学习行为存在明显差异。</w:t>
      </w:r>
    </w:p>
    <w:p w14:paraId="5E22C74D" w14:textId="1F7FCAA5" w:rsidR="009C08FF" w:rsidRDefault="009C08FF" w:rsidP="009C08FF">
      <w:pPr>
        <w:pStyle w:val="af1"/>
        <w:ind w:firstLine="480"/>
      </w:pPr>
      <w:r>
        <w:rPr>
          <w:rFonts w:hint="eastAsia"/>
        </w:rPr>
        <w:t>2.</w:t>
      </w:r>
      <w:r>
        <w:rPr>
          <w:rFonts w:hint="eastAsia"/>
        </w:rPr>
        <w:t>公开课与常态课的学习行为差异</w:t>
      </w:r>
    </w:p>
    <w:p w14:paraId="1B28AAF9" w14:textId="26B56C63" w:rsidR="009C08FF" w:rsidRDefault="009C08FF" w:rsidP="009C08FF">
      <w:pPr>
        <w:pStyle w:val="af1"/>
        <w:ind w:firstLine="480"/>
      </w:pPr>
      <w:r>
        <w:rPr>
          <w:rFonts w:hint="eastAsia"/>
        </w:rPr>
        <w:t>笔者选择了四个行为项目作为观察维度，经过一段时间的教学观察，尝试进行总结，具体行为表现见下表（学生学习行为分解表）。学生的行为表现差异反映了怎样的心理状态？产生差异的原因是什么呢？</w:t>
      </w:r>
    </w:p>
    <w:p w14:paraId="19343CDE" w14:textId="4B1F4F3C" w:rsidR="009C08FF" w:rsidRDefault="009C08FF" w:rsidP="009C08FF">
      <w:pPr>
        <w:pStyle w:val="af1"/>
        <w:ind w:firstLine="480"/>
      </w:pPr>
      <w:r>
        <w:rPr>
          <w:rFonts w:hint="eastAsia"/>
        </w:rPr>
        <w:lastRenderedPageBreak/>
        <w:t>3.</w:t>
      </w:r>
      <w:r>
        <w:rPr>
          <w:rFonts w:hint="eastAsia"/>
        </w:rPr>
        <w:t>产生行为差异的因素</w:t>
      </w:r>
    </w:p>
    <w:p w14:paraId="0A82442F" w14:textId="73431243" w:rsidR="003E02FF" w:rsidRPr="009C08FF" w:rsidRDefault="009C08FF" w:rsidP="009C08FF">
      <w:pPr>
        <w:pStyle w:val="af1"/>
        <w:ind w:firstLine="480"/>
      </w:pPr>
      <w:r>
        <w:rPr>
          <w:rFonts w:hint="eastAsia"/>
        </w:rPr>
        <w:t>开设公开课的班级，经过了精心布置，教师也是穿着讲究，精神抖擞，最大的区别就是公开课的班多了听课的老师。然而，产生差异的最根本原因，笔者认为可以归为以下几点。</w:t>
      </w:r>
    </w:p>
    <w:p w14:paraId="0406F9AF" w14:textId="239C49F8" w:rsidR="005531F0" w:rsidRDefault="005531F0" w:rsidP="005531F0">
      <w:pPr>
        <w:pStyle w:val="af1"/>
        <w:ind w:firstLine="480"/>
      </w:pPr>
      <w:r>
        <w:rPr>
          <w:rFonts w:hint="eastAsia"/>
        </w:rPr>
        <w:t>心理学研究认为，高度信任者比低信任者更倾向于合作，也更容易产生积极的情绪体验。因此，在教学中，教师首先要以饱满的热情投入教学，从而感染、吸引学生；多鼓励赞美学生，营造和谐、民主、愉快的课堂氛围。</w:t>
      </w:r>
    </w:p>
    <w:p w14:paraId="54ACAA08" w14:textId="386AF470" w:rsidR="005531F0" w:rsidRDefault="005531F0" w:rsidP="005531F0">
      <w:pPr>
        <w:pStyle w:val="af1"/>
        <w:ind w:firstLine="480"/>
      </w:pPr>
      <w:r>
        <w:rPr>
          <w:rFonts w:hint="eastAsia"/>
        </w:rPr>
        <w:t>其次，学生是课堂的主人，而学生积极参与课堂教学活动，主要靠教师调动，只有激发学生的学习兴趣，才能避免学生出现被动、消极情绪，才会有好的教学效果。</w:t>
      </w:r>
    </w:p>
    <w:p w14:paraId="4A0F8204" w14:textId="377D8A49" w:rsidR="003E02FF" w:rsidRPr="009C08FF" w:rsidRDefault="005531F0" w:rsidP="005531F0">
      <w:pPr>
        <w:pStyle w:val="af1"/>
        <w:ind w:firstLine="480"/>
      </w:pPr>
      <w:r>
        <w:rPr>
          <w:rFonts w:hint="eastAsia"/>
        </w:rPr>
        <w:t>最后，公开课的高效主要归因于教师的教和学生的学。而常态课是主体，以</w:t>
      </w:r>
      <w:proofErr w:type="gramStart"/>
      <w:r>
        <w:rPr>
          <w:rFonts w:hint="eastAsia"/>
        </w:rPr>
        <w:t>学定教</w:t>
      </w:r>
      <w:proofErr w:type="gramEnd"/>
      <w:r>
        <w:rPr>
          <w:rFonts w:hint="eastAsia"/>
        </w:rPr>
        <w:t>，以教促学，我们应该利用公开课的优势改进常态课的不足，使二者和谐共存，以便更好地促进常态课教学。</w:t>
      </w:r>
    </w:p>
    <w:p w14:paraId="040BEC3F" w14:textId="5872D951" w:rsidR="003E02FF" w:rsidRPr="009C08FF" w:rsidRDefault="003E02FF" w:rsidP="00F25AF2">
      <w:pPr>
        <w:pStyle w:val="af1"/>
        <w:ind w:firstLine="480"/>
      </w:pPr>
    </w:p>
    <w:p w14:paraId="51BB7B1E" w14:textId="206EFC0D" w:rsidR="003E02FF" w:rsidRPr="009C08FF" w:rsidRDefault="003E02FF" w:rsidP="00F25AF2">
      <w:pPr>
        <w:pStyle w:val="af1"/>
        <w:ind w:firstLine="480"/>
      </w:pPr>
    </w:p>
    <w:p w14:paraId="5CC84381" w14:textId="3434BCB6" w:rsidR="003E02FF" w:rsidRDefault="003E02FF" w:rsidP="00F25AF2">
      <w:pPr>
        <w:pStyle w:val="af1"/>
        <w:ind w:firstLine="480"/>
      </w:pPr>
    </w:p>
    <w:p w14:paraId="66385E3E" w14:textId="1B845F58" w:rsidR="005531F0" w:rsidRDefault="005531F0" w:rsidP="00F25AF2">
      <w:pPr>
        <w:pStyle w:val="af1"/>
        <w:ind w:firstLine="480"/>
      </w:pPr>
    </w:p>
    <w:p w14:paraId="404A7F3F" w14:textId="05006A48" w:rsidR="005531F0" w:rsidRDefault="005531F0" w:rsidP="00F25AF2">
      <w:pPr>
        <w:pStyle w:val="af1"/>
        <w:ind w:firstLine="480"/>
      </w:pPr>
    </w:p>
    <w:p w14:paraId="7BFA1030" w14:textId="1EBFC3E6" w:rsidR="005531F0" w:rsidRDefault="005531F0" w:rsidP="00F25AF2">
      <w:pPr>
        <w:pStyle w:val="af1"/>
        <w:ind w:firstLine="480"/>
      </w:pPr>
    </w:p>
    <w:p w14:paraId="3DCB08ED" w14:textId="312232AE" w:rsidR="005531F0" w:rsidRDefault="005531F0" w:rsidP="00F25AF2">
      <w:pPr>
        <w:pStyle w:val="af1"/>
        <w:ind w:firstLine="480"/>
      </w:pPr>
    </w:p>
    <w:p w14:paraId="07FF1B1A" w14:textId="60BF5869" w:rsidR="005531F0" w:rsidRDefault="005531F0" w:rsidP="00F25AF2">
      <w:pPr>
        <w:pStyle w:val="af1"/>
        <w:ind w:firstLine="480"/>
      </w:pPr>
    </w:p>
    <w:p w14:paraId="27AF952E" w14:textId="15FAC1CE" w:rsidR="005531F0" w:rsidRDefault="005531F0" w:rsidP="00F25AF2">
      <w:pPr>
        <w:pStyle w:val="af1"/>
        <w:ind w:firstLine="480"/>
      </w:pPr>
    </w:p>
    <w:p w14:paraId="4FE9C93C" w14:textId="56D9F4FD" w:rsidR="005531F0" w:rsidRDefault="005531F0" w:rsidP="00F25AF2">
      <w:pPr>
        <w:pStyle w:val="af1"/>
        <w:ind w:firstLine="480"/>
      </w:pPr>
    </w:p>
    <w:p w14:paraId="029860DC" w14:textId="2AC88E52" w:rsidR="005531F0" w:rsidRDefault="005531F0" w:rsidP="00F25AF2">
      <w:pPr>
        <w:pStyle w:val="af1"/>
        <w:ind w:firstLine="480"/>
      </w:pPr>
    </w:p>
    <w:p w14:paraId="6B08B4AF" w14:textId="480886B3" w:rsidR="005531F0" w:rsidRDefault="005531F0" w:rsidP="00F25AF2">
      <w:pPr>
        <w:pStyle w:val="af1"/>
        <w:ind w:firstLine="480"/>
      </w:pPr>
    </w:p>
    <w:p w14:paraId="0A2454E0" w14:textId="2ED8D2AB" w:rsidR="005531F0" w:rsidRDefault="005531F0" w:rsidP="00F25AF2">
      <w:pPr>
        <w:pStyle w:val="af1"/>
        <w:ind w:firstLine="480"/>
      </w:pPr>
    </w:p>
    <w:p w14:paraId="4F16B3ED" w14:textId="350161B7" w:rsidR="005531F0" w:rsidRDefault="005531F0" w:rsidP="00F25AF2">
      <w:pPr>
        <w:pStyle w:val="af1"/>
        <w:ind w:firstLine="480"/>
      </w:pPr>
    </w:p>
    <w:p w14:paraId="110E826C" w14:textId="74AE3403" w:rsidR="005531F0" w:rsidRDefault="005531F0" w:rsidP="00F25AF2">
      <w:pPr>
        <w:pStyle w:val="af1"/>
        <w:ind w:firstLine="480"/>
      </w:pPr>
    </w:p>
    <w:p w14:paraId="5A0E3B91" w14:textId="2D8A01D1" w:rsidR="005531F0" w:rsidRDefault="005531F0" w:rsidP="00F25AF2">
      <w:pPr>
        <w:pStyle w:val="af1"/>
        <w:ind w:firstLine="480"/>
      </w:pPr>
    </w:p>
    <w:p w14:paraId="2274889E" w14:textId="6BA9D922" w:rsidR="005531F0" w:rsidRDefault="005531F0" w:rsidP="00F25AF2">
      <w:pPr>
        <w:pStyle w:val="af1"/>
        <w:ind w:firstLine="480"/>
      </w:pPr>
    </w:p>
    <w:p w14:paraId="6DFBCEFB" w14:textId="38C0BCE0" w:rsidR="005531F0" w:rsidRDefault="005531F0" w:rsidP="00F25AF2">
      <w:pPr>
        <w:pStyle w:val="af1"/>
        <w:ind w:firstLine="480"/>
      </w:pPr>
    </w:p>
    <w:p w14:paraId="551AAC0C" w14:textId="09C01977" w:rsidR="005531F0" w:rsidRDefault="005531F0" w:rsidP="00F25AF2">
      <w:pPr>
        <w:pStyle w:val="af1"/>
        <w:ind w:firstLine="480"/>
      </w:pPr>
    </w:p>
    <w:p w14:paraId="299DA9B2" w14:textId="0A07B29B" w:rsidR="005531F0" w:rsidRDefault="005531F0" w:rsidP="00F25AF2">
      <w:pPr>
        <w:pStyle w:val="af1"/>
        <w:ind w:firstLine="480"/>
      </w:pPr>
    </w:p>
    <w:p w14:paraId="645B97A2" w14:textId="2C709046" w:rsidR="005531F0" w:rsidRDefault="005531F0" w:rsidP="00F25AF2">
      <w:pPr>
        <w:pStyle w:val="af1"/>
        <w:ind w:firstLine="480"/>
      </w:pPr>
    </w:p>
    <w:p w14:paraId="755BAA90" w14:textId="001E9C2D" w:rsidR="005531F0" w:rsidRDefault="005531F0" w:rsidP="00F25AF2">
      <w:pPr>
        <w:pStyle w:val="af1"/>
        <w:ind w:firstLine="480"/>
      </w:pPr>
    </w:p>
    <w:p w14:paraId="315A2385" w14:textId="0BB2892B" w:rsidR="005531F0" w:rsidRDefault="005531F0" w:rsidP="00F25AF2">
      <w:pPr>
        <w:pStyle w:val="af1"/>
        <w:ind w:firstLine="480"/>
      </w:pPr>
    </w:p>
    <w:p w14:paraId="5B44F470" w14:textId="77777777" w:rsidR="005531F0" w:rsidRPr="009C08FF" w:rsidRDefault="005531F0" w:rsidP="00F25AF2">
      <w:pPr>
        <w:pStyle w:val="af1"/>
        <w:ind w:firstLine="480"/>
      </w:pPr>
    </w:p>
    <w:p w14:paraId="70AA2AA8" w14:textId="77777777" w:rsidR="003E02FF" w:rsidRPr="009C08FF" w:rsidRDefault="003E02FF" w:rsidP="00F25AF2">
      <w:pPr>
        <w:pStyle w:val="af1"/>
        <w:ind w:firstLine="480"/>
      </w:pPr>
    </w:p>
    <w:p w14:paraId="6C2AFA18" w14:textId="70555745" w:rsidR="004071E9" w:rsidRDefault="004071E9" w:rsidP="00F25AF2">
      <w:pPr>
        <w:pStyle w:val="af1"/>
        <w:ind w:firstLineChars="0" w:firstLine="0"/>
      </w:pPr>
      <w:r w:rsidRPr="00E26ADD">
        <w:rPr>
          <w:b/>
        </w:rPr>
        <w:t>关键词：</w:t>
      </w:r>
      <w:r w:rsidR="00151B7C" w:rsidRPr="00E26ADD">
        <w:t>阿尔</w:t>
      </w:r>
      <w:r w:rsidR="000D4786" w:rsidRPr="000D4786">
        <w:rPr>
          <w:rFonts w:hint="eastAsia"/>
        </w:rPr>
        <w:t>茨</w:t>
      </w:r>
      <w:r w:rsidR="00151B7C" w:rsidRPr="00E26ADD">
        <w:t>海默病，整合分析，</w:t>
      </w:r>
      <w:r w:rsidR="00A058A5" w:rsidRPr="00E26ADD">
        <w:t>物种形成，侵袭</w:t>
      </w:r>
    </w:p>
    <w:p w14:paraId="3652F929" w14:textId="77777777" w:rsidR="00E452FA" w:rsidRDefault="00E452FA" w:rsidP="004B7269">
      <w:pPr>
        <w:spacing w:line="480" w:lineRule="exact"/>
        <w:ind w:left="708" w:hangingChars="295" w:hanging="708"/>
      </w:pPr>
    </w:p>
    <w:p w14:paraId="4483C2CA" w14:textId="77777777" w:rsidR="00B76A68" w:rsidRDefault="00B76A68" w:rsidP="004B7269">
      <w:pPr>
        <w:spacing w:line="480" w:lineRule="exact"/>
        <w:ind w:left="708" w:hangingChars="295" w:hanging="708"/>
        <w:sectPr w:rsidR="00B76A68" w:rsidSect="00A70401">
          <w:headerReference w:type="even" r:id="rId19"/>
          <w:headerReference w:type="default" r:id="rId20"/>
          <w:footerReference w:type="even" r:id="rId21"/>
          <w:footerReference w:type="default" r:id="rId22"/>
          <w:headerReference w:type="first" r:id="rId23"/>
          <w:footerReference w:type="first" r:id="rId24"/>
          <w:pgSz w:w="11906" w:h="16838"/>
          <w:pgMar w:top="1440" w:right="1797" w:bottom="1440" w:left="1797" w:header="851" w:footer="992" w:gutter="0"/>
          <w:pgNumType w:fmt="upperRoman" w:start="1"/>
          <w:cols w:space="720"/>
          <w:docGrid w:linePitch="326"/>
        </w:sectPr>
      </w:pPr>
    </w:p>
    <w:p w14:paraId="6AC40C25" w14:textId="35FB5A8F" w:rsidR="004071E9" w:rsidRPr="00245C78" w:rsidRDefault="004071E9" w:rsidP="00AD2055">
      <w:pPr>
        <w:pStyle w:val="TOC"/>
      </w:pPr>
      <w:bookmarkStart w:id="16" w:name="_Toc66704164"/>
      <w:r w:rsidRPr="00245C78">
        <w:lastRenderedPageBreak/>
        <w:t>A</w:t>
      </w:r>
      <w:r w:rsidR="007A65A1" w:rsidRPr="00245C78">
        <w:t>bstract</w:t>
      </w:r>
      <w:bookmarkEnd w:id="16"/>
    </w:p>
    <w:p w14:paraId="12DF4A1D" w14:textId="305359A6" w:rsidR="00B94821" w:rsidRDefault="00B94821" w:rsidP="003034CE">
      <w:pPr>
        <w:pStyle w:val="af1"/>
        <w:ind w:firstLine="480"/>
      </w:pPr>
      <w:r w:rsidRPr="00B94821">
        <w:t xml:space="preserve">The motions of bodies contained </w:t>
      </w:r>
      <w:proofErr w:type="gramStart"/>
      <w:r w:rsidRPr="00B94821">
        <w:t>in a given</w:t>
      </w:r>
      <w:proofErr w:type="gramEnd"/>
      <w:r w:rsidRPr="00B94821">
        <w:t xml:space="preserve"> space are the same among themselves whether that space be at rest or move uniformly in a straight line without circular motion.</w:t>
      </w:r>
      <w:r w:rsidR="00486CC0" w:rsidRPr="00486CC0">
        <w:t xml:space="preserve"> </w:t>
      </w:r>
      <w:r w:rsidR="00CA27FA" w:rsidRPr="00CA27FA">
        <w:t xml:space="preserve">Although the above data indicate that pre-weaning mortality is attributed to very discrete causes, </w:t>
      </w:r>
      <w:proofErr w:type="gramStart"/>
      <w:r w:rsidR="00CA27FA" w:rsidRPr="00CA27FA">
        <w:t>in reality piglets</w:t>
      </w:r>
      <w:proofErr w:type="gramEnd"/>
      <w:r w:rsidR="00CA27FA" w:rsidRPr="00CA27FA">
        <w:t xml:space="preserve"> typically die from an interaction of several possible causes of death.  For instance, research has shown that small piglets are more susceptible to cold and therefore will lie more closely to their dam to obtain warmth.  In this situation it is easy to see that a piglet such as this may be more likely to become crushed due to its proximity to its dam.  Similarly, piglets that miss a meal due to being sick, injured, outcompeted at the udder, or simply sleeping through a nursing bout, can enter an irreversible spiral in which they become weaker, miss the next meal, and so on until finally they starve to death.  Therefore, although the cause of death may be listed as ‘starvation’, in reality it was a combination of size, ability to maintain a constant thermal status, a loud farrowing environment (possibly responsible for the pig missing the nursing bout), and pathogens in the environment that all contributed to the </w:t>
      </w:r>
      <w:proofErr w:type="gramStart"/>
      <w:r w:rsidR="00CA27FA" w:rsidRPr="00CA27FA">
        <w:t>pigs</w:t>
      </w:r>
      <w:proofErr w:type="gramEnd"/>
      <w:r w:rsidR="00CA27FA" w:rsidRPr="00CA27FA">
        <w:t xml:space="preserve"> death.  Because of these complex interactions surrounding almost all cases of pre-weaning mortality, pre-weaning mortality has continued to hover around 10% for many years.</w:t>
      </w:r>
    </w:p>
    <w:p w14:paraId="7E12C672" w14:textId="62725034" w:rsidR="004071E9" w:rsidRDefault="00CD1630" w:rsidP="003034CE">
      <w:pPr>
        <w:pStyle w:val="af1"/>
        <w:ind w:firstLine="480"/>
      </w:pPr>
      <w:r w:rsidRPr="00CD1630">
        <w:t xml:space="preserve">Obviously, adequate milk production by the sow is critical for proper nutrition of the piglets.  As litter size increases it is important not to lose track of this insight.  Larger litters require a much greater rate of milk production by the sow to ensure survival of the entire litter.  Increasing the quality of the milk that is produced is also a viable strategy to increase nutrient availability to the piglet.  Research has shown that increasing the dietary fat of the sow during late gestation and early lactation can increase the fat content of the colostrum and thus increase survival of </w:t>
      </w:r>
      <w:proofErr w:type="gramStart"/>
      <w:r w:rsidRPr="00CD1630">
        <w:t>low birth weight</w:t>
      </w:r>
      <w:proofErr w:type="gramEnd"/>
      <w:r w:rsidRPr="00CD1630">
        <w:t xml:space="preserve"> pigs.  This is </w:t>
      </w:r>
      <w:proofErr w:type="gramStart"/>
      <w:r w:rsidRPr="00CD1630">
        <w:t>due to the fact that</w:t>
      </w:r>
      <w:proofErr w:type="gramEnd"/>
      <w:r w:rsidRPr="00CD1630">
        <w:t xml:space="preserve"> increasing concentrations of </w:t>
      </w:r>
      <w:proofErr w:type="spellStart"/>
      <w:r w:rsidRPr="00CD1630">
        <w:t>colostral</w:t>
      </w:r>
      <w:proofErr w:type="spellEnd"/>
      <w:r w:rsidRPr="00CD1630">
        <w:t xml:space="preserve"> fat increases the piglets’ energy intake and therefore fat deposition.  Total intake of colostrum, however, is decreased.  Another important factor in providing quality milk for the piglets is to maintain an environment that allows the sow to maximize feed intake.  Environmental and disease stressors can both contribute to decreasing sow feed intake.  Heat stress is especially capable of depressing feed intake.  This poses a </w:t>
      </w:r>
      <w:r w:rsidRPr="00CD1630">
        <w:lastRenderedPageBreak/>
        <w:t>difficult situation as the producer must balance the needs of the piglet for a warm environment, with that of the sow for a much cooler environment.</w:t>
      </w:r>
    </w:p>
    <w:p w14:paraId="71E4E0BE" w14:textId="77777777" w:rsidR="00CD1630" w:rsidRDefault="00CD1630" w:rsidP="00CD1630">
      <w:pPr>
        <w:pStyle w:val="af1"/>
        <w:ind w:firstLine="480"/>
      </w:pPr>
      <w:r>
        <w:t xml:space="preserve">Because more than 50% of pre-weaning mortality is due to being overlain by the sow, it is critical to examine sow maternal behavior.  Researchers have found that piglets are crushed when the sow changes position, essentially moving between lying and standing and vice versa.  However, pen housed sows also crushed a significant </w:t>
      </w:r>
      <w:proofErr w:type="gramStart"/>
      <w:r>
        <w:t>amount</w:t>
      </w:r>
      <w:proofErr w:type="gramEnd"/>
      <w:r>
        <w:t xml:space="preserve"> of piglets while changing lying positions.   Interestingly, evidence exists to suggest that early experience affects maternal ability, as sows reared in group-housing systems have been found to exhibit a lower piglet mortality rate.  Sows </w:t>
      </w:r>
      <w:proofErr w:type="gramStart"/>
      <w:r>
        <w:t>are capable of exhibiting</w:t>
      </w:r>
      <w:proofErr w:type="gramEnd"/>
      <w:r>
        <w:t xml:space="preserve"> beneficial maternal behavior, and confinement has been shown to prevent their natural “anti-piglet crushing” behavioral repertoire thus suggesting a reason for the variable success of crates. </w:t>
      </w:r>
    </w:p>
    <w:p w14:paraId="260B2503" w14:textId="77777777" w:rsidR="00CD1630" w:rsidRDefault="00CD1630" w:rsidP="00CD1630">
      <w:pPr>
        <w:pStyle w:val="af1"/>
        <w:ind w:firstLine="480"/>
      </w:pPr>
      <w:r>
        <w:t xml:space="preserve">An outstanding anomaly in the piglet mortality problem is that the majority of sows do not respond to the distress vocalizations of their piglets when they are being </w:t>
      </w:r>
      <w:proofErr w:type="gramStart"/>
      <w:r>
        <w:t>crushed .</w:t>
      </w:r>
      <w:proofErr w:type="gramEnd"/>
      <w:r>
        <w:t xml:space="preserve">   However, sows which are responsive to piglet distress calls are better able to release trapped piglets prior to crushing.  One theory to explain the non-responsiveness is that sows in farrowing crates are subjected to the distress vocalizations of neighboring piglets, and regardless of their responses they </w:t>
      </w:r>
      <w:proofErr w:type="spellStart"/>
      <w:r>
        <w:t>can not</w:t>
      </w:r>
      <w:proofErr w:type="spellEnd"/>
      <w:r>
        <w:t xml:space="preserve"> make the neighboring piglet stop vocalizing and thus they learn to be non-responsive when piglets vocalize. </w:t>
      </w:r>
    </w:p>
    <w:p w14:paraId="175C1ED1" w14:textId="77777777" w:rsidR="00CD1630" w:rsidRDefault="00CD1630" w:rsidP="00CD1630">
      <w:pPr>
        <w:pStyle w:val="af1"/>
        <w:ind w:firstLine="480"/>
      </w:pPr>
      <w:r>
        <w:t xml:space="preserve">Housing methods to reduce crushing may have met with variable success largely because research efforts have concentrated on controlling and(or) altering the behavior of the sow and have largely ignored the piglets’ role in crushing mortalities. </w:t>
      </w:r>
    </w:p>
    <w:p w14:paraId="15BBD877" w14:textId="3DBC26D1" w:rsidR="00A9615E" w:rsidRDefault="00CD1630" w:rsidP="00CD1630">
      <w:pPr>
        <w:pStyle w:val="af1"/>
        <w:ind w:firstLine="480"/>
      </w:pPr>
      <w:r>
        <w:t xml:space="preserve">Another anomaly in pre-weaning piglet deaths is due to savaging of piglets by the sow.  Savaging behavior is characterized by a sow that is </w:t>
      </w:r>
      <w:proofErr w:type="spellStart"/>
      <w:r>
        <w:t>overtly</w:t>
      </w:r>
      <w:proofErr w:type="spellEnd"/>
      <w:r>
        <w:t xml:space="preserve"> aggressive to her </w:t>
      </w:r>
      <w:proofErr w:type="gramStart"/>
      <w:r>
        <w:t>piglets, and</w:t>
      </w:r>
      <w:proofErr w:type="gramEnd"/>
      <w:r>
        <w:t xml:space="preserve"> may result in injury and death to a portion of the litter.  In a comprehensive survey of commercial gilts, researchers evaluated the incidence of savaging and some factors that are correlated with this deleterious behavior.  These data reveal that 5.3% of gilts expressed piglet directed aggression with 2.9% of these gilts fatally savaging at least one of their piglets.  Aggressive behavior of gilts to their offspring resulted in .6% death loss and .14% of piglets were injured.  Interestingly, these authors found that if the lights were left on in the farrowing house, a reduction in the incidence of savaging was realized.   Additionally, animals who savaged piglets as gilts were more likely to savage during their second parity.  Data </w:t>
      </w:r>
      <w:r>
        <w:lastRenderedPageBreak/>
        <w:t>indicate that savaging sows are more fearful of humans and that sows that readily interacted with humans were non-savaging and more protective of their litters.  Fear of the piglets, lack of experience during adolescence, and the pain associated with parturition, have all been implicated in savaging behavior, however, the definitive cause(s) of savaging remains elusive.</w:t>
      </w:r>
    </w:p>
    <w:p w14:paraId="59806DFA" w14:textId="047C301E" w:rsidR="00A9615E" w:rsidRDefault="00241B0C" w:rsidP="003034CE">
      <w:pPr>
        <w:pStyle w:val="af1"/>
        <w:ind w:firstLine="480"/>
      </w:pPr>
      <w:r w:rsidRPr="00241B0C">
        <w:t xml:space="preserve">The initial move to decrease piglet crushing consisted of confining the sow to a smaller pen than was traditional. The incidence of crushing and related piglet mortality has significantly decreased since the popular adoption of the farrowing crate in the 1950s. Indeed, most studies have found that housing sows in a small pen, or farrowing crate, does decrease piglet mortality.  This management practice gained momentum in the 1960’s as more economic pressures were applied to the swine industry.   Unfortunately, piglet crushing remains a problem for swine producers.  Data from NAHMS indicates that the rate of piglet crushing has remained at a high, stable rate from 1991 </w:t>
      </w:r>
      <w:proofErr w:type="gramStart"/>
      <w:r w:rsidRPr="00241B0C">
        <w:t>to  2000</w:t>
      </w:r>
      <w:proofErr w:type="gramEnd"/>
      <w:r w:rsidRPr="00241B0C">
        <w:t>.   The incidence of pre-weaning mortality continues to represent a significant source of economic loss to the swine industry.  Interestingly, approximately 50% of these pre-weaning death losses occur during the first three days of life.</w:t>
      </w:r>
    </w:p>
    <w:p w14:paraId="521A7C8C" w14:textId="7A90C627" w:rsidR="00A9615E" w:rsidRDefault="00A9615E" w:rsidP="003034CE">
      <w:pPr>
        <w:pStyle w:val="af1"/>
        <w:ind w:firstLine="480"/>
      </w:pPr>
    </w:p>
    <w:p w14:paraId="1F0EC5C6" w14:textId="77777777" w:rsidR="00A9615E" w:rsidRPr="00E26ADD" w:rsidRDefault="00A9615E" w:rsidP="003034CE">
      <w:pPr>
        <w:pStyle w:val="af1"/>
        <w:ind w:firstLine="480"/>
      </w:pPr>
    </w:p>
    <w:p w14:paraId="31540FE8" w14:textId="77777777" w:rsidR="004071E9" w:rsidRPr="00E26ADD" w:rsidRDefault="004071E9" w:rsidP="003034CE">
      <w:pPr>
        <w:pStyle w:val="af1"/>
        <w:ind w:firstLine="480"/>
      </w:pPr>
    </w:p>
    <w:p w14:paraId="1E9D3366" w14:textId="77777777" w:rsidR="001F53BC" w:rsidRDefault="004071E9" w:rsidP="006A4C79">
      <w:pPr>
        <w:pStyle w:val="af1"/>
        <w:ind w:firstLineChars="0" w:firstLine="0"/>
      </w:pPr>
      <w:r w:rsidRPr="00E26ADD">
        <w:rPr>
          <w:b/>
          <w:bCs/>
        </w:rPr>
        <w:t>Key Words:</w:t>
      </w:r>
      <w:r w:rsidRPr="00E26ADD">
        <w:t xml:space="preserve"> </w:t>
      </w:r>
      <w:r w:rsidR="0051271D" w:rsidRPr="00E26ADD">
        <w:t>Alzheimer’s Disease, Integrative Analysis, Speciation, Invasion</w:t>
      </w:r>
    </w:p>
    <w:p w14:paraId="42E431C4" w14:textId="77777777" w:rsidR="00E452FA" w:rsidRDefault="00E452FA" w:rsidP="006A4C79">
      <w:pPr>
        <w:pStyle w:val="af1"/>
        <w:ind w:firstLineChars="0" w:firstLine="0"/>
      </w:pPr>
    </w:p>
    <w:p w14:paraId="4D5B7E77" w14:textId="77777777" w:rsidR="006F1A07" w:rsidRDefault="006F1A07" w:rsidP="006A4C79">
      <w:pPr>
        <w:pStyle w:val="af1"/>
        <w:ind w:firstLineChars="0" w:firstLine="0"/>
        <w:sectPr w:rsidR="006F1A07" w:rsidSect="00B76A68">
          <w:type w:val="oddPage"/>
          <w:pgSz w:w="11906" w:h="16838"/>
          <w:pgMar w:top="1440" w:right="1797" w:bottom="1440" w:left="1797" w:header="851" w:footer="992" w:gutter="0"/>
          <w:pgNumType w:fmt="upperRoman"/>
          <w:cols w:space="720"/>
          <w:docGrid w:linePitch="326"/>
        </w:sectPr>
      </w:pPr>
    </w:p>
    <w:p w14:paraId="2A3B9E5D" w14:textId="74D36463" w:rsidR="004B37F0" w:rsidRDefault="004B37F0" w:rsidP="00DA22EE">
      <w:pPr>
        <w:pStyle w:val="TOC"/>
      </w:pPr>
      <w:bookmarkStart w:id="17" w:name="_Toc66704165"/>
      <w:r>
        <w:rPr>
          <w:rFonts w:hint="eastAsia"/>
        </w:rPr>
        <w:lastRenderedPageBreak/>
        <w:t>目</w:t>
      </w:r>
      <w:r>
        <w:rPr>
          <w:rFonts w:hint="eastAsia"/>
        </w:rPr>
        <w:t xml:space="preserve"> </w:t>
      </w:r>
      <w:r>
        <w:t xml:space="preserve"> </w:t>
      </w:r>
      <w:r>
        <w:rPr>
          <w:rFonts w:hint="eastAsia"/>
        </w:rPr>
        <w:t>录</w:t>
      </w:r>
      <w:r w:rsidR="009938F0" w:rsidRPr="00E26ADD">
        <w:rPr>
          <w:rFonts w:eastAsia="仿宋_GB2312"/>
          <w:noProof/>
        </w:rPr>
        <mc:AlternateContent>
          <mc:Choice Requires="wps">
            <w:drawing>
              <wp:anchor distT="0" distB="0" distL="114300" distR="114300" simplePos="0" relativeHeight="251632640" behindDoc="0" locked="0" layoutInCell="1" allowOverlap="1" wp14:anchorId="6CE3EECB" wp14:editId="5E9421C7">
                <wp:simplePos x="0" y="0"/>
                <wp:positionH relativeFrom="column">
                  <wp:posOffset>3447415</wp:posOffset>
                </wp:positionH>
                <wp:positionV relativeFrom="paragraph">
                  <wp:posOffset>-7627620</wp:posOffset>
                </wp:positionV>
                <wp:extent cx="914400" cy="609600"/>
                <wp:effectExtent l="1683385" t="11430" r="2540" b="607695"/>
                <wp:wrapNone/>
                <wp:docPr id="20" name="自选图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495FB612" w14:textId="77777777" w:rsidR="005537E8" w:rsidRDefault="005537E8" w:rsidP="004071E9">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3EECB"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自选图形 33" o:spid="_x0000_s1026" type="#_x0000_t45" style="position:absolute;left:0;text-align:left;margin-left:271.45pt;margin-top:-600.6pt;width:1in;height:4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" adj="-39600,42660,-20565">
                <v:textbox>
                  <w:txbxContent>
                    <w:p w14:paraId="495FB612" w14:textId="77777777" w:rsidR="005537E8" w:rsidRDefault="005537E8" w:rsidP="004071E9">
                      <w:pPr>
                        <w:ind w:firstLine="480"/>
                      </w:pPr>
                    </w:p>
                  </w:txbxContent>
                </v:textbox>
                <o:callout v:ext="edit" minusy="t"/>
              </v:shape>
            </w:pict>
          </mc:Fallback>
        </mc:AlternateContent>
      </w:r>
      <w:bookmarkEnd w:id="17"/>
    </w:p>
    <w:sdt>
      <w:sdtPr>
        <w:id w:val="-786346626"/>
        <w:docPartObj>
          <w:docPartGallery w:val="Table of Contents"/>
          <w:docPartUnique/>
        </w:docPartObj>
      </w:sdtPr>
      <w:sdtEndPr>
        <w:rPr>
          <w:b/>
          <w:bCs/>
          <w:lang w:val="zh-CN"/>
        </w:rPr>
      </w:sdtEndPr>
      <w:sdtContent>
        <w:p w14:paraId="0FBA0D6E" w14:textId="375895AB" w:rsidR="00595CE9" w:rsidRDefault="00595CE9" w:rsidP="00595CE9">
          <w:pPr>
            <w:pStyle w:val="TOC1"/>
            <w:rPr>
              <w:rFonts w:asciiTheme="minorHAnsi" w:eastAsiaTheme="minorEastAsia" w:cstheme="minorBidi"/>
              <w:noProof/>
              <w:kern w:val="2"/>
              <w:sz w:val="21"/>
            </w:rPr>
          </w:pPr>
          <w:r>
            <w:fldChar w:fldCharType="begin"/>
          </w:r>
          <w:r>
            <w:instrText xml:space="preserve"> TOC \o "1-3" \h \z \u </w:instrText>
          </w:r>
          <w:r>
            <w:fldChar w:fldCharType="separate"/>
          </w:r>
          <w:hyperlink w:anchor="_Toc66709480" w:history="1">
            <w:r w:rsidRPr="00175B34">
              <w:rPr>
                <w:rStyle w:val="a8"/>
                <w:noProof/>
              </w:rPr>
              <w:t>第1章 引言</w:t>
            </w:r>
            <w:r>
              <w:rPr>
                <w:noProof/>
                <w:webHidden/>
              </w:rPr>
              <w:tab/>
            </w:r>
            <w:r>
              <w:rPr>
                <w:noProof/>
                <w:webHidden/>
              </w:rPr>
              <w:fldChar w:fldCharType="begin"/>
            </w:r>
            <w:r>
              <w:rPr>
                <w:noProof/>
                <w:webHidden/>
              </w:rPr>
              <w:instrText xml:space="preserve"> PAGEREF _Toc66709480 \h </w:instrText>
            </w:r>
            <w:r>
              <w:rPr>
                <w:noProof/>
                <w:webHidden/>
              </w:rPr>
            </w:r>
            <w:r>
              <w:rPr>
                <w:noProof/>
                <w:webHidden/>
              </w:rPr>
              <w:fldChar w:fldCharType="separate"/>
            </w:r>
            <w:r>
              <w:rPr>
                <w:noProof/>
                <w:webHidden/>
              </w:rPr>
              <w:t>1</w:t>
            </w:r>
            <w:r>
              <w:rPr>
                <w:noProof/>
                <w:webHidden/>
              </w:rPr>
              <w:fldChar w:fldCharType="end"/>
            </w:r>
          </w:hyperlink>
        </w:p>
        <w:p w14:paraId="6FA1E07E" w14:textId="599559DD" w:rsidR="00595CE9" w:rsidRDefault="00595CE9" w:rsidP="00595CE9">
          <w:pPr>
            <w:pStyle w:val="TOC1"/>
            <w:rPr>
              <w:rFonts w:asciiTheme="minorHAnsi" w:eastAsiaTheme="minorEastAsia" w:cstheme="minorBidi"/>
              <w:noProof/>
              <w:kern w:val="2"/>
              <w:sz w:val="21"/>
            </w:rPr>
          </w:pPr>
          <w:hyperlink w:anchor="_Toc66709481" w:history="1">
            <w:r w:rsidRPr="00175B34">
              <w:rPr>
                <w:rStyle w:val="a8"/>
                <w:noProof/>
              </w:rPr>
              <w:t>第2章 研究背景</w:t>
            </w:r>
            <w:r>
              <w:rPr>
                <w:noProof/>
                <w:webHidden/>
              </w:rPr>
              <w:tab/>
            </w:r>
            <w:r>
              <w:rPr>
                <w:noProof/>
                <w:webHidden/>
              </w:rPr>
              <w:fldChar w:fldCharType="begin"/>
            </w:r>
            <w:r>
              <w:rPr>
                <w:noProof/>
                <w:webHidden/>
              </w:rPr>
              <w:instrText xml:space="preserve"> PAGEREF _Toc66709481 \h </w:instrText>
            </w:r>
            <w:r>
              <w:rPr>
                <w:noProof/>
                <w:webHidden/>
              </w:rPr>
            </w:r>
            <w:r>
              <w:rPr>
                <w:noProof/>
                <w:webHidden/>
              </w:rPr>
              <w:fldChar w:fldCharType="separate"/>
            </w:r>
            <w:r>
              <w:rPr>
                <w:noProof/>
                <w:webHidden/>
              </w:rPr>
              <w:t>5</w:t>
            </w:r>
            <w:r>
              <w:rPr>
                <w:noProof/>
                <w:webHidden/>
              </w:rPr>
              <w:fldChar w:fldCharType="end"/>
            </w:r>
          </w:hyperlink>
        </w:p>
        <w:p w14:paraId="302E3012" w14:textId="71326C1A" w:rsidR="00595CE9" w:rsidRDefault="00595CE9" w:rsidP="00595CE9">
          <w:pPr>
            <w:pStyle w:val="TOC1"/>
            <w:rPr>
              <w:rFonts w:asciiTheme="minorHAnsi" w:eastAsiaTheme="minorEastAsia" w:cstheme="minorBidi"/>
              <w:noProof/>
              <w:kern w:val="2"/>
              <w:sz w:val="21"/>
            </w:rPr>
          </w:pPr>
          <w:hyperlink w:anchor="_Toc66709482" w:history="1">
            <w:r w:rsidRPr="00175B34">
              <w:rPr>
                <w:rStyle w:val="a8"/>
                <w:noProof/>
              </w:rPr>
              <w:t>第3章 最优化生存策略算法</w:t>
            </w:r>
            <w:r>
              <w:rPr>
                <w:noProof/>
                <w:webHidden/>
              </w:rPr>
              <w:tab/>
            </w:r>
            <w:r>
              <w:rPr>
                <w:noProof/>
                <w:webHidden/>
              </w:rPr>
              <w:fldChar w:fldCharType="begin"/>
            </w:r>
            <w:r>
              <w:rPr>
                <w:noProof/>
                <w:webHidden/>
              </w:rPr>
              <w:instrText xml:space="preserve"> PAGEREF _Toc66709482 \h </w:instrText>
            </w:r>
            <w:r>
              <w:rPr>
                <w:noProof/>
                <w:webHidden/>
              </w:rPr>
            </w:r>
            <w:r>
              <w:rPr>
                <w:noProof/>
                <w:webHidden/>
              </w:rPr>
              <w:fldChar w:fldCharType="separate"/>
            </w:r>
            <w:r>
              <w:rPr>
                <w:noProof/>
                <w:webHidden/>
              </w:rPr>
              <w:t>7</w:t>
            </w:r>
            <w:r>
              <w:rPr>
                <w:noProof/>
                <w:webHidden/>
              </w:rPr>
              <w:fldChar w:fldCharType="end"/>
            </w:r>
          </w:hyperlink>
        </w:p>
        <w:p w14:paraId="76F6E466" w14:textId="7DE28373" w:rsidR="00595CE9" w:rsidRDefault="00595CE9" w:rsidP="00595CE9">
          <w:pPr>
            <w:pStyle w:val="TOC1"/>
            <w:rPr>
              <w:rFonts w:asciiTheme="minorHAnsi" w:eastAsiaTheme="minorEastAsia" w:cstheme="minorBidi"/>
              <w:noProof/>
              <w:kern w:val="2"/>
              <w:sz w:val="21"/>
            </w:rPr>
          </w:pPr>
          <w:hyperlink w:anchor="_Toc66709483" w:history="1">
            <w:r w:rsidRPr="00175B34">
              <w:rPr>
                <w:rStyle w:val="a8"/>
                <w:noProof/>
              </w:rPr>
              <w:t>第4章 算法蒙特卡洛模拟</w:t>
            </w:r>
            <w:r>
              <w:rPr>
                <w:noProof/>
                <w:webHidden/>
              </w:rPr>
              <w:tab/>
            </w:r>
            <w:r>
              <w:rPr>
                <w:noProof/>
                <w:webHidden/>
              </w:rPr>
              <w:fldChar w:fldCharType="begin"/>
            </w:r>
            <w:r>
              <w:rPr>
                <w:noProof/>
                <w:webHidden/>
              </w:rPr>
              <w:instrText xml:space="preserve"> PAGEREF _Toc66709483 \h </w:instrText>
            </w:r>
            <w:r>
              <w:rPr>
                <w:noProof/>
                <w:webHidden/>
              </w:rPr>
            </w:r>
            <w:r>
              <w:rPr>
                <w:noProof/>
                <w:webHidden/>
              </w:rPr>
              <w:fldChar w:fldCharType="separate"/>
            </w:r>
            <w:r>
              <w:rPr>
                <w:noProof/>
                <w:webHidden/>
              </w:rPr>
              <w:t>8</w:t>
            </w:r>
            <w:r>
              <w:rPr>
                <w:noProof/>
                <w:webHidden/>
              </w:rPr>
              <w:fldChar w:fldCharType="end"/>
            </w:r>
          </w:hyperlink>
        </w:p>
        <w:p w14:paraId="78A5104B" w14:textId="3CDF1CD2" w:rsidR="00595CE9" w:rsidRDefault="00595CE9" w:rsidP="00595CE9">
          <w:pPr>
            <w:pStyle w:val="TOC1"/>
            <w:rPr>
              <w:rFonts w:asciiTheme="minorHAnsi" w:eastAsiaTheme="minorEastAsia" w:cstheme="minorBidi"/>
              <w:noProof/>
              <w:kern w:val="2"/>
              <w:sz w:val="21"/>
            </w:rPr>
          </w:pPr>
          <w:hyperlink w:anchor="_Toc66709484" w:history="1">
            <w:r w:rsidRPr="00175B34">
              <w:rPr>
                <w:rStyle w:val="a8"/>
                <w:noProof/>
              </w:rPr>
              <w:t>第5章 实例分析</w:t>
            </w:r>
            <w:r>
              <w:rPr>
                <w:noProof/>
                <w:webHidden/>
              </w:rPr>
              <w:tab/>
            </w:r>
            <w:r>
              <w:rPr>
                <w:noProof/>
                <w:webHidden/>
              </w:rPr>
              <w:fldChar w:fldCharType="begin"/>
            </w:r>
            <w:r>
              <w:rPr>
                <w:noProof/>
                <w:webHidden/>
              </w:rPr>
              <w:instrText xml:space="preserve"> PAGEREF _Toc66709484 \h </w:instrText>
            </w:r>
            <w:r>
              <w:rPr>
                <w:noProof/>
                <w:webHidden/>
              </w:rPr>
            </w:r>
            <w:r>
              <w:rPr>
                <w:noProof/>
                <w:webHidden/>
              </w:rPr>
              <w:fldChar w:fldCharType="separate"/>
            </w:r>
            <w:r>
              <w:rPr>
                <w:noProof/>
                <w:webHidden/>
              </w:rPr>
              <w:t>9</w:t>
            </w:r>
            <w:r>
              <w:rPr>
                <w:noProof/>
                <w:webHidden/>
              </w:rPr>
              <w:fldChar w:fldCharType="end"/>
            </w:r>
          </w:hyperlink>
        </w:p>
        <w:p w14:paraId="6F6EF52B" w14:textId="3F56B649" w:rsidR="00595CE9" w:rsidRDefault="00595CE9" w:rsidP="00595CE9">
          <w:pPr>
            <w:pStyle w:val="TOC1"/>
            <w:rPr>
              <w:rFonts w:asciiTheme="minorHAnsi" w:eastAsiaTheme="minorEastAsia" w:cstheme="minorBidi"/>
              <w:noProof/>
              <w:kern w:val="2"/>
              <w:sz w:val="21"/>
            </w:rPr>
          </w:pPr>
          <w:hyperlink w:anchor="_Toc66709485" w:history="1">
            <w:r w:rsidRPr="00175B34">
              <w:rPr>
                <w:rStyle w:val="a8"/>
                <w:noProof/>
              </w:rPr>
              <w:t>第6章 总结与展望</w:t>
            </w:r>
            <w:r>
              <w:rPr>
                <w:noProof/>
                <w:webHidden/>
              </w:rPr>
              <w:tab/>
            </w:r>
            <w:r>
              <w:rPr>
                <w:noProof/>
                <w:webHidden/>
              </w:rPr>
              <w:fldChar w:fldCharType="begin"/>
            </w:r>
            <w:r>
              <w:rPr>
                <w:noProof/>
                <w:webHidden/>
              </w:rPr>
              <w:instrText xml:space="preserve"> PAGEREF _Toc66709485 \h </w:instrText>
            </w:r>
            <w:r>
              <w:rPr>
                <w:noProof/>
                <w:webHidden/>
              </w:rPr>
            </w:r>
            <w:r>
              <w:rPr>
                <w:noProof/>
                <w:webHidden/>
              </w:rPr>
              <w:fldChar w:fldCharType="separate"/>
            </w:r>
            <w:r>
              <w:rPr>
                <w:noProof/>
                <w:webHidden/>
              </w:rPr>
              <w:t>10</w:t>
            </w:r>
            <w:r>
              <w:rPr>
                <w:noProof/>
                <w:webHidden/>
              </w:rPr>
              <w:fldChar w:fldCharType="end"/>
            </w:r>
          </w:hyperlink>
        </w:p>
        <w:p w14:paraId="0EC0706E" w14:textId="155CFC89" w:rsidR="00595CE9" w:rsidRDefault="00595CE9" w:rsidP="00595CE9">
          <w:pPr>
            <w:pStyle w:val="TOC1"/>
            <w:rPr>
              <w:rFonts w:asciiTheme="minorHAnsi" w:eastAsiaTheme="minorEastAsia" w:cstheme="minorBidi"/>
              <w:noProof/>
              <w:kern w:val="2"/>
              <w:sz w:val="21"/>
            </w:rPr>
          </w:pPr>
          <w:hyperlink w:anchor="_Toc66709486" w:history="1">
            <w:r w:rsidRPr="00175B34">
              <w:rPr>
                <w:rStyle w:val="a8"/>
                <w:noProof/>
              </w:rPr>
              <w:t>参考文献</w:t>
            </w:r>
            <w:r>
              <w:rPr>
                <w:noProof/>
                <w:webHidden/>
              </w:rPr>
              <w:tab/>
            </w:r>
            <w:r>
              <w:rPr>
                <w:noProof/>
                <w:webHidden/>
              </w:rPr>
              <w:fldChar w:fldCharType="begin"/>
            </w:r>
            <w:r>
              <w:rPr>
                <w:noProof/>
                <w:webHidden/>
              </w:rPr>
              <w:instrText xml:space="preserve"> PAGEREF _Toc66709486 \h </w:instrText>
            </w:r>
            <w:r>
              <w:rPr>
                <w:noProof/>
                <w:webHidden/>
              </w:rPr>
            </w:r>
            <w:r>
              <w:rPr>
                <w:noProof/>
                <w:webHidden/>
              </w:rPr>
              <w:fldChar w:fldCharType="separate"/>
            </w:r>
            <w:r>
              <w:rPr>
                <w:noProof/>
                <w:webHidden/>
              </w:rPr>
              <w:t>13</w:t>
            </w:r>
            <w:r>
              <w:rPr>
                <w:noProof/>
                <w:webHidden/>
              </w:rPr>
              <w:fldChar w:fldCharType="end"/>
            </w:r>
          </w:hyperlink>
        </w:p>
        <w:p w14:paraId="07A5DE8B" w14:textId="39DA9B2B" w:rsidR="00595CE9" w:rsidRDefault="00595CE9" w:rsidP="00595CE9">
          <w:pPr>
            <w:pStyle w:val="TOC1"/>
            <w:rPr>
              <w:rFonts w:asciiTheme="minorHAnsi" w:eastAsiaTheme="minorEastAsia" w:cstheme="minorBidi"/>
              <w:noProof/>
              <w:kern w:val="2"/>
              <w:sz w:val="21"/>
            </w:rPr>
          </w:pPr>
          <w:hyperlink w:anchor="_Toc66709487" w:history="1">
            <w:r w:rsidRPr="00175B34">
              <w:rPr>
                <w:rStyle w:val="a8"/>
                <w:noProof/>
              </w:rPr>
              <w:t>附录  竹鼠身体三维构造</w:t>
            </w:r>
            <w:r>
              <w:rPr>
                <w:noProof/>
                <w:webHidden/>
              </w:rPr>
              <w:tab/>
            </w:r>
            <w:r>
              <w:rPr>
                <w:noProof/>
                <w:webHidden/>
              </w:rPr>
              <w:fldChar w:fldCharType="begin"/>
            </w:r>
            <w:r>
              <w:rPr>
                <w:noProof/>
                <w:webHidden/>
              </w:rPr>
              <w:instrText xml:space="preserve"> PAGEREF _Toc66709487 \h </w:instrText>
            </w:r>
            <w:r>
              <w:rPr>
                <w:noProof/>
                <w:webHidden/>
              </w:rPr>
            </w:r>
            <w:r>
              <w:rPr>
                <w:noProof/>
                <w:webHidden/>
              </w:rPr>
              <w:fldChar w:fldCharType="separate"/>
            </w:r>
            <w:r>
              <w:rPr>
                <w:noProof/>
                <w:webHidden/>
              </w:rPr>
              <w:t>15</w:t>
            </w:r>
            <w:r>
              <w:rPr>
                <w:noProof/>
                <w:webHidden/>
              </w:rPr>
              <w:fldChar w:fldCharType="end"/>
            </w:r>
          </w:hyperlink>
        </w:p>
        <w:p w14:paraId="01571EEA" w14:textId="08A3759B" w:rsidR="00595CE9" w:rsidRDefault="00595CE9" w:rsidP="00595CE9">
          <w:pPr>
            <w:pStyle w:val="TOC1"/>
            <w:rPr>
              <w:rFonts w:asciiTheme="minorHAnsi" w:eastAsiaTheme="minorEastAsia" w:cstheme="minorBidi"/>
              <w:noProof/>
              <w:kern w:val="2"/>
              <w:sz w:val="21"/>
            </w:rPr>
          </w:pPr>
          <w:hyperlink w:anchor="_Toc66709488" w:history="1">
            <w:r w:rsidRPr="00175B34">
              <w:rPr>
                <w:rStyle w:val="a8"/>
                <w:noProof/>
              </w:rPr>
              <w:t>致  谢</w:t>
            </w:r>
            <w:r>
              <w:rPr>
                <w:noProof/>
                <w:webHidden/>
              </w:rPr>
              <w:tab/>
            </w:r>
            <w:r>
              <w:rPr>
                <w:noProof/>
                <w:webHidden/>
              </w:rPr>
              <w:fldChar w:fldCharType="begin"/>
            </w:r>
            <w:r>
              <w:rPr>
                <w:noProof/>
                <w:webHidden/>
              </w:rPr>
              <w:instrText xml:space="preserve"> PAGEREF _Toc66709488 \h </w:instrText>
            </w:r>
            <w:r>
              <w:rPr>
                <w:noProof/>
                <w:webHidden/>
              </w:rPr>
            </w:r>
            <w:r>
              <w:rPr>
                <w:noProof/>
                <w:webHidden/>
              </w:rPr>
              <w:fldChar w:fldCharType="separate"/>
            </w:r>
            <w:r>
              <w:rPr>
                <w:noProof/>
                <w:webHidden/>
              </w:rPr>
              <w:t>17</w:t>
            </w:r>
            <w:r>
              <w:rPr>
                <w:noProof/>
                <w:webHidden/>
              </w:rPr>
              <w:fldChar w:fldCharType="end"/>
            </w:r>
          </w:hyperlink>
        </w:p>
        <w:p w14:paraId="0649B521" w14:textId="54F86EF5" w:rsidR="00595CE9" w:rsidRDefault="00595CE9" w:rsidP="00595CE9">
          <w:pPr>
            <w:pStyle w:val="TOC1"/>
            <w:rPr>
              <w:rFonts w:asciiTheme="minorHAnsi" w:eastAsiaTheme="minorEastAsia" w:cstheme="minorBidi"/>
              <w:noProof/>
              <w:kern w:val="2"/>
              <w:sz w:val="21"/>
            </w:rPr>
          </w:pPr>
          <w:hyperlink w:anchor="_Toc66709489" w:history="1">
            <w:r w:rsidRPr="00175B34">
              <w:rPr>
                <w:rStyle w:val="a8"/>
                <w:noProof/>
              </w:rPr>
              <w:t>作者简历及攻读学位期间发表的学术论文与研究成果</w:t>
            </w:r>
            <w:r>
              <w:rPr>
                <w:noProof/>
                <w:webHidden/>
              </w:rPr>
              <w:tab/>
            </w:r>
            <w:r>
              <w:rPr>
                <w:noProof/>
                <w:webHidden/>
              </w:rPr>
              <w:fldChar w:fldCharType="begin"/>
            </w:r>
            <w:r>
              <w:rPr>
                <w:noProof/>
                <w:webHidden/>
              </w:rPr>
              <w:instrText xml:space="preserve"> PAGEREF _Toc66709489 \h </w:instrText>
            </w:r>
            <w:r>
              <w:rPr>
                <w:noProof/>
                <w:webHidden/>
              </w:rPr>
            </w:r>
            <w:r>
              <w:rPr>
                <w:noProof/>
                <w:webHidden/>
              </w:rPr>
              <w:fldChar w:fldCharType="separate"/>
            </w:r>
            <w:r>
              <w:rPr>
                <w:noProof/>
                <w:webHidden/>
              </w:rPr>
              <w:t>19</w:t>
            </w:r>
            <w:r>
              <w:rPr>
                <w:noProof/>
                <w:webHidden/>
              </w:rPr>
              <w:fldChar w:fldCharType="end"/>
            </w:r>
          </w:hyperlink>
        </w:p>
        <w:p w14:paraId="07DBF379" w14:textId="54B6565B" w:rsidR="00D4796D" w:rsidRDefault="00595CE9" w:rsidP="00595CE9">
          <w:pPr>
            <w:pStyle w:val="TOC1"/>
          </w:pPr>
          <w:r>
            <w:fldChar w:fldCharType="end"/>
          </w:r>
        </w:p>
      </w:sdtContent>
    </w:sdt>
    <w:p w14:paraId="1E9FEAD2" w14:textId="0D8C3959" w:rsidR="004071E9" w:rsidRDefault="004071E9" w:rsidP="004071E9">
      <w:pPr>
        <w:tabs>
          <w:tab w:val="right" w:leader="dot" w:pos="7740"/>
        </w:tabs>
        <w:spacing w:before="120"/>
        <w:ind w:firstLine="480"/>
        <w:rPr>
          <w:rFonts w:eastAsia="黑体"/>
        </w:rPr>
      </w:pPr>
    </w:p>
    <w:p w14:paraId="5780BA29" w14:textId="0A56E4DD" w:rsidR="00DA22EE" w:rsidRDefault="00DA22EE" w:rsidP="004071E9">
      <w:pPr>
        <w:tabs>
          <w:tab w:val="right" w:leader="dot" w:pos="7740"/>
        </w:tabs>
        <w:spacing w:before="120"/>
        <w:ind w:firstLine="480"/>
        <w:rPr>
          <w:rFonts w:eastAsia="黑体"/>
        </w:rPr>
      </w:pPr>
    </w:p>
    <w:p w14:paraId="4296AF34" w14:textId="153F1A08" w:rsidR="00DA22EE" w:rsidRDefault="00DA22EE" w:rsidP="004071E9">
      <w:pPr>
        <w:tabs>
          <w:tab w:val="right" w:leader="dot" w:pos="7740"/>
        </w:tabs>
        <w:spacing w:before="120"/>
        <w:ind w:firstLine="480"/>
        <w:rPr>
          <w:rFonts w:eastAsia="黑体"/>
        </w:rPr>
      </w:pPr>
    </w:p>
    <w:p w14:paraId="30D65EE7" w14:textId="0C107C98" w:rsidR="00DA22EE" w:rsidRDefault="00DA22EE" w:rsidP="004071E9">
      <w:pPr>
        <w:tabs>
          <w:tab w:val="right" w:leader="dot" w:pos="7740"/>
        </w:tabs>
        <w:spacing w:before="120"/>
        <w:ind w:firstLine="480"/>
        <w:rPr>
          <w:rFonts w:eastAsia="黑体"/>
        </w:rPr>
      </w:pPr>
    </w:p>
    <w:p w14:paraId="6F889753" w14:textId="69556505" w:rsidR="00DA22EE" w:rsidRDefault="00DA22EE" w:rsidP="004071E9">
      <w:pPr>
        <w:tabs>
          <w:tab w:val="right" w:leader="dot" w:pos="7740"/>
        </w:tabs>
        <w:spacing w:before="120"/>
        <w:ind w:firstLine="480"/>
        <w:rPr>
          <w:rFonts w:eastAsia="黑体"/>
        </w:rPr>
      </w:pPr>
    </w:p>
    <w:p w14:paraId="0C1171EC" w14:textId="53B26583" w:rsidR="00DA22EE" w:rsidRDefault="00DA22EE" w:rsidP="004071E9">
      <w:pPr>
        <w:tabs>
          <w:tab w:val="right" w:leader="dot" w:pos="7740"/>
        </w:tabs>
        <w:spacing w:before="120"/>
        <w:ind w:firstLine="480"/>
        <w:rPr>
          <w:rFonts w:eastAsia="黑体"/>
        </w:rPr>
      </w:pPr>
    </w:p>
    <w:p w14:paraId="7DED2395" w14:textId="580211D2" w:rsidR="00DA22EE" w:rsidRDefault="00DA22EE" w:rsidP="004071E9">
      <w:pPr>
        <w:tabs>
          <w:tab w:val="right" w:leader="dot" w:pos="7740"/>
        </w:tabs>
        <w:spacing w:before="120"/>
        <w:ind w:firstLine="480"/>
        <w:rPr>
          <w:rFonts w:eastAsia="黑体"/>
        </w:rPr>
      </w:pPr>
    </w:p>
    <w:p w14:paraId="627290F6" w14:textId="1AE10F81" w:rsidR="00DA22EE" w:rsidRDefault="00DA22EE" w:rsidP="004071E9">
      <w:pPr>
        <w:tabs>
          <w:tab w:val="right" w:leader="dot" w:pos="7740"/>
        </w:tabs>
        <w:spacing w:before="120"/>
        <w:ind w:firstLine="480"/>
        <w:rPr>
          <w:rFonts w:eastAsia="黑体"/>
        </w:rPr>
      </w:pPr>
    </w:p>
    <w:p w14:paraId="471C9976" w14:textId="64A28DCF" w:rsidR="00DA22EE" w:rsidRDefault="00DA22EE" w:rsidP="004071E9">
      <w:pPr>
        <w:tabs>
          <w:tab w:val="right" w:leader="dot" w:pos="7740"/>
        </w:tabs>
        <w:spacing w:before="120"/>
        <w:ind w:firstLine="480"/>
        <w:rPr>
          <w:rFonts w:eastAsia="黑体"/>
        </w:rPr>
      </w:pPr>
    </w:p>
    <w:p w14:paraId="4B273410" w14:textId="7273AFA1" w:rsidR="00DA22EE" w:rsidRDefault="00DA22EE" w:rsidP="004071E9">
      <w:pPr>
        <w:tabs>
          <w:tab w:val="right" w:leader="dot" w:pos="7740"/>
        </w:tabs>
        <w:spacing w:before="120"/>
        <w:ind w:firstLine="480"/>
        <w:rPr>
          <w:rFonts w:eastAsia="黑体"/>
        </w:rPr>
      </w:pPr>
    </w:p>
    <w:p w14:paraId="5B259904" w14:textId="5155E7C3" w:rsidR="00DA22EE" w:rsidRDefault="00DA22EE" w:rsidP="004071E9">
      <w:pPr>
        <w:tabs>
          <w:tab w:val="right" w:leader="dot" w:pos="7740"/>
        </w:tabs>
        <w:spacing w:before="120"/>
        <w:ind w:firstLine="480"/>
        <w:rPr>
          <w:rFonts w:eastAsia="黑体"/>
        </w:rPr>
      </w:pPr>
    </w:p>
    <w:p w14:paraId="67A90A0A" w14:textId="4143D175" w:rsidR="00DA22EE" w:rsidRDefault="00DA22EE" w:rsidP="004071E9">
      <w:pPr>
        <w:tabs>
          <w:tab w:val="right" w:leader="dot" w:pos="7740"/>
        </w:tabs>
        <w:spacing w:before="120"/>
        <w:ind w:firstLine="480"/>
        <w:rPr>
          <w:rFonts w:eastAsia="黑体"/>
        </w:rPr>
      </w:pPr>
    </w:p>
    <w:p w14:paraId="61C73BA3" w14:textId="173022FE" w:rsidR="00DA22EE" w:rsidRDefault="00DA22EE" w:rsidP="004071E9">
      <w:pPr>
        <w:tabs>
          <w:tab w:val="right" w:leader="dot" w:pos="7740"/>
        </w:tabs>
        <w:spacing w:before="120"/>
        <w:ind w:firstLine="480"/>
        <w:rPr>
          <w:rFonts w:eastAsia="黑体"/>
        </w:rPr>
      </w:pPr>
    </w:p>
    <w:p w14:paraId="2CBB3B7F" w14:textId="07AB30DA" w:rsidR="00DA22EE" w:rsidRDefault="00DA22EE" w:rsidP="004071E9">
      <w:pPr>
        <w:tabs>
          <w:tab w:val="right" w:leader="dot" w:pos="7740"/>
        </w:tabs>
        <w:spacing w:before="120"/>
        <w:ind w:firstLine="480"/>
        <w:rPr>
          <w:rFonts w:eastAsia="黑体"/>
        </w:rPr>
      </w:pPr>
    </w:p>
    <w:p w14:paraId="4D7DD5F0" w14:textId="4AC708C7" w:rsidR="00DA22EE" w:rsidRDefault="00DA22EE" w:rsidP="004071E9">
      <w:pPr>
        <w:tabs>
          <w:tab w:val="right" w:leader="dot" w:pos="7740"/>
        </w:tabs>
        <w:spacing w:before="120"/>
        <w:ind w:firstLine="480"/>
        <w:rPr>
          <w:rFonts w:eastAsia="黑体"/>
        </w:rPr>
      </w:pPr>
    </w:p>
    <w:p w14:paraId="50A897A7" w14:textId="6ECEC7F1" w:rsidR="00DA22EE" w:rsidRDefault="00DA22EE" w:rsidP="004071E9">
      <w:pPr>
        <w:tabs>
          <w:tab w:val="right" w:leader="dot" w:pos="7740"/>
        </w:tabs>
        <w:spacing w:before="120"/>
        <w:ind w:firstLine="480"/>
        <w:rPr>
          <w:rFonts w:eastAsia="黑体"/>
        </w:rPr>
      </w:pPr>
    </w:p>
    <w:p w14:paraId="0DD9666F" w14:textId="77777777" w:rsidR="00DA22EE" w:rsidRDefault="00DA22EE" w:rsidP="004071E9">
      <w:pPr>
        <w:tabs>
          <w:tab w:val="right" w:leader="dot" w:pos="7740"/>
        </w:tabs>
        <w:spacing w:before="120"/>
        <w:ind w:firstLine="480"/>
        <w:rPr>
          <w:rFonts w:eastAsia="黑体" w:hint="eastAsia"/>
        </w:rPr>
      </w:pPr>
    </w:p>
    <w:p w14:paraId="28D6F25A" w14:textId="01A14DB0" w:rsidR="00112C2B" w:rsidRDefault="00112C2B" w:rsidP="004071E9">
      <w:pPr>
        <w:tabs>
          <w:tab w:val="right" w:leader="dot" w:pos="7740"/>
        </w:tabs>
        <w:spacing w:before="120"/>
        <w:ind w:firstLine="480"/>
        <w:rPr>
          <w:rFonts w:eastAsia="黑体"/>
        </w:rPr>
      </w:pPr>
    </w:p>
    <w:p w14:paraId="242E0CB7" w14:textId="0A7591D6" w:rsidR="00112C2B" w:rsidRDefault="00112C2B" w:rsidP="004071E9">
      <w:pPr>
        <w:tabs>
          <w:tab w:val="right" w:leader="dot" w:pos="7740"/>
        </w:tabs>
        <w:spacing w:before="120"/>
        <w:ind w:firstLine="480"/>
        <w:rPr>
          <w:rFonts w:eastAsia="黑体"/>
        </w:rPr>
      </w:pPr>
    </w:p>
    <w:p w14:paraId="5B68664E" w14:textId="0A046D3B" w:rsidR="00112C2B" w:rsidRDefault="00112C2B" w:rsidP="004071E9">
      <w:pPr>
        <w:tabs>
          <w:tab w:val="right" w:leader="dot" w:pos="7740"/>
        </w:tabs>
        <w:spacing w:before="120"/>
        <w:ind w:firstLine="480"/>
        <w:rPr>
          <w:rFonts w:eastAsia="黑体"/>
        </w:rPr>
      </w:pPr>
    </w:p>
    <w:p w14:paraId="66DF1FDC" w14:textId="77777777" w:rsidR="00112C2B" w:rsidRPr="00E26ADD" w:rsidRDefault="00112C2B" w:rsidP="004071E9">
      <w:pPr>
        <w:tabs>
          <w:tab w:val="right" w:leader="dot" w:pos="7740"/>
        </w:tabs>
        <w:spacing w:before="120"/>
        <w:ind w:firstLine="480"/>
        <w:rPr>
          <w:rFonts w:eastAsia="黑体" w:hint="eastAsia"/>
        </w:rPr>
      </w:pPr>
    </w:p>
    <w:p w14:paraId="78002FC9" w14:textId="701678AB" w:rsidR="00E63D53" w:rsidRDefault="00E63D53" w:rsidP="00112C2B">
      <w:pPr>
        <w:ind w:firstLine="480"/>
      </w:pPr>
    </w:p>
    <w:p w14:paraId="218AB357" w14:textId="77777777" w:rsidR="00F07618" w:rsidRDefault="00F07618" w:rsidP="00F07618">
      <w:pPr>
        <w:ind w:firstLine="480"/>
        <w:sectPr w:rsidR="00F07618" w:rsidSect="00A70401">
          <w:type w:val="oddPage"/>
          <w:pgSz w:w="11906" w:h="16838"/>
          <w:pgMar w:top="1440" w:right="1797" w:bottom="1440" w:left="1797" w:header="851" w:footer="992" w:gutter="0"/>
          <w:pgNumType w:fmt="upperRoman"/>
          <w:cols w:space="720"/>
          <w:docGrid w:linePitch="326"/>
        </w:sectPr>
      </w:pPr>
    </w:p>
    <w:p w14:paraId="292037A7" w14:textId="408D99B2" w:rsidR="0092148A" w:rsidRDefault="00F07618" w:rsidP="00AD2055">
      <w:pPr>
        <w:pStyle w:val="TOC"/>
      </w:pPr>
      <w:bookmarkStart w:id="18" w:name="_Toc66704166"/>
      <w:proofErr w:type="spellStart"/>
      <w:r>
        <w:rPr>
          <w:rFonts w:hint="eastAsia"/>
        </w:rPr>
        <w:lastRenderedPageBreak/>
        <w:t>图片目录</w:t>
      </w:r>
      <w:bookmarkEnd w:id="18"/>
      <w:proofErr w:type="spellEnd"/>
    </w:p>
    <w:p w14:paraId="70EFB45E" w14:textId="40B1373F" w:rsidR="00F07618" w:rsidRDefault="009F20D4" w:rsidP="0092148A">
      <w:pPr>
        <w:ind w:firstLine="480"/>
      </w:pPr>
      <w:r>
        <w:rPr>
          <w:rFonts w:hint="eastAsia"/>
        </w:rPr>
        <w:t>图</w:t>
      </w:r>
      <w:r>
        <w:rPr>
          <w:rFonts w:hint="eastAsia"/>
        </w:rPr>
        <w:t>1</w:t>
      </w:r>
      <w:r>
        <w:t xml:space="preserve"> 234567</w:t>
      </w:r>
    </w:p>
    <w:p w14:paraId="7BF9E00E" w14:textId="3C1575D8" w:rsidR="00F07618" w:rsidRDefault="00F07618" w:rsidP="0092148A">
      <w:pPr>
        <w:ind w:firstLine="480"/>
      </w:pPr>
    </w:p>
    <w:p w14:paraId="1E56A395" w14:textId="2F42CAB7" w:rsidR="00F07618" w:rsidRDefault="00F07618" w:rsidP="0092148A">
      <w:pPr>
        <w:ind w:firstLine="480"/>
      </w:pPr>
    </w:p>
    <w:p w14:paraId="30679417" w14:textId="44C9BEF6" w:rsidR="009F20D4" w:rsidRDefault="009F20D4" w:rsidP="0092148A">
      <w:pPr>
        <w:ind w:firstLine="480"/>
      </w:pPr>
    </w:p>
    <w:p w14:paraId="0AAFABFA" w14:textId="664C3D83" w:rsidR="009F20D4" w:rsidRDefault="009F20D4" w:rsidP="0092148A">
      <w:pPr>
        <w:ind w:firstLine="480"/>
      </w:pPr>
    </w:p>
    <w:p w14:paraId="15E0BB0F" w14:textId="307BE496" w:rsidR="009C0A61" w:rsidRDefault="009C0A61" w:rsidP="0092148A">
      <w:pPr>
        <w:ind w:firstLine="480"/>
      </w:pPr>
    </w:p>
    <w:p w14:paraId="1BFD25A3" w14:textId="6CF525F5" w:rsidR="009C0A61" w:rsidRDefault="009C0A61" w:rsidP="0092148A">
      <w:pPr>
        <w:ind w:firstLine="480"/>
      </w:pPr>
    </w:p>
    <w:p w14:paraId="13BE25D0" w14:textId="6CB8D009" w:rsidR="009C0A61" w:rsidRDefault="009C0A61" w:rsidP="0092148A">
      <w:pPr>
        <w:ind w:firstLine="480"/>
      </w:pPr>
    </w:p>
    <w:p w14:paraId="0911E4FB" w14:textId="624D1F01" w:rsidR="009C0A61" w:rsidRDefault="009C0A61" w:rsidP="0092148A">
      <w:pPr>
        <w:ind w:firstLine="480"/>
      </w:pPr>
    </w:p>
    <w:p w14:paraId="43AB5EC7" w14:textId="3C9B89B7" w:rsidR="009C0A61" w:rsidRDefault="009C0A61" w:rsidP="0092148A">
      <w:pPr>
        <w:ind w:firstLine="480"/>
      </w:pPr>
    </w:p>
    <w:p w14:paraId="35FF112A" w14:textId="39AE0A9F" w:rsidR="009C0A61" w:rsidRDefault="009C0A61" w:rsidP="0092148A">
      <w:pPr>
        <w:ind w:firstLine="480"/>
      </w:pPr>
    </w:p>
    <w:p w14:paraId="64DA4F4D" w14:textId="20FFB2F4" w:rsidR="009C0A61" w:rsidRDefault="009C0A61" w:rsidP="0092148A">
      <w:pPr>
        <w:ind w:firstLine="480"/>
      </w:pPr>
    </w:p>
    <w:p w14:paraId="0C80EDAC" w14:textId="77777777" w:rsidR="009C0A61" w:rsidRDefault="009C0A61" w:rsidP="0092148A">
      <w:pPr>
        <w:ind w:firstLine="480"/>
        <w:rPr>
          <w:rFonts w:hint="eastAsia"/>
        </w:rPr>
      </w:pPr>
    </w:p>
    <w:p w14:paraId="538C9B19" w14:textId="1D28B171" w:rsidR="009F20D4" w:rsidRDefault="009F20D4" w:rsidP="0092148A">
      <w:pPr>
        <w:ind w:firstLine="480"/>
      </w:pPr>
    </w:p>
    <w:p w14:paraId="3D2C0568" w14:textId="5E7ADC71" w:rsidR="009F20D4" w:rsidRDefault="009F20D4" w:rsidP="0092148A">
      <w:pPr>
        <w:ind w:firstLine="480"/>
      </w:pPr>
    </w:p>
    <w:p w14:paraId="2A67D4A9" w14:textId="6DD6BA19" w:rsidR="009F20D4" w:rsidRDefault="009F20D4" w:rsidP="0092148A">
      <w:pPr>
        <w:ind w:firstLine="480"/>
      </w:pPr>
    </w:p>
    <w:p w14:paraId="61AE4D29" w14:textId="23DB9F07" w:rsidR="009F20D4" w:rsidRDefault="009F20D4" w:rsidP="0092148A">
      <w:pPr>
        <w:ind w:firstLine="480"/>
      </w:pPr>
    </w:p>
    <w:p w14:paraId="3B7084BE" w14:textId="6AB5E75C" w:rsidR="009F20D4" w:rsidRDefault="009F20D4" w:rsidP="0092148A">
      <w:pPr>
        <w:ind w:firstLine="480"/>
      </w:pPr>
    </w:p>
    <w:p w14:paraId="5F79A244" w14:textId="0082010D" w:rsidR="009F20D4" w:rsidRDefault="009F20D4" w:rsidP="0092148A">
      <w:pPr>
        <w:ind w:firstLine="480"/>
      </w:pPr>
    </w:p>
    <w:p w14:paraId="166F07EC" w14:textId="736EE653" w:rsidR="009F20D4" w:rsidRDefault="009F20D4" w:rsidP="0092148A">
      <w:pPr>
        <w:ind w:firstLine="480"/>
      </w:pPr>
    </w:p>
    <w:p w14:paraId="0086FB5D" w14:textId="22E238A0" w:rsidR="009F20D4" w:rsidRDefault="009F20D4" w:rsidP="0092148A">
      <w:pPr>
        <w:ind w:firstLine="480"/>
      </w:pPr>
    </w:p>
    <w:p w14:paraId="5BA309A5" w14:textId="04C39290" w:rsidR="009F20D4" w:rsidRDefault="009F20D4" w:rsidP="0092148A">
      <w:pPr>
        <w:ind w:firstLine="480"/>
      </w:pPr>
    </w:p>
    <w:p w14:paraId="5DDA4559" w14:textId="7958A2E2" w:rsidR="009F20D4" w:rsidRDefault="009F20D4" w:rsidP="0092148A">
      <w:pPr>
        <w:ind w:firstLine="480"/>
      </w:pPr>
    </w:p>
    <w:p w14:paraId="586DB35C" w14:textId="6D3281A1" w:rsidR="009F20D4" w:rsidRDefault="009F20D4" w:rsidP="0092148A">
      <w:pPr>
        <w:ind w:firstLine="480"/>
      </w:pPr>
    </w:p>
    <w:p w14:paraId="45A3F23A" w14:textId="19675CD1" w:rsidR="009F20D4" w:rsidRDefault="009F20D4" w:rsidP="0092148A">
      <w:pPr>
        <w:ind w:firstLine="480"/>
      </w:pPr>
    </w:p>
    <w:p w14:paraId="2D608C27" w14:textId="76F8C325" w:rsidR="009F20D4" w:rsidRDefault="009F20D4" w:rsidP="0092148A">
      <w:pPr>
        <w:ind w:firstLine="480"/>
      </w:pPr>
    </w:p>
    <w:p w14:paraId="40636B43" w14:textId="1F02EBED" w:rsidR="009F20D4" w:rsidRDefault="009F20D4" w:rsidP="0092148A">
      <w:pPr>
        <w:ind w:firstLine="480"/>
      </w:pPr>
    </w:p>
    <w:p w14:paraId="4E219A3F" w14:textId="3B3C5E8F" w:rsidR="009F20D4" w:rsidRDefault="009F20D4" w:rsidP="0092148A">
      <w:pPr>
        <w:ind w:firstLine="480"/>
      </w:pPr>
    </w:p>
    <w:p w14:paraId="16045A89" w14:textId="5FEAAC6F" w:rsidR="009F20D4" w:rsidRDefault="009F20D4" w:rsidP="0092148A">
      <w:pPr>
        <w:ind w:firstLine="480"/>
      </w:pPr>
    </w:p>
    <w:p w14:paraId="48E600C8" w14:textId="6A71EBBC" w:rsidR="009F20D4" w:rsidRDefault="009F20D4" w:rsidP="0092148A">
      <w:pPr>
        <w:ind w:firstLine="480"/>
      </w:pPr>
    </w:p>
    <w:p w14:paraId="2F6D8E6C" w14:textId="536D2D02" w:rsidR="009F20D4" w:rsidRDefault="009F20D4" w:rsidP="0092148A">
      <w:pPr>
        <w:ind w:firstLine="480"/>
      </w:pPr>
    </w:p>
    <w:p w14:paraId="1E648197" w14:textId="3B5C76E8" w:rsidR="009F20D4" w:rsidRDefault="009F20D4" w:rsidP="0092148A">
      <w:pPr>
        <w:ind w:firstLine="480"/>
      </w:pPr>
    </w:p>
    <w:p w14:paraId="654A820A" w14:textId="47B3A039" w:rsidR="009F20D4" w:rsidRDefault="009F20D4" w:rsidP="0092148A">
      <w:pPr>
        <w:ind w:firstLine="480"/>
      </w:pPr>
    </w:p>
    <w:p w14:paraId="36516EEB" w14:textId="2706998B" w:rsidR="009F20D4" w:rsidRDefault="009F20D4" w:rsidP="0092148A">
      <w:pPr>
        <w:ind w:firstLine="480"/>
      </w:pPr>
    </w:p>
    <w:p w14:paraId="433D27FD" w14:textId="77777777" w:rsidR="009F20D4" w:rsidRDefault="009F20D4" w:rsidP="0092148A">
      <w:pPr>
        <w:ind w:firstLine="480"/>
        <w:rPr>
          <w:rFonts w:hint="eastAsia"/>
        </w:rPr>
      </w:pPr>
    </w:p>
    <w:p w14:paraId="0FE86A9D" w14:textId="3B8258BC" w:rsidR="00F07618" w:rsidRDefault="00F07618" w:rsidP="0092148A">
      <w:pPr>
        <w:ind w:firstLine="480"/>
      </w:pPr>
    </w:p>
    <w:p w14:paraId="110947ED" w14:textId="77777777" w:rsidR="009F20D4" w:rsidRDefault="009F20D4" w:rsidP="0092148A">
      <w:pPr>
        <w:ind w:firstLine="480"/>
        <w:sectPr w:rsidR="009F20D4" w:rsidSect="00A70401">
          <w:type w:val="oddPage"/>
          <w:pgSz w:w="11906" w:h="16838"/>
          <w:pgMar w:top="1440" w:right="1797" w:bottom="1440" w:left="1797" w:header="851" w:footer="992" w:gutter="0"/>
          <w:pgNumType w:fmt="upperRoman"/>
          <w:cols w:space="720"/>
          <w:docGrid w:linePitch="326"/>
        </w:sectPr>
      </w:pPr>
    </w:p>
    <w:p w14:paraId="1292EC9B" w14:textId="50BD6FEC" w:rsidR="009F20D4" w:rsidRDefault="009F20D4" w:rsidP="00AD2055">
      <w:pPr>
        <w:pStyle w:val="TOC"/>
      </w:pPr>
      <w:bookmarkStart w:id="19" w:name="_Toc66704167"/>
      <w:proofErr w:type="spellStart"/>
      <w:r>
        <w:rPr>
          <w:rFonts w:hint="eastAsia"/>
        </w:rPr>
        <w:lastRenderedPageBreak/>
        <w:t>表格目录</w:t>
      </w:r>
      <w:bookmarkEnd w:id="19"/>
      <w:proofErr w:type="spellEnd"/>
    </w:p>
    <w:p w14:paraId="7D710213" w14:textId="27D63963" w:rsidR="009F20D4" w:rsidRDefault="009F20D4" w:rsidP="0092148A">
      <w:pPr>
        <w:ind w:firstLine="480"/>
      </w:pPr>
      <w:r>
        <w:rPr>
          <w:rFonts w:hint="eastAsia"/>
        </w:rPr>
        <w:t>表</w:t>
      </w:r>
      <w:r>
        <w:t>2 345678</w:t>
      </w:r>
    </w:p>
    <w:p w14:paraId="5EFC7622" w14:textId="590FDA32" w:rsidR="009F20D4" w:rsidRDefault="009F20D4" w:rsidP="0092148A">
      <w:pPr>
        <w:ind w:firstLine="480"/>
      </w:pPr>
    </w:p>
    <w:p w14:paraId="50329637" w14:textId="4764C6AC" w:rsidR="009F20D4" w:rsidRDefault="009F20D4" w:rsidP="0092148A">
      <w:pPr>
        <w:ind w:firstLine="480"/>
      </w:pPr>
    </w:p>
    <w:p w14:paraId="002681AA" w14:textId="77777777" w:rsidR="009F20D4" w:rsidRDefault="009F20D4" w:rsidP="0092148A">
      <w:pPr>
        <w:ind w:firstLine="480"/>
        <w:rPr>
          <w:rFonts w:hint="eastAsia"/>
        </w:rPr>
      </w:pPr>
    </w:p>
    <w:p w14:paraId="00DF480F" w14:textId="10DC262B" w:rsidR="00F07618" w:rsidRDefault="00F07618" w:rsidP="0092148A">
      <w:pPr>
        <w:ind w:firstLine="480"/>
      </w:pPr>
    </w:p>
    <w:p w14:paraId="68B0F45F" w14:textId="679BC10E" w:rsidR="00F07618" w:rsidRDefault="00F07618" w:rsidP="0092148A">
      <w:pPr>
        <w:ind w:firstLine="480"/>
      </w:pPr>
    </w:p>
    <w:p w14:paraId="5D4A24D4" w14:textId="0073C4B1" w:rsidR="00F07618" w:rsidRDefault="00F07618" w:rsidP="0092148A">
      <w:pPr>
        <w:ind w:firstLine="480"/>
      </w:pPr>
    </w:p>
    <w:p w14:paraId="744D6E73" w14:textId="59931BCD" w:rsidR="00F07618" w:rsidRDefault="00F07618" w:rsidP="0092148A">
      <w:pPr>
        <w:ind w:firstLine="480"/>
      </w:pPr>
    </w:p>
    <w:p w14:paraId="7B9E6DBF" w14:textId="07E53645" w:rsidR="00F07618" w:rsidRDefault="00F07618" w:rsidP="0092148A">
      <w:pPr>
        <w:ind w:firstLine="480"/>
      </w:pPr>
    </w:p>
    <w:p w14:paraId="7F5FAE88" w14:textId="14B7A3D3" w:rsidR="00F07618" w:rsidRDefault="00F07618" w:rsidP="0092148A">
      <w:pPr>
        <w:ind w:firstLine="480"/>
      </w:pPr>
    </w:p>
    <w:p w14:paraId="64149869" w14:textId="0527EE48" w:rsidR="00F07618" w:rsidRDefault="00F07618" w:rsidP="0092148A">
      <w:pPr>
        <w:ind w:firstLine="480"/>
      </w:pPr>
    </w:p>
    <w:p w14:paraId="67ECF67A" w14:textId="08B89A9D" w:rsidR="00F07618" w:rsidRDefault="00F07618" w:rsidP="0092148A">
      <w:pPr>
        <w:ind w:firstLine="480"/>
      </w:pPr>
    </w:p>
    <w:p w14:paraId="2D1028EA" w14:textId="5FFE7578" w:rsidR="00F07618" w:rsidRDefault="00F07618" w:rsidP="0092148A">
      <w:pPr>
        <w:ind w:firstLine="480"/>
      </w:pPr>
    </w:p>
    <w:p w14:paraId="3FED5BFA" w14:textId="0FEE686E" w:rsidR="00F07618" w:rsidRDefault="00F07618" w:rsidP="0092148A">
      <w:pPr>
        <w:ind w:firstLine="480"/>
      </w:pPr>
    </w:p>
    <w:p w14:paraId="4828F8EF" w14:textId="66E2D2C5" w:rsidR="00F07618" w:rsidRDefault="00F07618" w:rsidP="0092148A">
      <w:pPr>
        <w:ind w:firstLine="480"/>
      </w:pPr>
    </w:p>
    <w:p w14:paraId="26BCC9A0" w14:textId="338FD4D8" w:rsidR="00F07618" w:rsidRDefault="00F07618" w:rsidP="0092148A">
      <w:pPr>
        <w:ind w:firstLine="480"/>
      </w:pPr>
    </w:p>
    <w:p w14:paraId="56C7C8E6" w14:textId="2F8FEA0D" w:rsidR="00F07618" w:rsidRDefault="00F07618" w:rsidP="0092148A">
      <w:pPr>
        <w:ind w:firstLine="480"/>
      </w:pPr>
    </w:p>
    <w:p w14:paraId="3F12B948" w14:textId="66DB78CC" w:rsidR="00AD2055" w:rsidRDefault="00AD2055" w:rsidP="0092148A">
      <w:pPr>
        <w:ind w:firstLine="480"/>
      </w:pPr>
    </w:p>
    <w:p w14:paraId="0CB61230" w14:textId="60BDADDF" w:rsidR="00AD2055" w:rsidRDefault="00AD2055" w:rsidP="0092148A">
      <w:pPr>
        <w:ind w:firstLine="480"/>
      </w:pPr>
    </w:p>
    <w:p w14:paraId="67C42531" w14:textId="2A38D4CE" w:rsidR="00AD2055" w:rsidRDefault="00AD2055" w:rsidP="0092148A">
      <w:pPr>
        <w:ind w:firstLine="480"/>
      </w:pPr>
    </w:p>
    <w:p w14:paraId="6148B5B4" w14:textId="7BDDF01E" w:rsidR="00AD2055" w:rsidRDefault="00AD2055" w:rsidP="0092148A">
      <w:pPr>
        <w:ind w:firstLine="480"/>
      </w:pPr>
    </w:p>
    <w:p w14:paraId="0C51B5A0" w14:textId="3AA69F13" w:rsidR="00AD2055" w:rsidRDefault="00AD2055" w:rsidP="0092148A">
      <w:pPr>
        <w:ind w:firstLine="480"/>
      </w:pPr>
    </w:p>
    <w:p w14:paraId="2531688E" w14:textId="632E6CE5" w:rsidR="00AD2055" w:rsidRDefault="00AD2055" w:rsidP="0092148A">
      <w:pPr>
        <w:ind w:firstLine="480"/>
      </w:pPr>
    </w:p>
    <w:p w14:paraId="0714677C" w14:textId="49735FF9" w:rsidR="00AD2055" w:rsidRDefault="00AD2055" w:rsidP="0092148A">
      <w:pPr>
        <w:ind w:firstLine="480"/>
      </w:pPr>
    </w:p>
    <w:p w14:paraId="6A35B071" w14:textId="48C6269A" w:rsidR="00AD2055" w:rsidRDefault="00AD2055" w:rsidP="0092148A">
      <w:pPr>
        <w:ind w:firstLine="480"/>
      </w:pPr>
    </w:p>
    <w:p w14:paraId="74C3B33D" w14:textId="43643769" w:rsidR="00AD2055" w:rsidRDefault="00AD2055" w:rsidP="0092148A">
      <w:pPr>
        <w:ind w:firstLine="480"/>
      </w:pPr>
    </w:p>
    <w:p w14:paraId="76AE94E0" w14:textId="77777777" w:rsidR="00AD2055" w:rsidRDefault="00AD2055" w:rsidP="0092148A">
      <w:pPr>
        <w:ind w:firstLine="480"/>
        <w:rPr>
          <w:rFonts w:hint="eastAsia"/>
        </w:rPr>
      </w:pPr>
    </w:p>
    <w:p w14:paraId="0B859A6A" w14:textId="5693211F" w:rsidR="00F07618" w:rsidRDefault="00F07618" w:rsidP="0092148A">
      <w:pPr>
        <w:ind w:firstLine="480"/>
      </w:pPr>
    </w:p>
    <w:p w14:paraId="656A865D" w14:textId="7C522722" w:rsidR="00F07618" w:rsidRDefault="00F07618" w:rsidP="0092148A">
      <w:pPr>
        <w:ind w:firstLine="480"/>
      </w:pPr>
    </w:p>
    <w:p w14:paraId="76B44D37" w14:textId="7BFAC779" w:rsidR="009F20D4" w:rsidRDefault="009F20D4" w:rsidP="0092148A">
      <w:pPr>
        <w:ind w:firstLine="480"/>
      </w:pPr>
    </w:p>
    <w:p w14:paraId="5EC367FD" w14:textId="77777777" w:rsidR="009F20D4" w:rsidRDefault="009F20D4" w:rsidP="0092148A">
      <w:pPr>
        <w:ind w:firstLine="480"/>
        <w:rPr>
          <w:rFonts w:hint="eastAsia"/>
        </w:rPr>
      </w:pPr>
    </w:p>
    <w:p w14:paraId="27AB1BF2" w14:textId="3985C360" w:rsidR="00F07618" w:rsidRDefault="00F07618" w:rsidP="0092148A">
      <w:pPr>
        <w:ind w:firstLine="480"/>
      </w:pPr>
    </w:p>
    <w:p w14:paraId="5BA503AE" w14:textId="29D78AC9" w:rsidR="00F07618" w:rsidRDefault="00F07618" w:rsidP="0092148A">
      <w:pPr>
        <w:ind w:firstLine="480"/>
      </w:pPr>
    </w:p>
    <w:p w14:paraId="4CF3FF22" w14:textId="4390172A" w:rsidR="00F07618" w:rsidRDefault="00F07618" w:rsidP="0092148A">
      <w:pPr>
        <w:ind w:firstLine="480"/>
      </w:pPr>
    </w:p>
    <w:p w14:paraId="09D58412" w14:textId="77777777" w:rsidR="00F07618" w:rsidRDefault="00F07618" w:rsidP="0092148A">
      <w:pPr>
        <w:ind w:firstLine="480"/>
        <w:rPr>
          <w:rFonts w:hint="eastAsia"/>
        </w:rPr>
      </w:pPr>
    </w:p>
    <w:p w14:paraId="653029AB" w14:textId="77777777" w:rsidR="0092148A" w:rsidRDefault="0092148A" w:rsidP="0092148A">
      <w:pPr>
        <w:ind w:firstLine="480"/>
        <w:rPr>
          <w:rFonts w:hint="eastAsia"/>
        </w:rPr>
      </w:pPr>
    </w:p>
    <w:p w14:paraId="65B70AE9" w14:textId="77777777" w:rsidR="00356578" w:rsidRDefault="00356578" w:rsidP="00610D73">
      <w:pPr>
        <w:ind w:left="480" w:firstLineChars="0" w:firstLine="0"/>
        <w:sectPr w:rsidR="00356578" w:rsidSect="00A70401">
          <w:type w:val="oddPage"/>
          <w:pgSz w:w="11906" w:h="16838"/>
          <w:pgMar w:top="1440" w:right="1797" w:bottom="1440" w:left="1797" w:header="851" w:footer="992" w:gutter="0"/>
          <w:pgNumType w:fmt="upperRoman"/>
          <w:cols w:space="720"/>
          <w:docGrid w:linePitch="326"/>
        </w:sectPr>
      </w:pPr>
    </w:p>
    <w:p w14:paraId="4A6B5AE3" w14:textId="4BA08502" w:rsidR="004071E9" w:rsidRPr="00E26ADD" w:rsidRDefault="00E57823" w:rsidP="00281689">
      <w:pPr>
        <w:pStyle w:val="1"/>
      </w:pPr>
      <w:bookmarkStart w:id="20" w:name="_Toc66709480"/>
      <w:proofErr w:type="spellStart"/>
      <w:r>
        <w:rPr>
          <w:rFonts w:hint="eastAsia"/>
        </w:rPr>
        <w:lastRenderedPageBreak/>
        <w:t>引言</w:t>
      </w:r>
      <w:bookmarkEnd w:id="20"/>
      <w:proofErr w:type="spellEnd"/>
    </w:p>
    <w:p w14:paraId="138A95C7" w14:textId="1A5FABE2" w:rsidR="004071E9" w:rsidRPr="00E26ADD" w:rsidRDefault="00E57823" w:rsidP="000E148D">
      <w:pPr>
        <w:pStyle w:val="2"/>
      </w:pPr>
      <w:r>
        <w:rPr>
          <w:rFonts w:hint="eastAsia"/>
        </w:rPr>
        <w:t>研究背景</w:t>
      </w:r>
    </w:p>
    <w:p w14:paraId="33080354" w14:textId="52DB8170" w:rsidR="00932285" w:rsidRDefault="00932285" w:rsidP="00932285">
      <w:pPr>
        <w:ind w:firstLine="480"/>
      </w:pPr>
      <w:r>
        <w:rPr>
          <w:rFonts w:hint="eastAsia"/>
        </w:rPr>
        <w:t>母猪产后</w:t>
      </w:r>
      <w:proofErr w:type="gramStart"/>
      <w:r>
        <w:rPr>
          <w:rFonts w:hint="eastAsia"/>
        </w:rPr>
        <w:t>瘫痪指</w:t>
      </w:r>
      <w:proofErr w:type="gramEnd"/>
      <w:r>
        <w:rPr>
          <w:rFonts w:hint="eastAsia"/>
        </w:rPr>
        <w:t>的是母猪因为产仔数量过多，产后哺乳期身体负荷过大、身体机能失衡，血糖降低，或者是由于母猪在分娩时仔猪体积过大，使得母猪后肢肌肉损伤，最终引起瘫痪。</w:t>
      </w:r>
      <w:r w:rsidR="00344041" w:rsidRPr="00344041">
        <w:rPr>
          <w:rFonts w:hint="eastAsia"/>
        </w:rPr>
        <w:t>发病母猪主要表现为行走不便，四肢或部分无力，严重者呈现跛行或站立不稳，有</w:t>
      </w:r>
      <w:proofErr w:type="gramStart"/>
      <w:r w:rsidR="00344041" w:rsidRPr="00344041">
        <w:rPr>
          <w:rFonts w:hint="eastAsia"/>
        </w:rPr>
        <w:t>的肢蹄细软</w:t>
      </w:r>
      <w:proofErr w:type="gramEnd"/>
      <w:r w:rsidR="00344041" w:rsidRPr="00344041">
        <w:rPr>
          <w:rFonts w:hint="eastAsia"/>
        </w:rPr>
        <w:t>，有的关节肿胀发热或脓肿，有明显疼痛感，有的蹄叶、</w:t>
      </w:r>
      <w:proofErr w:type="gramStart"/>
      <w:r w:rsidR="00344041" w:rsidRPr="00344041">
        <w:rPr>
          <w:rFonts w:hint="eastAsia"/>
        </w:rPr>
        <w:t>蹄叉炎症</w:t>
      </w:r>
      <w:proofErr w:type="gramEnd"/>
      <w:r w:rsidR="00344041" w:rsidRPr="00344041">
        <w:rPr>
          <w:rFonts w:hint="eastAsia"/>
        </w:rPr>
        <w:t>，有的出现蹄裂，最终导致难以承受自身重量，更为严重者出现卧地不起甚至瘫痪而被迫淘汰。有的出现蹄裂，最终导致难以承受自身重量，更为严重者出现卧地不起甚至瘫痪，更为严重者出现卧地不起甚至瘫痪而被迫淘汰。</w:t>
      </w:r>
      <w:r>
        <w:rPr>
          <w:rFonts w:hint="eastAsia"/>
        </w:rPr>
        <w:t>导致母猪瘫痪的原因主要集中在以下方面。</w:t>
      </w:r>
    </w:p>
    <w:p w14:paraId="7325F7F8" w14:textId="0D90D1E6" w:rsidR="00932285" w:rsidRDefault="00932285" w:rsidP="000E148D">
      <w:pPr>
        <w:pStyle w:val="3"/>
      </w:pPr>
      <w:r>
        <w:rPr>
          <w:rFonts w:hint="eastAsia"/>
        </w:rPr>
        <w:t>环境因素</w:t>
      </w:r>
    </w:p>
    <w:p w14:paraId="12A6D3C4" w14:textId="2AE7C16D" w:rsidR="00932285" w:rsidRDefault="00932285" w:rsidP="009D64E6">
      <w:pPr>
        <w:ind w:firstLine="480"/>
      </w:pPr>
      <w:r>
        <w:rPr>
          <w:rFonts w:hint="eastAsia"/>
        </w:rPr>
        <w:t>良好的饲养环境，对于母猪的产后恢复有着较为积极的促进</w:t>
      </w:r>
      <w:r w:rsidR="005F0120">
        <w:rPr>
          <w:rFonts w:hint="eastAsia"/>
        </w:rPr>
        <w:t>积极</w:t>
      </w:r>
      <w:r>
        <w:rPr>
          <w:rFonts w:hint="eastAsia"/>
        </w:rPr>
        <w:t>作用</w:t>
      </w:r>
      <w:r w:rsidR="005F0120">
        <w:rPr>
          <w:rFonts w:hint="eastAsia"/>
        </w:rPr>
        <w:t>。</w:t>
      </w:r>
      <w:r w:rsidR="005F0120" w:rsidRPr="005F0120">
        <w:rPr>
          <w:rFonts w:hint="eastAsia"/>
        </w:rPr>
        <w:t>品种因素</w:t>
      </w:r>
      <w:r w:rsidR="005F0120">
        <w:rPr>
          <w:rFonts w:hint="eastAsia"/>
        </w:rPr>
        <w:t>中，</w:t>
      </w:r>
      <w:r w:rsidR="005F0120" w:rsidRPr="005F0120">
        <w:rPr>
          <w:rFonts w:hint="eastAsia"/>
        </w:rPr>
        <w:t>由于某些品种本身的种质特征决定</w:t>
      </w:r>
      <w:proofErr w:type="gramStart"/>
      <w:r w:rsidR="005F0120" w:rsidRPr="005F0120">
        <w:rPr>
          <w:rFonts w:hint="eastAsia"/>
        </w:rPr>
        <w:t>猪易发生肢蹄</w:t>
      </w:r>
      <w:proofErr w:type="gramEnd"/>
      <w:r w:rsidR="005F0120" w:rsidRPr="005F0120">
        <w:rPr>
          <w:rFonts w:hint="eastAsia"/>
        </w:rPr>
        <w:t>病，如杜洛克猪的蹄壳耐磨程度较差，某些传统品种品系的长白猪，其胫骨轻细，</w:t>
      </w:r>
      <w:proofErr w:type="gramStart"/>
      <w:r w:rsidR="005F0120" w:rsidRPr="005F0120">
        <w:rPr>
          <w:rFonts w:hint="eastAsia"/>
        </w:rPr>
        <w:t>肢蹄不够</w:t>
      </w:r>
      <w:proofErr w:type="gramEnd"/>
      <w:r w:rsidR="005F0120" w:rsidRPr="005F0120">
        <w:rPr>
          <w:rFonts w:hint="eastAsia"/>
        </w:rPr>
        <w:t>发达，往往会导致承受力不足引起</w:t>
      </w:r>
      <w:proofErr w:type="gramStart"/>
      <w:r w:rsidR="005F0120" w:rsidRPr="005F0120">
        <w:rPr>
          <w:rFonts w:hint="eastAsia"/>
        </w:rPr>
        <w:t>母猪肢蹄病</w:t>
      </w:r>
      <w:proofErr w:type="gramEnd"/>
      <w:r w:rsidR="005F0120" w:rsidRPr="005F0120">
        <w:rPr>
          <w:rFonts w:hint="eastAsia"/>
        </w:rPr>
        <w:t>的发生</w:t>
      </w:r>
      <w:r w:rsidR="005F0120">
        <w:rPr>
          <w:rFonts w:hint="eastAsia"/>
        </w:rPr>
        <w:t>，</w:t>
      </w:r>
      <w:r w:rsidR="005F0120" w:rsidRPr="005F0120">
        <w:rPr>
          <w:rFonts w:hint="eastAsia"/>
        </w:rPr>
        <w:t>往往会导致承受力不足引起</w:t>
      </w:r>
      <w:proofErr w:type="gramStart"/>
      <w:r w:rsidR="005F0120" w:rsidRPr="005F0120">
        <w:rPr>
          <w:rFonts w:hint="eastAsia"/>
        </w:rPr>
        <w:t>母猪肢蹄病</w:t>
      </w:r>
      <w:proofErr w:type="gramEnd"/>
      <w:r w:rsidR="005F0120" w:rsidRPr="005F0120">
        <w:rPr>
          <w:rFonts w:hint="eastAsia"/>
        </w:rPr>
        <w:t>的发生</w:t>
      </w:r>
      <w:r w:rsidR="005F0120">
        <w:rPr>
          <w:rFonts w:hint="eastAsia"/>
        </w:rPr>
        <w:t>，</w:t>
      </w:r>
      <w:r w:rsidR="005F0120" w:rsidRPr="005F0120">
        <w:rPr>
          <w:rFonts w:hint="eastAsia"/>
        </w:rPr>
        <w:t>往往会导致承受力不足引起</w:t>
      </w:r>
      <w:proofErr w:type="gramStart"/>
      <w:r w:rsidR="005F0120" w:rsidRPr="005F0120">
        <w:rPr>
          <w:rFonts w:hint="eastAsia"/>
        </w:rPr>
        <w:t>母猪肢蹄病</w:t>
      </w:r>
      <w:proofErr w:type="gramEnd"/>
      <w:r w:rsidR="005F0120" w:rsidRPr="005F0120">
        <w:rPr>
          <w:rFonts w:hint="eastAsia"/>
        </w:rPr>
        <w:t>的发生。</w:t>
      </w:r>
    </w:p>
    <w:p w14:paraId="7581C700" w14:textId="071F3CBC" w:rsidR="00932285" w:rsidRDefault="00932285" w:rsidP="000E148D">
      <w:pPr>
        <w:pStyle w:val="3"/>
      </w:pPr>
      <w:r>
        <w:rPr>
          <w:rFonts w:hint="eastAsia"/>
        </w:rPr>
        <w:t>母猪自身原因</w:t>
      </w:r>
    </w:p>
    <w:p w14:paraId="0EBC3088" w14:textId="378A4C36" w:rsidR="00932285" w:rsidRDefault="00527A76" w:rsidP="00932285">
      <w:pPr>
        <w:ind w:firstLine="480"/>
      </w:pPr>
      <w:r w:rsidRPr="00527A76">
        <w:rPr>
          <w:rFonts w:hint="eastAsia"/>
        </w:rPr>
        <w:t>母猪体质差，容易导致产后瘫痪。</w:t>
      </w:r>
      <w:r w:rsidR="00A921A6" w:rsidRPr="00A921A6">
        <w:rPr>
          <w:rFonts w:hint="eastAsia"/>
        </w:rPr>
        <w:t>当日粮中钙、磷比例不当或缺乏，会引起</w:t>
      </w:r>
      <w:proofErr w:type="gramStart"/>
      <w:r w:rsidR="00A921A6" w:rsidRPr="00A921A6">
        <w:rPr>
          <w:rFonts w:hint="eastAsia"/>
        </w:rPr>
        <w:t>母猪肢蹄无力</w:t>
      </w:r>
      <w:proofErr w:type="gramEnd"/>
      <w:r w:rsidR="00A921A6" w:rsidRPr="00A921A6">
        <w:rPr>
          <w:rFonts w:hint="eastAsia"/>
        </w:rPr>
        <w:t>，甚至后肢瘫痪；初生仔猪缺硒可引起培育过程中的后备</w:t>
      </w:r>
      <w:proofErr w:type="gramStart"/>
      <w:r w:rsidR="00A921A6" w:rsidRPr="00A921A6">
        <w:rPr>
          <w:rFonts w:hint="eastAsia"/>
        </w:rPr>
        <w:t>母猪肢蹄偏软</w:t>
      </w:r>
      <w:proofErr w:type="gramEnd"/>
      <w:r w:rsidR="00A921A6" w:rsidRPr="00A921A6">
        <w:rPr>
          <w:rFonts w:hint="eastAsia"/>
        </w:rPr>
        <w:t>；饲料中维生素Ｄ缺乏会影响钙、磷的吸收，易造成种猪骨软化、跛行，而缺乏维生素Ｈ则易</w:t>
      </w:r>
      <w:proofErr w:type="gramStart"/>
      <w:r w:rsidR="00A921A6" w:rsidRPr="00A921A6">
        <w:rPr>
          <w:rFonts w:hint="eastAsia"/>
        </w:rPr>
        <w:t>引起肢蹄损伤</w:t>
      </w:r>
      <w:proofErr w:type="gramEnd"/>
      <w:r w:rsidR="00A921A6" w:rsidRPr="00A921A6">
        <w:rPr>
          <w:rFonts w:hint="eastAsia"/>
        </w:rPr>
        <w:t>、蹄裂。饲料中维生素Ｄ缺乏会影响钙、磷的吸收，易造成种猪骨软化、跛行，而缺乏维生素Ｈ则易</w:t>
      </w:r>
      <w:proofErr w:type="gramStart"/>
      <w:r w:rsidR="00A921A6" w:rsidRPr="00A921A6">
        <w:rPr>
          <w:rFonts w:hint="eastAsia"/>
        </w:rPr>
        <w:t>引起肢蹄损伤</w:t>
      </w:r>
      <w:proofErr w:type="gramEnd"/>
      <w:r w:rsidR="00A921A6" w:rsidRPr="00A921A6">
        <w:rPr>
          <w:rFonts w:hint="eastAsia"/>
        </w:rPr>
        <w:t>、蹄裂。当日粮中钙、磷比例不当或缺乏，会引起</w:t>
      </w:r>
      <w:proofErr w:type="gramStart"/>
      <w:r w:rsidR="00A921A6" w:rsidRPr="00A921A6">
        <w:rPr>
          <w:rFonts w:hint="eastAsia"/>
        </w:rPr>
        <w:t>母猪肢蹄无力</w:t>
      </w:r>
      <w:proofErr w:type="gramEnd"/>
      <w:r w:rsidR="00A921A6" w:rsidRPr="00A921A6">
        <w:rPr>
          <w:rFonts w:hint="eastAsia"/>
        </w:rPr>
        <w:t>，甚至后肢瘫痪；初生仔猪缺硒可引起培育过程中的后备</w:t>
      </w:r>
      <w:proofErr w:type="gramStart"/>
      <w:r w:rsidR="00A921A6" w:rsidRPr="00A921A6">
        <w:rPr>
          <w:rFonts w:hint="eastAsia"/>
        </w:rPr>
        <w:t>母猪肢蹄偏软</w:t>
      </w:r>
      <w:proofErr w:type="gramEnd"/>
      <w:r w:rsidR="00A921A6" w:rsidRPr="00A921A6">
        <w:rPr>
          <w:rFonts w:hint="eastAsia"/>
        </w:rPr>
        <w:t>；饲料中维生素Ｄ缺乏会影响钙、磷的吸收，易造成种猪骨软化、跛行，而缺乏维生素Ｈ则易</w:t>
      </w:r>
      <w:proofErr w:type="gramStart"/>
      <w:r w:rsidR="00A921A6" w:rsidRPr="00A921A6">
        <w:rPr>
          <w:rFonts w:hint="eastAsia"/>
        </w:rPr>
        <w:t>引起肢蹄损伤</w:t>
      </w:r>
      <w:proofErr w:type="gramEnd"/>
      <w:r w:rsidR="00A921A6" w:rsidRPr="00A921A6">
        <w:rPr>
          <w:rFonts w:hint="eastAsia"/>
        </w:rPr>
        <w:t>、蹄裂。</w:t>
      </w:r>
    </w:p>
    <w:p w14:paraId="31149B7F" w14:textId="76CB449A" w:rsidR="00932285" w:rsidRDefault="00932285" w:rsidP="000E148D">
      <w:pPr>
        <w:pStyle w:val="3"/>
      </w:pPr>
      <w:r>
        <w:rPr>
          <w:rFonts w:hint="eastAsia"/>
        </w:rPr>
        <w:lastRenderedPageBreak/>
        <w:t>营养因素</w:t>
      </w:r>
    </w:p>
    <w:p w14:paraId="7E9E3551" w14:textId="5365DE43" w:rsidR="00932285" w:rsidRDefault="00A921A6" w:rsidP="00932285">
      <w:pPr>
        <w:ind w:firstLine="480"/>
      </w:pPr>
      <w:r w:rsidRPr="00A921A6">
        <w:rPr>
          <w:rFonts w:hint="eastAsia"/>
        </w:rPr>
        <w:t>目前绝大多数的养猪场都采用的</w:t>
      </w:r>
      <w:proofErr w:type="gramStart"/>
      <w:r w:rsidRPr="00A921A6">
        <w:rPr>
          <w:rFonts w:hint="eastAsia"/>
        </w:rPr>
        <w:t>是高床限位</w:t>
      </w:r>
      <w:proofErr w:type="gramEnd"/>
      <w:r w:rsidRPr="00A921A6">
        <w:rPr>
          <w:rFonts w:hint="eastAsia"/>
        </w:rPr>
        <w:t>栏和铸铁漏缝地板，这种设施极易对母猪</w:t>
      </w:r>
      <w:proofErr w:type="gramStart"/>
      <w:r w:rsidRPr="00A921A6">
        <w:rPr>
          <w:rFonts w:hint="eastAsia"/>
        </w:rPr>
        <w:t>肢蹄造成</w:t>
      </w:r>
      <w:proofErr w:type="gramEnd"/>
      <w:r w:rsidRPr="00A921A6">
        <w:rPr>
          <w:rFonts w:hint="eastAsia"/>
        </w:rPr>
        <w:t>损伤，并加速其磨损；有的猪场单体母猪栏的栏架下横杆离地面过高，这样虽便于清扫，但母猪卧地时四肢易越过栏杆过多，站起时往往会</w:t>
      </w:r>
      <w:proofErr w:type="gramStart"/>
      <w:r w:rsidRPr="00A921A6">
        <w:rPr>
          <w:rFonts w:hint="eastAsia"/>
        </w:rPr>
        <w:t>造成肢蹄扭伤</w:t>
      </w:r>
      <w:proofErr w:type="gramEnd"/>
      <w:r w:rsidRPr="00A921A6">
        <w:rPr>
          <w:rFonts w:hint="eastAsia"/>
        </w:rPr>
        <w:t>等。目前绝大多数的养猪场都采用的</w:t>
      </w:r>
      <w:proofErr w:type="gramStart"/>
      <w:r w:rsidRPr="00A921A6">
        <w:rPr>
          <w:rFonts w:hint="eastAsia"/>
        </w:rPr>
        <w:t>是高床限位</w:t>
      </w:r>
      <w:proofErr w:type="gramEnd"/>
      <w:r w:rsidRPr="00A921A6">
        <w:rPr>
          <w:rFonts w:hint="eastAsia"/>
        </w:rPr>
        <w:t>栏和铸铁漏缝地板，这种设施极易对母猪</w:t>
      </w:r>
      <w:proofErr w:type="gramStart"/>
      <w:r w:rsidRPr="00A921A6">
        <w:rPr>
          <w:rFonts w:hint="eastAsia"/>
        </w:rPr>
        <w:t>肢蹄造成</w:t>
      </w:r>
      <w:proofErr w:type="gramEnd"/>
      <w:r w:rsidRPr="00A921A6">
        <w:rPr>
          <w:rFonts w:hint="eastAsia"/>
        </w:rPr>
        <w:t>损伤，并加速其磨损；有的猪场单体母猪栏的栏架下横杆离地面过高，这样虽便于清扫，但母猪卧地时四肢易越过栏杆过多，站起时往往会</w:t>
      </w:r>
      <w:proofErr w:type="gramStart"/>
      <w:r w:rsidRPr="00A921A6">
        <w:rPr>
          <w:rFonts w:hint="eastAsia"/>
        </w:rPr>
        <w:t>造成肢蹄扭伤</w:t>
      </w:r>
      <w:proofErr w:type="gramEnd"/>
      <w:r w:rsidRPr="00A921A6">
        <w:rPr>
          <w:rFonts w:hint="eastAsia"/>
        </w:rPr>
        <w:t>等</w:t>
      </w:r>
      <w:r w:rsidR="00932285">
        <w:rPr>
          <w:rFonts w:hint="eastAsia"/>
        </w:rPr>
        <w:t>。</w:t>
      </w:r>
    </w:p>
    <w:p w14:paraId="72AB90D2" w14:textId="76870D52" w:rsidR="00932285" w:rsidRDefault="00932285" w:rsidP="000E148D">
      <w:pPr>
        <w:pStyle w:val="3"/>
      </w:pPr>
      <w:r>
        <w:rPr>
          <w:rFonts w:hint="eastAsia"/>
        </w:rPr>
        <w:t>胎儿因素</w:t>
      </w:r>
    </w:p>
    <w:p w14:paraId="3ADFAC3E" w14:textId="2F71B2EA" w:rsidR="00932285" w:rsidRDefault="00932285" w:rsidP="00932285">
      <w:pPr>
        <w:ind w:firstLine="480"/>
      </w:pPr>
      <w:r>
        <w:rPr>
          <w:rFonts w:hint="eastAsia"/>
        </w:rPr>
        <w:t>母猪分娩</w:t>
      </w:r>
      <w:r w:rsidR="00211D49">
        <w:rPr>
          <w:rFonts w:hint="eastAsia"/>
        </w:rPr>
        <w:t>是小猪</w:t>
      </w:r>
      <w:r>
        <w:rPr>
          <w:rFonts w:hint="eastAsia"/>
        </w:rPr>
        <w:t>过大或者是不正都可能会在分娩时导致其闭孔神经、臀神经等受到不同程度的压迫</w:t>
      </w:r>
      <w:r w:rsidR="00211D49">
        <w:rPr>
          <w:rFonts w:hint="eastAsia"/>
        </w:rPr>
        <w:t>和</w:t>
      </w:r>
      <w:r>
        <w:rPr>
          <w:rFonts w:hint="eastAsia"/>
        </w:rPr>
        <w:t>损伤，也容易</w:t>
      </w:r>
      <w:r w:rsidR="00211D49">
        <w:rPr>
          <w:rFonts w:hint="eastAsia"/>
        </w:rPr>
        <w:t>导致</w:t>
      </w:r>
      <w:r>
        <w:rPr>
          <w:rFonts w:hint="eastAsia"/>
        </w:rPr>
        <w:t>产后瘫痪。</w:t>
      </w:r>
    </w:p>
    <w:p w14:paraId="6CE3CCC3" w14:textId="389AA47D" w:rsidR="00932285" w:rsidRDefault="00932285" w:rsidP="000E148D">
      <w:pPr>
        <w:pStyle w:val="2"/>
      </w:pPr>
      <w:proofErr w:type="spellStart"/>
      <w:r>
        <w:rPr>
          <w:rFonts w:hint="eastAsia"/>
        </w:rPr>
        <w:t>产后护理</w:t>
      </w:r>
      <w:proofErr w:type="spellEnd"/>
    </w:p>
    <w:p w14:paraId="3326F517" w14:textId="77777777" w:rsidR="00857050" w:rsidRDefault="00932285" w:rsidP="00CA1042">
      <w:pPr>
        <w:ind w:firstLine="480"/>
      </w:pPr>
      <w:r>
        <w:rPr>
          <w:rFonts w:hint="eastAsia"/>
        </w:rPr>
        <w:t>母猪分娩之后，精心的产后护理是帮助其恢复健康的关键所在</w:t>
      </w:r>
      <w:r w:rsidR="00857050">
        <w:rPr>
          <w:rFonts w:hint="eastAsia"/>
        </w:rPr>
        <w:t>。</w:t>
      </w:r>
      <w:r w:rsidR="00CA1042">
        <w:rPr>
          <w:rFonts w:hint="eastAsia"/>
        </w:rPr>
        <w:t>针对母猪产后瘫痪主要可以从预防及防治两个方面入手。</w:t>
      </w:r>
    </w:p>
    <w:p w14:paraId="13B8BD99" w14:textId="70F240D6" w:rsidR="00333872" w:rsidRDefault="00857050" w:rsidP="00376A06">
      <w:pPr>
        <w:ind w:firstLine="480"/>
      </w:pPr>
      <w:r w:rsidRPr="00857050">
        <w:rPr>
          <w:rFonts w:hint="eastAsia"/>
        </w:rPr>
        <w:t>制定合理的引种方案</w:t>
      </w:r>
      <w:r>
        <w:rPr>
          <w:rFonts w:hint="eastAsia"/>
        </w:rPr>
        <w:t>，</w:t>
      </w:r>
      <w:r w:rsidRPr="00857050">
        <w:rPr>
          <w:rFonts w:hint="eastAsia"/>
        </w:rPr>
        <w:t>在引种、育种过程中，根据不同品系猪的优缺点，采取针对性的措施，克服种母猪的先天性弊端。提供营养全面均衡的全价饲料</w:t>
      </w:r>
      <w:r>
        <w:rPr>
          <w:rFonts w:hint="eastAsia"/>
        </w:rPr>
        <w:t>，</w:t>
      </w:r>
      <w:r w:rsidRPr="00857050">
        <w:rPr>
          <w:rFonts w:hint="eastAsia"/>
        </w:rPr>
        <w:t>最重要的要确保钙磷比例恰当。</w:t>
      </w:r>
      <w:r w:rsidR="00376A06" w:rsidRPr="00376A06">
        <w:rPr>
          <w:rFonts w:hint="eastAsia"/>
        </w:rPr>
        <w:t>改善必要的饲养设施</w:t>
      </w:r>
      <w:r w:rsidR="00376A06">
        <w:rPr>
          <w:rFonts w:hint="eastAsia"/>
        </w:rPr>
        <w:t>，</w:t>
      </w:r>
      <w:r w:rsidR="00376A06" w:rsidRPr="00376A06">
        <w:rPr>
          <w:rFonts w:hint="eastAsia"/>
        </w:rPr>
        <w:t>如增加限位栏空间，使用具有较好柔韧性、防水防滑、耐腐蚀的新型材料代替铸铁地板或混凝土地板，地面坡度不可过大，母猪栏架配置合理，对具有潜在隐患的部位及时进行修复或改进。精细化管理</w:t>
      </w:r>
      <w:r w:rsidR="00376A06">
        <w:rPr>
          <w:rFonts w:hint="eastAsia"/>
        </w:rPr>
        <w:t>，</w:t>
      </w:r>
      <w:r w:rsidR="00376A06" w:rsidRPr="00376A06">
        <w:rPr>
          <w:rFonts w:hint="eastAsia"/>
        </w:rPr>
        <w:t>加强管理的措施有很多，关键靠饲养人员认真去落实。避免频繁换圈、合群；搞好栏舍卫生，保持地面清洁干燥；防止母猪跳圈、咬架、殴斗等行为发生；增加种母猪的运动和光照时间；调节母猪饲养密度，减少拥挤和踩踏；配种时选择体重适宜的种公猪，并选择有一定坡度、平坦无尖锐异物的地面进行等</w:t>
      </w:r>
      <w:r w:rsidR="00CA1042">
        <w:rPr>
          <w:rFonts w:hint="eastAsia"/>
        </w:rPr>
        <w:t>。</w:t>
      </w:r>
    </w:p>
    <w:p w14:paraId="6A38D6A2" w14:textId="1F7AFC1E" w:rsidR="00333872" w:rsidRDefault="000E148D" w:rsidP="000E148D">
      <w:pPr>
        <w:pStyle w:val="2"/>
      </w:pPr>
      <w:proofErr w:type="spellStart"/>
      <w:r>
        <w:rPr>
          <w:rFonts w:hint="eastAsia"/>
        </w:rPr>
        <w:t>预后</w:t>
      </w:r>
      <w:r>
        <w:rPr>
          <w:rFonts w:hint="eastAsia"/>
          <w:lang w:eastAsia="zh-CN"/>
        </w:rPr>
        <w:t>抚养</w:t>
      </w:r>
      <w:proofErr w:type="spellEnd"/>
    </w:p>
    <w:p w14:paraId="2CBB09CD" w14:textId="3C54F104" w:rsidR="00CA1042" w:rsidRDefault="00CA1042" w:rsidP="0076554D">
      <w:pPr>
        <w:ind w:firstLine="480"/>
      </w:pPr>
      <w:r>
        <w:rPr>
          <w:rFonts w:hint="eastAsia"/>
        </w:rPr>
        <w:t>母猪生产之后，</w:t>
      </w:r>
      <w:r w:rsidR="0076554D">
        <w:rPr>
          <w:rFonts w:hint="eastAsia"/>
        </w:rPr>
        <w:t>分娩前后大量血钙进入初乳，血中流失的钙不能迅速得到补充，致使血钙急剧下降；怀孕后期，钙摄入严重不足；分娩应激和肠道吸收</w:t>
      </w:r>
      <w:r w:rsidR="0076554D">
        <w:rPr>
          <w:rFonts w:hint="eastAsia"/>
        </w:rPr>
        <w:lastRenderedPageBreak/>
        <w:t>钙量减少；饲料钙磷比例不当或缺乏，维生素</w:t>
      </w:r>
      <w:r w:rsidR="0076554D">
        <w:rPr>
          <w:rFonts w:hint="eastAsia"/>
        </w:rPr>
        <w:t>D</w:t>
      </w:r>
      <w:r w:rsidR="0076554D">
        <w:rPr>
          <w:rFonts w:hint="eastAsia"/>
        </w:rPr>
        <w:t>缺乏，</w:t>
      </w:r>
      <w:proofErr w:type="gramStart"/>
      <w:r w:rsidR="0076554D">
        <w:rPr>
          <w:rFonts w:hint="eastAsia"/>
        </w:rPr>
        <w:t>低镁日粮</w:t>
      </w:r>
      <w:proofErr w:type="gramEnd"/>
      <w:r w:rsidR="0076554D">
        <w:rPr>
          <w:rFonts w:hint="eastAsia"/>
        </w:rPr>
        <w:t>等可加速低血钙发生。此外，饲养管理不当，产后护理不好，母猪年老体弱，运动缺乏等，也可导致此病。科学饲养，保持日粮钙、磷比例适当，增加光照，适当增加运动，均对此病有一定的预防作用。</w:t>
      </w:r>
      <w:r w:rsidR="0076554D" w:rsidRPr="0076554D">
        <w:rPr>
          <w:rFonts w:hint="eastAsia"/>
        </w:rPr>
        <w:t>为保证母猪有一个健康的体况，必须做好母猪的预防保健工作。尤其做好猪瘟、蓝耳病、伪狂犬等会直接或间接影响母猪怀胎的疾病的预防接种。减少细菌感染机会，特别是人工助产、人工授精、产前产后护理过程中，由于消毒不严格或动作粗鲁造成的子宫炎症。</w:t>
      </w:r>
      <w:r w:rsidR="00601B01" w:rsidRPr="00601B01">
        <w:rPr>
          <w:rFonts w:hint="eastAsia"/>
        </w:rPr>
        <w:t>对有硬结、红肿的非化脓性乳房炎，可用毛巾或</w:t>
      </w:r>
      <w:proofErr w:type="gramStart"/>
      <w:r w:rsidR="00601B01" w:rsidRPr="00601B01">
        <w:rPr>
          <w:rFonts w:hint="eastAsia"/>
        </w:rPr>
        <w:t>纱布等浸上</w:t>
      </w:r>
      <w:proofErr w:type="gramEnd"/>
      <w:r w:rsidR="00601B01" w:rsidRPr="00601B01">
        <w:rPr>
          <w:rFonts w:hint="eastAsia"/>
        </w:rPr>
        <w:t>38</w:t>
      </w:r>
      <w:r w:rsidR="00601B01" w:rsidRPr="00601B01">
        <w:rPr>
          <w:rFonts w:hint="eastAsia"/>
        </w:rPr>
        <w:t>～</w:t>
      </w:r>
      <w:r w:rsidR="00601B01" w:rsidRPr="00601B01">
        <w:rPr>
          <w:rFonts w:hint="eastAsia"/>
        </w:rPr>
        <w:t>42</w:t>
      </w:r>
      <w:r w:rsidR="00601B01" w:rsidRPr="00601B01">
        <w:rPr>
          <w:rFonts w:hint="eastAsia"/>
        </w:rPr>
        <w:t>℃药液，热敷在患病乳房上，每次</w:t>
      </w:r>
      <w:r w:rsidR="00601B01" w:rsidRPr="00601B01">
        <w:rPr>
          <w:rFonts w:hint="eastAsia"/>
        </w:rPr>
        <w:t>30</w:t>
      </w:r>
      <w:r w:rsidR="00601B01" w:rsidRPr="00601B01">
        <w:rPr>
          <w:rFonts w:hint="eastAsia"/>
        </w:rPr>
        <w:t>～</w:t>
      </w:r>
      <w:r w:rsidR="00601B01" w:rsidRPr="00601B01">
        <w:rPr>
          <w:rFonts w:hint="eastAsia"/>
        </w:rPr>
        <w:t>60</w:t>
      </w:r>
      <w:r w:rsidR="00601B01" w:rsidRPr="00601B01">
        <w:rPr>
          <w:rFonts w:hint="eastAsia"/>
        </w:rPr>
        <w:t>分钟，每日</w:t>
      </w:r>
      <w:r w:rsidR="00601B01" w:rsidRPr="00601B01">
        <w:rPr>
          <w:rFonts w:hint="eastAsia"/>
        </w:rPr>
        <w:t>2</w:t>
      </w:r>
      <w:r w:rsidR="00601B01" w:rsidRPr="00601B01">
        <w:rPr>
          <w:rFonts w:hint="eastAsia"/>
        </w:rPr>
        <w:t>到</w:t>
      </w:r>
      <w:r w:rsidR="00601B01" w:rsidRPr="00601B01">
        <w:rPr>
          <w:rFonts w:hint="eastAsia"/>
        </w:rPr>
        <w:t>3</w:t>
      </w:r>
      <w:r w:rsidR="00601B01" w:rsidRPr="00601B01">
        <w:rPr>
          <w:rFonts w:hint="eastAsia"/>
        </w:rPr>
        <w:t>次。常用的药液有</w:t>
      </w:r>
      <w:r w:rsidR="00601B01" w:rsidRPr="00601B01">
        <w:rPr>
          <w:rFonts w:hint="eastAsia"/>
        </w:rPr>
        <w:t>1</w:t>
      </w:r>
      <w:r w:rsidR="00601B01" w:rsidRPr="00601B01">
        <w:rPr>
          <w:rFonts w:hint="eastAsia"/>
        </w:rPr>
        <w:t>％～</w:t>
      </w:r>
      <w:r w:rsidR="00601B01" w:rsidRPr="00601B01">
        <w:rPr>
          <w:rFonts w:hint="eastAsia"/>
        </w:rPr>
        <w:t>3</w:t>
      </w:r>
      <w:r w:rsidR="00601B01" w:rsidRPr="00601B01">
        <w:rPr>
          <w:rFonts w:hint="eastAsia"/>
        </w:rPr>
        <w:t>％的醋酸铅溶液等。</w:t>
      </w:r>
    </w:p>
    <w:p w14:paraId="64A43D91" w14:textId="01579226" w:rsidR="00333872" w:rsidRDefault="00601B01" w:rsidP="000E148D">
      <w:pPr>
        <w:pStyle w:val="2"/>
      </w:pPr>
      <w:r>
        <w:rPr>
          <w:rFonts w:hint="eastAsia"/>
        </w:rPr>
        <w:t>总结</w:t>
      </w:r>
    </w:p>
    <w:p w14:paraId="46A0A891" w14:textId="64440EA7" w:rsidR="004071E9" w:rsidRDefault="00CA1042" w:rsidP="00CA1042">
      <w:pPr>
        <w:ind w:firstLine="480"/>
      </w:pPr>
      <w:r>
        <w:rPr>
          <w:rFonts w:hint="eastAsia"/>
        </w:rPr>
        <w:t>总之，母猪产后瘫痪是由多种因素引发的，该疾病对母猪以及仔猪的健康都产生了极为严重的威胁，必须要采取有效措施做好防治工作，保证母猪健康生长，降低养殖经济损失。</w:t>
      </w:r>
    </w:p>
    <w:p w14:paraId="795E21B4" w14:textId="1A9FDEB3" w:rsidR="002055D2" w:rsidRDefault="002055D2" w:rsidP="00ED3E9C">
      <w:pPr>
        <w:ind w:firstLine="480"/>
      </w:pPr>
    </w:p>
    <w:p w14:paraId="2F7BD1FA" w14:textId="799E9950" w:rsidR="006B0D5D" w:rsidRDefault="006B0D5D" w:rsidP="006B0D5D">
      <w:pPr>
        <w:pStyle w:val="1"/>
      </w:pPr>
      <w:bookmarkStart w:id="21" w:name="_Toc66709481"/>
      <w:proofErr w:type="spellStart"/>
      <w:r>
        <w:rPr>
          <w:rFonts w:hint="eastAsia"/>
        </w:rPr>
        <w:lastRenderedPageBreak/>
        <w:t>研究背景</w:t>
      </w:r>
      <w:bookmarkStart w:id="22" w:name="_Toc93734162"/>
      <w:bookmarkEnd w:id="21"/>
      <w:proofErr w:type="spellEnd"/>
    </w:p>
    <w:p w14:paraId="78492CB5" w14:textId="50235005" w:rsidR="004071E9" w:rsidRDefault="00AD2002" w:rsidP="000E148D">
      <w:pPr>
        <w:pStyle w:val="2"/>
      </w:pPr>
      <w:proofErr w:type="spellStart"/>
      <w:r>
        <w:rPr>
          <w:rFonts w:hint="eastAsia"/>
        </w:rPr>
        <w:t>母猪和仔猪的感情交互</w:t>
      </w:r>
      <w:bookmarkStart w:id="23" w:name="_Toc93734163"/>
      <w:proofErr w:type="spellEnd"/>
    </w:p>
    <w:p w14:paraId="75C1BA83" w14:textId="05572A36" w:rsidR="000E148D" w:rsidRPr="000E148D" w:rsidRDefault="000E148D" w:rsidP="000E148D">
      <w:pPr>
        <w:ind w:firstLine="480"/>
        <w:rPr>
          <w:lang w:val="x-none" w:eastAsia="x-none"/>
        </w:rPr>
      </w:pPr>
      <w:r>
        <w:rPr>
          <w:rFonts w:hint="eastAsia"/>
          <w:lang w:val="x-none"/>
        </w:rPr>
        <w:t>分条叙述。</w:t>
      </w:r>
    </w:p>
    <w:p w14:paraId="7F49906B" w14:textId="44364EA9" w:rsidR="005A2B57" w:rsidRDefault="00AD2002" w:rsidP="000E148D">
      <w:pPr>
        <w:pStyle w:val="3"/>
      </w:pPr>
      <w:r>
        <w:rPr>
          <w:rFonts w:hint="eastAsia"/>
        </w:rPr>
        <w:t>母猪的情感需求</w:t>
      </w:r>
    </w:p>
    <w:p w14:paraId="6FFB679F" w14:textId="60223BA9" w:rsidR="00551EEC" w:rsidRDefault="005A2B57" w:rsidP="00333872">
      <w:pPr>
        <w:ind w:firstLine="480"/>
      </w:pPr>
      <w:r>
        <w:rPr>
          <w:rFonts w:hint="eastAsia"/>
        </w:rPr>
        <w:t>母猪</w:t>
      </w:r>
      <w:r w:rsidR="00551EEC" w:rsidRPr="00551EEC">
        <w:rPr>
          <w:rFonts w:hint="eastAsia"/>
        </w:rPr>
        <w:t>从来不恃强凌弱或是以大欺小，它们瞧不起那些自以为是的所谓“强者”，内心百分之一百地厌恶，却也要对他们付之微笑，说白了，</w:t>
      </w:r>
      <w:proofErr w:type="gramStart"/>
      <w:r w:rsidR="00551EEC" w:rsidRPr="00551EEC">
        <w:rPr>
          <w:rFonts w:hint="eastAsia"/>
        </w:rPr>
        <w:t>猪完全</w:t>
      </w:r>
      <w:proofErr w:type="gramEnd"/>
      <w:r w:rsidR="00551EEC" w:rsidRPr="00551EEC">
        <w:rPr>
          <w:rFonts w:hint="eastAsia"/>
        </w:rPr>
        <w:t>可以胜任和平使者一职。</w:t>
      </w:r>
      <w:bookmarkEnd w:id="23"/>
    </w:p>
    <w:p w14:paraId="1C57A3BB" w14:textId="4544B980" w:rsidR="00B86BD8" w:rsidRDefault="00B86BD8" w:rsidP="00B86BD8">
      <w:pPr>
        <w:ind w:firstLine="480"/>
        <w:jc w:val="center"/>
      </w:pPr>
      <w:r w:rsidRPr="00B86BD8">
        <w:drawing>
          <wp:inline distT="0" distB="0" distL="0" distR="0" wp14:anchorId="6798394E" wp14:editId="5907BE96">
            <wp:extent cx="131445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14450" cy="1314450"/>
                    </a:xfrm>
                    <a:prstGeom prst="rect">
                      <a:avLst/>
                    </a:prstGeom>
                  </pic:spPr>
                </pic:pic>
              </a:graphicData>
            </a:graphic>
          </wp:inline>
        </w:drawing>
      </w:r>
    </w:p>
    <w:p w14:paraId="788D41C2" w14:textId="77777777" w:rsidR="00B86BD8" w:rsidRDefault="00B86BD8" w:rsidP="00333872">
      <w:pPr>
        <w:ind w:firstLine="480"/>
        <w:rPr>
          <w:rFonts w:hint="eastAsia"/>
        </w:rPr>
      </w:pPr>
    </w:p>
    <w:p w14:paraId="5BBFAD4A" w14:textId="026269AF" w:rsidR="00B86BD8" w:rsidRDefault="006A71C9" w:rsidP="00333872">
      <w:pPr>
        <w:ind w:firstLine="480"/>
        <w:rPr>
          <w:rFonts w:hint="eastAsia"/>
        </w:rPr>
      </w:pPr>
      <w:r>
        <w:rPr>
          <w:rFonts w:hint="eastAsia"/>
        </w:rPr>
        <w:t>本文中</w:t>
      </w:r>
      <w:r w:rsidR="008F77CC">
        <w:rPr>
          <w:rFonts w:hint="eastAsia"/>
        </w:rPr>
        <w:t>已说明，如图所示，</w:t>
      </w:r>
      <w:r w:rsidR="00B86BD8">
        <w:rPr>
          <w:rFonts w:hint="eastAsia"/>
        </w:rPr>
        <w:t>母猪</w:t>
      </w:r>
      <w:r>
        <w:rPr>
          <w:rFonts w:hint="eastAsia"/>
        </w:rPr>
        <w:t>会给小猪</w:t>
      </w:r>
      <w:proofErr w:type="gramStart"/>
      <w:r>
        <w:rPr>
          <w:rFonts w:hint="eastAsia"/>
        </w:rPr>
        <w:t>猪</w:t>
      </w:r>
      <w:proofErr w:type="gramEnd"/>
      <w:r>
        <w:rPr>
          <w:rFonts w:hint="eastAsia"/>
        </w:rPr>
        <w:t>买奶粉，以供小猪</w:t>
      </w:r>
      <w:proofErr w:type="gramStart"/>
      <w:r>
        <w:rPr>
          <w:rFonts w:hint="eastAsia"/>
        </w:rPr>
        <w:t>猪</w:t>
      </w:r>
      <w:proofErr w:type="gramEnd"/>
      <w:r>
        <w:rPr>
          <w:rFonts w:hint="eastAsia"/>
        </w:rPr>
        <w:t>们健康快乐地成长。</w:t>
      </w:r>
    </w:p>
    <w:p w14:paraId="62554DC7" w14:textId="494004DB" w:rsidR="00A34E8B" w:rsidRDefault="005A2B57" w:rsidP="000E148D">
      <w:pPr>
        <w:pStyle w:val="3"/>
      </w:pPr>
      <w:r>
        <w:rPr>
          <w:rFonts w:hint="eastAsia"/>
        </w:rPr>
        <w:t>母性光辉</w:t>
      </w:r>
    </w:p>
    <w:p w14:paraId="3807131C" w14:textId="0C7687F1" w:rsidR="00551EEC" w:rsidRPr="00551EEC" w:rsidRDefault="006433D4" w:rsidP="00333872">
      <w:pPr>
        <w:ind w:firstLine="480"/>
      </w:pPr>
      <w:r w:rsidRPr="006433D4">
        <w:rPr>
          <w:rFonts w:hint="eastAsia"/>
        </w:rPr>
        <w:t>哪怕是天要塌下来的大事，猪都只是慢慢悠悠地走来走去，其实人们都不知道</w:t>
      </w:r>
      <w:r w:rsidR="001D7329" w:rsidRPr="006433D4">
        <w:rPr>
          <w:rFonts w:hint="eastAsia"/>
        </w:rPr>
        <w:t>猪都只是慢慢悠悠地走来走去</w:t>
      </w:r>
      <w:r w:rsidRPr="006433D4">
        <w:rPr>
          <w:rFonts w:hint="eastAsia"/>
        </w:rPr>
        <w:t>，它</w:t>
      </w:r>
      <w:r w:rsidR="001D7329">
        <w:rPr>
          <w:rFonts w:hint="eastAsia"/>
        </w:rPr>
        <w:t>只</w:t>
      </w:r>
      <w:r w:rsidRPr="006433D4">
        <w:rPr>
          <w:rFonts w:hint="eastAsia"/>
        </w:rPr>
        <w:t>是在沉着冷静、条理不乱地默默</w:t>
      </w:r>
      <w:r w:rsidR="001D7329">
        <w:rPr>
          <w:rFonts w:hint="eastAsia"/>
        </w:rPr>
        <w:t>地、</w:t>
      </w:r>
      <w:r w:rsidR="001D7329" w:rsidRPr="006433D4">
        <w:rPr>
          <w:rFonts w:hint="eastAsia"/>
        </w:rPr>
        <w:t>慢慢悠悠地走来走去</w:t>
      </w:r>
      <w:r w:rsidRPr="006433D4">
        <w:rPr>
          <w:rFonts w:hint="eastAsia"/>
        </w:rPr>
        <w:t>想着办法。</w:t>
      </w:r>
    </w:p>
    <w:p w14:paraId="1FD6AE97" w14:textId="3A4A421B" w:rsidR="009D7332" w:rsidRDefault="006B0D5D" w:rsidP="000E148D">
      <w:pPr>
        <w:pStyle w:val="2"/>
      </w:pPr>
      <w:r>
        <w:rPr>
          <w:rFonts w:hint="eastAsia"/>
        </w:rPr>
        <w:t>母猪</w:t>
      </w:r>
      <w:r w:rsidR="005A2B57">
        <w:rPr>
          <w:rFonts w:hint="eastAsia"/>
        </w:rPr>
        <w:t>产后</w:t>
      </w:r>
      <w:r w:rsidR="00EB5F1E" w:rsidRPr="00EB5F1E">
        <w:rPr>
          <w:rFonts w:hint="eastAsia"/>
        </w:rPr>
        <w:t>瘫痪</w:t>
      </w:r>
      <w:r>
        <w:rPr>
          <w:rFonts w:hint="eastAsia"/>
        </w:rPr>
        <w:t>分类</w:t>
      </w:r>
      <w:bookmarkEnd w:id="22"/>
    </w:p>
    <w:p w14:paraId="78069D2B" w14:textId="49E87EA2" w:rsidR="006B0D5D" w:rsidRPr="006B0D5D" w:rsidRDefault="004B07F4" w:rsidP="00333872">
      <w:pPr>
        <w:ind w:firstLine="480"/>
      </w:pPr>
      <w:r>
        <w:rPr>
          <w:rFonts w:hint="eastAsia"/>
        </w:rPr>
        <w:t>有三种类型。</w:t>
      </w:r>
    </w:p>
    <w:p w14:paraId="09F4A6E2" w14:textId="104D4E34" w:rsidR="009D7332" w:rsidRDefault="009D7332" w:rsidP="000E148D">
      <w:pPr>
        <w:pStyle w:val="3"/>
      </w:pPr>
      <w:r w:rsidRPr="00E26ADD">
        <w:t>变异性</w:t>
      </w:r>
    </w:p>
    <w:p w14:paraId="00BDE874" w14:textId="0746C263" w:rsidR="00ED3E9C" w:rsidRPr="00ED3E9C" w:rsidRDefault="00ED3E9C" w:rsidP="00ED3E9C">
      <w:pPr>
        <w:ind w:firstLine="480"/>
        <w:rPr>
          <w:rFonts w:hint="eastAsia"/>
        </w:rPr>
      </w:pPr>
      <w:r>
        <w:rPr>
          <w:rFonts w:hint="eastAsia"/>
        </w:rPr>
        <w:t>母猪是不会变异的。</w:t>
      </w:r>
    </w:p>
    <w:p w14:paraId="6B53F5B7" w14:textId="31DC0AC5" w:rsidR="004B07F4" w:rsidRDefault="004B07F4" w:rsidP="000E148D">
      <w:pPr>
        <w:pStyle w:val="3"/>
      </w:pPr>
      <w:r>
        <w:rPr>
          <w:rFonts w:hint="eastAsia"/>
        </w:rPr>
        <w:t>进化性</w:t>
      </w:r>
    </w:p>
    <w:p w14:paraId="6195EAA0" w14:textId="3CC40332" w:rsidR="00ED3E9C" w:rsidRPr="00ED3E9C" w:rsidRDefault="00ED3E9C" w:rsidP="00ED3E9C">
      <w:pPr>
        <w:ind w:firstLine="480"/>
        <w:rPr>
          <w:rFonts w:hint="eastAsia"/>
        </w:rPr>
      </w:pPr>
      <w:r>
        <w:rPr>
          <w:rFonts w:hint="eastAsia"/>
        </w:rPr>
        <w:t>母猪是不会进化的。</w:t>
      </w:r>
    </w:p>
    <w:p w14:paraId="39A7CFDC" w14:textId="0A8F5CA4" w:rsidR="004B07F4" w:rsidRDefault="004B07F4" w:rsidP="000E148D">
      <w:pPr>
        <w:pStyle w:val="3"/>
      </w:pPr>
      <w:r>
        <w:rPr>
          <w:rFonts w:hint="eastAsia"/>
        </w:rPr>
        <w:lastRenderedPageBreak/>
        <w:t>返祖性</w:t>
      </w:r>
    </w:p>
    <w:p w14:paraId="38E1B84D" w14:textId="4F340ED1" w:rsidR="00ED3E9C" w:rsidRPr="00ED3E9C" w:rsidRDefault="00ED3E9C" w:rsidP="00ED3E9C">
      <w:pPr>
        <w:ind w:firstLine="480"/>
        <w:rPr>
          <w:rFonts w:hint="eastAsia"/>
        </w:rPr>
      </w:pPr>
      <w:r>
        <w:rPr>
          <w:rFonts w:hint="eastAsia"/>
        </w:rPr>
        <w:t>母猪是不会返祖的。</w:t>
      </w:r>
    </w:p>
    <w:p w14:paraId="09B2DF48" w14:textId="25D1B944" w:rsidR="009D7332" w:rsidRDefault="004B07F4" w:rsidP="000E148D">
      <w:pPr>
        <w:pStyle w:val="2"/>
      </w:pPr>
      <w:r>
        <w:rPr>
          <w:rFonts w:hint="eastAsia"/>
        </w:rPr>
        <w:t>瘫痪治疗原理</w:t>
      </w:r>
    </w:p>
    <w:p w14:paraId="339C9058" w14:textId="2C278006" w:rsidR="006164F6" w:rsidRDefault="004B07F4" w:rsidP="00333872">
      <w:pPr>
        <w:ind w:firstLine="480"/>
      </w:pPr>
      <w:r>
        <w:rPr>
          <w:rFonts w:hint="eastAsia"/>
        </w:rPr>
        <w:t>无法治疗。</w:t>
      </w:r>
    </w:p>
    <w:p w14:paraId="77D97664" w14:textId="68C66AE5" w:rsidR="000E148D" w:rsidRPr="00A70057" w:rsidRDefault="00C574BC" w:rsidP="000E148D">
      <w:pPr>
        <w:pStyle w:val="2"/>
      </w:pPr>
      <w:proofErr w:type="gramStart"/>
      <w:r>
        <w:rPr>
          <w:rFonts w:hint="eastAsia"/>
          <w:lang w:eastAsia="zh-CN"/>
        </w:rPr>
        <w:t>猪家庭</w:t>
      </w:r>
      <w:proofErr w:type="gramEnd"/>
      <w:r>
        <w:rPr>
          <w:rFonts w:hint="eastAsia"/>
          <w:lang w:eastAsia="zh-CN"/>
        </w:rPr>
        <w:t>的</w:t>
      </w:r>
      <w:proofErr w:type="spellStart"/>
      <w:r w:rsidR="000E148D">
        <w:rPr>
          <w:rFonts w:hint="eastAsia"/>
        </w:rPr>
        <w:t>人文价值</w:t>
      </w:r>
      <w:proofErr w:type="spellEnd"/>
    </w:p>
    <w:p w14:paraId="6C9FD535" w14:textId="77777777" w:rsidR="000E148D" w:rsidRDefault="000E148D" w:rsidP="000E148D">
      <w:pPr>
        <w:ind w:firstLine="480"/>
      </w:pPr>
      <w:r>
        <w:rPr>
          <w:rFonts w:hint="eastAsia"/>
        </w:rPr>
        <w:t>从许多方面来说，大腹便便的猪是非常可取的并且可以娱乐的宠物。它们被认为是聪明的，合群的和</w:t>
      </w:r>
      <w:proofErr w:type="gramStart"/>
      <w:r>
        <w:rPr>
          <w:rFonts w:hint="eastAsia"/>
        </w:rPr>
        <w:t>可</w:t>
      </w:r>
      <w:proofErr w:type="gramEnd"/>
      <w:r>
        <w:rPr>
          <w:rFonts w:hint="eastAsia"/>
        </w:rPr>
        <w:t>训练的，缺乏通常困扰某些谱系猫和</w:t>
      </w:r>
      <w:proofErr w:type="gramStart"/>
      <w:r>
        <w:rPr>
          <w:rFonts w:hint="eastAsia"/>
        </w:rPr>
        <w:t>狗品种</w:t>
      </w:r>
      <w:proofErr w:type="gramEnd"/>
      <w:r>
        <w:rPr>
          <w:rFonts w:hint="eastAsia"/>
        </w:rPr>
        <w:t>的</w:t>
      </w:r>
      <w:proofErr w:type="gramStart"/>
      <w:r>
        <w:rPr>
          <w:rFonts w:hint="eastAsia"/>
        </w:rPr>
        <w:t>遗传遗传</w:t>
      </w:r>
      <w:proofErr w:type="gramEnd"/>
      <w:r>
        <w:rPr>
          <w:rFonts w:hint="eastAsia"/>
        </w:rPr>
        <w:t>弱点，通常相当坚固，尽管需要大量食物，但饮食合理。但是，它们可以是意志坚强，反抗和独立的宠物，有时会违抗训练。</w:t>
      </w:r>
    </w:p>
    <w:p w14:paraId="4AC34E43" w14:textId="77777777" w:rsidR="000E148D" w:rsidRDefault="000E148D" w:rsidP="00C574BC">
      <w:pPr>
        <w:pStyle w:val="3"/>
      </w:pPr>
      <w:r>
        <w:rPr>
          <w:rFonts w:hint="eastAsia"/>
        </w:rPr>
        <w:t>人文领地意识</w:t>
      </w:r>
    </w:p>
    <w:p w14:paraId="588D4E5C" w14:textId="77777777" w:rsidR="001D7329" w:rsidRDefault="000E148D" w:rsidP="000E148D">
      <w:pPr>
        <w:ind w:firstLine="480"/>
      </w:pPr>
      <w:r>
        <w:rPr>
          <w:rFonts w:hint="eastAsia"/>
        </w:rPr>
        <w:t>它们始终需要进入室外空间，</w:t>
      </w:r>
      <w:proofErr w:type="gramStart"/>
      <w:r>
        <w:rPr>
          <w:rFonts w:hint="eastAsia"/>
        </w:rPr>
        <w:t>并且视猪的</w:t>
      </w:r>
      <w:proofErr w:type="gramEnd"/>
      <w:r>
        <w:rPr>
          <w:rFonts w:hint="eastAsia"/>
        </w:rPr>
        <w:t>个体而定，它们很容易破家或永远不会在室内安顿下来。虽然很强壮，但受伤或生病的猪将需要昂贵的手术或比大多数宠物多得多的平均药物用量。与将仔猪带回家相比，抢救一头完全成年的废弃猪通常是一种更可靠的方法，可以准确地获得您的期望。</w:t>
      </w:r>
    </w:p>
    <w:p w14:paraId="419E2B7E" w14:textId="3BAC3580" w:rsidR="000E148D" w:rsidRDefault="000E148D" w:rsidP="000E148D">
      <w:pPr>
        <w:ind w:firstLine="480"/>
      </w:pPr>
      <w:r>
        <w:rPr>
          <w:rFonts w:hint="eastAsia"/>
        </w:rPr>
        <w:t>家猪是高度聪明的社交动物。它们被认为是低变应原性的，并且已知对患有通常动物过敏的人效果很好。由于已知这些动物的预期寿命为</w:t>
      </w:r>
      <w:r>
        <w:rPr>
          <w:rFonts w:hint="eastAsia"/>
        </w:rPr>
        <w:t>15</w:t>
      </w:r>
      <w:r>
        <w:rPr>
          <w:rFonts w:hint="eastAsia"/>
        </w:rPr>
        <w:t>至</w:t>
      </w:r>
      <w:r>
        <w:rPr>
          <w:rFonts w:hint="eastAsia"/>
        </w:rPr>
        <w:t>20</w:t>
      </w:r>
      <w:r>
        <w:rPr>
          <w:rFonts w:hint="eastAsia"/>
        </w:rPr>
        <w:t>年，因此需要长期投入。</w:t>
      </w:r>
    </w:p>
    <w:p w14:paraId="6BF761BA" w14:textId="77777777" w:rsidR="000E148D" w:rsidRDefault="000E148D" w:rsidP="00C574BC">
      <w:pPr>
        <w:pStyle w:val="3"/>
      </w:pPr>
      <w:r>
        <w:rPr>
          <w:rFonts w:hint="eastAsia"/>
        </w:rPr>
        <w:t>人格化的家猪</w:t>
      </w:r>
    </w:p>
    <w:p w14:paraId="13DA5BCC" w14:textId="77777777" w:rsidR="001D7329" w:rsidRDefault="000E148D" w:rsidP="000E148D">
      <w:pPr>
        <w:ind w:firstLine="480"/>
      </w:pPr>
      <w:r>
        <w:rPr>
          <w:rFonts w:hint="eastAsia"/>
        </w:rPr>
        <w:t>由于给定的猪主要是作为牲畜而饲养的，而且很长一段时间都没有作为伴侣动物饲养，因此尚不能很好地针对平静的或温和的气质进行选择性繁殖。猪与</w:t>
      </w:r>
      <w:proofErr w:type="gramStart"/>
      <w:r>
        <w:rPr>
          <w:rFonts w:hint="eastAsia"/>
        </w:rPr>
        <w:t>狗有着</w:t>
      </w:r>
      <w:proofErr w:type="gramEnd"/>
      <w:r>
        <w:rPr>
          <w:rFonts w:hint="eastAsia"/>
        </w:rPr>
        <w:t>完全不同的心理，并表现出战斗或逃避的本能，一种独立的天性和自然的果断性，可以表现为对儿童的攻击性，并且在没有任何警告的情况下会产生恐慌和抨击的倾向。</w:t>
      </w:r>
    </w:p>
    <w:p w14:paraId="0C6D1E6D" w14:textId="1555B3AB" w:rsidR="000E148D" w:rsidRDefault="000E148D" w:rsidP="000E148D">
      <w:pPr>
        <w:ind w:firstLine="480"/>
      </w:pPr>
      <w:r>
        <w:rPr>
          <w:rFonts w:hint="eastAsia"/>
        </w:rPr>
        <w:t>猫通常在</w:t>
      </w:r>
      <w:proofErr w:type="gramStart"/>
      <w:r>
        <w:rPr>
          <w:rFonts w:hint="eastAsia"/>
        </w:rPr>
        <w:t>猪周围</w:t>
      </w:r>
      <w:proofErr w:type="gramEnd"/>
      <w:r>
        <w:rPr>
          <w:rFonts w:hint="eastAsia"/>
        </w:rPr>
        <w:t>是安全的，因为这两种物种都没有动机表达对另一种动物的侵略或恐惧，尽管狗会将猪视为猎物，并且反过来，猪也会向</w:t>
      </w:r>
      <w:proofErr w:type="gramStart"/>
      <w:r>
        <w:rPr>
          <w:rFonts w:hint="eastAsia"/>
        </w:rPr>
        <w:t>狗挑战</w:t>
      </w:r>
      <w:proofErr w:type="gramEnd"/>
      <w:r>
        <w:rPr>
          <w:rFonts w:hint="eastAsia"/>
        </w:rPr>
        <w:t>食物，从而引发激烈的战斗</w:t>
      </w:r>
    </w:p>
    <w:p w14:paraId="0267299F" w14:textId="41AD2C64" w:rsidR="004B07F4" w:rsidRDefault="004B07F4" w:rsidP="00333872">
      <w:pPr>
        <w:ind w:firstLine="480"/>
      </w:pPr>
    </w:p>
    <w:p w14:paraId="723D6DAB" w14:textId="034E0BD6" w:rsidR="00943D34" w:rsidRDefault="00943D34" w:rsidP="004B07F4">
      <w:pPr>
        <w:ind w:firstLine="480"/>
      </w:pPr>
    </w:p>
    <w:p w14:paraId="176B91D1" w14:textId="4A22A080" w:rsidR="006164F6" w:rsidRDefault="00851EC2" w:rsidP="00943D34">
      <w:pPr>
        <w:pStyle w:val="1"/>
      </w:pPr>
      <w:bookmarkStart w:id="24" w:name="_Toc66709482"/>
      <w:proofErr w:type="spellStart"/>
      <w:r>
        <w:rPr>
          <w:rFonts w:hint="eastAsia"/>
        </w:rPr>
        <w:lastRenderedPageBreak/>
        <w:t>最优化生存策略</w:t>
      </w:r>
      <w:r w:rsidR="00943D34">
        <w:rPr>
          <w:rFonts w:hint="eastAsia"/>
        </w:rPr>
        <w:t>算法</w:t>
      </w:r>
      <w:bookmarkEnd w:id="24"/>
      <w:proofErr w:type="spellEnd"/>
    </w:p>
    <w:p w14:paraId="42561426" w14:textId="77BB021E" w:rsidR="00943D34" w:rsidRDefault="00943D34" w:rsidP="00732019">
      <w:pPr>
        <w:pStyle w:val="2"/>
      </w:pPr>
      <w:r>
        <w:rPr>
          <w:rFonts w:hint="eastAsia"/>
        </w:rPr>
        <w:t>最优化模型</w:t>
      </w:r>
    </w:p>
    <w:p w14:paraId="5C4D392D" w14:textId="5B4A51C1" w:rsidR="00732019" w:rsidRDefault="00064CDB" w:rsidP="0047688B">
      <w:pPr>
        <w:ind w:firstLine="480"/>
      </w:pPr>
      <w:r>
        <w:rPr>
          <w:rFonts w:hint="eastAsia"/>
        </w:rPr>
        <w:t>模型的组成分析。</w:t>
      </w:r>
    </w:p>
    <w:p w14:paraId="4D2F4C0E" w14:textId="6AFC12A5" w:rsidR="00064CDB" w:rsidRDefault="00064CDB" w:rsidP="00064CDB">
      <w:pPr>
        <w:pStyle w:val="3"/>
      </w:pPr>
      <w:r>
        <w:rPr>
          <w:rFonts w:hint="eastAsia"/>
        </w:rPr>
        <w:t>模块</w:t>
      </w:r>
      <w:r>
        <w:rPr>
          <w:rFonts w:hint="eastAsia"/>
        </w:rPr>
        <w:t>A</w:t>
      </w:r>
    </w:p>
    <w:p w14:paraId="63644172" w14:textId="3AD546B6" w:rsidR="00064CDB" w:rsidRDefault="00064CDB" w:rsidP="00064CDB">
      <w:pPr>
        <w:ind w:firstLine="480"/>
      </w:pPr>
      <w:r>
        <w:rPr>
          <w:rFonts w:hint="eastAsia"/>
        </w:rPr>
        <w:t>乐高。</w:t>
      </w:r>
    </w:p>
    <w:p w14:paraId="23068245" w14:textId="4ECF24D2" w:rsidR="00064CDB" w:rsidRDefault="00064CDB" w:rsidP="00F30815">
      <w:pPr>
        <w:pStyle w:val="3"/>
      </w:pPr>
      <w:r>
        <w:rPr>
          <w:rFonts w:hint="eastAsia"/>
        </w:rPr>
        <w:t>模块</w:t>
      </w:r>
      <w:r>
        <w:rPr>
          <w:rFonts w:hint="eastAsia"/>
        </w:rPr>
        <w:t>B</w:t>
      </w:r>
    </w:p>
    <w:p w14:paraId="7BC46CB8" w14:textId="263F2A7E" w:rsidR="00064CDB" w:rsidRDefault="00F30815" w:rsidP="00064CDB">
      <w:pPr>
        <w:ind w:firstLine="480"/>
      </w:pPr>
      <w:r>
        <w:rPr>
          <w:rFonts w:hint="eastAsia"/>
        </w:rPr>
        <w:t>变形金刚。</w:t>
      </w:r>
    </w:p>
    <w:p w14:paraId="604DE7E2" w14:textId="6795FEA6" w:rsidR="00F30815" w:rsidRDefault="00F30815" w:rsidP="00F30815">
      <w:pPr>
        <w:pStyle w:val="3"/>
      </w:pPr>
      <w:r>
        <w:rPr>
          <w:rFonts w:hint="eastAsia"/>
        </w:rPr>
        <w:t>模块</w:t>
      </w:r>
      <w:r>
        <w:rPr>
          <w:rFonts w:hint="eastAsia"/>
        </w:rPr>
        <w:t>C</w:t>
      </w:r>
    </w:p>
    <w:p w14:paraId="0057167B" w14:textId="60E3DC3A" w:rsidR="00F30815" w:rsidRPr="00064CDB" w:rsidRDefault="005A7A11" w:rsidP="00064CDB">
      <w:pPr>
        <w:ind w:firstLine="480"/>
        <w:rPr>
          <w:rFonts w:hint="eastAsia"/>
        </w:rPr>
      </w:pPr>
      <w:r>
        <w:rPr>
          <w:rFonts w:hint="eastAsia"/>
        </w:rPr>
        <w:t>去屑实力派。</w:t>
      </w:r>
    </w:p>
    <w:p w14:paraId="701378AA" w14:textId="4209501E" w:rsidR="0047688B" w:rsidRDefault="00943D34" w:rsidP="005A7A11">
      <w:pPr>
        <w:pStyle w:val="2"/>
      </w:pPr>
      <w:r>
        <w:rPr>
          <w:rFonts w:hint="eastAsia"/>
        </w:rPr>
        <w:t>最优化</w:t>
      </w:r>
      <w:r w:rsidR="0047688B">
        <w:rPr>
          <w:rFonts w:hint="eastAsia"/>
        </w:rPr>
        <w:t>问题</w:t>
      </w:r>
    </w:p>
    <w:p w14:paraId="7A535747" w14:textId="2BCCC27A" w:rsidR="0047688B" w:rsidRPr="0047688B" w:rsidRDefault="0047688B" w:rsidP="0047688B">
      <w:pPr>
        <w:ind w:firstLine="480"/>
      </w:pPr>
      <w:r>
        <w:rPr>
          <w:rFonts w:hint="eastAsia"/>
        </w:rPr>
        <w:t>问题是这样的。</w:t>
      </w:r>
    </w:p>
    <w:p w14:paraId="4225F9B2" w14:textId="7F059557" w:rsidR="00943D34" w:rsidRDefault="0047688B" w:rsidP="005A7A11">
      <w:pPr>
        <w:pStyle w:val="3"/>
      </w:pPr>
      <w:r>
        <w:rPr>
          <w:rFonts w:hint="eastAsia"/>
        </w:rPr>
        <w:t>最优化建模</w:t>
      </w:r>
    </w:p>
    <w:p w14:paraId="143F3A05" w14:textId="21B06617" w:rsidR="0047688B" w:rsidRPr="0047688B" w:rsidRDefault="0047688B" w:rsidP="0047688B">
      <w:pPr>
        <w:ind w:firstLine="480"/>
      </w:pPr>
      <w:r>
        <w:rPr>
          <w:rFonts w:hint="eastAsia"/>
        </w:rPr>
        <w:t>建模是这样的。</w:t>
      </w:r>
    </w:p>
    <w:p w14:paraId="575397D2" w14:textId="22BE9B4C" w:rsidR="0047688B" w:rsidRDefault="0047688B" w:rsidP="0047688B">
      <w:pPr>
        <w:ind w:firstLine="480"/>
      </w:pPr>
      <w:r>
        <w:rPr>
          <w:rFonts w:hint="eastAsia"/>
        </w:rPr>
        <w:t>模型实践</w:t>
      </w:r>
    </w:p>
    <w:p w14:paraId="05586EC8" w14:textId="18EE22DC" w:rsidR="0047688B" w:rsidRPr="0047688B" w:rsidRDefault="006F1A56" w:rsidP="006F1A56">
      <w:pPr>
        <w:pStyle w:val="2"/>
      </w:pPr>
      <w:proofErr w:type="spellStart"/>
      <w:r>
        <w:rPr>
          <w:rFonts w:hint="eastAsia"/>
        </w:rPr>
        <w:t>模型</w:t>
      </w:r>
      <w:r w:rsidR="0047688B">
        <w:rPr>
          <w:rFonts w:hint="eastAsia"/>
        </w:rPr>
        <w:t>实践</w:t>
      </w:r>
      <w:r>
        <w:rPr>
          <w:rFonts w:hint="eastAsia"/>
        </w:rPr>
        <w:t>化处理</w:t>
      </w:r>
      <w:proofErr w:type="spellEnd"/>
    </w:p>
    <w:p w14:paraId="2A668FC4" w14:textId="4F257BDB" w:rsidR="00943D34" w:rsidRDefault="006F1A56" w:rsidP="0047688B">
      <w:pPr>
        <w:ind w:firstLine="480"/>
      </w:pPr>
      <w:r>
        <w:rPr>
          <w:rFonts w:hint="eastAsia"/>
        </w:rPr>
        <w:t>依据</w:t>
      </w:r>
      <w:r w:rsidR="00091C4A">
        <w:rPr>
          <w:rFonts w:hint="eastAsia"/>
        </w:rPr>
        <w:t>基本生存分析原理</w:t>
      </w:r>
      <w:r>
        <w:rPr>
          <w:rFonts w:hint="eastAsia"/>
        </w:rPr>
        <w:t>开展实践变形。</w:t>
      </w:r>
    </w:p>
    <w:p w14:paraId="559DC74F" w14:textId="3DC132F6" w:rsidR="006F1A56" w:rsidRDefault="006F1A56" w:rsidP="004B07F4">
      <w:pPr>
        <w:ind w:firstLine="480"/>
        <w:rPr>
          <w:rFonts w:hint="eastAsia"/>
        </w:rPr>
      </w:pPr>
      <w:r>
        <w:rPr>
          <w:rFonts w:hint="eastAsia"/>
        </w:rPr>
        <w:t>首先，</w:t>
      </w:r>
      <w:r w:rsidR="00091C4A">
        <w:rPr>
          <w:rFonts w:hint="eastAsia"/>
        </w:rPr>
        <w:t>基本生存分析原理</w:t>
      </w:r>
      <w:r w:rsidR="0047688B">
        <w:rPr>
          <w:rFonts w:hint="eastAsia"/>
        </w:rPr>
        <w:t>是这样的。</w:t>
      </w:r>
      <w:r>
        <w:rPr>
          <w:rFonts w:hint="eastAsia"/>
        </w:rPr>
        <w:t>然后，将模型中模块</w:t>
      </w:r>
      <w:r>
        <w:rPr>
          <w:rFonts w:hint="eastAsia"/>
        </w:rPr>
        <w:t>C</w:t>
      </w:r>
      <w:r>
        <w:rPr>
          <w:rFonts w:hint="eastAsia"/>
        </w:rPr>
        <w:t>放入生存分析</w:t>
      </w:r>
      <w:r w:rsidR="005A0F1B">
        <w:rPr>
          <w:rFonts w:hint="eastAsia"/>
        </w:rPr>
        <w:t>流程。最后就得到了实践化模型。</w:t>
      </w:r>
    </w:p>
    <w:p w14:paraId="73C54DAA" w14:textId="2969D723" w:rsidR="0047688B" w:rsidRDefault="0047688B" w:rsidP="004B07F4">
      <w:pPr>
        <w:ind w:firstLine="480"/>
      </w:pPr>
    </w:p>
    <w:p w14:paraId="027F0959" w14:textId="6E3C0903" w:rsidR="0047688B" w:rsidRDefault="0047688B" w:rsidP="004B07F4">
      <w:pPr>
        <w:ind w:firstLine="480"/>
      </w:pPr>
    </w:p>
    <w:p w14:paraId="077EA53E" w14:textId="7DA7B422" w:rsidR="0047688B" w:rsidRDefault="0047688B" w:rsidP="004B07F4">
      <w:pPr>
        <w:pStyle w:val="1"/>
      </w:pPr>
      <w:bookmarkStart w:id="25" w:name="_Toc66709483"/>
      <w:proofErr w:type="spellStart"/>
      <w:r>
        <w:rPr>
          <w:rFonts w:hint="eastAsia"/>
        </w:rPr>
        <w:lastRenderedPageBreak/>
        <w:t>算法蒙特卡洛模拟</w:t>
      </w:r>
      <w:bookmarkEnd w:id="25"/>
      <w:proofErr w:type="spellEnd"/>
    </w:p>
    <w:p w14:paraId="0C254C30" w14:textId="63EB8078" w:rsidR="0047688B" w:rsidRDefault="0047688B" w:rsidP="005A0F1B">
      <w:pPr>
        <w:pStyle w:val="2"/>
      </w:pPr>
      <w:r>
        <w:rPr>
          <w:rFonts w:hint="eastAsia"/>
        </w:rPr>
        <w:t>蒙特卡洛</w:t>
      </w:r>
      <w:r w:rsidR="00CE3229">
        <w:rPr>
          <w:rFonts w:hint="eastAsia"/>
        </w:rPr>
        <w:t>生平</w:t>
      </w:r>
    </w:p>
    <w:p w14:paraId="5CAC7739" w14:textId="00C5AD3F" w:rsidR="00CE3229" w:rsidRDefault="00CE3229" w:rsidP="004B07F4">
      <w:pPr>
        <w:ind w:firstLine="480"/>
      </w:pPr>
      <w:r>
        <w:rPr>
          <w:rFonts w:hint="eastAsia"/>
        </w:rPr>
        <w:t>蒙特卡洛是这样的。</w:t>
      </w:r>
    </w:p>
    <w:p w14:paraId="3A93FAAA" w14:textId="569EFD92" w:rsidR="005A0F1B" w:rsidRPr="00CE3229" w:rsidRDefault="005A0F1B" w:rsidP="00DB61BB">
      <w:pPr>
        <w:pStyle w:val="2"/>
        <w:rPr>
          <w:rFonts w:hint="eastAsia"/>
        </w:rPr>
      </w:pPr>
      <w:proofErr w:type="spellStart"/>
      <w:r>
        <w:rPr>
          <w:rFonts w:hint="eastAsia"/>
        </w:rPr>
        <w:t>信号源</w:t>
      </w:r>
      <w:r w:rsidR="00DB61BB">
        <w:rPr>
          <w:rFonts w:hint="eastAsia"/>
        </w:rPr>
        <w:t>设置</w:t>
      </w:r>
      <w:proofErr w:type="spellEnd"/>
    </w:p>
    <w:p w14:paraId="1C5BA024" w14:textId="6054DE94" w:rsidR="00751374" w:rsidRDefault="00751374" w:rsidP="004B07F4">
      <w:pPr>
        <w:ind w:firstLine="480"/>
      </w:pPr>
      <w:r>
        <w:rPr>
          <w:rFonts w:hint="eastAsia"/>
        </w:rPr>
        <w:t>末端信噪比</w:t>
      </w:r>
      <w:r w:rsidR="00DB61BB">
        <w:rPr>
          <w:rFonts w:hint="eastAsia"/>
        </w:rPr>
        <w:t>设置为</w:t>
      </w:r>
      <w:r w:rsidR="00DB61BB">
        <w:rPr>
          <w:rFonts w:hint="eastAsia"/>
        </w:rPr>
        <w:t>1</w:t>
      </w:r>
      <w:r w:rsidR="00DB61BB">
        <w:t>0</w:t>
      </w:r>
      <w:r w:rsidR="00DB61BB">
        <w:rPr>
          <w:rFonts w:hint="eastAsia"/>
        </w:rPr>
        <w:t>K</w:t>
      </w:r>
      <w:r w:rsidR="00DB61BB">
        <w:rPr>
          <w:rFonts w:hint="eastAsia"/>
        </w:rPr>
        <w:t>。</w:t>
      </w:r>
      <w:r>
        <w:rPr>
          <w:rFonts w:hint="eastAsia"/>
        </w:rPr>
        <w:t>半功率带宽</w:t>
      </w:r>
      <w:r w:rsidR="003F2294">
        <w:rPr>
          <w:rFonts w:hint="eastAsia"/>
        </w:rPr>
        <w:t>组成了末端信噪比的公式基础。</w:t>
      </w:r>
      <w:r w:rsidR="00DB61BB">
        <w:rPr>
          <w:rFonts w:hint="eastAsia"/>
        </w:rPr>
        <w:t>将上述信号源进行</w:t>
      </w:r>
      <w:r w:rsidR="0085751D">
        <w:rPr>
          <w:rFonts w:hint="eastAsia"/>
        </w:rPr>
        <w:t>拉普里叶变换，使用</w:t>
      </w:r>
      <w:r w:rsidR="00C93840">
        <w:rPr>
          <w:rFonts w:hint="eastAsia"/>
        </w:rPr>
        <w:t>矩形滤波器截取</w:t>
      </w:r>
      <w:r w:rsidR="0085751D">
        <w:rPr>
          <w:rFonts w:hint="eastAsia"/>
        </w:rPr>
        <w:t>1</w:t>
      </w:r>
      <w:r w:rsidR="0085751D">
        <w:t>00</w:t>
      </w:r>
      <w:r w:rsidR="0085751D">
        <w:rPr>
          <w:rFonts w:hint="eastAsia"/>
        </w:rPr>
        <w:t>G</w:t>
      </w:r>
      <w:r w:rsidR="0085751D">
        <w:t>~100</w:t>
      </w:r>
      <w:r w:rsidR="0085751D">
        <w:rPr>
          <w:rFonts w:hint="eastAsia"/>
        </w:rPr>
        <w:t>THz</w:t>
      </w:r>
      <w:r w:rsidR="0085751D">
        <w:rPr>
          <w:rFonts w:hint="eastAsia"/>
        </w:rPr>
        <w:t>频段</w:t>
      </w:r>
      <w:r w:rsidR="00C93840">
        <w:rPr>
          <w:rFonts w:hint="eastAsia"/>
        </w:rPr>
        <w:t>，得到模拟信号源。</w:t>
      </w:r>
    </w:p>
    <w:p w14:paraId="32EBB0AE" w14:textId="3D7FF393" w:rsidR="00C93840" w:rsidRDefault="00C93840" w:rsidP="00C93840">
      <w:pPr>
        <w:pStyle w:val="2"/>
        <w:rPr>
          <w:rFonts w:hint="eastAsia"/>
        </w:rPr>
      </w:pPr>
      <w:proofErr w:type="spellStart"/>
      <w:r>
        <w:rPr>
          <w:rFonts w:hint="eastAsia"/>
        </w:rPr>
        <w:t>实验结果</w:t>
      </w:r>
      <w:proofErr w:type="spellEnd"/>
    </w:p>
    <w:p w14:paraId="35DCD07E" w14:textId="754EDB54" w:rsidR="0047688B" w:rsidRDefault="00C93840" w:rsidP="004B07F4">
      <w:pPr>
        <w:ind w:firstLine="480"/>
      </w:pPr>
      <w:r>
        <w:rPr>
          <w:rFonts w:hint="eastAsia"/>
        </w:rPr>
        <w:t>本文没有做模拟，所以没有图。</w:t>
      </w:r>
    </w:p>
    <w:p w14:paraId="3AECCCD5" w14:textId="297ACA5E" w:rsidR="00C93840" w:rsidRDefault="00C93840" w:rsidP="004B07F4">
      <w:pPr>
        <w:ind w:firstLine="480"/>
      </w:pPr>
    </w:p>
    <w:p w14:paraId="02666F3F" w14:textId="1033C9B5" w:rsidR="003F2294" w:rsidRDefault="003F2294" w:rsidP="004B07F4">
      <w:pPr>
        <w:ind w:firstLine="480"/>
      </w:pPr>
    </w:p>
    <w:p w14:paraId="44B2B7EB" w14:textId="4B54D2DC" w:rsidR="003F2294" w:rsidRDefault="003F2294" w:rsidP="00FF7191">
      <w:pPr>
        <w:pStyle w:val="1"/>
      </w:pPr>
      <w:bookmarkStart w:id="26" w:name="_Toc66709484"/>
      <w:proofErr w:type="spellStart"/>
      <w:r>
        <w:rPr>
          <w:rFonts w:hint="eastAsia"/>
        </w:rPr>
        <w:lastRenderedPageBreak/>
        <w:t>实例分析</w:t>
      </w:r>
      <w:bookmarkEnd w:id="26"/>
      <w:proofErr w:type="spellEnd"/>
    </w:p>
    <w:p w14:paraId="22D3B6F9" w14:textId="75DB27AC" w:rsidR="003F2294" w:rsidRDefault="000B7401" w:rsidP="004B07F4">
      <w:pPr>
        <w:ind w:firstLine="480"/>
      </w:pPr>
      <w:r>
        <w:rPr>
          <w:rFonts w:hint="eastAsia"/>
        </w:rPr>
        <w:t>安徽省济南市</w:t>
      </w:r>
      <w:r w:rsidR="00706522">
        <w:rPr>
          <w:rFonts w:hint="eastAsia"/>
        </w:rPr>
        <w:t>延庆县</w:t>
      </w:r>
      <w:proofErr w:type="gramStart"/>
      <w:r w:rsidR="00706522">
        <w:rPr>
          <w:rFonts w:hint="eastAsia"/>
        </w:rPr>
        <w:t>南乐镇</w:t>
      </w:r>
      <w:proofErr w:type="gramEnd"/>
      <w:r w:rsidR="00706522">
        <w:rPr>
          <w:rFonts w:hint="eastAsia"/>
        </w:rPr>
        <w:t>东邢庄有一位</w:t>
      </w:r>
      <w:r w:rsidR="0099273B">
        <w:rPr>
          <w:rFonts w:hint="eastAsia"/>
        </w:rPr>
        <w:t>祖传养殖户，近日，他经过一个多月的思想斗争，决定违背祖训，将家族数百年的母猪产后</w:t>
      </w:r>
      <w:r w:rsidR="004B07F4" w:rsidRPr="004B07F4">
        <w:rPr>
          <w:rFonts w:hint="eastAsia"/>
        </w:rPr>
        <w:t>瘫痪</w:t>
      </w:r>
      <w:r w:rsidR="0099273B">
        <w:rPr>
          <w:rFonts w:hint="eastAsia"/>
        </w:rPr>
        <w:t>调查问卷</w:t>
      </w:r>
      <w:r w:rsidR="006831CC">
        <w:rPr>
          <w:rFonts w:hint="eastAsia"/>
        </w:rPr>
        <w:t>情况表</w:t>
      </w:r>
      <w:r w:rsidR="00345773">
        <w:rPr>
          <w:rFonts w:hint="eastAsia"/>
        </w:rPr>
        <w:t>公布于众，让大家都能享受到黑科技。</w:t>
      </w:r>
    </w:p>
    <w:p w14:paraId="152DED50" w14:textId="28075CB3" w:rsidR="00FF7191" w:rsidRDefault="00565BD2" w:rsidP="009C0793">
      <w:pPr>
        <w:pStyle w:val="2"/>
      </w:pPr>
      <w:r>
        <w:rPr>
          <w:rFonts w:hint="eastAsia"/>
        </w:rPr>
        <w:t>母猪</w:t>
      </w:r>
      <w:r w:rsidR="00FF7191">
        <w:rPr>
          <w:rFonts w:hint="eastAsia"/>
        </w:rPr>
        <w:t>队列基本组成</w:t>
      </w:r>
    </w:p>
    <w:p w14:paraId="6AFE79DF" w14:textId="6613C874" w:rsidR="003F2294" w:rsidRDefault="00FF7191" w:rsidP="009C0793">
      <w:pPr>
        <w:pStyle w:val="3"/>
      </w:pPr>
      <w:r>
        <w:rPr>
          <w:rFonts w:hint="eastAsia"/>
        </w:rPr>
        <w:t>第一代</w:t>
      </w:r>
    </w:p>
    <w:p w14:paraId="1FFDF91D" w14:textId="47CE38D4" w:rsidR="00FF7191" w:rsidRDefault="00FF7191" w:rsidP="004B07F4">
      <w:pPr>
        <w:ind w:firstLine="480"/>
      </w:pPr>
      <w:r>
        <w:rPr>
          <w:rFonts w:hint="eastAsia"/>
        </w:rPr>
        <w:t>第一代母猪是</w:t>
      </w:r>
      <w:r w:rsidR="00565BD2">
        <w:rPr>
          <w:rFonts w:hint="eastAsia"/>
        </w:rPr>
        <w:t>老母猪</w:t>
      </w:r>
    </w:p>
    <w:p w14:paraId="4D66F7E7" w14:textId="7A6F3BA2" w:rsidR="00565BD2" w:rsidRDefault="00565BD2" w:rsidP="009C0793">
      <w:pPr>
        <w:pStyle w:val="3"/>
      </w:pPr>
      <w:r>
        <w:rPr>
          <w:rFonts w:hint="eastAsia"/>
        </w:rPr>
        <w:t>第二代队列</w:t>
      </w:r>
    </w:p>
    <w:p w14:paraId="184FA606" w14:textId="197E1CDE" w:rsidR="00565BD2" w:rsidRDefault="00565BD2" w:rsidP="004B07F4">
      <w:pPr>
        <w:ind w:firstLine="480"/>
      </w:pPr>
      <w:r>
        <w:rPr>
          <w:rFonts w:hint="eastAsia"/>
        </w:rPr>
        <w:t>第二代母猪是少母猪。</w:t>
      </w:r>
    </w:p>
    <w:p w14:paraId="16264086" w14:textId="0BB99DDD" w:rsidR="00565BD2" w:rsidRDefault="00565BD2" w:rsidP="009C0793">
      <w:pPr>
        <w:pStyle w:val="3"/>
      </w:pPr>
      <w:r>
        <w:rPr>
          <w:rFonts w:hint="eastAsia"/>
        </w:rPr>
        <w:t>第三代队列</w:t>
      </w:r>
    </w:p>
    <w:p w14:paraId="6AE9D9C9" w14:textId="0B8D5D79" w:rsidR="00565BD2" w:rsidRPr="00565BD2" w:rsidRDefault="00565BD2" w:rsidP="004B07F4">
      <w:pPr>
        <w:ind w:firstLine="480"/>
      </w:pPr>
      <w:r>
        <w:rPr>
          <w:rFonts w:hint="eastAsia"/>
        </w:rPr>
        <w:t>第三代母猪是仔猪。</w:t>
      </w:r>
    </w:p>
    <w:p w14:paraId="4AA0EE7C" w14:textId="08A9F71F" w:rsidR="003F2294" w:rsidRDefault="00565BD2" w:rsidP="009C0793">
      <w:pPr>
        <w:pStyle w:val="2"/>
      </w:pPr>
      <w:r>
        <w:rPr>
          <w:rFonts w:hint="eastAsia"/>
        </w:rPr>
        <w:t>母猪调查方式</w:t>
      </w:r>
    </w:p>
    <w:p w14:paraId="7B7A160F" w14:textId="69B56CF7" w:rsidR="00565BD2" w:rsidRDefault="00AD0118" w:rsidP="004B07F4">
      <w:pPr>
        <w:ind w:firstLine="480"/>
      </w:pPr>
      <w:r>
        <w:rPr>
          <w:rFonts w:hint="eastAsia"/>
        </w:rPr>
        <w:t>母猪</w:t>
      </w:r>
      <w:r w:rsidR="00043DE1">
        <w:rPr>
          <w:rFonts w:hint="eastAsia"/>
        </w:rPr>
        <w:t>通过</w:t>
      </w:r>
      <w:r w:rsidR="008966D9">
        <w:rPr>
          <w:rFonts w:hint="eastAsia"/>
        </w:rPr>
        <w:t>猪耳、猪蹄、</w:t>
      </w:r>
      <w:proofErr w:type="gramStart"/>
      <w:r w:rsidR="00BD758C">
        <w:rPr>
          <w:rFonts w:hint="eastAsia"/>
        </w:rPr>
        <w:t>麦辣鸡腿</w:t>
      </w:r>
      <w:proofErr w:type="gramEnd"/>
      <w:r w:rsidR="00BD758C">
        <w:rPr>
          <w:rFonts w:hint="eastAsia"/>
        </w:rPr>
        <w:t>堡</w:t>
      </w:r>
      <w:r w:rsidR="009C0793">
        <w:rPr>
          <w:rFonts w:hint="eastAsia"/>
        </w:rPr>
        <w:t>、</w:t>
      </w:r>
      <w:r w:rsidR="001D7329">
        <w:rPr>
          <w:rFonts w:hint="eastAsia"/>
        </w:rPr>
        <w:t>献爱心</w:t>
      </w:r>
      <w:r w:rsidR="00BD758C">
        <w:rPr>
          <w:rFonts w:hint="eastAsia"/>
        </w:rPr>
        <w:t>等多个部位的咽拭子</w:t>
      </w:r>
      <w:r w:rsidR="00043DE1">
        <w:rPr>
          <w:rFonts w:hint="eastAsia"/>
        </w:rPr>
        <w:t>踊跃参与了</w:t>
      </w:r>
      <w:r w:rsidR="009C0793">
        <w:rPr>
          <w:rFonts w:hint="eastAsia"/>
        </w:rPr>
        <w:t>抽样调查</w:t>
      </w:r>
      <w:r w:rsidR="00BD758C">
        <w:rPr>
          <w:rFonts w:hint="eastAsia"/>
        </w:rPr>
        <w:t>问卷实验。</w:t>
      </w:r>
    </w:p>
    <w:p w14:paraId="67943EC8" w14:textId="77D46C55" w:rsidR="00277000" w:rsidRDefault="00277000" w:rsidP="004B07F4">
      <w:pPr>
        <w:ind w:firstLine="480"/>
      </w:pPr>
    </w:p>
    <w:p w14:paraId="2B4CFBEE" w14:textId="77777777" w:rsidR="00C93840" w:rsidRDefault="00C93840" w:rsidP="004B07F4">
      <w:pPr>
        <w:ind w:firstLine="480"/>
        <w:rPr>
          <w:rFonts w:hint="eastAsia"/>
        </w:rPr>
      </w:pPr>
    </w:p>
    <w:p w14:paraId="6276F5DC" w14:textId="1D587335" w:rsidR="00277000" w:rsidRDefault="00277000" w:rsidP="00277000">
      <w:pPr>
        <w:pStyle w:val="1"/>
      </w:pPr>
      <w:bookmarkStart w:id="27" w:name="_Toc66709485"/>
      <w:proofErr w:type="spellStart"/>
      <w:r>
        <w:rPr>
          <w:rFonts w:hint="eastAsia"/>
        </w:rPr>
        <w:lastRenderedPageBreak/>
        <w:t>总结与展望</w:t>
      </w:r>
      <w:bookmarkEnd w:id="27"/>
      <w:proofErr w:type="spellEnd"/>
    </w:p>
    <w:p w14:paraId="47931D03" w14:textId="77777777" w:rsidR="00AE2831" w:rsidRDefault="00AE2831" w:rsidP="00062EB2">
      <w:pPr>
        <w:ind w:firstLine="480"/>
      </w:pPr>
      <w:r>
        <w:rPr>
          <w:rFonts w:hint="eastAsia"/>
        </w:rPr>
        <w:t>在房地产行业工作也已经半年多了，在销售方面还有待提高。虽然自己的水平有限，但还是想把自己的一些东西写出来，即从中发现得到提高，也可以从中找到自己需要学习的地方，完善自己的销售水平。</w:t>
      </w:r>
    </w:p>
    <w:p w14:paraId="5CF25DB5" w14:textId="215880F6" w:rsidR="00AE2831" w:rsidRDefault="00AE2831" w:rsidP="004B07F4">
      <w:pPr>
        <w:ind w:firstLine="480"/>
      </w:pPr>
      <w:r>
        <w:rPr>
          <w:rFonts w:hint="eastAsia"/>
        </w:rPr>
        <w:t>经历了上次开盘，从前期的续水到后期的成功销售，整个的销售过程都开始熟悉了。在接待客户当中，自己的销售能力有所提高，慢慢的对于销售这个概念有所认识。从自己那些已经购房的客户中，在对他们进行销售的过程里，我也体会到了许多销售心得。在这里拿出来给大家看看，也许我还不是做的很好，但是希望拿出来跟大家分享一下。</w:t>
      </w:r>
    </w:p>
    <w:p w14:paraId="32EC5A65" w14:textId="47E12480" w:rsidR="00AE2831" w:rsidRDefault="00AE2831" w:rsidP="00AE2831">
      <w:pPr>
        <w:ind w:firstLine="480"/>
      </w:pPr>
      <w:r>
        <w:rPr>
          <w:rFonts w:hint="eastAsia"/>
        </w:rPr>
        <w:t>1</w:t>
      </w:r>
      <w:r>
        <w:rPr>
          <w:rFonts w:hint="eastAsia"/>
        </w:rPr>
        <w:t>）</w:t>
      </w:r>
      <w:r>
        <w:rPr>
          <w:rFonts w:hint="eastAsia"/>
        </w:rPr>
        <w:t xml:space="preserve"> </w:t>
      </w:r>
      <w:r>
        <w:rPr>
          <w:rFonts w:hint="eastAsia"/>
        </w:rPr>
        <w:t>最基本的就是在接待当中，始终要保持热情。</w:t>
      </w:r>
    </w:p>
    <w:p w14:paraId="373A9CCF" w14:textId="43598054" w:rsidR="00AE2831" w:rsidRDefault="00AE2831" w:rsidP="00AE2831">
      <w:pPr>
        <w:ind w:firstLine="480"/>
      </w:pPr>
      <w:r>
        <w:rPr>
          <w:rFonts w:hint="eastAsia"/>
        </w:rPr>
        <w:t>2</w:t>
      </w:r>
      <w:r>
        <w:rPr>
          <w:rFonts w:hint="eastAsia"/>
        </w:rPr>
        <w:t>）</w:t>
      </w:r>
      <w:r>
        <w:rPr>
          <w:rFonts w:hint="eastAsia"/>
        </w:rPr>
        <w:t xml:space="preserve"> </w:t>
      </w:r>
      <w:r>
        <w:rPr>
          <w:rFonts w:hint="eastAsia"/>
        </w:rPr>
        <w:t>做好客户的登记，及进行回访跟踪。做好销售的前期工作，有于后期的销售工作，方便展开。</w:t>
      </w:r>
    </w:p>
    <w:p w14:paraId="03099327" w14:textId="6628E882" w:rsidR="00AE2831" w:rsidRDefault="00AE2831" w:rsidP="00AE2831">
      <w:pPr>
        <w:ind w:firstLine="480"/>
      </w:pPr>
      <w:r>
        <w:rPr>
          <w:rFonts w:hint="eastAsia"/>
        </w:rPr>
        <w:t>3</w:t>
      </w:r>
      <w:r>
        <w:rPr>
          <w:rFonts w:hint="eastAsia"/>
        </w:rPr>
        <w:t>）经常性约客户过来看看房，了解我们楼盘的动态。加强客户的购买信心，做好沟通工作，并针对客户的一些要求，为客户做好几种方案，便于客户考虑及开盘的销售，使客户的选择性大一些，避免在集中在同一个户型。这样也方便了自己的销售。</w:t>
      </w:r>
    </w:p>
    <w:p w14:paraId="400F2294" w14:textId="7B12084F" w:rsidR="00AE2831" w:rsidRDefault="00E903CD" w:rsidP="004B07F4">
      <w:pPr>
        <w:ind w:firstLine="480"/>
      </w:pPr>
      <w:r>
        <w:rPr>
          <w:rFonts w:hint="eastAsia"/>
        </w:rPr>
        <w:t>4</w:t>
      </w:r>
      <w:r>
        <w:rPr>
          <w:rFonts w:hint="eastAsia"/>
        </w:rPr>
        <w:t>）</w:t>
      </w:r>
      <w:r w:rsidR="00AE2831">
        <w:rPr>
          <w:rFonts w:hint="eastAsia"/>
        </w:rPr>
        <w:t>提高自己的业务水平，加强房地产相关知识及最新的动态。在面对客户的时候就能游刃有余，树立自己的专业性，同时也让客户更加的想信自己。从而促进销售。多从客户的角度想问题，这样自己就可以针对性的进行化解，为客户提供最适合他的房子，解决他的疑虑，让客户可以放心的购房。学会运用销售技巧，营造一种购买的欲望及氛围，适当的</w:t>
      </w:r>
      <w:proofErr w:type="gramStart"/>
      <w:r w:rsidR="00AE2831">
        <w:rPr>
          <w:rFonts w:hint="eastAsia"/>
        </w:rPr>
        <w:t>逼客户</w:t>
      </w:r>
      <w:proofErr w:type="gramEnd"/>
      <w:r w:rsidR="00AE2831">
        <w:rPr>
          <w:rFonts w:hint="eastAsia"/>
        </w:rPr>
        <w:t>尽快下定。无论做什么如果没有一个良好的心态，那肯定是做不好的。在工作中我觉得态度决定一切，当个人的需要受挫时，态度最能反映出你的价值观念。积极、乐观者将此归结为个人能力、经验的不完善，他们乐意不断向好的方向改进和发展，而消极、悲观者则怪罪于机遇、环境的不公，总是抱怨、等待与放弃！什么样的态度决定什么样的生活</w:t>
      </w:r>
      <w:r w:rsidR="00AE2831">
        <w:rPr>
          <w:rFonts w:hint="eastAsia"/>
        </w:rPr>
        <w:t>.</w:t>
      </w:r>
    </w:p>
    <w:p w14:paraId="02222F1F" w14:textId="61198E3B" w:rsidR="00AE2831" w:rsidRDefault="00E903CD" w:rsidP="004B07F4">
      <w:pPr>
        <w:ind w:firstLine="480"/>
      </w:pPr>
      <w:r>
        <w:rPr>
          <w:rFonts w:hint="eastAsia"/>
        </w:rPr>
        <w:t>5</w:t>
      </w:r>
      <w:r>
        <w:rPr>
          <w:rFonts w:hint="eastAsia"/>
        </w:rPr>
        <w:t>）</w:t>
      </w:r>
      <w:r>
        <w:rPr>
          <w:rFonts w:hint="eastAsia"/>
        </w:rPr>
        <w:t xml:space="preserve"> </w:t>
      </w:r>
      <w:r w:rsidR="00AE2831">
        <w:rPr>
          <w:rFonts w:hint="eastAsia"/>
        </w:rPr>
        <w:t>找出并认清自己的目标，不断坚定自己勇往直前、坚持到底的信心，这个永远是最重要的。</w:t>
      </w:r>
      <w:r w:rsidR="00AE2831">
        <w:rPr>
          <w:rFonts w:hint="eastAsia"/>
        </w:rPr>
        <w:t xml:space="preserve"> </w:t>
      </w:r>
      <w:r w:rsidR="00AE2831">
        <w:rPr>
          <w:rFonts w:hint="eastAsia"/>
        </w:rPr>
        <w:t>龟兔赛跑的寓言，不断地出现在现实生活当中，兔子倾向于机会导向，乌龟总是坚持核心竞争力。现实生活中，也像龟兔赛跑的结局</w:t>
      </w:r>
      <w:r w:rsidR="00AE2831">
        <w:rPr>
          <w:rFonts w:hint="eastAsia"/>
        </w:rPr>
        <w:lastRenderedPageBreak/>
        <w:t>一样，不断积累核心竞争力的人，最终会赢过追逐机会的人。人生有时候像爬山，当你年轻力壮的时候，总是像兔子一样活蹦乱跳，一有机会就想跳槽、抄捷径；一遇挫折就想放弃，想休息。人生是需要积累的，有经验的人，像是乌龟一般，懂得匀速徐行的道理，我坚信只要方向正确，方法正确，一步一个脚印，每个脚步都结结实实地踏在前进的道路上，反而可以早点抵达终点。如果领先靠的是机会，运气总有用尽的一天。</w:t>
      </w:r>
    </w:p>
    <w:p w14:paraId="505D13F2" w14:textId="2234B4B1" w:rsidR="00277000" w:rsidRDefault="00E903CD" w:rsidP="004B07F4">
      <w:pPr>
        <w:ind w:firstLine="480"/>
      </w:pPr>
      <w:r>
        <w:rPr>
          <w:rFonts w:hint="eastAsia"/>
        </w:rPr>
        <w:t>总之，</w:t>
      </w:r>
      <w:r w:rsidR="00AE2831">
        <w:rPr>
          <w:rFonts w:hint="eastAsia"/>
        </w:rPr>
        <w:t>对工作保持长久的热情和积极性，更需要有“不待扬鞭自奋蹄”的精神。所以这半年来我一直坚持做好自己能做好的事，一直做积累，一步一个脚印坚定的向着我的目标前行。</w:t>
      </w:r>
    </w:p>
    <w:p w14:paraId="5B04BA8C" w14:textId="77777777" w:rsidR="00C93840" w:rsidRPr="00AE2831" w:rsidRDefault="00C93840" w:rsidP="00062EB2">
      <w:pPr>
        <w:ind w:firstLine="480"/>
        <w:rPr>
          <w:rFonts w:hint="eastAsia"/>
        </w:rPr>
      </w:pPr>
    </w:p>
    <w:p w14:paraId="6B4F7F90" w14:textId="21A13A4B" w:rsidR="00194135" w:rsidRPr="00AE2831" w:rsidRDefault="00194135" w:rsidP="00062EB2">
      <w:pPr>
        <w:ind w:firstLine="480"/>
      </w:pPr>
    </w:p>
    <w:p w14:paraId="5FA240CD" w14:textId="77777777" w:rsidR="00DA242F" w:rsidRDefault="00DA242F" w:rsidP="009D7332">
      <w:pPr>
        <w:spacing w:line="480" w:lineRule="exact"/>
        <w:ind w:firstLine="480"/>
        <w:rPr>
          <w:rFonts w:eastAsia="黑体"/>
          <w:bCs/>
          <w:szCs w:val="28"/>
        </w:rPr>
        <w:sectPr w:rsidR="00DA242F" w:rsidSect="00356578">
          <w:headerReference w:type="even" r:id="rId26"/>
          <w:headerReference w:type="default" r:id="rId27"/>
          <w:footerReference w:type="even" r:id="rId28"/>
          <w:footerReference w:type="default" r:id="rId29"/>
          <w:type w:val="oddPage"/>
          <w:pgSz w:w="11906" w:h="16838"/>
          <w:pgMar w:top="1440" w:right="1797" w:bottom="1440" w:left="1797" w:header="851" w:footer="992" w:gutter="0"/>
          <w:pgNumType w:start="1"/>
          <w:cols w:space="720"/>
          <w:docGrid w:linePitch="326"/>
        </w:sectPr>
      </w:pPr>
    </w:p>
    <w:p w14:paraId="7CA8B483" w14:textId="5B71C826" w:rsidR="004071E9" w:rsidRPr="00E26ADD" w:rsidRDefault="004071E9" w:rsidP="00E903CD">
      <w:pPr>
        <w:pStyle w:val="1"/>
        <w:numPr>
          <w:ilvl w:val="0"/>
          <w:numId w:val="0"/>
        </w:numPr>
        <w:spacing w:line="360" w:lineRule="auto"/>
      </w:pPr>
      <w:bookmarkStart w:id="28" w:name="_Toc66709486"/>
      <w:commentRangeStart w:id="29"/>
      <w:proofErr w:type="spellStart"/>
      <w:r w:rsidRPr="00E26ADD">
        <w:lastRenderedPageBreak/>
        <w:t>参考文献</w:t>
      </w:r>
      <w:commentRangeEnd w:id="29"/>
      <w:proofErr w:type="spellEnd"/>
      <w:r w:rsidR="00574209">
        <w:rPr>
          <w:rStyle w:val="ab"/>
          <w:rFonts w:eastAsia="宋体"/>
          <w:b w:val="0"/>
          <w:bCs w:val="0"/>
          <w:snapToGrid w:val="0"/>
          <w:kern w:val="2"/>
        </w:rPr>
        <w:commentReference w:id="29"/>
      </w:r>
      <w:bookmarkEnd w:id="28"/>
    </w:p>
    <w:p w14:paraId="6F21F8AD" w14:textId="5AE357A6" w:rsidR="00E313CB" w:rsidRPr="00E26ADD" w:rsidRDefault="00E313CB" w:rsidP="005B2746">
      <w:pPr>
        <w:pStyle w:val="af7"/>
        <w:numPr>
          <w:ilvl w:val="1"/>
          <w:numId w:val="9"/>
        </w:numPr>
        <w:ind w:leftChars="0"/>
      </w:pPr>
      <w:bookmarkStart w:id="30" w:name="_Ref66660434"/>
      <w:r w:rsidRPr="00E26ADD">
        <w:t xml:space="preserve">Betts LR, Taylor CP, </w:t>
      </w:r>
      <w:proofErr w:type="spellStart"/>
      <w:r w:rsidRPr="00E26ADD">
        <w:t>Sekuler</w:t>
      </w:r>
      <w:proofErr w:type="spellEnd"/>
      <w:r w:rsidRPr="00E26ADD">
        <w:t xml:space="preserve"> AB, et al. </w:t>
      </w:r>
      <w:r w:rsidRPr="000D4786">
        <w:t>Aging reduces center-surround antagonism in visual motion processing</w:t>
      </w:r>
      <w:r w:rsidR="000D4786">
        <w:rPr>
          <w:rFonts w:hint="eastAsia"/>
        </w:rPr>
        <w:t>[J]</w:t>
      </w:r>
      <w:r w:rsidRPr="000D4786">
        <w:t>. Neuron</w:t>
      </w:r>
      <w:r w:rsidR="00583A9F" w:rsidRPr="000D4786">
        <w:t>:</w:t>
      </w:r>
      <w:r w:rsidR="00323D07" w:rsidRPr="00E26ADD">
        <w:t xml:space="preserve"> 2005, </w:t>
      </w:r>
      <w:r w:rsidRPr="00E26ADD">
        <w:t>45:</w:t>
      </w:r>
      <w:r w:rsidR="00323D07" w:rsidRPr="00E26ADD">
        <w:t xml:space="preserve"> </w:t>
      </w:r>
      <w:r w:rsidRPr="00E26ADD">
        <w:t>361-366.</w:t>
      </w:r>
      <w:bookmarkEnd w:id="30"/>
    </w:p>
    <w:p w14:paraId="054E050E" w14:textId="66529E5A" w:rsidR="00E313CB" w:rsidRDefault="00E313CB" w:rsidP="005B2746">
      <w:pPr>
        <w:pStyle w:val="af7"/>
        <w:numPr>
          <w:ilvl w:val="1"/>
          <w:numId w:val="9"/>
        </w:numPr>
        <w:ind w:leftChars="0"/>
      </w:pPr>
      <w:r w:rsidRPr="00E26ADD">
        <w:rPr>
          <w:lang w:val="es-ES"/>
        </w:rPr>
        <w:t xml:space="preserve">Bravo H, Olavarria J, Torrealba F. </w:t>
      </w:r>
      <w:r w:rsidRPr="00E26ADD">
        <w:t xml:space="preserve">Comparative study of visual inter and </w:t>
      </w:r>
      <w:proofErr w:type="spellStart"/>
      <w:r w:rsidRPr="00E26ADD">
        <w:t>intrahemispheric</w:t>
      </w:r>
      <w:proofErr w:type="spellEnd"/>
      <w:r w:rsidRPr="00E26ADD">
        <w:t xml:space="preserve"> cortico-cortical connections in five native Chilean</w:t>
      </w:r>
      <w:r w:rsidR="00323D07" w:rsidRPr="00E26ADD">
        <w:t xml:space="preserve"> rodents</w:t>
      </w:r>
      <w:r w:rsidR="000D4786">
        <w:rPr>
          <w:rFonts w:hint="eastAsia"/>
        </w:rPr>
        <w:t>[J]</w:t>
      </w:r>
      <w:r w:rsidR="00323D07" w:rsidRPr="00E26ADD">
        <w:t xml:space="preserve">. </w:t>
      </w:r>
      <w:proofErr w:type="spellStart"/>
      <w:r w:rsidR="00323D07" w:rsidRPr="00E26ADD">
        <w:t>Anat</w:t>
      </w:r>
      <w:proofErr w:type="spellEnd"/>
      <w:r w:rsidR="00323D07" w:rsidRPr="00E26ADD">
        <w:t xml:space="preserve"> </w:t>
      </w:r>
      <w:proofErr w:type="spellStart"/>
      <w:r w:rsidR="00323D07" w:rsidRPr="00E26ADD">
        <w:t>Embryol</w:t>
      </w:r>
      <w:proofErr w:type="spellEnd"/>
      <w:r w:rsidR="00323D07" w:rsidRPr="00E26ADD">
        <w:t>(</w:t>
      </w:r>
      <w:proofErr w:type="spellStart"/>
      <w:r w:rsidR="00323D07" w:rsidRPr="00E26ADD">
        <w:t>Berl</w:t>
      </w:r>
      <w:proofErr w:type="spellEnd"/>
      <w:r w:rsidR="00323D07" w:rsidRPr="00E26ADD">
        <w:t>)</w:t>
      </w:r>
      <w:r w:rsidR="00323D07" w:rsidRPr="00E26ADD">
        <w:t>：</w:t>
      </w:r>
      <w:r w:rsidR="00323D07" w:rsidRPr="00E26ADD">
        <w:rPr>
          <w:lang w:val="es-ES"/>
        </w:rPr>
        <w:t xml:space="preserve">1990, </w:t>
      </w:r>
      <w:r w:rsidRPr="00E26ADD">
        <w:t>181:67-73.</w:t>
      </w:r>
    </w:p>
    <w:p w14:paraId="6C49F8BA" w14:textId="7657A107" w:rsidR="0031599B" w:rsidRDefault="0031599B" w:rsidP="005B2746">
      <w:pPr>
        <w:pStyle w:val="af7"/>
        <w:numPr>
          <w:ilvl w:val="1"/>
          <w:numId w:val="9"/>
        </w:numPr>
        <w:ind w:leftChars="0"/>
      </w:pPr>
      <w:r>
        <w:rPr>
          <w:rFonts w:hint="eastAsia"/>
        </w:rPr>
        <w:t>胡斌</w:t>
      </w:r>
      <w:r>
        <w:rPr>
          <w:rFonts w:hint="eastAsia"/>
        </w:rPr>
        <w:t>,</w:t>
      </w:r>
      <w:r>
        <w:rPr>
          <w:rFonts w:hint="eastAsia"/>
        </w:rPr>
        <w:t>胡旭进</w:t>
      </w:r>
      <w:r>
        <w:rPr>
          <w:rFonts w:hint="eastAsia"/>
        </w:rPr>
        <w:t>,</w:t>
      </w:r>
      <w:r>
        <w:rPr>
          <w:rFonts w:hint="eastAsia"/>
        </w:rPr>
        <w:t>孙建新</w:t>
      </w:r>
      <w:r>
        <w:rPr>
          <w:rFonts w:hint="eastAsia"/>
        </w:rPr>
        <w:t>,</w:t>
      </w:r>
      <w:r>
        <w:rPr>
          <w:rFonts w:hint="eastAsia"/>
        </w:rPr>
        <w:t>莫德林</w:t>
      </w:r>
      <w:r>
        <w:rPr>
          <w:rFonts w:hint="eastAsia"/>
        </w:rPr>
        <w:t>,</w:t>
      </w:r>
      <w:r>
        <w:rPr>
          <w:rFonts w:hint="eastAsia"/>
        </w:rPr>
        <w:t>胡文锋</w:t>
      </w:r>
      <w:r>
        <w:rPr>
          <w:rFonts w:hint="eastAsia"/>
        </w:rPr>
        <w:t>,</w:t>
      </w:r>
      <w:r>
        <w:rPr>
          <w:rFonts w:hint="eastAsia"/>
        </w:rPr>
        <w:t>王刚</w:t>
      </w:r>
      <w:r>
        <w:rPr>
          <w:rFonts w:hint="eastAsia"/>
        </w:rPr>
        <w:t>,</w:t>
      </w:r>
      <w:r>
        <w:rPr>
          <w:rFonts w:hint="eastAsia"/>
        </w:rPr>
        <w:t>陈卫东</w:t>
      </w:r>
      <w:r>
        <w:rPr>
          <w:rFonts w:hint="eastAsia"/>
        </w:rPr>
        <w:t>,</w:t>
      </w:r>
      <w:r>
        <w:rPr>
          <w:rFonts w:hint="eastAsia"/>
        </w:rPr>
        <w:t>李剑豪</w:t>
      </w:r>
      <w:r>
        <w:rPr>
          <w:rFonts w:hint="eastAsia"/>
        </w:rPr>
        <w:t>.</w:t>
      </w:r>
      <w:r>
        <w:rPr>
          <w:rFonts w:hint="eastAsia"/>
        </w:rPr>
        <w:t>杜洛克母猪使用寿命遗传参数估计与影响因素的研究</w:t>
      </w:r>
      <w:r>
        <w:rPr>
          <w:rFonts w:hint="eastAsia"/>
        </w:rPr>
        <w:t>[J/OL].</w:t>
      </w:r>
      <w:r>
        <w:rPr>
          <w:rFonts w:hint="eastAsia"/>
        </w:rPr>
        <w:t>中国畜牧杂志</w:t>
      </w:r>
      <w:r>
        <w:rPr>
          <w:rFonts w:hint="eastAsia"/>
        </w:rPr>
        <w:t>:1-11[2021-03-15</w:t>
      </w:r>
      <w:proofErr w:type="gramStart"/>
      <w:r>
        <w:rPr>
          <w:rFonts w:hint="eastAsia"/>
        </w:rPr>
        <w:t>].https://doi.org/10.19556/j.0258-7033.20200526-01</w:t>
      </w:r>
      <w:proofErr w:type="gramEnd"/>
      <w:r>
        <w:rPr>
          <w:rFonts w:hint="eastAsia"/>
        </w:rPr>
        <w:t>.</w:t>
      </w:r>
    </w:p>
    <w:p w14:paraId="6CD7E2CA" w14:textId="3FB58012" w:rsidR="0031599B" w:rsidRDefault="0031599B" w:rsidP="005B2746">
      <w:pPr>
        <w:pStyle w:val="af7"/>
        <w:numPr>
          <w:ilvl w:val="1"/>
          <w:numId w:val="9"/>
        </w:numPr>
        <w:ind w:leftChars="0"/>
      </w:pPr>
      <w:r>
        <w:rPr>
          <w:rFonts w:hint="eastAsia"/>
        </w:rPr>
        <w:t>韦尚丽</w:t>
      </w:r>
      <w:r>
        <w:rPr>
          <w:rFonts w:hint="eastAsia"/>
        </w:rPr>
        <w:t>,</w:t>
      </w:r>
      <w:r>
        <w:rPr>
          <w:rFonts w:hint="eastAsia"/>
        </w:rPr>
        <w:t>郑琛</w:t>
      </w:r>
      <w:r>
        <w:rPr>
          <w:rFonts w:hint="eastAsia"/>
        </w:rPr>
        <w:t>,</w:t>
      </w:r>
      <w:r>
        <w:rPr>
          <w:rFonts w:hint="eastAsia"/>
        </w:rPr>
        <w:t>刘彦</w:t>
      </w:r>
      <w:r>
        <w:rPr>
          <w:rFonts w:hint="eastAsia"/>
        </w:rPr>
        <w:t>,</w:t>
      </w:r>
      <w:r>
        <w:rPr>
          <w:rFonts w:hint="eastAsia"/>
        </w:rPr>
        <w:t>冯涛</w:t>
      </w:r>
      <w:r>
        <w:rPr>
          <w:rFonts w:hint="eastAsia"/>
        </w:rPr>
        <w:t>.</w:t>
      </w:r>
      <w:r>
        <w:rPr>
          <w:rFonts w:hint="eastAsia"/>
        </w:rPr>
        <w:t>猪胎盘屏障的研究进展</w:t>
      </w:r>
      <w:r>
        <w:rPr>
          <w:rFonts w:hint="eastAsia"/>
        </w:rPr>
        <w:t>[J].</w:t>
      </w:r>
      <w:r>
        <w:rPr>
          <w:rFonts w:hint="eastAsia"/>
        </w:rPr>
        <w:t>畜牧与兽医</w:t>
      </w:r>
      <w:r>
        <w:rPr>
          <w:rFonts w:hint="eastAsia"/>
        </w:rPr>
        <w:t>,2021,53(03):148-154.</w:t>
      </w:r>
    </w:p>
    <w:p w14:paraId="31245CE4" w14:textId="4ADFBB86" w:rsidR="0031599B" w:rsidRDefault="0031599B" w:rsidP="005B2746">
      <w:pPr>
        <w:pStyle w:val="af7"/>
        <w:numPr>
          <w:ilvl w:val="1"/>
          <w:numId w:val="9"/>
        </w:numPr>
        <w:ind w:leftChars="0"/>
      </w:pPr>
      <w:r>
        <w:rPr>
          <w:rFonts w:hint="eastAsia"/>
        </w:rPr>
        <w:t>赵健</w:t>
      </w:r>
      <w:r>
        <w:rPr>
          <w:rFonts w:hint="eastAsia"/>
        </w:rPr>
        <w:t>,</w:t>
      </w:r>
      <w:r>
        <w:rPr>
          <w:rFonts w:hint="eastAsia"/>
        </w:rPr>
        <w:t>韩志金</w:t>
      </w:r>
      <w:r>
        <w:rPr>
          <w:rFonts w:hint="eastAsia"/>
        </w:rPr>
        <w:t>,</w:t>
      </w:r>
      <w:r>
        <w:rPr>
          <w:rFonts w:hint="eastAsia"/>
        </w:rPr>
        <w:t>陈爱军</w:t>
      </w:r>
      <w:r>
        <w:rPr>
          <w:rFonts w:hint="eastAsia"/>
        </w:rPr>
        <w:t>,</w:t>
      </w:r>
      <w:r>
        <w:rPr>
          <w:rFonts w:hint="eastAsia"/>
        </w:rPr>
        <w:t>那仁满都呼</w:t>
      </w:r>
      <w:r>
        <w:rPr>
          <w:rFonts w:hint="eastAsia"/>
        </w:rPr>
        <w:t>.</w:t>
      </w:r>
      <w:r>
        <w:rPr>
          <w:rFonts w:hint="eastAsia"/>
        </w:rPr>
        <w:t>母猪上呼吸道感染金黄色葡萄球菌的分离鉴定</w:t>
      </w:r>
      <w:r>
        <w:rPr>
          <w:rFonts w:hint="eastAsia"/>
        </w:rPr>
        <w:t>[J].</w:t>
      </w:r>
      <w:r>
        <w:rPr>
          <w:rFonts w:hint="eastAsia"/>
        </w:rPr>
        <w:t>畜牧兽医杂志</w:t>
      </w:r>
      <w:r>
        <w:rPr>
          <w:rFonts w:hint="eastAsia"/>
        </w:rPr>
        <w:t>,2021,40(02):1-4+7.</w:t>
      </w:r>
    </w:p>
    <w:p w14:paraId="5B0C53E5" w14:textId="2734386B" w:rsidR="0031599B" w:rsidRDefault="0031599B" w:rsidP="005B2746">
      <w:pPr>
        <w:pStyle w:val="af7"/>
        <w:numPr>
          <w:ilvl w:val="1"/>
          <w:numId w:val="9"/>
        </w:numPr>
        <w:ind w:leftChars="0"/>
      </w:pPr>
      <w:r>
        <w:rPr>
          <w:rFonts w:hint="eastAsia"/>
        </w:rPr>
        <w:t>郭禄花</w:t>
      </w:r>
      <w:r>
        <w:rPr>
          <w:rFonts w:hint="eastAsia"/>
        </w:rPr>
        <w:t>,</w:t>
      </w:r>
      <w:r>
        <w:rPr>
          <w:rFonts w:hint="eastAsia"/>
        </w:rPr>
        <w:t>孟晓宏</w:t>
      </w:r>
      <w:r>
        <w:rPr>
          <w:rFonts w:hint="eastAsia"/>
        </w:rPr>
        <w:t>.</w:t>
      </w:r>
      <w:r>
        <w:rPr>
          <w:rFonts w:hint="eastAsia"/>
        </w:rPr>
        <w:t>中药配合针灸治疗母猪瘫痪体会</w:t>
      </w:r>
      <w:r>
        <w:rPr>
          <w:rFonts w:hint="eastAsia"/>
        </w:rPr>
        <w:t>[J].</w:t>
      </w:r>
      <w:r>
        <w:rPr>
          <w:rFonts w:hint="eastAsia"/>
        </w:rPr>
        <w:t>畜牧兽医杂志</w:t>
      </w:r>
      <w:r>
        <w:rPr>
          <w:rFonts w:hint="eastAsia"/>
        </w:rPr>
        <w:t>,2021,40(02):80-81.</w:t>
      </w:r>
    </w:p>
    <w:p w14:paraId="02FB5375" w14:textId="10334100" w:rsidR="0031599B" w:rsidRDefault="0031599B" w:rsidP="005B2746">
      <w:pPr>
        <w:pStyle w:val="af7"/>
        <w:numPr>
          <w:ilvl w:val="1"/>
          <w:numId w:val="9"/>
        </w:numPr>
        <w:ind w:leftChars="0"/>
      </w:pPr>
      <w:proofErr w:type="spellStart"/>
      <w:r>
        <w:t>Zhai</w:t>
      </w:r>
      <w:proofErr w:type="spellEnd"/>
      <w:r>
        <w:t xml:space="preserve"> </w:t>
      </w:r>
      <w:proofErr w:type="spellStart"/>
      <w:proofErr w:type="gramStart"/>
      <w:r>
        <w:t>Lufeng,Zhou</w:t>
      </w:r>
      <w:proofErr w:type="spellEnd"/>
      <w:proofErr w:type="gramEnd"/>
      <w:r>
        <w:t xml:space="preserve"> </w:t>
      </w:r>
      <w:proofErr w:type="spellStart"/>
      <w:r>
        <w:t>Ying,Wu</w:t>
      </w:r>
      <w:proofErr w:type="spellEnd"/>
      <w:r>
        <w:t xml:space="preserve"> </w:t>
      </w:r>
      <w:proofErr w:type="spellStart"/>
      <w:r>
        <w:t>Yingxia,Jin</w:t>
      </w:r>
      <w:proofErr w:type="spellEnd"/>
      <w:r>
        <w:t xml:space="preserve"> </w:t>
      </w:r>
      <w:proofErr w:type="spellStart"/>
      <w:r>
        <w:t>Yunyun,Zhu</w:t>
      </w:r>
      <w:proofErr w:type="spellEnd"/>
      <w:r>
        <w:t xml:space="preserve"> </w:t>
      </w:r>
      <w:proofErr w:type="spellStart"/>
      <w:r>
        <w:t>Qiaoyan,Gao</w:t>
      </w:r>
      <w:proofErr w:type="spellEnd"/>
      <w:r>
        <w:t xml:space="preserve"> </w:t>
      </w:r>
      <w:proofErr w:type="spellStart"/>
      <w:r>
        <w:t>Shengguo,Li</w:t>
      </w:r>
      <w:proofErr w:type="spellEnd"/>
      <w:r>
        <w:t xml:space="preserve"> </w:t>
      </w:r>
      <w:proofErr w:type="spellStart"/>
      <w:r>
        <w:t>Xuefeng,Sun</w:t>
      </w:r>
      <w:proofErr w:type="spellEnd"/>
      <w:r>
        <w:t xml:space="preserve"> </w:t>
      </w:r>
      <w:proofErr w:type="spellStart"/>
      <w:r>
        <w:t>Zhe,Xiao</w:t>
      </w:r>
      <w:proofErr w:type="spellEnd"/>
      <w:r>
        <w:t xml:space="preserve"> </w:t>
      </w:r>
      <w:proofErr w:type="spellStart"/>
      <w:r>
        <w:t>Yan,Huang</w:t>
      </w:r>
      <w:proofErr w:type="spellEnd"/>
      <w:r>
        <w:t xml:space="preserve"> </w:t>
      </w:r>
      <w:proofErr w:type="spellStart"/>
      <w:r>
        <w:t>Baicheng,Tian</w:t>
      </w:r>
      <w:proofErr w:type="spellEnd"/>
      <w:r>
        <w:t xml:space="preserve"> </w:t>
      </w:r>
      <w:proofErr w:type="spellStart"/>
      <w:r>
        <w:t>Kegong</w:t>
      </w:r>
      <w:proofErr w:type="spellEnd"/>
      <w:r>
        <w:t>. Isolation and identification of Candida tropicalis in sows with fatal infection: a case report[J]. BMC Veterinary Research,2021,17(1).</w:t>
      </w:r>
    </w:p>
    <w:p w14:paraId="7EBD6C1E" w14:textId="1CA16D99" w:rsidR="0031599B" w:rsidRDefault="0031599B" w:rsidP="005B2746">
      <w:pPr>
        <w:pStyle w:val="af7"/>
        <w:numPr>
          <w:ilvl w:val="1"/>
          <w:numId w:val="9"/>
        </w:numPr>
        <w:ind w:leftChars="0"/>
      </w:pPr>
      <w:r>
        <w:t xml:space="preserve">Davis </w:t>
      </w:r>
      <w:proofErr w:type="spellStart"/>
      <w:proofErr w:type="gramStart"/>
      <w:r>
        <w:t>H.E.,Jagger</w:t>
      </w:r>
      <w:proofErr w:type="spellEnd"/>
      <w:proofErr w:type="gramEnd"/>
      <w:r>
        <w:t xml:space="preserve"> S.,</w:t>
      </w:r>
      <w:proofErr w:type="spellStart"/>
      <w:r>
        <w:t>Toplis</w:t>
      </w:r>
      <w:proofErr w:type="spellEnd"/>
      <w:r>
        <w:t xml:space="preserve"> </w:t>
      </w:r>
      <w:proofErr w:type="spellStart"/>
      <w:r>
        <w:t>P.,Miller</w:t>
      </w:r>
      <w:proofErr w:type="spellEnd"/>
      <w:r>
        <w:t xml:space="preserve"> H.M.. Feeding β-hydroxy β-methyl butyrate to sows in late gestation improves litter and piglet performance to weaning and colostrum immunoglobulin concentrations[J]. Animal Feed Science and Technology,2021,275.</w:t>
      </w:r>
    </w:p>
    <w:p w14:paraId="43E9B915" w14:textId="57832DEA" w:rsidR="0031599B" w:rsidRDefault="0031599B" w:rsidP="005B2746">
      <w:pPr>
        <w:pStyle w:val="af7"/>
        <w:numPr>
          <w:ilvl w:val="1"/>
          <w:numId w:val="9"/>
        </w:numPr>
        <w:ind w:leftChars="0"/>
      </w:pPr>
      <w:proofErr w:type="spellStart"/>
      <w:r>
        <w:t>Briene</w:t>
      </w:r>
      <w:proofErr w:type="spellEnd"/>
      <w:r>
        <w:t xml:space="preserve"> </w:t>
      </w:r>
      <w:proofErr w:type="spellStart"/>
      <w:proofErr w:type="gramStart"/>
      <w:r>
        <w:t>Petra,Szczodry</w:t>
      </w:r>
      <w:proofErr w:type="spellEnd"/>
      <w:proofErr w:type="gramEnd"/>
      <w:r>
        <w:t xml:space="preserve"> </w:t>
      </w:r>
      <w:proofErr w:type="spellStart"/>
      <w:r>
        <w:t>Olga,De</w:t>
      </w:r>
      <w:proofErr w:type="spellEnd"/>
      <w:r>
        <w:t xml:space="preserve"> </w:t>
      </w:r>
      <w:proofErr w:type="spellStart"/>
      <w:r>
        <w:t>Geest</w:t>
      </w:r>
      <w:proofErr w:type="spellEnd"/>
      <w:r>
        <w:t xml:space="preserve"> </w:t>
      </w:r>
      <w:proofErr w:type="spellStart"/>
      <w:r>
        <w:t>Pieterjan,Van</w:t>
      </w:r>
      <w:proofErr w:type="spellEnd"/>
      <w:r>
        <w:t xml:space="preserve"> </w:t>
      </w:r>
      <w:proofErr w:type="spellStart"/>
      <w:r>
        <w:t>Weyenberg</w:t>
      </w:r>
      <w:proofErr w:type="spellEnd"/>
      <w:r>
        <w:t xml:space="preserve"> </w:t>
      </w:r>
      <w:proofErr w:type="spellStart"/>
      <w:r>
        <w:t>Stephanie,Van</w:t>
      </w:r>
      <w:proofErr w:type="spellEnd"/>
      <w:r>
        <w:t xml:space="preserve"> </w:t>
      </w:r>
      <w:proofErr w:type="spellStart"/>
      <w:r>
        <w:t>Nuffel</w:t>
      </w:r>
      <w:proofErr w:type="spellEnd"/>
      <w:r>
        <w:t xml:space="preserve"> </w:t>
      </w:r>
      <w:proofErr w:type="spellStart"/>
      <w:r>
        <w:t>Annelies,Vangeyte</w:t>
      </w:r>
      <w:proofErr w:type="spellEnd"/>
      <w:r>
        <w:t xml:space="preserve"> </w:t>
      </w:r>
      <w:proofErr w:type="spellStart"/>
      <w:r>
        <w:t>Jürgen,Millet</w:t>
      </w:r>
      <w:proofErr w:type="spellEnd"/>
      <w:r>
        <w:t xml:space="preserve"> </w:t>
      </w:r>
      <w:proofErr w:type="spellStart"/>
      <w:r>
        <w:t>Sam,Ampe</w:t>
      </w:r>
      <w:proofErr w:type="spellEnd"/>
      <w:r>
        <w:t xml:space="preserve"> </w:t>
      </w:r>
      <w:proofErr w:type="spellStart"/>
      <w:r>
        <w:t>Bart,Tuyttens</w:t>
      </w:r>
      <w:proofErr w:type="spellEnd"/>
      <w:r>
        <w:t xml:space="preserve"> Frank A.M.,</w:t>
      </w:r>
      <w:proofErr w:type="spellStart"/>
      <w:r>
        <w:t>Maselyne</w:t>
      </w:r>
      <w:proofErr w:type="spellEnd"/>
      <w:r>
        <w:t xml:space="preserve"> </w:t>
      </w:r>
      <w:proofErr w:type="spellStart"/>
      <w:r>
        <w:t>Jarissa</w:t>
      </w:r>
      <w:proofErr w:type="spellEnd"/>
      <w:r>
        <w:t>. Testing the potential of the Sow Stance Information System (</w:t>
      </w:r>
      <w:proofErr w:type="spellStart"/>
      <w:r>
        <w:t>SowSIS</w:t>
      </w:r>
      <w:proofErr w:type="spellEnd"/>
      <w:r>
        <w:t>) based on a force plate system built into an electronic sow feeder for on-farm automatic lameness detection in breeding sows[J]. Biosystems Engineering,2021,204.</w:t>
      </w:r>
    </w:p>
    <w:p w14:paraId="786E20AF" w14:textId="57521B16" w:rsidR="0031599B" w:rsidRDefault="0031599B" w:rsidP="005B2746">
      <w:pPr>
        <w:pStyle w:val="af7"/>
        <w:numPr>
          <w:ilvl w:val="1"/>
          <w:numId w:val="9"/>
        </w:numPr>
        <w:ind w:leftChars="0"/>
      </w:pPr>
      <w:r>
        <w:t xml:space="preserve">Chang </w:t>
      </w:r>
      <w:proofErr w:type="spellStart"/>
      <w:proofErr w:type="gramStart"/>
      <w:r>
        <w:t>Mengru,Li</w:t>
      </w:r>
      <w:proofErr w:type="spellEnd"/>
      <w:proofErr w:type="gramEnd"/>
      <w:r>
        <w:t xml:space="preserve"> </w:t>
      </w:r>
      <w:proofErr w:type="spellStart"/>
      <w:r>
        <w:t>Mingcong,Li</w:t>
      </w:r>
      <w:proofErr w:type="spellEnd"/>
      <w:r>
        <w:t xml:space="preserve"> </w:t>
      </w:r>
      <w:proofErr w:type="spellStart"/>
      <w:r>
        <w:t>Min,Xie</w:t>
      </w:r>
      <w:proofErr w:type="spellEnd"/>
      <w:r>
        <w:t xml:space="preserve"> </w:t>
      </w:r>
      <w:proofErr w:type="spellStart"/>
      <w:r>
        <w:t>Yuhuai,Li</w:t>
      </w:r>
      <w:proofErr w:type="spellEnd"/>
      <w:r>
        <w:t xml:space="preserve"> </w:t>
      </w:r>
      <w:proofErr w:type="spellStart"/>
      <w:r>
        <w:t>Yan,Yang</w:t>
      </w:r>
      <w:proofErr w:type="spellEnd"/>
      <w:r>
        <w:t xml:space="preserve"> </w:t>
      </w:r>
      <w:proofErr w:type="spellStart"/>
      <w:r>
        <w:t>Weiren,Gao</w:t>
      </w:r>
      <w:proofErr w:type="spellEnd"/>
      <w:r>
        <w:t xml:space="preserve"> Zheng. Changes of gut microbiota in pregnant sows induced by 5-Aminolevulinic acid[J]. Research in Veterinary Science,2021,136.</w:t>
      </w:r>
    </w:p>
    <w:p w14:paraId="33E8D369" w14:textId="220C8D9A" w:rsidR="0031599B" w:rsidRDefault="0031599B" w:rsidP="005B2746">
      <w:pPr>
        <w:pStyle w:val="af7"/>
        <w:numPr>
          <w:ilvl w:val="1"/>
          <w:numId w:val="9"/>
        </w:numPr>
        <w:ind w:leftChars="0"/>
      </w:pPr>
      <w:r>
        <w:rPr>
          <w:rFonts w:hint="eastAsia"/>
        </w:rPr>
        <w:t>葛龙</w:t>
      </w:r>
      <w:r>
        <w:rPr>
          <w:rFonts w:hint="eastAsia"/>
        </w:rPr>
        <w:t>,</w:t>
      </w:r>
      <w:r>
        <w:rPr>
          <w:rFonts w:hint="eastAsia"/>
        </w:rPr>
        <w:t>贺永超</w:t>
      </w:r>
      <w:r>
        <w:rPr>
          <w:rFonts w:hint="eastAsia"/>
        </w:rPr>
        <w:t>,</w:t>
      </w:r>
      <w:r>
        <w:rPr>
          <w:rFonts w:hint="eastAsia"/>
        </w:rPr>
        <w:t>石永顺</w:t>
      </w:r>
      <w:r>
        <w:rPr>
          <w:rFonts w:hint="eastAsia"/>
        </w:rPr>
        <w:t>,</w:t>
      </w:r>
      <w:r>
        <w:rPr>
          <w:rFonts w:hint="eastAsia"/>
        </w:rPr>
        <w:t>李鑫</w:t>
      </w:r>
      <w:r>
        <w:rPr>
          <w:rFonts w:hint="eastAsia"/>
        </w:rPr>
        <w:t>,</w:t>
      </w:r>
      <w:r>
        <w:rPr>
          <w:rFonts w:hint="eastAsia"/>
        </w:rPr>
        <w:t>汤莉</w:t>
      </w:r>
      <w:r>
        <w:rPr>
          <w:rFonts w:hint="eastAsia"/>
        </w:rPr>
        <w:t>,</w:t>
      </w:r>
      <w:r>
        <w:rPr>
          <w:rFonts w:hint="eastAsia"/>
        </w:rPr>
        <w:t>单子琦</w:t>
      </w:r>
      <w:r>
        <w:rPr>
          <w:rFonts w:hint="eastAsia"/>
        </w:rPr>
        <w:t>,</w:t>
      </w:r>
      <w:r>
        <w:rPr>
          <w:rFonts w:hint="eastAsia"/>
        </w:rPr>
        <w:t>于凌云</w:t>
      </w:r>
      <w:r>
        <w:rPr>
          <w:rFonts w:hint="eastAsia"/>
        </w:rPr>
        <w:t>,</w:t>
      </w:r>
      <w:r>
        <w:rPr>
          <w:rFonts w:hint="eastAsia"/>
        </w:rPr>
        <w:t>潘强</w:t>
      </w:r>
      <w:r>
        <w:rPr>
          <w:rFonts w:hint="eastAsia"/>
        </w:rPr>
        <w:t>.</w:t>
      </w:r>
      <w:r>
        <w:rPr>
          <w:rFonts w:hint="eastAsia"/>
        </w:rPr>
        <w:t>噬菌体制剂对母猪生产性能、免疫指标及粪便微生物的影响</w:t>
      </w:r>
      <w:r>
        <w:rPr>
          <w:rFonts w:hint="eastAsia"/>
        </w:rPr>
        <w:t>[J/OL].</w:t>
      </w:r>
      <w:r>
        <w:rPr>
          <w:rFonts w:hint="eastAsia"/>
        </w:rPr>
        <w:t>饲料研究</w:t>
      </w:r>
      <w:r>
        <w:rPr>
          <w:rFonts w:hint="eastAsia"/>
        </w:rPr>
        <w:t>,2021(03):106-109[2021-03-15</w:t>
      </w:r>
      <w:proofErr w:type="gramStart"/>
      <w:r>
        <w:rPr>
          <w:rFonts w:hint="eastAsia"/>
        </w:rPr>
        <w:t>].https://doi.org/10.13557/j.cnki.issn1002-2813.2021.03.025</w:t>
      </w:r>
      <w:proofErr w:type="gramEnd"/>
      <w:r>
        <w:rPr>
          <w:rFonts w:hint="eastAsia"/>
        </w:rPr>
        <w:t>.</w:t>
      </w:r>
    </w:p>
    <w:p w14:paraId="0603241C" w14:textId="51E952B5" w:rsidR="0031599B" w:rsidRDefault="0031599B" w:rsidP="005B2746">
      <w:pPr>
        <w:pStyle w:val="af7"/>
        <w:numPr>
          <w:ilvl w:val="1"/>
          <w:numId w:val="9"/>
        </w:numPr>
        <w:ind w:leftChars="0"/>
      </w:pPr>
      <w:r>
        <w:t xml:space="preserve">Martín de </w:t>
      </w:r>
      <w:proofErr w:type="spellStart"/>
      <w:r>
        <w:t>Hijas-Villalba</w:t>
      </w:r>
      <w:proofErr w:type="spellEnd"/>
      <w:r>
        <w:t xml:space="preserve"> </w:t>
      </w:r>
      <w:proofErr w:type="spellStart"/>
      <w:proofErr w:type="gramStart"/>
      <w:r>
        <w:t>Melani,Varona</w:t>
      </w:r>
      <w:proofErr w:type="spellEnd"/>
      <w:proofErr w:type="gramEnd"/>
      <w:r>
        <w:t xml:space="preserve"> </w:t>
      </w:r>
      <w:proofErr w:type="spellStart"/>
      <w:r>
        <w:t>Luis,Ibáñez-Escriche</w:t>
      </w:r>
      <w:proofErr w:type="spellEnd"/>
      <w:r>
        <w:t xml:space="preserve"> </w:t>
      </w:r>
      <w:proofErr w:type="spellStart"/>
      <w:r>
        <w:t>Noelia,Rosas</w:t>
      </w:r>
      <w:proofErr w:type="spellEnd"/>
      <w:r>
        <w:t xml:space="preserve"> Juan </w:t>
      </w:r>
      <w:proofErr w:type="spellStart"/>
      <w:r>
        <w:t>Pa</w:t>
      </w:r>
      <w:r>
        <w:lastRenderedPageBreak/>
        <w:t>blo,Noguera</w:t>
      </w:r>
      <w:proofErr w:type="spellEnd"/>
      <w:r>
        <w:t xml:space="preserve"> José </w:t>
      </w:r>
      <w:proofErr w:type="spellStart"/>
      <w:r>
        <w:t>Luis,Casellas</w:t>
      </w:r>
      <w:proofErr w:type="spellEnd"/>
      <w:r>
        <w:t xml:space="preserve"> Joaquim. Analysis of reproductive seasonality in </w:t>
      </w:r>
      <w:proofErr w:type="spellStart"/>
      <w:r>
        <w:t>Entrepelado</w:t>
      </w:r>
      <w:proofErr w:type="spellEnd"/>
      <w:r>
        <w:t xml:space="preserve"> and </w:t>
      </w:r>
      <w:proofErr w:type="spellStart"/>
      <w:r>
        <w:t>Retinto</w:t>
      </w:r>
      <w:proofErr w:type="spellEnd"/>
      <w:r>
        <w:t xml:space="preserve"> Iberian pig varieties under intensive management[J]. Livestock Science,2021,245.</w:t>
      </w:r>
    </w:p>
    <w:p w14:paraId="418D0C28" w14:textId="2C6EA514" w:rsidR="0031599B" w:rsidRDefault="0031599B" w:rsidP="005B2746">
      <w:pPr>
        <w:pStyle w:val="af7"/>
        <w:numPr>
          <w:ilvl w:val="1"/>
          <w:numId w:val="9"/>
        </w:numPr>
        <w:ind w:leftChars="0"/>
      </w:pPr>
      <w:proofErr w:type="spellStart"/>
      <w:r>
        <w:t>Vandresen</w:t>
      </w:r>
      <w:proofErr w:type="spellEnd"/>
      <w:r>
        <w:t xml:space="preserve"> </w:t>
      </w:r>
      <w:proofErr w:type="spellStart"/>
      <w:proofErr w:type="gramStart"/>
      <w:r>
        <w:t>Bianca,Hötzel</w:t>
      </w:r>
      <w:proofErr w:type="spellEnd"/>
      <w:proofErr w:type="gramEnd"/>
      <w:r>
        <w:t xml:space="preserve"> Maria José. Pets as family and pigs in crates: Public attitudes towards farrowing crates[J]. Applied Animal </w:t>
      </w:r>
      <w:proofErr w:type="spellStart"/>
      <w:r>
        <w:t>Behaviour</w:t>
      </w:r>
      <w:proofErr w:type="spellEnd"/>
      <w:r>
        <w:t xml:space="preserve"> Science,2021,236.</w:t>
      </w:r>
    </w:p>
    <w:p w14:paraId="5B182708" w14:textId="02D53495" w:rsidR="0031599B" w:rsidRDefault="0031599B" w:rsidP="005B2746">
      <w:pPr>
        <w:pStyle w:val="af7"/>
        <w:numPr>
          <w:ilvl w:val="1"/>
          <w:numId w:val="9"/>
        </w:numPr>
        <w:ind w:leftChars="0"/>
      </w:pPr>
      <w:proofErr w:type="spellStart"/>
      <w:r>
        <w:t>Prisnyi</w:t>
      </w:r>
      <w:proofErr w:type="spellEnd"/>
      <w:r>
        <w:t xml:space="preserve"> A </w:t>
      </w:r>
      <w:proofErr w:type="spellStart"/>
      <w:r>
        <w:t>A</w:t>
      </w:r>
      <w:proofErr w:type="spellEnd"/>
      <w:r>
        <w:t>. Preparation of Food Products of Animal Origin with a Reduced Content of Toxic Metals[J]. IOP Conference Series: Earth and Environmental Science,2021,666(5).</w:t>
      </w:r>
    </w:p>
    <w:p w14:paraId="489E4934" w14:textId="27FDC2BE" w:rsidR="0031599B" w:rsidRDefault="0031599B" w:rsidP="005B2746">
      <w:pPr>
        <w:pStyle w:val="af7"/>
        <w:numPr>
          <w:ilvl w:val="1"/>
          <w:numId w:val="9"/>
        </w:numPr>
        <w:ind w:leftChars="0"/>
      </w:pPr>
      <w:proofErr w:type="spellStart"/>
      <w:r>
        <w:t>Lishchuk</w:t>
      </w:r>
      <w:proofErr w:type="spellEnd"/>
      <w:r>
        <w:t xml:space="preserve"> </w:t>
      </w:r>
      <w:proofErr w:type="spellStart"/>
      <w:proofErr w:type="gramStart"/>
      <w:r>
        <w:t>A,Malakhova</w:t>
      </w:r>
      <w:proofErr w:type="spellEnd"/>
      <w:proofErr w:type="gramEnd"/>
      <w:r>
        <w:t xml:space="preserve"> </w:t>
      </w:r>
      <w:proofErr w:type="spellStart"/>
      <w:r>
        <w:t>N,Piskunova</w:t>
      </w:r>
      <w:proofErr w:type="spellEnd"/>
      <w:r>
        <w:t xml:space="preserve"> O. Sexual Stimulation of Sows as One of the Factors of Increasing the Provision with Pork the Population of the Russian Federation[J]. IOP Conference Series: Earth and Environmental Science,2021,666(4).</w:t>
      </w:r>
    </w:p>
    <w:p w14:paraId="7B6B2DEC" w14:textId="0DD77679" w:rsidR="0031599B" w:rsidRDefault="0031599B" w:rsidP="005B2746">
      <w:pPr>
        <w:pStyle w:val="af7"/>
        <w:numPr>
          <w:ilvl w:val="1"/>
          <w:numId w:val="9"/>
        </w:numPr>
        <w:ind w:leftChars="0"/>
      </w:pPr>
      <w:r>
        <w:rPr>
          <w:rFonts w:hint="eastAsia"/>
        </w:rPr>
        <w:t>马晓鲁</w:t>
      </w:r>
      <w:r>
        <w:rPr>
          <w:rFonts w:hint="eastAsia"/>
        </w:rPr>
        <w:t xml:space="preserve">. </w:t>
      </w:r>
      <w:r>
        <w:rPr>
          <w:rFonts w:hint="eastAsia"/>
        </w:rPr>
        <w:t>生猪</w:t>
      </w:r>
      <w:r>
        <w:rPr>
          <w:rFonts w:hint="eastAsia"/>
        </w:rPr>
        <w:t xml:space="preserve">  </w:t>
      </w:r>
      <w:r>
        <w:rPr>
          <w:rFonts w:hint="eastAsia"/>
        </w:rPr>
        <w:t>后市价格预期抬高</w:t>
      </w:r>
      <w:r>
        <w:rPr>
          <w:rFonts w:hint="eastAsia"/>
        </w:rPr>
        <w:t xml:space="preserve">[N]. </w:t>
      </w:r>
      <w:r>
        <w:rPr>
          <w:rFonts w:hint="eastAsia"/>
        </w:rPr>
        <w:t>期货日报</w:t>
      </w:r>
      <w:r>
        <w:rPr>
          <w:rFonts w:hint="eastAsia"/>
        </w:rPr>
        <w:t>,2021-03-01(007).</w:t>
      </w:r>
    </w:p>
    <w:p w14:paraId="1F86FCF4" w14:textId="75147833" w:rsidR="004071E9" w:rsidRPr="006D057C" w:rsidRDefault="004071E9" w:rsidP="006D057C">
      <w:pPr>
        <w:pStyle w:val="af7"/>
        <w:ind w:left="480"/>
      </w:pPr>
    </w:p>
    <w:p w14:paraId="507D2DF5" w14:textId="77777777" w:rsidR="00DA242F" w:rsidRDefault="00DA242F" w:rsidP="000A07AE">
      <w:pPr>
        <w:pStyle w:val="af7"/>
        <w:ind w:left="480"/>
        <w:rPr>
          <w:szCs w:val="21"/>
        </w:rPr>
        <w:sectPr w:rsidR="00DA242F" w:rsidSect="00DA242F">
          <w:headerReference w:type="default" r:id="rId30"/>
          <w:type w:val="oddPage"/>
          <w:pgSz w:w="11906" w:h="16838"/>
          <w:pgMar w:top="1440" w:right="1797" w:bottom="1440" w:left="1797" w:header="851" w:footer="992" w:gutter="0"/>
          <w:cols w:space="720"/>
          <w:docGrid w:linePitch="326"/>
        </w:sectPr>
      </w:pPr>
    </w:p>
    <w:p w14:paraId="54C30568" w14:textId="4D042DBC" w:rsidR="004071E9" w:rsidRPr="00E26ADD" w:rsidRDefault="004071E9" w:rsidP="00722623">
      <w:pPr>
        <w:pStyle w:val="1"/>
        <w:numPr>
          <w:ilvl w:val="0"/>
          <w:numId w:val="0"/>
        </w:numPr>
      </w:pPr>
      <w:bookmarkStart w:id="31" w:name="_Toc93734170"/>
      <w:bookmarkStart w:id="32" w:name="_Toc66709487"/>
      <w:proofErr w:type="spellStart"/>
      <w:r w:rsidRPr="00E26ADD">
        <w:lastRenderedPageBreak/>
        <w:t>附录</w:t>
      </w:r>
      <w:proofErr w:type="spellEnd"/>
      <w:r w:rsidR="005F4991">
        <w:rPr>
          <w:rFonts w:hint="eastAsia"/>
          <w:lang w:eastAsia="zh-CN"/>
        </w:rPr>
        <w:t xml:space="preserve"> </w:t>
      </w:r>
      <w:r w:rsidR="005F4991">
        <w:rPr>
          <w:lang w:eastAsia="zh-CN"/>
        </w:rPr>
        <w:t xml:space="preserve"> </w:t>
      </w:r>
      <w:bookmarkEnd w:id="31"/>
      <w:r w:rsidR="005F4991">
        <w:rPr>
          <w:rFonts w:hint="eastAsia"/>
          <w:lang w:eastAsia="zh-CN"/>
        </w:rPr>
        <w:t>竹</w:t>
      </w:r>
      <w:proofErr w:type="gramStart"/>
      <w:r w:rsidR="005F4991">
        <w:rPr>
          <w:rFonts w:hint="eastAsia"/>
          <w:lang w:eastAsia="zh-CN"/>
        </w:rPr>
        <w:t>鼠身体</w:t>
      </w:r>
      <w:proofErr w:type="gramEnd"/>
      <w:r w:rsidR="005F4991">
        <w:rPr>
          <w:rFonts w:hint="eastAsia"/>
          <w:lang w:eastAsia="zh-CN"/>
        </w:rPr>
        <w:t>三维</w:t>
      </w:r>
      <w:r w:rsidR="003A4286">
        <w:rPr>
          <w:rFonts w:hint="eastAsia"/>
          <w:lang w:eastAsia="zh-CN"/>
        </w:rPr>
        <w:t>构造</w:t>
      </w:r>
      <w:bookmarkStart w:id="33" w:name="_Toc93734168"/>
      <w:bookmarkEnd w:id="32"/>
    </w:p>
    <w:p w14:paraId="13409170" w14:textId="54255C93" w:rsidR="00E61680" w:rsidRPr="00E61680" w:rsidRDefault="003A4286" w:rsidP="00DB630E">
      <w:pPr>
        <w:ind w:firstLine="480"/>
        <w:jc w:val="both"/>
      </w:pPr>
      <w:r>
        <w:rPr>
          <w:rFonts w:hint="eastAsia"/>
        </w:rPr>
        <w:t>图中有竹鼠的</w:t>
      </w:r>
      <w:r>
        <w:rPr>
          <w:rFonts w:hint="eastAsia"/>
        </w:rPr>
        <w:t>x</w:t>
      </w:r>
      <w:r>
        <w:rPr>
          <w:rFonts w:hint="eastAsia"/>
        </w:rPr>
        <w:t>，</w:t>
      </w:r>
      <w:r>
        <w:rPr>
          <w:rFonts w:hint="eastAsia"/>
        </w:rPr>
        <w:t>y</w:t>
      </w:r>
      <w:r>
        <w:rPr>
          <w:rFonts w:hint="eastAsia"/>
        </w:rPr>
        <w:t>，</w:t>
      </w:r>
      <w:r>
        <w:rPr>
          <w:rFonts w:hint="eastAsia"/>
        </w:rPr>
        <w:t>z</w:t>
      </w:r>
      <w:r>
        <w:rPr>
          <w:rFonts w:hint="eastAsia"/>
        </w:rPr>
        <w:t>三维方向透视图</w:t>
      </w:r>
      <w:r w:rsidR="00A00A16">
        <w:rPr>
          <w:rFonts w:hint="eastAsia"/>
        </w:rPr>
        <w:t>。</w:t>
      </w:r>
      <w:r w:rsidR="00E61680">
        <w:rPr>
          <w:rFonts w:hint="eastAsia"/>
        </w:rPr>
        <w:t>下表为</w:t>
      </w:r>
      <w:r w:rsidR="00E61680" w:rsidRPr="00E61680">
        <w:rPr>
          <w:rFonts w:hint="eastAsia"/>
        </w:rPr>
        <w:t>学位类别</w:t>
      </w:r>
      <w:commentRangeStart w:id="34"/>
      <w:r w:rsidR="00E61680" w:rsidRPr="00E61680">
        <w:rPr>
          <w:rFonts w:hint="eastAsia"/>
        </w:rPr>
        <w:t>中英文对照表</w:t>
      </w:r>
      <w:commentRangeEnd w:id="34"/>
      <w:r w:rsidR="00E61680" w:rsidRPr="00DB630E">
        <w:commentReference w:id="34"/>
      </w:r>
      <w:r w:rsidR="00E61680">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96"/>
        <w:gridCol w:w="3316"/>
      </w:tblGrid>
      <w:tr w:rsidR="00E61680" w:rsidRPr="00E61680" w14:paraId="657B0E28" w14:textId="77777777" w:rsidTr="00E61680">
        <w:trPr>
          <w:trHeight w:val="439"/>
          <w:jc w:val="center"/>
        </w:trPr>
        <w:tc>
          <w:tcPr>
            <w:tcW w:w="0" w:type="auto"/>
            <w:vAlign w:val="center"/>
          </w:tcPr>
          <w:p w14:paraId="2F184291" w14:textId="77777777" w:rsidR="00E61680" w:rsidRPr="00E61680" w:rsidRDefault="00E61680" w:rsidP="00E61680">
            <w:pPr>
              <w:ind w:firstLineChars="0" w:firstLine="0"/>
              <w:jc w:val="center"/>
              <w:rPr>
                <w:b/>
                <w:bCs/>
                <w:sz w:val="18"/>
                <w:szCs w:val="18"/>
              </w:rPr>
            </w:pPr>
            <w:r w:rsidRPr="00E61680">
              <w:rPr>
                <w:rFonts w:hint="eastAsia"/>
                <w:b/>
                <w:bCs/>
                <w:sz w:val="18"/>
                <w:szCs w:val="18"/>
              </w:rPr>
              <w:t>学位类别</w:t>
            </w:r>
          </w:p>
        </w:tc>
        <w:tc>
          <w:tcPr>
            <w:tcW w:w="0" w:type="auto"/>
            <w:shd w:val="clear" w:color="auto" w:fill="auto"/>
            <w:vAlign w:val="center"/>
            <w:hideMark/>
          </w:tcPr>
          <w:p w14:paraId="50BE7616" w14:textId="77777777" w:rsidR="00E61680" w:rsidRPr="00E61680" w:rsidRDefault="00E61680" w:rsidP="00E61680">
            <w:pPr>
              <w:ind w:firstLineChars="0" w:firstLine="0"/>
              <w:jc w:val="center"/>
              <w:rPr>
                <w:b/>
                <w:bCs/>
                <w:sz w:val="18"/>
                <w:szCs w:val="18"/>
              </w:rPr>
            </w:pPr>
            <w:r w:rsidRPr="00E61680">
              <w:rPr>
                <w:rFonts w:hint="eastAsia"/>
                <w:b/>
                <w:bCs/>
                <w:sz w:val="18"/>
                <w:szCs w:val="18"/>
              </w:rPr>
              <w:t>中文名称</w:t>
            </w:r>
          </w:p>
        </w:tc>
        <w:tc>
          <w:tcPr>
            <w:tcW w:w="0" w:type="auto"/>
            <w:shd w:val="clear" w:color="auto" w:fill="auto"/>
            <w:vAlign w:val="center"/>
            <w:hideMark/>
          </w:tcPr>
          <w:p w14:paraId="35C519C9" w14:textId="1863A686" w:rsidR="00E61680" w:rsidRPr="00E61680" w:rsidRDefault="00E61680" w:rsidP="00E61680">
            <w:pPr>
              <w:ind w:firstLineChars="0" w:firstLine="0"/>
              <w:jc w:val="center"/>
              <w:rPr>
                <w:b/>
                <w:bCs/>
                <w:sz w:val="18"/>
                <w:szCs w:val="18"/>
              </w:rPr>
            </w:pPr>
            <w:r w:rsidRPr="00E61680">
              <w:rPr>
                <w:rFonts w:hint="eastAsia"/>
                <w:b/>
                <w:bCs/>
                <w:sz w:val="18"/>
                <w:szCs w:val="18"/>
              </w:rPr>
              <w:t>英文名称</w:t>
            </w:r>
          </w:p>
        </w:tc>
      </w:tr>
      <w:tr w:rsidR="00E61680" w:rsidRPr="00E61680" w14:paraId="606180C8" w14:textId="77777777" w:rsidTr="00E61680">
        <w:trPr>
          <w:trHeight w:val="439"/>
          <w:jc w:val="center"/>
        </w:trPr>
        <w:tc>
          <w:tcPr>
            <w:tcW w:w="0" w:type="auto"/>
            <w:vMerge w:val="restart"/>
            <w:vAlign w:val="center"/>
          </w:tcPr>
          <w:p w14:paraId="3CDB0214" w14:textId="77777777" w:rsidR="00E61680" w:rsidRPr="00E61680" w:rsidRDefault="00E61680" w:rsidP="00E61680">
            <w:pPr>
              <w:ind w:firstLineChars="0" w:firstLine="0"/>
              <w:jc w:val="center"/>
              <w:rPr>
                <w:bCs/>
                <w:sz w:val="18"/>
                <w:szCs w:val="18"/>
              </w:rPr>
            </w:pPr>
            <w:r w:rsidRPr="00E61680">
              <w:rPr>
                <w:rFonts w:hint="eastAsia"/>
                <w:bCs/>
                <w:sz w:val="18"/>
                <w:szCs w:val="18"/>
              </w:rPr>
              <w:t>学术型学位</w:t>
            </w:r>
          </w:p>
        </w:tc>
        <w:tc>
          <w:tcPr>
            <w:tcW w:w="0" w:type="auto"/>
            <w:shd w:val="clear" w:color="auto" w:fill="auto"/>
            <w:vAlign w:val="center"/>
          </w:tcPr>
          <w:p w14:paraId="38EB822C" w14:textId="77777777" w:rsidR="00E61680" w:rsidRPr="00E61680" w:rsidRDefault="00E61680" w:rsidP="00E61680">
            <w:pPr>
              <w:ind w:firstLineChars="0" w:firstLine="0"/>
              <w:jc w:val="center"/>
              <w:rPr>
                <w:bCs/>
                <w:sz w:val="18"/>
                <w:szCs w:val="18"/>
              </w:rPr>
            </w:pPr>
            <w:r w:rsidRPr="00E61680">
              <w:rPr>
                <w:bCs/>
                <w:sz w:val="18"/>
                <w:szCs w:val="18"/>
              </w:rPr>
              <w:t>学术型博士</w:t>
            </w:r>
          </w:p>
        </w:tc>
        <w:tc>
          <w:tcPr>
            <w:tcW w:w="0" w:type="auto"/>
            <w:shd w:val="clear" w:color="auto" w:fill="auto"/>
            <w:vAlign w:val="center"/>
          </w:tcPr>
          <w:p w14:paraId="3DEDA1B5" w14:textId="77777777" w:rsidR="00E61680" w:rsidRPr="00E61680" w:rsidRDefault="00E61680" w:rsidP="00E61680">
            <w:pPr>
              <w:ind w:firstLineChars="0" w:firstLine="0"/>
              <w:jc w:val="center"/>
              <w:rPr>
                <w:bCs/>
                <w:sz w:val="18"/>
                <w:szCs w:val="18"/>
              </w:rPr>
            </w:pPr>
            <w:r w:rsidRPr="00E61680">
              <w:rPr>
                <w:bCs/>
                <w:sz w:val="18"/>
                <w:szCs w:val="18"/>
              </w:rPr>
              <w:t>Doctor of Philosophy</w:t>
            </w:r>
          </w:p>
        </w:tc>
      </w:tr>
      <w:tr w:rsidR="00E61680" w:rsidRPr="00E61680" w14:paraId="6B0FB2F9" w14:textId="77777777" w:rsidTr="00E61680">
        <w:trPr>
          <w:trHeight w:val="439"/>
          <w:jc w:val="center"/>
        </w:trPr>
        <w:tc>
          <w:tcPr>
            <w:tcW w:w="0" w:type="auto"/>
            <w:vMerge/>
            <w:vAlign w:val="center"/>
          </w:tcPr>
          <w:p w14:paraId="1796654E"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7FB92358" w14:textId="77777777" w:rsidR="00E61680" w:rsidRPr="00E61680" w:rsidRDefault="00E61680" w:rsidP="00E61680">
            <w:pPr>
              <w:ind w:firstLineChars="0" w:firstLine="0"/>
              <w:jc w:val="center"/>
              <w:rPr>
                <w:bCs/>
                <w:sz w:val="18"/>
                <w:szCs w:val="18"/>
              </w:rPr>
            </w:pPr>
            <w:r w:rsidRPr="00E61680">
              <w:rPr>
                <w:bCs/>
                <w:sz w:val="18"/>
                <w:szCs w:val="18"/>
              </w:rPr>
              <w:t>哲学硕士</w:t>
            </w:r>
          </w:p>
        </w:tc>
        <w:tc>
          <w:tcPr>
            <w:tcW w:w="0" w:type="auto"/>
            <w:shd w:val="clear" w:color="auto" w:fill="auto"/>
            <w:vAlign w:val="center"/>
          </w:tcPr>
          <w:p w14:paraId="7C8DE824"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Philosophy</w:t>
            </w:r>
          </w:p>
        </w:tc>
      </w:tr>
      <w:tr w:rsidR="00E61680" w:rsidRPr="00E61680" w14:paraId="4D2B689E" w14:textId="77777777" w:rsidTr="00E61680">
        <w:trPr>
          <w:trHeight w:val="439"/>
          <w:jc w:val="center"/>
        </w:trPr>
        <w:tc>
          <w:tcPr>
            <w:tcW w:w="0" w:type="auto"/>
            <w:vMerge/>
            <w:vAlign w:val="center"/>
          </w:tcPr>
          <w:p w14:paraId="5451EB13"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65B4120A" w14:textId="77777777" w:rsidR="00E61680" w:rsidRPr="00E61680" w:rsidRDefault="00E61680" w:rsidP="00E61680">
            <w:pPr>
              <w:ind w:firstLineChars="0" w:firstLine="0"/>
              <w:jc w:val="center"/>
              <w:rPr>
                <w:bCs/>
                <w:sz w:val="18"/>
                <w:szCs w:val="18"/>
              </w:rPr>
            </w:pPr>
            <w:r w:rsidRPr="00E61680">
              <w:rPr>
                <w:bCs/>
                <w:sz w:val="18"/>
                <w:szCs w:val="18"/>
              </w:rPr>
              <w:t>经济学硕士</w:t>
            </w:r>
          </w:p>
        </w:tc>
        <w:tc>
          <w:tcPr>
            <w:tcW w:w="0" w:type="auto"/>
            <w:shd w:val="clear" w:color="auto" w:fill="auto"/>
            <w:vAlign w:val="center"/>
          </w:tcPr>
          <w:p w14:paraId="4824F72E"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Economics</w:t>
            </w:r>
          </w:p>
        </w:tc>
      </w:tr>
      <w:tr w:rsidR="00E61680" w:rsidRPr="00E61680" w14:paraId="74DC246A" w14:textId="77777777" w:rsidTr="00E61680">
        <w:trPr>
          <w:trHeight w:val="439"/>
          <w:jc w:val="center"/>
        </w:trPr>
        <w:tc>
          <w:tcPr>
            <w:tcW w:w="0" w:type="auto"/>
            <w:vMerge/>
            <w:vAlign w:val="center"/>
          </w:tcPr>
          <w:p w14:paraId="15594520"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1CBD9A4B" w14:textId="77777777" w:rsidR="00E61680" w:rsidRPr="00E61680" w:rsidRDefault="00E61680" w:rsidP="00E61680">
            <w:pPr>
              <w:ind w:firstLineChars="0" w:firstLine="0"/>
              <w:jc w:val="center"/>
              <w:rPr>
                <w:bCs/>
                <w:sz w:val="18"/>
                <w:szCs w:val="18"/>
              </w:rPr>
            </w:pPr>
            <w:r w:rsidRPr="00E61680">
              <w:rPr>
                <w:bCs/>
                <w:sz w:val="18"/>
                <w:szCs w:val="18"/>
              </w:rPr>
              <w:t>法学硕士</w:t>
            </w:r>
          </w:p>
        </w:tc>
        <w:tc>
          <w:tcPr>
            <w:tcW w:w="0" w:type="auto"/>
            <w:shd w:val="clear" w:color="auto" w:fill="auto"/>
            <w:vAlign w:val="center"/>
          </w:tcPr>
          <w:p w14:paraId="30D4F588"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Law</w:t>
            </w:r>
          </w:p>
        </w:tc>
      </w:tr>
      <w:tr w:rsidR="00E61680" w:rsidRPr="00E61680" w14:paraId="77F34FCA" w14:textId="77777777" w:rsidTr="00E61680">
        <w:trPr>
          <w:trHeight w:val="439"/>
          <w:jc w:val="center"/>
        </w:trPr>
        <w:tc>
          <w:tcPr>
            <w:tcW w:w="0" w:type="auto"/>
            <w:vMerge/>
            <w:vAlign w:val="center"/>
          </w:tcPr>
          <w:p w14:paraId="3C6DF7AF"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61C3D41B" w14:textId="77777777" w:rsidR="00E61680" w:rsidRPr="00E61680" w:rsidRDefault="00E61680" w:rsidP="00E61680">
            <w:pPr>
              <w:ind w:firstLineChars="0" w:firstLine="0"/>
              <w:jc w:val="center"/>
              <w:rPr>
                <w:bCs/>
                <w:sz w:val="18"/>
                <w:szCs w:val="18"/>
              </w:rPr>
            </w:pPr>
            <w:r w:rsidRPr="00E61680">
              <w:rPr>
                <w:bCs/>
                <w:sz w:val="18"/>
                <w:szCs w:val="18"/>
              </w:rPr>
              <w:t>教育学硕士</w:t>
            </w:r>
          </w:p>
        </w:tc>
        <w:tc>
          <w:tcPr>
            <w:tcW w:w="0" w:type="auto"/>
            <w:shd w:val="clear" w:color="auto" w:fill="auto"/>
            <w:vAlign w:val="center"/>
          </w:tcPr>
          <w:p w14:paraId="30AD005A"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Education</w:t>
            </w:r>
          </w:p>
        </w:tc>
      </w:tr>
      <w:tr w:rsidR="00E61680" w:rsidRPr="00E61680" w14:paraId="0EE35C57" w14:textId="77777777" w:rsidTr="00E61680">
        <w:trPr>
          <w:trHeight w:val="439"/>
          <w:jc w:val="center"/>
        </w:trPr>
        <w:tc>
          <w:tcPr>
            <w:tcW w:w="0" w:type="auto"/>
            <w:vMerge/>
            <w:vAlign w:val="center"/>
          </w:tcPr>
          <w:p w14:paraId="4C48E315"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233C6948" w14:textId="77777777" w:rsidR="00E61680" w:rsidRPr="00E61680" w:rsidRDefault="00E61680" w:rsidP="00E61680">
            <w:pPr>
              <w:ind w:firstLineChars="0" w:firstLine="0"/>
              <w:jc w:val="center"/>
              <w:rPr>
                <w:bCs/>
                <w:sz w:val="18"/>
                <w:szCs w:val="18"/>
              </w:rPr>
            </w:pPr>
            <w:r w:rsidRPr="00E61680">
              <w:rPr>
                <w:bCs/>
                <w:sz w:val="18"/>
                <w:szCs w:val="18"/>
              </w:rPr>
              <w:t>文学硕士</w:t>
            </w:r>
          </w:p>
        </w:tc>
        <w:tc>
          <w:tcPr>
            <w:tcW w:w="0" w:type="auto"/>
            <w:shd w:val="clear" w:color="auto" w:fill="auto"/>
            <w:vAlign w:val="center"/>
          </w:tcPr>
          <w:p w14:paraId="5F9FC206"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Literature</w:t>
            </w:r>
          </w:p>
        </w:tc>
      </w:tr>
      <w:tr w:rsidR="00E61680" w:rsidRPr="00E61680" w14:paraId="4B0FFEEE" w14:textId="77777777" w:rsidTr="00E61680">
        <w:trPr>
          <w:trHeight w:val="439"/>
          <w:jc w:val="center"/>
        </w:trPr>
        <w:tc>
          <w:tcPr>
            <w:tcW w:w="0" w:type="auto"/>
            <w:vMerge/>
            <w:vAlign w:val="center"/>
          </w:tcPr>
          <w:p w14:paraId="435A2842"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74C73DB8" w14:textId="77777777" w:rsidR="00E61680" w:rsidRPr="00E61680" w:rsidRDefault="00E61680" w:rsidP="00E61680">
            <w:pPr>
              <w:ind w:firstLineChars="0" w:firstLine="0"/>
              <w:jc w:val="center"/>
              <w:rPr>
                <w:bCs/>
                <w:sz w:val="18"/>
                <w:szCs w:val="18"/>
              </w:rPr>
            </w:pPr>
            <w:r w:rsidRPr="00E61680">
              <w:rPr>
                <w:bCs/>
                <w:sz w:val="18"/>
                <w:szCs w:val="18"/>
              </w:rPr>
              <w:t>理学硕士</w:t>
            </w:r>
          </w:p>
        </w:tc>
        <w:tc>
          <w:tcPr>
            <w:tcW w:w="0" w:type="auto"/>
            <w:shd w:val="clear" w:color="auto" w:fill="auto"/>
            <w:vAlign w:val="center"/>
          </w:tcPr>
          <w:p w14:paraId="1A97C291"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Natural Science</w:t>
            </w:r>
          </w:p>
        </w:tc>
      </w:tr>
      <w:tr w:rsidR="00E61680" w:rsidRPr="00E61680" w14:paraId="6E1847B6" w14:textId="77777777" w:rsidTr="00E61680">
        <w:trPr>
          <w:trHeight w:val="439"/>
          <w:jc w:val="center"/>
        </w:trPr>
        <w:tc>
          <w:tcPr>
            <w:tcW w:w="0" w:type="auto"/>
            <w:vMerge/>
            <w:vAlign w:val="center"/>
          </w:tcPr>
          <w:p w14:paraId="3FB3CA86"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6F6D5D41" w14:textId="77777777" w:rsidR="00E61680" w:rsidRPr="00E61680" w:rsidRDefault="00E61680" w:rsidP="00E61680">
            <w:pPr>
              <w:ind w:firstLineChars="0" w:firstLine="0"/>
              <w:jc w:val="center"/>
              <w:rPr>
                <w:bCs/>
                <w:sz w:val="18"/>
                <w:szCs w:val="18"/>
              </w:rPr>
            </w:pPr>
            <w:r w:rsidRPr="00E61680">
              <w:rPr>
                <w:bCs/>
                <w:sz w:val="18"/>
                <w:szCs w:val="18"/>
              </w:rPr>
              <w:t>工学硕士</w:t>
            </w:r>
          </w:p>
        </w:tc>
        <w:tc>
          <w:tcPr>
            <w:tcW w:w="0" w:type="auto"/>
            <w:shd w:val="clear" w:color="auto" w:fill="auto"/>
            <w:vAlign w:val="center"/>
          </w:tcPr>
          <w:p w14:paraId="519F7A01"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Science in Engineering</w:t>
            </w:r>
          </w:p>
        </w:tc>
      </w:tr>
      <w:tr w:rsidR="00E61680" w:rsidRPr="00E61680" w14:paraId="48596346" w14:textId="77777777" w:rsidTr="00E61680">
        <w:trPr>
          <w:trHeight w:val="439"/>
          <w:jc w:val="center"/>
        </w:trPr>
        <w:tc>
          <w:tcPr>
            <w:tcW w:w="0" w:type="auto"/>
            <w:vMerge/>
            <w:vAlign w:val="center"/>
          </w:tcPr>
          <w:p w14:paraId="3483F8AB"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45E79329" w14:textId="77777777" w:rsidR="00E61680" w:rsidRPr="00E61680" w:rsidRDefault="00E61680" w:rsidP="00E61680">
            <w:pPr>
              <w:ind w:firstLineChars="0" w:firstLine="0"/>
              <w:jc w:val="center"/>
              <w:rPr>
                <w:bCs/>
                <w:sz w:val="18"/>
                <w:szCs w:val="18"/>
              </w:rPr>
            </w:pPr>
            <w:r w:rsidRPr="00E61680">
              <w:rPr>
                <w:bCs/>
                <w:sz w:val="18"/>
                <w:szCs w:val="18"/>
              </w:rPr>
              <w:t>农学硕士</w:t>
            </w:r>
          </w:p>
        </w:tc>
        <w:tc>
          <w:tcPr>
            <w:tcW w:w="0" w:type="auto"/>
            <w:shd w:val="clear" w:color="auto" w:fill="auto"/>
            <w:vAlign w:val="center"/>
          </w:tcPr>
          <w:p w14:paraId="600559F8"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Agriculture</w:t>
            </w:r>
          </w:p>
        </w:tc>
      </w:tr>
      <w:tr w:rsidR="00E61680" w:rsidRPr="00E61680" w14:paraId="34222BBE" w14:textId="77777777" w:rsidTr="00E61680">
        <w:trPr>
          <w:trHeight w:val="439"/>
          <w:jc w:val="center"/>
        </w:trPr>
        <w:tc>
          <w:tcPr>
            <w:tcW w:w="0" w:type="auto"/>
            <w:vMerge/>
            <w:vAlign w:val="center"/>
          </w:tcPr>
          <w:p w14:paraId="284248A7"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11E9E871" w14:textId="77777777" w:rsidR="00E61680" w:rsidRPr="00E61680" w:rsidRDefault="00E61680" w:rsidP="00E61680">
            <w:pPr>
              <w:ind w:firstLineChars="0" w:firstLine="0"/>
              <w:jc w:val="center"/>
              <w:rPr>
                <w:bCs/>
                <w:sz w:val="18"/>
                <w:szCs w:val="18"/>
              </w:rPr>
            </w:pPr>
            <w:r w:rsidRPr="00E61680">
              <w:rPr>
                <w:bCs/>
                <w:sz w:val="18"/>
                <w:szCs w:val="18"/>
              </w:rPr>
              <w:t>医学硕士</w:t>
            </w:r>
          </w:p>
        </w:tc>
        <w:tc>
          <w:tcPr>
            <w:tcW w:w="0" w:type="auto"/>
            <w:shd w:val="clear" w:color="auto" w:fill="auto"/>
            <w:vAlign w:val="center"/>
          </w:tcPr>
          <w:p w14:paraId="5586EC40"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Medicine</w:t>
            </w:r>
          </w:p>
        </w:tc>
      </w:tr>
      <w:tr w:rsidR="00E61680" w:rsidRPr="00E61680" w14:paraId="4F703AD5" w14:textId="77777777" w:rsidTr="00E61680">
        <w:trPr>
          <w:trHeight w:val="439"/>
          <w:jc w:val="center"/>
        </w:trPr>
        <w:tc>
          <w:tcPr>
            <w:tcW w:w="0" w:type="auto"/>
            <w:vMerge/>
            <w:vAlign w:val="center"/>
          </w:tcPr>
          <w:p w14:paraId="1DF4DF5C"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56297CE6" w14:textId="77777777" w:rsidR="00E61680" w:rsidRPr="00E61680" w:rsidRDefault="00E61680" w:rsidP="00E61680">
            <w:pPr>
              <w:ind w:firstLineChars="0" w:firstLine="0"/>
              <w:jc w:val="center"/>
              <w:rPr>
                <w:bCs/>
                <w:sz w:val="18"/>
                <w:szCs w:val="18"/>
              </w:rPr>
            </w:pPr>
            <w:r w:rsidRPr="00E61680">
              <w:rPr>
                <w:bCs/>
                <w:sz w:val="18"/>
                <w:szCs w:val="18"/>
              </w:rPr>
              <w:t>管理学硕士</w:t>
            </w:r>
          </w:p>
        </w:tc>
        <w:tc>
          <w:tcPr>
            <w:tcW w:w="0" w:type="auto"/>
            <w:shd w:val="clear" w:color="auto" w:fill="auto"/>
            <w:vAlign w:val="center"/>
          </w:tcPr>
          <w:p w14:paraId="10A97167"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Management Science</w:t>
            </w:r>
          </w:p>
        </w:tc>
      </w:tr>
      <w:tr w:rsidR="00E61680" w:rsidRPr="00E61680" w14:paraId="4D0B5F87" w14:textId="77777777" w:rsidTr="00E61680">
        <w:trPr>
          <w:trHeight w:val="439"/>
          <w:jc w:val="center"/>
        </w:trPr>
        <w:tc>
          <w:tcPr>
            <w:tcW w:w="0" w:type="auto"/>
            <w:vMerge w:val="restart"/>
            <w:vAlign w:val="center"/>
          </w:tcPr>
          <w:p w14:paraId="1F8DE2FC" w14:textId="77777777" w:rsidR="00E61680" w:rsidRPr="00E61680" w:rsidRDefault="00E61680" w:rsidP="00E61680">
            <w:pPr>
              <w:ind w:firstLineChars="0" w:firstLine="0"/>
              <w:jc w:val="center"/>
              <w:rPr>
                <w:bCs/>
                <w:sz w:val="18"/>
                <w:szCs w:val="18"/>
              </w:rPr>
            </w:pPr>
            <w:r w:rsidRPr="00E61680">
              <w:rPr>
                <w:rFonts w:hint="eastAsia"/>
                <w:bCs/>
                <w:sz w:val="18"/>
                <w:szCs w:val="18"/>
              </w:rPr>
              <w:t>专业学位</w:t>
            </w:r>
          </w:p>
        </w:tc>
        <w:tc>
          <w:tcPr>
            <w:tcW w:w="0" w:type="auto"/>
            <w:shd w:val="clear" w:color="auto" w:fill="auto"/>
            <w:vAlign w:val="center"/>
          </w:tcPr>
          <w:p w14:paraId="21499CB7" w14:textId="77777777" w:rsidR="00E61680" w:rsidRPr="00E61680" w:rsidRDefault="00E61680" w:rsidP="00E61680">
            <w:pPr>
              <w:ind w:firstLineChars="0" w:firstLine="0"/>
              <w:jc w:val="center"/>
              <w:rPr>
                <w:bCs/>
                <w:sz w:val="18"/>
                <w:szCs w:val="18"/>
              </w:rPr>
            </w:pPr>
            <w:r w:rsidRPr="00E61680">
              <w:rPr>
                <w:bCs/>
                <w:sz w:val="18"/>
                <w:szCs w:val="18"/>
              </w:rPr>
              <w:t>工程博士</w:t>
            </w:r>
          </w:p>
        </w:tc>
        <w:tc>
          <w:tcPr>
            <w:tcW w:w="0" w:type="auto"/>
            <w:shd w:val="clear" w:color="auto" w:fill="auto"/>
            <w:vAlign w:val="center"/>
          </w:tcPr>
          <w:p w14:paraId="200DD0AE" w14:textId="77777777" w:rsidR="00E61680" w:rsidRPr="00E61680" w:rsidRDefault="00E61680" w:rsidP="00E61680">
            <w:pPr>
              <w:ind w:firstLineChars="0" w:firstLine="0"/>
              <w:jc w:val="center"/>
              <w:rPr>
                <w:bCs/>
                <w:sz w:val="18"/>
                <w:szCs w:val="18"/>
              </w:rPr>
            </w:pPr>
            <w:r w:rsidRPr="00E61680">
              <w:rPr>
                <w:bCs/>
                <w:sz w:val="18"/>
                <w:szCs w:val="18"/>
              </w:rPr>
              <w:t>Doctor of Engineering</w:t>
            </w:r>
          </w:p>
        </w:tc>
      </w:tr>
      <w:tr w:rsidR="00E61680" w:rsidRPr="00E61680" w14:paraId="529A29ED" w14:textId="77777777" w:rsidTr="00E61680">
        <w:trPr>
          <w:trHeight w:val="439"/>
          <w:jc w:val="center"/>
        </w:trPr>
        <w:tc>
          <w:tcPr>
            <w:tcW w:w="0" w:type="auto"/>
            <w:vMerge/>
            <w:vAlign w:val="center"/>
          </w:tcPr>
          <w:p w14:paraId="485CA059"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24805C29" w14:textId="77777777" w:rsidR="00E61680" w:rsidRPr="00E61680" w:rsidRDefault="00E61680" w:rsidP="00E61680">
            <w:pPr>
              <w:ind w:firstLineChars="0" w:firstLine="0"/>
              <w:jc w:val="center"/>
              <w:rPr>
                <w:bCs/>
                <w:sz w:val="18"/>
                <w:szCs w:val="18"/>
              </w:rPr>
            </w:pPr>
            <w:r w:rsidRPr="00E61680">
              <w:rPr>
                <w:bCs/>
                <w:sz w:val="18"/>
                <w:szCs w:val="18"/>
              </w:rPr>
              <w:t>金融硕士</w:t>
            </w:r>
          </w:p>
        </w:tc>
        <w:tc>
          <w:tcPr>
            <w:tcW w:w="0" w:type="auto"/>
            <w:shd w:val="clear" w:color="auto" w:fill="auto"/>
            <w:vAlign w:val="center"/>
          </w:tcPr>
          <w:p w14:paraId="6B5C64F6" w14:textId="77777777" w:rsidR="00E61680" w:rsidRPr="00E61680" w:rsidRDefault="00E61680" w:rsidP="00E61680">
            <w:pPr>
              <w:ind w:firstLineChars="0" w:firstLine="0"/>
              <w:jc w:val="center"/>
              <w:rPr>
                <w:bCs/>
                <w:sz w:val="18"/>
                <w:szCs w:val="18"/>
              </w:rPr>
            </w:pPr>
            <w:r w:rsidRPr="00E61680">
              <w:rPr>
                <w:bCs/>
                <w:sz w:val="18"/>
                <w:szCs w:val="18"/>
              </w:rPr>
              <w:t>Master of Finance</w:t>
            </w:r>
          </w:p>
        </w:tc>
      </w:tr>
      <w:tr w:rsidR="00E61680" w:rsidRPr="00E61680" w14:paraId="249F0589" w14:textId="77777777" w:rsidTr="00E61680">
        <w:trPr>
          <w:trHeight w:val="439"/>
          <w:jc w:val="center"/>
        </w:trPr>
        <w:tc>
          <w:tcPr>
            <w:tcW w:w="0" w:type="auto"/>
            <w:vMerge/>
            <w:vAlign w:val="center"/>
          </w:tcPr>
          <w:p w14:paraId="7F474CF9"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6D60F187" w14:textId="77777777" w:rsidR="00E61680" w:rsidRPr="00E61680" w:rsidRDefault="00E61680" w:rsidP="00E61680">
            <w:pPr>
              <w:ind w:firstLineChars="0" w:firstLine="0"/>
              <w:jc w:val="center"/>
              <w:rPr>
                <w:bCs/>
                <w:sz w:val="18"/>
                <w:szCs w:val="18"/>
              </w:rPr>
            </w:pPr>
            <w:r w:rsidRPr="00E61680">
              <w:rPr>
                <w:bCs/>
                <w:sz w:val="18"/>
                <w:szCs w:val="18"/>
              </w:rPr>
              <w:t>应用统计硕士</w:t>
            </w:r>
          </w:p>
        </w:tc>
        <w:tc>
          <w:tcPr>
            <w:tcW w:w="0" w:type="auto"/>
            <w:shd w:val="clear" w:color="auto" w:fill="auto"/>
            <w:vAlign w:val="center"/>
            <w:hideMark/>
          </w:tcPr>
          <w:p w14:paraId="3B1EB8A9" w14:textId="77777777" w:rsidR="00E61680" w:rsidRPr="00E61680" w:rsidRDefault="00E61680" w:rsidP="00E61680">
            <w:pPr>
              <w:ind w:firstLineChars="0" w:firstLine="0"/>
              <w:jc w:val="center"/>
              <w:rPr>
                <w:bCs/>
                <w:sz w:val="18"/>
                <w:szCs w:val="18"/>
              </w:rPr>
            </w:pPr>
            <w:r w:rsidRPr="00E61680">
              <w:rPr>
                <w:bCs/>
                <w:sz w:val="18"/>
                <w:szCs w:val="18"/>
              </w:rPr>
              <w:t>Master of Applied Statistics</w:t>
            </w:r>
          </w:p>
        </w:tc>
      </w:tr>
      <w:tr w:rsidR="00E61680" w:rsidRPr="00E61680" w14:paraId="0146162A" w14:textId="77777777" w:rsidTr="00E61680">
        <w:trPr>
          <w:trHeight w:val="439"/>
          <w:jc w:val="center"/>
        </w:trPr>
        <w:tc>
          <w:tcPr>
            <w:tcW w:w="0" w:type="auto"/>
            <w:vMerge/>
            <w:vAlign w:val="center"/>
          </w:tcPr>
          <w:p w14:paraId="03A41FF5"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4A6A9C8C" w14:textId="77777777" w:rsidR="00E61680" w:rsidRPr="00E61680" w:rsidRDefault="00E61680" w:rsidP="00E61680">
            <w:pPr>
              <w:ind w:firstLineChars="0" w:firstLine="0"/>
              <w:jc w:val="center"/>
              <w:rPr>
                <w:bCs/>
                <w:sz w:val="18"/>
                <w:szCs w:val="18"/>
              </w:rPr>
            </w:pPr>
            <w:r w:rsidRPr="00E61680">
              <w:rPr>
                <w:bCs/>
                <w:sz w:val="18"/>
                <w:szCs w:val="18"/>
              </w:rPr>
              <w:t>应用心理硕士</w:t>
            </w:r>
          </w:p>
        </w:tc>
        <w:tc>
          <w:tcPr>
            <w:tcW w:w="0" w:type="auto"/>
            <w:shd w:val="clear" w:color="auto" w:fill="auto"/>
            <w:vAlign w:val="center"/>
            <w:hideMark/>
          </w:tcPr>
          <w:p w14:paraId="77047694" w14:textId="77777777" w:rsidR="00E61680" w:rsidRPr="00E61680" w:rsidRDefault="00E61680" w:rsidP="00E61680">
            <w:pPr>
              <w:ind w:firstLineChars="0" w:firstLine="0"/>
              <w:jc w:val="center"/>
              <w:rPr>
                <w:bCs/>
                <w:sz w:val="18"/>
                <w:szCs w:val="18"/>
              </w:rPr>
            </w:pPr>
            <w:r w:rsidRPr="00E61680">
              <w:rPr>
                <w:bCs/>
                <w:sz w:val="18"/>
                <w:szCs w:val="18"/>
              </w:rPr>
              <w:t>Master of Applied Psychology</w:t>
            </w:r>
          </w:p>
        </w:tc>
      </w:tr>
      <w:tr w:rsidR="00E61680" w:rsidRPr="00E61680" w14:paraId="1ECE42A4" w14:textId="77777777" w:rsidTr="00E61680">
        <w:trPr>
          <w:trHeight w:val="439"/>
          <w:jc w:val="center"/>
        </w:trPr>
        <w:tc>
          <w:tcPr>
            <w:tcW w:w="0" w:type="auto"/>
            <w:vMerge/>
            <w:vAlign w:val="center"/>
          </w:tcPr>
          <w:p w14:paraId="78CCE940"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681D2B98" w14:textId="77777777" w:rsidR="00E61680" w:rsidRPr="00E61680" w:rsidRDefault="00E61680" w:rsidP="00E61680">
            <w:pPr>
              <w:ind w:firstLineChars="0" w:firstLine="0"/>
              <w:jc w:val="center"/>
              <w:rPr>
                <w:bCs/>
                <w:sz w:val="18"/>
                <w:szCs w:val="18"/>
              </w:rPr>
            </w:pPr>
            <w:r w:rsidRPr="00E61680">
              <w:rPr>
                <w:bCs/>
                <w:sz w:val="18"/>
                <w:szCs w:val="18"/>
              </w:rPr>
              <w:t>翻译硕士</w:t>
            </w:r>
          </w:p>
        </w:tc>
        <w:tc>
          <w:tcPr>
            <w:tcW w:w="0" w:type="auto"/>
            <w:shd w:val="clear" w:color="auto" w:fill="auto"/>
            <w:vAlign w:val="center"/>
            <w:hideMark/>
          </w:tcPr>
          <w:p w14:paraId="421E4873" w14:textId="77777777" w:rsidR="00E61680" w:rsidRPr="00E61680" w:rsidRDefault="00E61680" w:rsidP="00E61680">
            <w:pPr>
              <w:ind w:firstLineChars="0" w:firstLine="0"/>
              <w:jc w:val="center"/>
              <w:rPr>
                <w:bCs/>
                <w:sz w:val="18"/>
                <w:szCs w:val="18"/>
              </w:rPr>
            </w:pPr>
            <w:r w:rsidRPr="00E61680">
              <w:rPr>
                <w:bCs/>
                <w:sz w:val="18"/>
                <w:szCs w:val="18"/>
              </w:rPr>
              <w:t>Master of Translation and Interpreting</w:t>
            </w:r>
          </w:p>
        </w:tc>
      </w:tr>
      <w:tr w:rsidR="00E61680" w:rsidRPr="00E61680" w14:paraId="50578C69" w14:textId="77777777" w:rsidTr="00E61680">
        <w:trPr>
          <w:trHeight w:val="439"/>
          <w:jc w:val="center"/>
        </w:trPr>
        <w:tc>
          <w:tcPr>
            <w:tcW w:w="0" w:type="auto"/>
            <w:vMerge/>
            <w:vAlign w:val="center"/>
          </w:tcPr>
          <w:p w14:paraId="69DF3F67"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34904A9B" w14:textId="77777777" w:rsidR="00E61680" w:rsidRPr="00E61680" w:rsidRDefault="00E61680" w:rsidP="00E61680">
            <w:pPr>
              <w:ind w:firstLineChars="0" w:firstLine="0"/>
              <w:jc w:val="center"/>
              <w:rPr>
                <w:bCs/>
                <w:sz w:val="18"/>
                <w:szCs w:val="18"/>
              </w:rPr>
            </w:pPr>
            <w:r w:rsidRPr="00E61680">
              <w:rPr>
                <w:bCs/>
                <w:sz w:val="18"/>
                <w:szCs w:val="18"/>
              </w:rPr>
              <w:t>工程硕士</w:t>
            </w:r>
          </w:p>
        </w:tc>
        <w:tc>
          <w:tcPr>
            <w:tcW w:w="0" w:type="auto"/>
            <w:shd w:val="clear" w:color="auto" w:fill="auto"/>
            <w:vAlign w:val="center"/>
            <w:hideMark/>
          </w:tcPr>
          <w:p w14:paraId="1E8ADD46" w14:textId="77777777" w:rsidR="00E61680" w:rsidRPr="00E61680" w:rsidRDefault="00E61680" w:rsidP="00E61680">
            <w:pPr>
              <w:ind w:firstLineChars="0" w:firstLine="0"/>
              <w:jc w:val="center"/>
              <w:rPr>
                <w:bCs/>
                <w:sz w:val="18"/>
                <w:szCs w:val="18"/>
              </w:rPr>
            </w:pPr>
            <w:r w:rsidRPr="00E61680">
              <w:rPr>
                <w:bCs/>
                <w:sz w:val="18"/>
                <w:szCs w:val="18"/>
              </w:rPr>
              <w:t>Master of Engineering</w:t>
            </w:r>
          </w:p>
        </w:tc>
      </w:tr>
      <w:tr w:rsidR="00E61680" w:rsidRPr="00E61680" w14:paraId="3FFAF93F" w14:textId="77777777" w:rsidTr="00E61680">
        <w:trPr>
          <w:trHeight w:val="439"/>
          <w:jc w:val="center"/>
        </w:trPr>
        <w:tc>
          <w:tcPr>
            <w:tcW w:w="0" w:type="auto"/>
            <w:vMerge/>
            <w:vAlign w:val="center"/>
          </w:tcPr>
          <w:p w14:paraId="49B28B02"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618BB706" w14:textId="77777777" w:rsidR="00E61680" w:rsidRPr="00E61680" w:rsidRDefault="00E61680" w:rsidP="00E61680">
            <w:pPr>
              <w:ind w:firstLineChars="0" w:firstLine="0"/>
              <w:jc w:val="center"/>
              <w:rPr>
                <w:bCs/>
                <w:sz w:val="18"/>
                <w:szCs w:val="18"/>
              </w:rPr>
            </w:pPr>
            <w:r w:rsidRPr="00E61680">
              <w:rPr>
                <w:bCs/>
                <w:sz w:val="18"/>
                <w:szCs w:val="18"/>
              </w:rPr>
              <w:t>农业硕士</w:t>
            </w:r>
          </w:p>
        </w:tc>
        <w:tc>
          <w:tcPr>
            <w:tcW w:w="0" w:type="auto"/>
            <w:shd w:val="clear" w:color="auto" w:fill="auto"/>
            <w:vAlign w:val="center"/>
            <w:hideMark/>
          </w:tcPr>
          <w:p w14:paraId="47F93F37" w14:textId="77777777" w:rsidR="00E61680" w:rsidRPr="00E61680" w:rsidRDefault="00E61680" w:rsidP="00E61680">
            <w:pPr>
              <w:ind w:firstLineChars="0" w:firstLine="0"/>
              <w:jc w:val="center"/>
              <w:rPr>
                <w:bCs/>
                <w:sz w:val="18"/>
                <w:szCs w:val="18"/>
              </w:rPr>
            </w:pPr>
            <w:r w:rsidRPr="00E61680">
              <w:rPr>
                <w:bCs/>
                <w:sz w:val="18"/>
                <w:szCs w:val="18"/>
              </w:rPr>
              <w:t>Master of Agriculture</w:t>
            </w:r>
          </w:p>
        </w:tc>
      </w:tr>
      <w:tr w:rsidR="00E61680" w:rsidRPr="00E61680" w14:paraId="3F33E765" w14:textId="77777777" w:rsidTr="00E61680">
        <w:trPr>
          <w:trHeight w:val="439"/>
          <w:jc w:val="center"/>
        </w:trPr>
        <w:tc>
          <w:tcPr>
            <w:tcW w:w="0" w:type="auto"/>
            <w:vMerge/>
            <w:vAlign w:val="center"/>
          </w:tcPr>
          <w:p w14:paraId="1A38BEAE"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0DF7D60E" w14:textId="77777777" w:rsidR="00E61680" w:rsidRPr="00E61680" w:rsidRDefault="00E61680" w:rsidP="00E61680">
            <w:pPr>
              <w:ind w:firstLineChars="0" w:firstLine="0"/>
              <w:jc w:val="center"/>
              <w:rPr>
                <w:bCs/>
                <w:sz w:val="18"/>
                <w:szCs w:val="18"/>
              </w:rPr>
            </w:pPr>
            <w:r w:rsidRPr="00E61680">
              <w:rPr>
                <w:bCs/>
                <w:sz w:val="18"/>
                <w:szCs w:val="18"/>
              </w:rPr>
              <w:t>药学硕士</w:t>
            </w:r>
          </w:p>
        </w:tc>
        <w:tc>
          <w:tcPr>
            <w:tcW w:w="0" w:type="auto"/>
            <w:shd w:val="clear" w:color="auto" w:fill="auto"/>
            <w:vAlign w:val="center"/>
            <w:hideMark/>
          </w:tcPr>
          <w:p w14:paraId="77DB9D71" w14:textId="77777777" w:rsidR="00E61680" w:rsidRPr="00E61680" w:rsidRDefault="00E61680" w:rsidP="00E61680">
            <w:pPr>
              <w:ind w:firstLineChars="0" w:firstLine="0"/>
              <w:jc w:val="center"/>
              <w:rPr>
                <w:bCs/>
                <w:sz w:val="18"/>
                <w:szCs w:val="18"/>
              </w:rPr>
            </w:pPr>
            <w:r w:rsidRPr="00E61680">
              <w:rPr>
                <w:bCs/>
                <w:sz w:val="18"/>
                <w:szCs w:val="18"/>
              </w:rPr>
              <w:t>Master of Pharmacy</w:t>
            </w:r>
          </w:p>
        </w:tc>
      </w:tr>
      <w:tr w:rsidR="00E61680" w:rsidRPr="00E61680" w14:paraId="167F7926" w14:textId="77777777" w:rsidTr="00E61680">
        <w:trPr>
          <w:trHeight w:val="439"/>
          <w:jc w:val="center"/>
        </w:trPr>
        <w:tc>
          <w:tcPr>
            <w:tcW w:w="0" w:type="auto"/>
            <w:vMerge/>
            <w:vAlign w:val="center"/>
          </w:tcPr>
          <w:p w14:paraId="4540E489"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658C2340" w14:textId="77777777" w:rsidR="00E61680" w:rsidRPr="00E61680" w:rsidRDefault="00E61680" w:rsidP="00E61680">
            <w:pPr>
              <w:ind w:firstLineChars="0" w:firstLine="0"/>
              <w:jc w:val="center"/>
              <w:rPr>
                <w:bCs/>
                <w:sz w:val="18"/>
                <w:szCs w:val="18"/>
              </w:rPr>
            </w:pPr>
            <w:r w:rsidRPr="00E61680">
              <w:rPr>
                <w:bCs/>
                <w:sz w:val="18"/>
                <w:szCs w:val="18"/>
              </w:rPr>
              <w:t>工商管理硕士</w:t>
            </w:r>
          </w:p>
        </w:tc>
        <w:tc>
          <w:tcPr>
            <w:tcW w:w="0" w:type="auto"/>
            <w:shd w:val="clear" w:color="auto" w:fill="auto"/>
            <w:vAlign w:val="center"/>
            <w:hideMark/>
          </w:tcPr>
          <w:p w14:paraId="4C313307" w14:textId="77777777" w:rsidR="00E61680" w:rsidRPr="00E61680" w:rsidRDefault="00E61680" w:rsidP="00E61680">
            <w:pPr>
              <w:ind w:firstLineChars="0" w:firstLine="0"/>
              <w:jc w:val="center"/>
              <w:rPr>
                <w:bCs/>
                <w:sz w:val="18"/>
                <w:szCs w:val="18"/>
              </w:rPr>
            </w:pPr>
            <w:r w:rsidRPr="00E61680">
              <w:rPr>
                <w:bCs/>
                <w:sz w:val="18"/>
                <w:szCs w:val="18"/>
              </w:rPr>
              <w:t>Master of Business Administration</w:t>
            </w:r>
          </w:p>
        </w:tc>
      </w:tr>
      <w:tr w:rsidR="00E61680" w:rsidRPr="00E61680" w14:paraId="61431EA3" w14:textId="77777777" w:rsidTr="00E61680">
        <w:trPr>
          <w:trHeight w:val="439"/>
          <w:jc w:val="center"/>
        </w:trPr>
        <w:tc>
          <w:tcPr>
            <w:tcW w:w="0" w:type="auto"/>
            <w:vMerge/>
            <w:vAlign w:val="center"/>
          </w:tcPr>
          <w:p w14:paraId="335765F8"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3AEFB9A7" w14:textId="77777777" w:rsidR="00E61680" w:rsidRPr="00E61680" w:rsidRDefault="00E61680" w:rsidP="00E61680">
            <w:pPr>
              <w:ind w:firstLineChars="0" w:firstLine="0"/>
              <w:jc w:val="center"/>
              <w:rPr>
                <w:bCs/>
                <w:sz w:val="18"/>
                <w:szCs w:val="18"/>
              </w:rPr>
            </w:pPr>
            <w:r w:rsidRPr="00E61680">
              <w:rPr>
                <w:bCs/>
                <w:sz w:val="18"/>
                <w:szCs w:val="18"/>
              </w:rPr>
              <w:t>公共管理硕士</w:t>
            </w:r>
          </w:p>
        </w:tc>
        <w:tc>
          <w:tcPr>
            <w:tcW w:w="0" w:type="auto"/>
            <w:shd w:val="clear" w:color="auto" w:fill="auto"/>
            <w:vAlign w:val="center"/>
            <w:hideMark/>
          </w:tcPr>
          <w:p w14:paraId="19B21E5A" w14:textId="77777777" w:rsidR="00E61680" w:rsidRPr="00E61680" w:rsidRDefault="00E61680" w:rsidP="00E61680">
            <w:pPr>
              <w:ind w:firstLineChars="0" w:firstLine="0"/>
              <w:jc w:val="center"/>
              <w:rPr>
                <w:bCs/>
                <w:sz w:val="18"/>
                <w:szCs w:val="18"/>
              </w:rPr>
            </w:pPr>
            <w:r w:rsidRPr="00E61680">
              <w:rPr>
                <w:bCs/>
                <w:sz w:val="18"/>
                <w:szCs w:val="18"/>
              </w:rPr>
              <w:t>Master of Public Administration</w:t>
            </w:r>
          </w:p>
        </w:tc>
      </w:tr>
      <w:tr w:rsidR="00E61680" w:rsidRPr="00E61680" w14:paraId="6E842D50" w14:textId="77777777" w:rsidTr="00E61680">
        <w:trPr>
          <w:trHeight w:val="439"/>
          <w:jc w:val="center"/>
        </w:trPr>
        <w:tc>
          <w:tcPr>
            <w:tcW w:w="0" w:type="auto"/>
            <w:vMerge/>
            <w:vAlign w:val="center"/>
          </w:tcPr>
          <w:p w14:paraId="66FB390A" w14:textId="77777777" w:rsidR="00E61680" w:rsidRPr="00E61680" w:rsidRDefault="00E61680" w:rsidP="00E61680">
            <w:pPr>
              <w:ind w:firstLine="360"/>
              <w:rPr>
                <w:bCs/>
                <w:sz w:val="18"/>
                <w:szCs w:val="18"/>
              </w:rPr>
            </w:pPr>
          </w:p>
        </w:tc>
        <w:tc>
          <w:tcPr>
            <w:tcW w:w="0" w:type="auto"/>
            <w:shd w:val="clear" w:color="auto" w:fill="auto"/>
            <w:noWrap/>
            <w:vAlign w:val="center"/>
            <w:hideMark/>
          </w:tcPr>
          <w:p w14:paraId="4EC82F11" w14:textId="77777777" w:rsidR="00E61680" w:rsidRPr="00E61680" w:rsidRDefault="00E61680" w:rsidP="00AA2DBF">
            <w:pPr>
              <w:ind w:firstLineChars="0" w:firstLine="0"/>
              <w:jc w:val="center"/>
              <w:rPr>
                <w:bCs/>
                <w:sz w:val="18"/>
                <w:szCs w:val="18"/>
              </w:rPr>
            </w:pPr>
            <w:r w:rsidRPr="00E61680">
              <w:rPr>
                <w:bCs/>
                <w:sz w:val="18"/>
                <w:szCs w:val="18"/>
              </w:rPr>
              <w:t>工程管理硕士</w:t>
            </w:r>
          </w:p>
        </w:tc>
        <w:tc>
          <w:tcPr>
            <w:tcW w:w="0" w:type="auto"/>
            <w:shd w:val="clear" w:color="auto" w:fill="auto"/>
            <w:vAlign w:val="center"/>
            <w:hideMark/>
          </w:tcPr>
          <w:p w14:paraId="70C2715F" w14:textId="77777777" w:rsidR="00E61680" w:rsidRPr="00E61680" w:rsidRDefault="00E61680" w:rsidP="00AA2DBF">
            <w:pPr>
              <w:ind w:firstLine="360"/>
              <w:jc w:val="center"/>
              <w:rPr>
                <w:bCs/>
                <w:sz w:val="18"/>
                <w:szCs w:val="18"/>
              </w:rPr>
            </w:pPr>
            <w:r w:rsidRPr="00E61680">
              <w:rPr>
                <w:bCs/>
                <w:sz w:val="18"/>
                <w:szCs w:val="18"/>
              </w:rPr>
              <w:t>Master of Engineering Management</w:t>
            </w:r>
          </w:p>
        </w:tc>
      </w:tr>
    </w:tbl>
    <w:p w14:paraId="2C6B041B" w14:textId="3B0E8C9C" w:rsidR="00D3584A" w:rsidRDefault="00D3584A" w:rsidP="00522D31">
      <w:pPr>
        <w:ind w:firstLine="480"/>
      </w:pPr>
    </w:p>
    <w:p w14:paraId="23C76BC4" w14:textId="73FC4267" w:rsidR="00522D31" w:rsidRDefault="00734E15" w:rsidP="00522D31">
      <w:pPr>
        <w:ind w:firstLine="480"/>
      </w:pPr>
      <w:r w:rsidRPr="00734E15">
        <w:rPr>
          <w:rFonts w:hint="eastAsia"/>
        </w:rPr>
        <w:t>一日三餐没烦恼，今天就吃老八秘制小汉堡，臭豆腐，俘虏，加柠檬。你看这汉堡它做的行不行，奥利干，兄弟们，</w:t>
      </w:r>
      <w:proofErr w:type="gramStart"/>
      <w:r w:rsidRPr="00734E15">
        <w:rPr>
          <w:rFonts w:hint="eastAsia"/>
        </w:rPr>
        <w:t>造它就</w:t>
      </w:r>
      <w:proofErr w:type="gramEnd"/>
      <w:r w:rsidRPr="00734E15">
        <w:rPr>
          <w:rFonts w:hint="eastAsia"/>
        </w:rPr>
        <w:t>完了</w:t>
      </w:r>
      <w:r w:rsidR="00934EBC">
        <w:rPr>
          <w:rFonts w:hint="eastAsia"/>
        </w:rPr>
        <w:t>。</w:t>
      </w:r>
      <w:r w:rsidR="00934EBC" w:rsidRPr="00934EBC">
        <w:rPr>
          <w:rFonts w:hint="eastAsia"/>
        </w:rPr>
        <w:t>迷</w:t>
      </w:r>
      <w:r w:rsidR="00934EBC" w:rsidRPr="00934EBC">
        <w:rPr>
          <w:rFonts w:hint="eastAsia"/>
        </w:rPr>
        <w:t>hotel,</w:t>
      </w:r>
      <w:r w:rsidR="00934EBC" w:rsidRPr="00934EBC">
        <w:rPr>
          <w:rFonts w:hint="eastAsia"/>
        </w:rPr>
        <w:t>猕猴桃的意思。迷人的郭老师创造的郭言</w:t>
      </w:r>
      <w:proofErr w:type="gramStart"/>
      <w:r w:rsidR="00934EBC" w:rsidRPr="00934EBC">
        <w:rPr>
          <w:rFonts w:hint="eastAsia"/>
        </w:rPr>
        <w:t>郭</w:t>
      </w:r>
      <w:proofErr w:type="gramEnd"/>
      <w:r w:rsidR="00934EBC" w:rsidRPr="00934EBC">
        <w:rPr>
          <w:rFonts w:hint="eastAsia"/>
        </w:rPr>
        <w:t>语系列猕猴桃的空耳。</w:t>
      </w:r>
      <w:r w:rsidR="00934EBC" w:rsidRPr="00934EBC">
        <w:rPr>
          <w:rFonts w:hint="eastAsia"/>
        </w:rPr>
        <w:t xml:space="preserve"> </w:t>
      </w:r>
      <w:r w:rsidR="00934EBC" w:rsidRPr="00934EBC">
        <w:rPr>
          <w:rFonts w:hint="eastAsia"/>
        </w:rPr>
        <w:t>郭老师是快手直播的一</w:t>
      </w:r>
      <w:r w:rsidR="00934EBC" w:rsidRPr="00934EBC">
        <w:rPr>
          <w:rFonts w:hint="eastAsia"/>
        </w:rPr>
        <w:lastRenderedPageBreak/>
        <w:t>位女主播</w:t>
      </w:r>
      <w:r w:rsidR="00934EBC" w:rsidRPr="00934EBC">
        <w:rPr>
          <w:rFonts w:hint="eastAsia"/>
        </w:rPr>
        <w:t>,</w:t>
      </w:r>
      <w:r w:rsidR="00934EBC" w:rsidRPr="00934EBC">
        <w:rPr>
          <w:rFonts w:hint="eastAsia"/>
        </w:rPr>
        <w:t>原名郭凤琴</w:t>
      </w:r>
      <w:r w:rsidR="00934EBC" w:rsidRPr="00934EBC">
        <w:rPr>
          <w:rFonts w:hint="eastAsia"/>
        </w:rPr>
        <w:t>,</w:t>
      </w:r>
      <w:r w:rsidR="00934EBC" w:rsidRPr="00934EBC">
        <w:rPr>
          <w:rFonts w:hint="eastAsia"/>
        </w:rPr>
        <w:t>河北沧州人。</w:t>
      </w:r>
      <w:r w:rsidR="00934EBC" w:rsidRPr="00934EBC">
        <w:rPr>
          <w:rFonts w:hint="eastAsia"/>
        </w:rPr>
        <w:t xml:space="preserve"> </w:t>
      </w:r>
      <w:r w:rsidR="00934EBC" w:rsidRPr="00934EBC">
        <w:rPr>
          <w:rFonts w:hint="eastAsia"/>
        </w:rPr>
        <w:t>郭老师最近可以说是越来越火了</w:t>
      </w:r>
      <w:r w:rsidR="00934EBC">
        <w:rPr>
          <w:rFonts w:hint="eastAsia"/>
        </w:rPr>
        <w:t>。</w:t>
      </w:r>
      <w:r w:rsidR="00255CC5" w:rsidRPr="00255CC5">
        <w:rPr>
          <w:rFonts w:hint="eastAsia"/>
        </w:rPr>
        <w:t>迷</w:t>
      </w:r>
      <w:r w:rsidR="00255CC5" w:rsidRPr="00255CC5">
        <w:rPr>
          <w:rFonts w:hint="eastAsia"/>
        </w:rPr>
        <w:t>hotel</w:t>
      </w:r>
      <w:r w:rsidR="00255CC5" w:rsidRPr="00255CC5">
        <w:rPr>
          <w:rFonts w:hint="eastAsia"/>
        </w:rPr>
        <w:t>完整版将“土到极致就是时尚”这句话可谓是诠释的淋漓尽致</w:t>
      </w:r>
      <w:r w:rsidR="00255CC5" w:rsidRPr="00255CC5">
        <w:rPr>
          <w:rFonts w:hint="eastAsia"/>
        </w:rPr>
        <w:t>,</w:t>
      </w:r>
      <w:r w:rsidR="00255CC5" w:rsidRPr="00255CC5">
        <w:rPr>
          <w:rFonts w:hint="eastAsia"/>
        </w:rPr>
        <w:t>玩家们可以试吃各种美食</w:t>
      </w:r>
      <w:r w:rsidR="00255CC5" w:rsidRPr="00255CC5">
        <w:rPr>
          <w:rFonts w:hint="eastAsia"/>
        </w:rPr>
        <w:t>,</w:t>
      </w:r>
      <w:r w:rsidR="00255CC5" w:rsidRPr="00255CC5">
        <w:rPr>
          <w:rFonts w:hint="eastAsia"/>
        </w:rPr>
        <w:t>也或者是试喝</w:t>
      </w:r>
      <w:r w:rsidR="00255CC5">
        <w:rPr>
          <w:rFonts w:hint="eastAsia"/>
        </w:rPr>
        <w:t>，</w:t>
      </w:r>
      <w:r w:rsidR="00255CC5" w:rsidRPr="00255CC5">
        <w:rPr>
          <w:rFonts w:hint="eastAsia"/>
        </w:rPr>
        <w:t>比如迷</w:t>
      </w:r>
      <w:r w:rsidR="00255CC5" w:rsidRPr="00255CC5">
        <w:rPr>
          <w:rFonts w:hint="eastAsia"/>
        </w:rPr>
        <w:t>hotel</w:t>
      </w:r>
      <w:r w:rsidR="00255CC5">
        <w:rPr>
          <w:rFonts w:hint="eastAsia"/>
        </w:rPr>
        <w:t>、</w:t>
      </w:r>
      <w:r w:rsidR="00255CC5" w:rsidRPr="00255CC5">
        <w:rPr>
          <w:rFonts w:hint="eastAsia"/>
        </w:rPr>
        <w:t>牛奶</w:t>
      </w:r>
      <w:r w:rsidR="00255CC5" w:rsidRPr="00255CC5">
        <w:rPr>
          <w:rFonts w:hint="eastAsia"/>
        </w:rPr>
        <w:t>milk</w:t>
      </w:r>
      <w:r w:rsidR="00255CC5">
        <w:rPr>
          <w:rFonts w:hint="eastAsia"/>
        </w:rPr>
        <w:t>等。</w:t>
      </w:r>
    </w:p>
    <w:p w14:paraId="5437705D" w14:textId="011E2A9E" w:rsidR="00522D31" w:rsidRDefault="00522D31" w:rsidP="00522D31">
      <w:pPr>
        <w:ind w:firstLine="480"/>
      </w:pPr>
    </w:p>
    <w:p w14:paraId="7D55A305" w14:textId="77777777" w:rsidR="00522D31" w:rsidRDefault="00522D31" w:rsidP="00522D31">
      <w:pPr>
        <w:ind w:firstLine="480"/>
      </w:pPr>
    </w:p>
    <w:p w14:paraId="760496C0" w14:textId="77777777" w:rsidR="00522D31" w:rsidRDefault="00522D31" w:rsidP="00522D31">
      <w:pPr>
        <w:ind w:firstLine="480"/>
      </w:pPr>
    </w:p>
    <w:p w14:paraId="0D3A7FAD" w14:textId="77777777" w:rsidR="00DA242F" w:rsidRDefault="00DA242F" w:rsidP="001A4624">
      <w:pPr>
        <w:ind w:firstLine="643"/>
        <w:rPr>
          <w:rFonts w:eastAsia="黑体"/>
          <w:b/>
          <w:bCs/>
          <w:sz w:val="32"/>
          <w:szCs w:val="32"/>
        </w:rPr>
        <w:sectPr w:rsidR="00DA242F" w:rsidSect="00DA242F">
          <w:type w:val="oddPage"/>
          <w:pgSz w:w="11906" w:h="16838"/>
          <w:pgMar w:top="1440" w:right="1797" w:bottom="1440" w:left="1797" w:header="851" w:footer="992" w:gutter="0"/>
          <w:cols w:space="720"/>
          <w:docGrid w:linePitch="326"/>
        </w:sectPr>
      </w:pPr>
    </w:p>
    <w:p w14:paraId="060E0E3D" w14:textId="7E86A1D6" w:rsidR="004071E9" w:rsidRPr="00D43A86" w:rsidRDefault="004071E9" w:rsidP="00722623">
      <w:pPr>
        <w:pStyle w:val="1"/>
        <w:numPr>
          <w:ilvl w:val="0"/>
          <w:numId w:val="0"/>
        </w:numPr>
      </w:pPr>
      <w:bookmarkStart w:id="35" w:name="_Toc66709488"/>
      <w:r w:rsidRPr="00D43A86">
        <w:lastRenderedPageBreak/>
        <w:t>致</w:t>
      </w:r>
      <w:r w:rsidRPr="00D43A86">
        <w:t xml:space="preserve">  </w:t>
      </w:r>
      <w:r w:rsidRPr="00D43A86">
        <w:t>谢</w:t>
      </w:r>
      <w:bookmarkEnd w:id="33"/>
      <w:bookmarkEnd w:id="35"/>
    </w:p>
    <w:p w14:paraId="4DBB427B" w14:textId="77777777" w:rsidR="00022F2B" w:rsidRDefault="00A078B4" w:rsidP="00022F2B">
      <w:pPr>
        <w:ind w:firstLine="480"/>
      </w:pPr>
      <w:r>
        <w:rPr>
          <w:rFonts w:hint="eastAsia"/>
        </w:rPr>
        <w:t>首先感谢竹鼠家族对本文的贡献，</w:t>
      </w:r>
      <w:r w:rsidR="00022F2B">
        <w:rPr>
          <w:rFonts w:hint="eastAsia"/>
        </w:rPr>
        <w:t>然后也要</w:t>
      </w:r>
      <w:r w:rsidR="00022F2B">
        <w:rPr>
          <w:rFonts w:hint="eastAsia"/>
        </w:rPr>
        <w:t>感谢竹鼠家族对本文的贡献</w:t>
      </w:r>
      <w:r w:rsidR="00022F2B">
        <w:rPr>
          <w:rFonts w:hint="eastAsia"/>
        </w:rPr>
        <w:t>，</w:t>
      </w:r>
      <w:r>
        <w:rPr>
          <w:rFonts w:hint="eastAsia"/>
        </w:rPr>
        <w:t>其次也要感谢竹鼠家族对本文的贡献，最后，由衷感谢竹鼠家族对本文的贡献！</w:t>
      </w:r>
    </w:p>
    <w:p w14:paraId="2820071F" w14:textId="27499A90"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18DF467D"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510EE703"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58BA0DFE"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22C6F40B" w14:textId="0DE9D541"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45B345FA"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09905A05"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01DA2F43"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2A53CEB8" w14:textId="77777777" w:rsidR="00022F2B" w:rsidRDefault="00022F2B" w:rsidP="00022F2B">
      <w:pPr>
        <w:ind w:firstLine="480"/>
      </w:pPr>
      <w:r>
        <w:rPr>
          <w:rFonts w:hint="eastAsia"/>
        </w:rPr>
        <w:lastRenderedPageBreak/>
        <w:t>首先感谢竹鼠家族对本文的贡献，然后也要感谢竹鼠家族对本文的贡献，其次也要感谢竹鼠家族对本文的贡献，最后，由衷感谢竹鼠家族对本文的贡献！</w:t>
      </w:r>
    </w:p>
    <w:p w14:paraId="6C2E3738"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44095009"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首先感谢竹鼠家族对本文的贡献，然后也要感谢竹鼠家族对本文的贡献，其次也要感谢竹鼠家族对本文的贡献，最后，由衷感谢竹鼠家族对本文的贡献！</w:t>
      </w:r>
    </w:p>
    <w:p w14:paraId="5EA6DAEE" w14:textId="77777777" w:rsidR="00022F2B" w:rsidRPr="00022F2B" w:rsidRDefault="00022F2B" w:rsidP="00022F2B">
      <w:pPr>
        <w:ind w:firstLine="480"/>
        <w:rPr>
          <w:rFonts w:hint="eastAsia"/>
        </w:rPr>
      </w:pPr>
    </w:p>
    <w:p w14:paraId="29154C68" w14:textId="77777777" w:rsidR="00593E45" w:rsidRDefault="00593E45" w:rsidP="00022F2B">
      <w:pPr>
        <w:ind w:firstLine="480"/>
      </w:pPr>
    </w:p>
    <w:p w14:paraId="7F7D0561" w14:textId="77777777" w:rsidR="00593E45" w:rsidRDefault="00593E45" w:rsidP="00593E45">
      <w:pPr>
        <w:ind w:firstLine="600"/>
        <w:rPr>
          <w:sz w:val="30"/>
          <w:szCs w:val="30"/>
        </w:rPr>
        <w:sectPr w:rsidR="00593E45" w:rsidSect="00DA242F">
          <w:type w:val="oddPage"/>
          <w:pgSz w:w="11906" w:h="16838"/>
          <w:pgMar w:top="1440" w:right="1797" w:bottom="1440" w:left="1797" w:header="851" w:footer="992" w:gutter="0"/>
          <w:cols w:space="720"/>
          <w:docGrid w:linePitch="326"/>
        </w:sectPr>
      </w:pPr>
    </w:p>
    <w:p w14:paraId="58CBA227" w14:textId="0580A126" w:rsidR="004071E9" w:rsidRPr="00565A42" w:rsidRDefault="00FF75AD" w:rsidP="00722623">
      <w:pPr>
        <w:pStyle w:val="1"/>
        <w:numPr>
          <w:ilvl w:val="0"/>
          <w:numId w:val="0"/>
        </w:numPr>
      </w:pPr>
      <w:bookmarkStart w:id="36" w:name="_Toc93734171"/>
      <w:bookmarkStart w:id="37" w:name="_Toc66709489"/>
      <w:proofErr w:type="spellStart"/>
      <w:r w:rsidRPr="00565A42">
        <w:lastRenderedPageBreak/>
        <w:t>作者简历及攻读学位</w:t>
      </w:r>
      <w:r w:rsidR="004071E9" w:rsidRPr="00565A42">
        <w:t>期间发表的学术论文与研究成果</w:t>
      </w:r>
      <w:bookmarkEnd w:id="36"/>
      <w:bookmarkEnd w:id="37"/>
      <w:proofErr w:type="spellEnd"/>
    </w:p>
    <w:p w14:paraId="1718856B" w14:textId="77777777" w:rsidR="00A9516A" w:rsidRPr="00E26ADD" w:rsidRDefault="00A9516A" w:rsidP="00266D3E">
      <w:pPr>
        <w:spacing w:after="240"/>
        <w:ind w:firstLine="482"/>
        <w:rPr>
          <w:bCs/>
        </w:rPr>
      </w:pPr>
      <w:r w:rsidRPr="00E26ADD">
        <w:rPr>
          <w:b/>
          <w:bCs/>
        </w:rPr>
        <w:t>作者简历：</w:t>
      </w:r>
      <w:r w:rsidR="009F13ED" w:rsidRPr="00E26ADD">
        <w:rPr>
          <w:bCs/>
        </w:rPr>
        <w:t xml:space="preserve"> </w:t>
      </w:r>
    </w:p>
    <w:p w14:paraId="22C305C8" w14:textId="355233CF" w:rsidR="00A9516A" w:rsidRPr="00E26ADD" w:rsidRDefault="00F72490" w:rsidP="00DA242F">
      <w:pPr>
        <w:ind w:firstLine="480"/>
      </w:pPr>
      <w:r>
        <w:rPr>
          <w:rFonts w:hint="eastAsia"/>
        </w:rPr>
        <w:t>2014</w:t>
      </w:r>
      <w:r w:rsidR="00A9516A" w:rsidRPr="00E26ADD">
        <w:t>年</w:t>
      </w:r>
      <w:r>
        <w:rPr>
          <w:rFonts w:hint="eastAsia"/>
        </w:rPr>
        <w:t>9</w:t>
      </w:r>
      <w:r w:rsidR="00A9516A" w:rsidRPr="00E26ADD">
        <w:t>月</w:t>
      </w:r>
      <w:r w:rsidR="00A9516A" w:rsidRPr="00E26ADD">
        <w:t>——</w:t>
      </w:r>
      <w:r>
        <w:rPr>
          <w:rFonts w:hint="eastAsia"/>
        </w:rPr>
        <w:t>2018</w:t>
      </w:r>
      <w:r w:rsidR="00A9516A" w:rsidRPr="00E26ADD">
        <w:t>年</w:t>
      </w:r>
      <w:r>
        <w:rPr>
          <w:rFonts w:hint="eastAsia"/>
        </w:rPr>
        <w:t>6</w:t>
      </w:r>
      <w:r w:rsidR="00A9516A" w:rsidRPr="00E26ADD">
        <w:t>月，在</w:t>
      </w:r>
      <w:r w:rsidR="00BA0727">
        <w:rPr>
          <w:rFonts w:hint="eastAsia"/>
        </w:rPr>
        <w:t>中国矿业大学</w:t>
      </w:r>
      <w:r>
        <w:rPr>
          <w:rFonts w:hint="eastAsia"/>
        </w:rPr>
        <w:t>农学</w:t>
      </w:r>
      <w:r w:rsidR="00A9516A" w:rsidRPr="00E26ADD">
        <w:t>院（系）获得学士学位。</w:t>
      </w:r>
    </w:p>
    <w:p w14:paraId="2EC18E11" w14:textId="5C399FE3" w:rsidR="00A9516A" w:rsidRPr="00E26ADD" w:rsidRDefault="00F72490" w:rsidP="00DA242F">
      <w:pPr>
        <w:ind w:firstLine="480"/>
      </w:pPr>
      <w:r>
        <w:rPr>
          <w:rFonts w:hint="eastAsia"/>
        </w:rPr>
        <w:t>2018</w:t>
      </w:r>
      <w:r w:rsidR="00A9516A" w:rsidRPr="00E26ADD">
        <w:t>年</w:t>
      </w:r>
      <w:r w:rsidR="00484934">
        <w:rPr>
          <w:rFonts w:hint="eastAsia"/>
        </w:rPr>
        <w:t>9</w:t>
      </w:r>
      <w:r w:rsidR="00A9516A" w:rsidRPr="00E26ADD">
        <w:t>月</w:t>
      </w:r>
      <w:r w:rsidR="00A9516A" w:rsidRPr="00E26ADD">
        <w:t>——</w:t>
      </w:r>
      <w:r w:rsidR="00484934">
        <w:rPr>
          <w:rFonts w:hint="eastAsia"/>
        </w:rPr>
        <w:t>2021</w:t>
      </w:r>
      <w:r w:rsidR="00A9516A" w:rsidRPr="00E26ADD">
        <w:t>年</w:t>
      </w:r>
      <w:r w:rsidR="00484934">
        <w:rPr>
          <w:rFonts w:hint="eastAsia"/>
        </w:rPr>
        <w:t>6</w:t>
      </w:r>
      <w:r w:rsidR="00A9516A" w:rsidRPr="00E26ADD">
        <w:t>月，在</w:t>
      </w:r>
      <w:r w:rsidR="00BA0727">
        <w:rPr>
          <w:rFonts w:hint="eastAsia"/>
        </w:rPr>
        <w:t>华南农业</w:t>
      </w:r>
      <w:r w:rsidR="00A9516A" w:rsidRPr="00E26ADD">
        <w:t>大学</w:t>
      </w:r>
      <w:r w:rsidR="00BA0727">
        <w:rPr>
          <w:rFonts w:hint="eastAsia"/>
        </w:rPr>
        <w:t>农学</w:t>
      </w:r>
      <w:r w:rsidR="00A9516A" w:rsidRPr="00E26ADD">
        <w:t>院（系）获得硕士学位。</w:t>
      </w:r>
    </w:p>
    <w:p w14:paraId="5273F5CC" w14:textId="6D0C78A6" w:rsidR="00A9516A" w:rsidRPr="00E26ADD" w:rsidRDefault="0066228F" w:rsidP="00DA242F">
      <w:pPr>
        <w:ind w:firstLine="480"/>
      </w:pPr>
      <w:r>
        <w:rPr>
          <w:rFonts w:hint="eastAsia"/>
        </w:rPr>
        <w:t>2021</w:t>
      </w:r>
      <w:r w:rsidR="00A9516A" w:rsidRPr="00E26ADD">
        <w:t>年</w:t>
      </w:r>
      <w:r>
        <w:rPr>
          <w:rFonts w:hint="eastAsia"/>
        </w:rPr>
        <w:t>6</w:t>
      </w:r>
      <w:r w:rsidR="00A9516A" w:rsidRPr="00E26ADD">
        <w:t>月</w:t>
      </w:r>
      <w:r w:rsidR="00A9516A" w:rsidRPr="00E26ADD">
        <w:t>——</w:t>
      </w:r>
      <w:r>
        <w:rPr>
          <w:rFonts w:hint="eastAsia"/>
        </w:rPr>
        <w:t>2025</w:t>
      </w:r>
      <w:r w:rsidR="00A9516A" w:rsidRPr="00E26ADD">
        <w:t>年</w:t>
      </w:r>
      <w:r>
        <w:rPr>
          <w:rFonts w:hint="eastAsia"/>
        </w:rPr>
        <w:t>1</w:t>
      </w:r>
      <w:r w:rsidR="00A9516A" w:rsidRPr="00E26ADD">
        <w:t>月，在中国科学院</w:t>
      </w:r>
      <w:r>
        <w:rPr>
          <w:rFonts w:hint="eastAsia"/>
        </w:rPr>
        <w:t>动物</w:t>
      </w:r>
      <w:r w:rsidR="00A9516A" w:rsidRPr="00E26ADD">
        <w:t>研究所（或</w:t>
      </w:r>
      <w:r w:rsidR="009204CC">
        <w:rPr>
          <w:rFonts w:hint="eastAsia"/>
        </w:rPr>
        <w:t>中国科学院大学</w:t>
      </w:r>
      <w:r w:rsidR="00A9516A" w:rsidRPr="00E26ADD">
        <w:t>××</w:t>
      </w:r>
      <w:r w:rsidR="00A9516A" w:rsidRPr="00E26ADD">
        <w:t>院系）攻读博士</w:t>
      </w:r>
      <w:r w:rsidR="00A9516A" w:rsidRPr="00E26ADD">
        <w:t>/</w:t>
      </w:r>
      <w:r w:rsidR="00A9516A" w:rsidRPr="00E26ADD">
        <w:t>硕士学位。</w:t>
      </w:r>
    </w:p>
    <w:p w14:paraId="45A961DC" w14:textId="77777777" w:rsidR="00A9516A" w:rsidRPr="00E26ADD" w:rsidRDefault="00A9516A" w:rsidP="00DA242F">
      <w:pPr>
        <w:ind w:firstLine="480"/>
      </w:pPr>
      <w:r w:rsidRPr="00E26ADD">
        <w:t>获奖情况：</w:t>
      </w:r>
      <w:r w:rsidRPr="00E26ADD">
        <w:t xml:space="preserve"> </w:t>
      </w:r>
    </w:p>
    <w:p w14:paraId="0E1C0B18" w14:textId="77777777" w:rsidR="00A9516A" w:rsidRPr="00E26ADD" w:rsidRDefault="00A9516A" w:rsidP="00DA242F">
      <w:pPr>
        <w:ind w:firstLine="480"/>
      </w:pPr>
      <w:r w:rsidRPr="00E26ADD">
        <w:t>工作经历：</w:t>
      </w:r>
    </w:p>
    <w:p w14:paraId="64E246D9" w14:textId="77777777" w:rsidR="00A9516A" w:rsidRPr="00E26ADD" w:rsidRDefault="00A9516A" w:rsidP="00062EB2">
      <w:pPr>
        <w:ind w:firstLine="480"/>
      </w:pPr>
    </w:p>
    <w:p w14:paraId="57C4D656" w14:textId="77777777" w:rsidR="00A9516A" w:rsidRPr="00E26ADD" w:rsidRDefault="00A9516A" w:rsidP="001A4624">
      <w:pPr>
        <w:ind w:firstLine="482"/>
        <w:rPr>
          <w:bCs/>
        </w:rPr>
      </w:pPr>
      <w:r w:rsidRPr="00E26ADD">
        <w:rPr>
          <w:b/>
          <w:bCs/>
        </w:rPr>
        <w:t>已发表（或正式接受）的学术论文：</w:t>
      </w:r>
      <w:r w:rsidRPr="00E26ADD">
        <w:rPr>
          <w:bCs/>
        </w:rPr>
        <w:t>（书写格式同参考文献）</w:t>
      </w:r>
    </w:p>
    <w:p w14:paraId="355F8379" w14:textId="77777777" w:rsidR="00A9516A" w:rsidRPr="00E26ADD" w:rsidRDefault="00A9516A" w:rsidP="00062EB2">
      <w:pPr>
        <w:ind w:firstLine="480"/>
      </w:pPr>
    </w:p>
    <w:p w14:paraId="2C4397D1" w14:textId="77777777" w:rsidR="00A9516A" w:rsidRPr="00E26ADD" w:rsidRDefault="00A9516A" w:rsidP="001A4624">
      <w:pPr>
        <w:ind w:firstLine="482"/>
        <w:rPr>
          <w:bCs/>
        </w:rPr>
      </w:pPr>
      <w:r w:rsidRPr="00E26ADD">
        <w:rPr>
          <w:b/>
          <w:bCs/>
        </w:rPr>
        <w:t>申请或已获得的专利：</w:t>
      </w:r>
      <w:r w:rsidRPr="00E26ADD">
        <w:rPr>
          <w:bCs/>
        </w:rPr>
        <w:t>（无专利时此项不必列出）</w:t>
      </w:r>
    </w:p>
    <w:p w14:paraId="3824051E" w14:textId="77777777" w:rsidR="00A9516A" w:rsidRPr="00E26ADD" w:rsidRDefault="00A9516A" w:rsidP="00062EB2">
      <w:pPr>
        <w:ind w:firstLine="480"/>
      </w:pPr>
    </w:p>
    <w:p w14:paraId="5A23633F" w14:textId="16605694" w:rsidR="00F72490" w:rsidRDefault="00A9516A" w:rsidP="00F72490">
      <w:pPr>
        <w:ind w:firstLine="482"/>
        <w:rPr>
          <w:b/>
          <w:bCs/>
        </w:rPr>
      </w:pPr>
      <w:r w:rsidRPr="00E26ADD">
        <w:rPr>
          <w:b/>
          <w:bCs/>
        </w:rPr>
        <w:t>参加的研究项目及获奖情况：</w:t>
      </w:r>
    </w:p>
    <w:p w14:paraId="3BBF0B4E" w14:textId="2B2185E1" w:rsidR="00007532" w:rsidRDefault="00007532" w:rsidP="00DA242F">
      <w:pPr>
        <w:ind w:firstLine="480"/>
      </w:pPr>
    </w:p>
    <w:p w14:paraId="4019DAB6" w14:textId="56C3B904" w:rsidR="00007532" w:rsidRPr="009407ED" w:rsidRDefault="00007532" w:rsidP="00DA242F">
      <w:pPr>
        <w:ind w:firstLine="480"/>
      </w:pPr>
    </w:p>
    <w:sectPr w:rsidR="00007532" w:rsidRPr="009407ED" w:rsidSect="00593E45">
      <w:type w:val="oddPage"/>
      <w:pgSz w:w="11906" w:h="16838"/>
      <w:pgMar w:top="1440" w:right="1797" w:bottom="1440" w:left="1797" w:header="851" w:footer="992"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 hans" w:date="2021-03-12T20:03:00Z" w:initials="Sh">
    <w:p w14:paraId="5CBF96DE" w14:textId="67B920CC" w:rsidR="005537E8" w:rsidRDefault="005537E8">
      <w:pPr>
        <w:pStyle w:val="ac"/>
        <w:ind w:firstLine="420"/>
      </w:pPr>
      <w:r>
        <w:rPr>
          <w:rStyle w:val="ab"/>
        </w:rPr>
        <w:annotationRef/>
      </w:r>
      <w:proofErr w:type="spellStart"/>
      <w:r>
        <w:rPr>
          <w:lang w:eastAsia="zh-CN"/>
        </w:rPr>
        <w:t>T</w:t>
      </w:r>
      <w:r>
        <w:rPr>
          <w:rFonts w:hint="eastAsia"/>
          <w:lang w:eastAsia="zh-CN"/>
        </w:rPr>
        <w:t>odo</w:t>
      </w:r>
      <w:proofErr w:type="spellEnd"/>
    </w:p>
  </w:comment>
  <w:comment w:id="2" w:author="San hans" w:date="2021-03-12T20:01:00Z" w:initials="Sh">
    <w:p w14:paraId="7FC61A0E" w14:textId="05D7F48A" w:rsidR="005537E8" w:rsidRDefault="005537E8">
      <w:pPr>
        <w:pStyle w:val="ac"/>
        <w:ind w:firstLine="420"/>
      </w:pPr>
      <w:r>
        <w:rPr>
          <w:rStyle w:val="ab"/>
        </w:rPr>
        <w:annotationRef/>
      </w:r>
      <w:proofErr w:type="spellStart"/>
      <w:r>
        <w:rPr>
          <w:lang w:eastAsia="zh-CN"/>
        </w:rPr>
        <w:t>T</w:t>
      </w:r>
      <w:r>
        <w:rPr>
          <w:rFonts w:hint="eastAsia"/>
          <w:lang w:eastAsia="zh-CN"/>
        </w:rPr>
        <w:t>odo</w:t>
      </w:r>
      <w:proofErr w:type="spellEnd"/>
    </w:p>
  </w:comment>
  <w:comment w:id="3" w:author="San hans" w:date="2021-03-12T20:01:00Z" w:initials="Sh">
    <w:p w14:paraId="7A4EFB02" w14:textId="07E3C1B0" w:rsidR="005537E8" w:rsidRDefault="005537E8">
      <w:pPr>
        <w:pStyle w:val="ac"/>
        <w:ind w:firstLine="420"/>
      </w:pPr>
      <w:r>
        <w:rPr>
          <w:rStyle w:val="ab"/>
        </w:rPr>
        <w:annotationRef/>
      </w:r>
      <w:proofErr w:type="spellStart"/>
      <w:r>
        <w:rPr>
          <w:lang w:eastAsia="zh-CN"/>
        </w:rPr>
        <w:t>T</w:t>
      </w:r>
      <w:r>
        <w:rPr>
          <w:rFonts w:hint="eastAsia"/>
          <w:lang w:eastAsia="zh-CN"/>
        </w:rPr>
        <w:t>odo</w:t>
      </w:r>
      <w:proofErr w:type="spellEnd"/>
    </w:p>
  </w:comment>
  <w:comment w:id="5" w:author="San hans" w:date="2021-03-12T20:02:00Z" w:initials="Sh">
    <w:p w14:paraId="58D52C67" w14:textId="2AA44CC9" w:rsidR="005537E8" w:rsidRDefault="005537E8" w:rsidP="001B0F21">
      <w:pPr>
        <w:pStyle w:val="ac"/>
        <w:ind w:firstLine="420"/>
      </w:pPr>
      <w:r>
        <w:rPr>
          <w:rStyle w:val="ab"/>
        </w:rPr>
        <w:annotationRef/>
      </w:r>
      <w:r>
        <w:rPr>
          <w:rStyle w:val="ab"/>
        </w:rPr>
        <w:annotationRef/>
      </w:r>
      <w:proofErr w:type="spellStart"/>
      <w:r>
        <w:rPr>
          <w:lang w:eastAsia="zh-CN"/>
        </w:rPr>
        <w:t>T</w:t>
      </w:r>
      <w:r>
        <w:rPr>
          <w:rFonts w:hint="eastAsia"/>
          <w:lang w:eastAsia="zh-CN"/>
        </w:rPr>
        <w:t>odo</w:t>
      </w:r>
      <w:proofErr w:type="spellEnd"/>
    </w:p>
  </w:comment>
  <w:comment w:id="6" w:author="San hans" w:date="2021-03-12T20:02:00Z" w:initials="Sh">
    <w:p w14:paraId="7C228040" w14:textId="213DAE78" w:rsidR="005537E8" w:rsidRDefault="005537E8" w:rsidP="001B0F21">
      <w:pPr>
        <w:pStyle w:val="ac"/>
        <w:ind w:firstLine="420"/>
      </w:pPr>
      <w:r>
        <w:rPr>
          <w:rStyle w:val="ab"/>
        </w:rPr>
        <w:annotationRef/>
      </w:r>
      <w:r>
        <w:rPr>
          <w:rStyle w:val="ab"/>
        </w:rPr>
        <w:annotationRef/>
      </w:r>
      <w:proofErr w:type="spellStart"/>
      <w:r>
        <w:rPr>
          <w:lang w:eastAsia="zh-CN"/>
        </w:rPr>
        <w:t>T</w:t>
      </w:r>
      <w:r>
        <w:rPr>
          <w:rFonts w:hint="eastAsia"/>
          <w:lang w:eastAsia="zh-CN"/>
        </w:rPr>
        <w:t>odo</w:t>
      </w:r>
      <w:proofErr w:type="spellEnd"/>
    </w:p>
  </w:comment>
  <w:comment w:id="7" w:author="San hans" w:date="2021-03-12T20:03:00Z" w:initials="Sh">
    <w:p w14:paraId="5D317A75" w14:textId="77777777" w:rsidR="005537E8" w:rsidRDefault="005537E8">
      <w:pPr>
        <w:pStyle w:val="ac"/>
        <w:ind w:firstLine="420"/>
        <w:rPr>
          <w:lang w:eastAsia="zh-CN"/>
        </w:rPr>
      </w:pPr>
      <w:r>
        <w:rPr>
          <w:rStyle w:val="ab"/>
        </w:rPr>
        <w:annotationRef/>
      </w:r>
      <w:proofErr w:type="spellStart"/>
      <w:r>
        <w:rPr>
          <w:lang w:eastAsia="zh-CN"/>
        </w:rPr>
        <w:t>T</w:t>
      </w:r>
      <w:r>
        <w:rPr>
          <w:rFonts w:hint="eastAsia"/>
          <w:lang w:eastAsia="zh-CN"/>
        </w:rPr>
        <w:t>odo</w:t>
      </w:r>
      <w:proofErr w:type="spellEnd"/>
    </w:p>
    <w:p w14:paraId="1E4E6C08" w14:textId="4FEC1F5B" w:rsidR="005537E8" w:rsidRDefault="005537E8">
      <w:pPr>
        <w:pStyle w:val="ac"/>
        <w:ind w:firstLine="480"/>
      </w:pPr>
      <w:r>
        <w:rPr>
          <w:rFonts w:hint="eastAsia"/>
          <w:lang w:eastAsia="zh-CN"/>
        </w:rPr>
        <w:t>夏季为</w:t>
      </w:r>
      <w:r>
        <w:rPr>
          <w:rFonts w:hint="eastAsia"/>
          <w:lang w:eastAsia="zh-CN"/>
        </w:rPr>
        <w:t>6</w:t>
      </w:r>
      <w:r>
        <w:rPr>
          <w:rFonts w:hint="eastAsia"/>
          <w:lang w:eastAsia="zh-CN"/>
        </w:rPr>
        <w:t>月</w:t>
      </w:r>
      <w:r>
        <w:rPr>
          <w:rFonts w:hint="eastAsia"/>
          <w:lang w:eastAsia="zh-CN"/>
        </w:rPr>
        <w:t>,</w:t>
      </w:r>
      <w:proofErr w:type="spellStart"/>
      <w:r>
        <w:rPr>
          <w:rFonts w:hint="eastAsia"/>
          <w:lang w:eastAsia="zh-CN"/>
        </w:rPr>
        <w:t>冬季为</w:t>
      </w:r>
      <w:proofErr w:type="spellEnd"/>
      <w:r>
        <w:rPr>
          <w:rFonts w:hint="eastAsia"/>
          <w:lang w:eastAsia="zh-CN"/>
        </w:rPr>
        <w:t>12</w:t>
      </w:r>
      <w:r>
        <w:rPr>
          <w:rFonts w:hint="eastAsia"/>
          <w:lang w:eastAsia="zh-CN"/>
        </w:rPr>
        <w:t>月</w:t>
      </w:r>
    </w:p>
  </w:comment>
  <w:comment w:id="8" w:author="San hans" w:date="2021-03-12T20:03:00Z" w:initials="Sh">
    <w:p w14:paraId="307BCD29" w14:textId="28BC596E" w:rsidR="005537E8" w:rsidRDefault="005537E8">
      <w:pPr>
        <w:pStyle w:val="ac"/>
        <w:ind w:firstLine="420"/>
      </w:pPr>
      <w:r>
        <w:rPr>
          <w:rStyle w:val="ab"/>
        </w:rPr>
        <w:annotationRef/>
      </w:r>
      <w:proofErr w:type="spellStart"/>
      <w:r>
        <w:rPr>
          <w:lang w:eastAsia="zh-CN"/>
        </w:rPr>
        <w:t>T</w:t>
      </w:r>
      <w:r>
        <w:rPr>
          <w:rFonts w:hint="eastAsia"/>
          <w:lang w:eastAsia="zh-CN"/>
        </w:rPr>
        <w:t>odo</w:t>
      </w:r>
      <w:proofErr w:type="spellEnd"/>
    </w:p>
  </w:comment>
  <w:comment w:id="9" w:author="San hans" w:date="2021-03-12T20:03:00Z" w:initials="Sh">
    <w:p w14:paraId="42265B21" w14:textId="77777777" w:rsidR="005537E8" w:rsidRDefault="005537E8" w:rsidP="001B0F21">
      <w:pPr>
        <w:pStyle w:val="ac"/>
        <w:ind w:firstLine="420"/>
        <w:rPr>
          <w:lang w:eastAsia="zh-CN"/>
        </w:rPr>
      </w:pPr>
      <w:r>
        <w:rPr>
          <w:rStyle w:val="ab"/>
        </w:rPr>
        <w:annotationRef/>
      </w:r>
      <w:proofErr w:type="spellStart"/>
      <w:r>
        <w:rPr>
          <w:lang w:eastAsia="zh-CN"/>
        </w:rPr>
        <w:t>T</w:t>
      </w:r>
      <w:r>
        <w:rPr>
          <w:rFonts w:hint="eastAsia"/>
          <w:lang w:eastAsia="zh-CN"/>
        </w:rPr>
        <w:t>odo</w:t>
      </w:r>
      <w:proofErr w:type="spellEnd"/>
    </w:p>
    <w:p w14:paraId="0BD8CE4D" w14:textId="09C55256" w:rsidR="005537E8" w:rsidRDefault="005537E8" w:rsidP="002E2D79">
      <w:pPr>
        <w:ind w:firstLine="360"/>
      </w:pPr>
      <w:r w:rsidRPr="0058726A">
        <w:rPr>
          <w:rFonts w:hint="eastAsia"/>
          <w:sz w:val="18"/>
          <w:szCs w:val="18"/>
        </w:rPr>
        <w:t>dissertation</w:t>
      </w:r>
      <w:r w:rsidRPr="0058726A">
        <w:rPr>
          <w:rFonts w:hint="eastAsia"/>
          <w:sz w:val="18"/>
          <w:szCs w:val="18"/>
        </w:rPr>
        <w:t>用于博士论文，</w:t>
      </w:r>
      <w:r w:rsidRPr="0058726A">
        <w:rPr>
          <w:rFonts w:hint="eastAsia"/>
          <w:sz w:val="18"/>
          <w:szCs w:val="18"/>
        </w:rPr>
        <w:t>thesis</w:t>
      </w:r>
      <w:r w:rsidRPr="0058726A">
        <w:rPr>
          <w:rFonts w:hint="eastAsia"/>
          <w:sz w:val="18"/>
          <w:szCs w:val="18"/>
        </w:rPr>
        <w:t>用于硕士论文</w:t>
      </w:r>
    </w:p>
  </w:comment>
  <w:comment w:id="10" w:author="San hans" w:date="2021-03-12T20:04:00Z" w:initials="Sh">
    <w:p w14:paraId="626B0496" w14:textId="7FB822B8" w:rsidR="005537E8" w:rsidRDefault="005537E8">
      <w:pPr>
        <w:pStyle w:val="ac"/>
        <w:ind w:firstLine="420"/>
      </w:pPr>
      <w:r>
        <w:rPr>
          <w:rStyle w:val="ab"/>
        </w:rPr>
        <w:annotationRef/>
      </w:r>
      <w:proofErr w:type="spellStart"/>
      <w:r>
        <w:rPr>
          <w:lang w:eastAsia="zh-CN"/>
        </w:rPr>
        <w:t>T</w:t>
      </w:r>
      <w:r>
        <w:rPr>
          <w:rFonts w:hint="eastAsia"/>
          <w:lang w:eastAsia="zh-CN"/>
        </w:rPr>
        <w:t>odo</w:t>
      </w:r>
      <w:proofErr w:type="spellEnd"/>
    </w:p>
  </w:comment>
  <w:comment w:id="11" w:author="San hans" w:date="2021-03-12T20:07:00Z" w:initials="Sh">
    <w:p w14:paraId="1B41DA58" w14:textId="77777777" w:rsidR="005537E8" w:rsidRDefault="005537E8">
      <w:pPr>
        <w:pStyle w:val="ac"/>
        <w:ind w:firstLine="420"/>
        <w:rPr>
          <w:lang w:eastAsia="zh-CN"/>
        </w:rPr>
      </w:pPr>
      <w:r>
        <w:rPr>
          <w:rStyle w:val="ab"/>
        </w:rPr>
        <w:annotationRef/>
      </w:r>
      <w:proofErr w:type="spellStart"/>
      <w:r>
        <w:rPr>
          <w:rFonts w:hint="eastAsia"/>
          <w:lang w:eastAsia="zh-CN"/>
        </w:rPr>
        <w:t>Todo</w:t>
      </w:r>
      <w:proofErr w:type="spellEnd"/>
    </w:p>
    <w:p w14:paraId="506AC200" w14:textId="134A7E4D" w:rsidR="005537E8" w:rsidRDefault="005537E8" w:rsidP="009F0970">
      <w:pPr>
        <w:ind w:firstLine="360"/>
      </w:pPr>
      <w:r w:rsidRPr="0058726A">
        <w:rPr>
          <w:rFonts w:hint="eastAsia"/>
          <w:sz w:val="18"/>
          <w:szCs w:val="18"/>
        </w:rPr>
        <w:t>根据申请学位类别选择“</w:t>
      </w:r>
      <w:r w:rsidRPr="0058726A">
        <w:rPr>
          <w:rFonts w:hint="eastAsia"/>
          <w:sz w:val="18"/>
          <w:szCs w:val="18"/>
        </w:rPr>
        <w:t>Doctor</w:t>
      </w:r>
      <w:r w:rsidRPr="0058726A">
        <w:rPr>
          <w:rFonts w:hint="eastAsia"/>
          <w:sz w:val="18"/>
          <w:szCs w:val="18"/>
        </w:rPr>
        <w:t>”或“</w:t>
      </w:r>
      <w:r w:rsidRPr="0058726A">
        <w:rPr>
          <w:rFonts w:hint="eastAsia"/>
          <w:sz w:val="18"/>
          <w:szCs w:val="18"/>
        </w:rPr>
        <w:t>Master</w:t>
      </w:r>
      <w:r w:rsidRPr="0058726A">
        <w:rPr>
          <w:rFonts w:hint="eastAsia"/>
          <w:sz w:val="18"/>
          <w:szCs w:val="18"/>
        </w:rPr>
        <w:t>”，</w:t>
      </w:r>
      <w:r w:rsidRPr="0058726A">
        <w:rPr>
          <w:sz w:val="18"/>
          <w:szCs w:val="18"/>
        </w:rPr>
        <w:t>学术型博士学位填写</w:t>
      </w:r>
      <w:r w:rsidRPr="0058726A">
        <w:rPr>
          <w:sz w:val="18"/>
          <w:szCs w:val="18"/>
        </w:rPr>
        <w:t>Doctor of Philosophy</w:t>
      </w:r>
      <w:r w:rsidRPr="0058726A">
        <w:rPr>
          <w:sz w:val="18"/>
          <w:szCs w:val="18"/>
        </w:rPr>
        <w:t>，</w:t>
      </w:r>
      <w:r w:rsidRPr="0058726A">
        <w:rPr>
          <w:rFonts w:hint="eastAsia"/>
          <w:sz w:val="18"/>
          <w:szCs w:val="18"/>
        </w:rPr>
        <w:t>学术型硕士学位按学科门类填写，如理学类：</w:t>
      </w:r>
      <w:r w:rsidRPr="0058726A">
        <w:rPr>
          <w:rFonts w:hint="eastAsia"/>
          <w:sz w:val="18"/>
          <w:szCs w:val="18"/>
        </w:rPr>
        <w:t>Master of Natural Science</w:t>
      </w:r>
      <w:r w:rsidRPr="0058726A">
        <w:rPr>
          <w:rFonts w:hint="eastAsia"/>
          <w:sz w:val="18"/>
          <w:szCs w:val="18"/>
        </w:rPr>
        <w:t>；</w:t>
      </w:r>
      <w:r w:rsidRPr="0058726A">
        <w:rPr>
          <w:sz w:val="18"/>
          <w:szCs w:val="18"/>
        </w:rPr>
        <w:t>专业学位</w:t>
      </w:r>
      <w:r w:rsidRPr="0058726A">
        <w:rPr>
          <w:rFonts w:hint="eastAsia"/>
          <w:sz w:val="18"/>
          <w:szCs w:val="18"/>
        </w:rPr>
        <w:t>按学位类别</w:t>
      </w:r>
      <w:r w:rsidRPr="0058726A">
        <w:rPr>
          <w:sz w:val="18"/>
          <w:szCs w:val="18"/>
        </w:rPr>
        <w:t>填写</w:t>
      </w:r>
      <w:r w:rsidRPr="0058726A">
        <w:rPr>
          <w:rFonts w:hint="eastAsia"/>
          <w:sz w:val="18"/>
          <w:szCs w:val="18"/>
        </w:rPr>
        <w:t>，如果工程博士：</w:t>
      </w:r>
      <w:r w:rsidRPr="0058726A">
        <w:rPr>
          <w:sz w:val="18"/>
          <w:szCs w:val="18"/>
        </w:rPr>
        <w:t>Doctor of E</w:t>
      </w:r>
      <w:r w:rsidRPr="0058726A">
        <w:rPr>
          <w:rFonts w:hint="eastAsia"/>
          <w:sz w:val="18"/>
          <w:szCs w:val="18"/>
        </w:rPr>
        <w:t>ngineering</w:t>
      </w:r>
      <w:r w:rsidRPr="0058726A">
        <w:rPr>
          <w:rFonts w:hint="eastAsia"/>
          <w:sz w:val="18"/>
          <w:szCs w:val="18"/>
        </w:rPr>
        <w:t>，工商管理硕士：</w:t>
      </w:r>
      <w:r w:rsidRPr="0058726A">
        <w:rPr>
          <w:sz w:val="18"/>
          <w:szCs w:val="18"/>
        </w:rPr>
        <w:t xml:space="preserve">Master </w:t>
      </w:r>
      <w:r w:rsidRPr="0058726A">
        <w:rPr>
          <w:rFonts w:hint="eastAsia"/>
          <w:sz w:val="18"/>
          <w:szCs w:val="18"/>
        </w:rPr>
        <w:t>o</w:t>
      </w:r>
      <w:r w:rsidRPr="0058726A">
        <w:rPr>
          <w:sz w:val="18"/>
          <w:szCs w:val="18"/>
        </w:rPr>
        <w:t>f Business Administration</w:t>
      </w:r>
    </w:p>
  </w:comment>
  <w:comment w:id="12" w:author="San hans" w:date="2021-03-12T20:10:00Z" w:initials="Sh">
    <w:p w14:paraId="07E7C217" w14:textId="21C35AFB" w:rsidR="005537E8" w:rsidRDefault="005537E8">
      <w:pPr>
        <w:pStyle w:val="ac"/>
        <w:ind w:firstLine="420"/>
      </w:pPr>
      <w:r>
        <w:rPr>
          <w:rStyle w:val="ab"/>
        </w:rPr>
        <w:annotationRef/>
      </w:r>
      <w:proofErr w:type="spellStart"/>
      <w:r>
        <w:rPr>
          <w:rFonts w:hint="eastAsia"/>
          <w:lang w:eastAsia="zh-CN"/>
        </w:rPr>
        <w:t>Todo</w:t>
      </w:r>
      <w:proofErr w:type="spellEnd"/>
    </w:p>
  </w:comment>
  <w:comment w:id="13" w:author="San hans" w:date="2021-03-12T20:10:00Z" w:initials="Sh">
    <w:p w14:paraId="3223E393" w14:textId="1E00CDE4" w:rsidR="005537E8" w:rsidRDefault="005537E8">
      <w:pPr>
        <w:pStyle w:val="ac"/>
        <w:ind w:firstLine="420"/>
      </w:pPr>
      <w:r>
        <w:rPr>
          <w:rStyle w:val="ab"/>
        </w:rPr>
        <w:annotationRef/>
      </w:r>
      <w:proofErr w:type="spellStart"/>
      <w:r>
        <w:rPr>
          <w:rFonts w:hint="eastAsia"/>
          <w:lang w:eastAsia="zh-CN"/>
        </w:rPr>
        <w:t>Todo</w:t>
      </w:r>
      <w:proofErr w:type="spellEnd"/>
    </w:p>
  </w:comment>
  <w:comment w:id="14" w:author="San hans" w:date="2021-03-12T20:12:00Z" w:initials="Sh">
    <w:p w14:paraId="70AB90F0" w14:textId="4FB7A0A3" w:rsidR="005537E8" w:rsidRDefault="005537E8">
      <w:pPr>
        <w:pStyle w:val="ac"/>
        <w:ind w:firstLine="420"/>
      </w:pPr>
      <w:r>
        <w:rPr>
          <w:rStyle w:val="ab"/>
        </w:rPr>
        <w:annotationRef/>
      </w:r>
      <w:proofErr w:type="spellStart"/>
      <w:r>
        <w:rPr>
          <w:rFonts w:hint="eastAsia"/>
          <w:lang w:eastAsia="zh-CN"/>
        </w:rPr>
        <w:t>Todo</w:t>
      </w:r>
      <w:proofErr w:type="spellEnd"/>
    </w:p>
  </w:comment>
  <w:comment w:id="29" w:author="San hans" w:date="2021-03-15T00:12:00Z" w:initials="Sh">
    <w:p w14:paraId="1318A40F" w14:textId="0A8DD4ED" w:rsidR="005537E8" w:rsidRDefault="005537E8">
      <w:pPr>
        <w:pStyle w:val="ac"/>
        <w:ind w:firstLine="420"/>
      </w:pPr>
      <w:r>
        <w:rPr>
          <w:rStyle w:val="ab"/>
        </w:rPr>
        <w:annotationRef/>
      </w:r>
      <w:r w:rsidRPr="00C85797">
        <w:rPr>
          <w:rFonts w:hint="eastAsia"/>
        </w:rPr>
        <w:t>参考文献</w:t>
      </w:r>
      <w:r>
        <w:rPr>
          <w:rFonts w:hint="eastAsia"/>
        </w:rPr>
        <w:t>标题的行距为</w:t>
      </w:r>
      <w:r w:rsidRPr="00C85797">
        <w:rPr>
          <w:rFonts w:hint="eastAsia"/>
        </w:rPr>
        <w:t>1.5</w:t>
      </w:r>
      <w:r w:rsidRPr="00C85797">
        <w:rPr>
          <w:rFonts w:hint="eastAsia"/>
        </w:rPr>
        <w:t>倍行距</w:t>
      </w:r>
      <w:r>
        <w:rPr>
          <w:rFonts w:hint="eastAsia"/>
        </w:rPr>
        <w:t>,</w:t>
      </w:r>
      <w:r>
        <w:rPr>
          <w:rFonts w:hint="eastAsia"/>
        </w:rPr>
        <w:t>其他标题为单倍行距，参考文献正文的字体为</w:t>
      </w:r>
      <w:r>
        <w:rPr>
          <w:rFonts w:hint="eastAsia"/>
        </w:rPr>
        <w:t>5</w:t>
      </w:r>
      <w:r>
        <w:rPr>
          <w:rFonts w:hint="eastAsia"/>
        </w:rPr>
        <w:t>号，且整体缩进</w:t>
      </w:r>
      <w:r>
        <w:rPr>
          <w:rFonts w:hint="eastAsia"/>
        </w:rPr>
        <w:t>2</w:t>
      </w:r>
      <w:r>
        <w:rPr>
          <w:rFonts w:hint="eastAsia"/>
        </w:rPr>
        <w:t>字符。</w:t>
      </w:r>
    </w:p>
  </w:comment>
  <w:comment w:id="34" w:author="San hans" w:date="2021-03-12T21:02:00Z" w:initials="Sh">
    <w:p w14:paraId="7E91C8DB" w14:textId="77777777" w:rsidR="005537E8" w:rsidRPr="00E61680" w:rsidRDefault="005537E8" w:rsidP="00E61680">
      <w:pPr>
        <w:ind w:firstLine="420"/>
      </w:pPr>
      <w:r>
        <w:rPr>
          <w:rStyle w:val="ab"/>
        </w:rPr>
        <w:annotationRef/>
      </w:r>
      <w:r w:rsidRPr="00E61680">
        <w:rPr>
          <w:rFonts w:hint="eastAsia"/>
        </w:rPr>
        <w:t>注：根据国务院学位委员会办公室、教育部研究生工作办公室编制《授予博士硕士学位和培养研究生的学科专业简介》及全国专业学位教育指导委员会网站信息整理。</w:t>
      </w:r>
    </w:p>
    <w:p w14:paraId="6ED5D231" w14:textId="39D37305" w:rsidR="005537E8" w:rsidRPr="00E61680" w:rsidRDefault="005537E8">
      <w:pPr>
        <w:pStyle w:val="ac"/>
        <w:ind w:firstLine="48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BF96DE" w15:done="0"/>
  <w15:commentEx w15:paraId="7FC61A0E" w15:done="0"/>
  <w15:commentEx w15:paraId="7A4EFB02" w15:done="0"/>
  <w15:commentEx w15:paraId="58D52C67" w15:done="0"/>
  <w15:commentEx w15:paraId="7C228040" w15:done="0"/>
  <w15:commentEx w15:paraId="1E4E6C08" w15:done="0"/>
  <w15:commentEx w15:paraId="307BCD29" w15:done="0"/>
  <w15:commentEx w15:paraId="0BD8CE4D" w15:done="0"/>
  <w15:commentEx w15:paraId="626B0496" w15:done="0"/>
  <w15:commentEx w15:paraId="506AC200" w15:done="0"/>
  <w15:commentEx w15:paraId="07E7C217" w15:done="0"/>
  <w15:commentEx w15:paraId="3223E393" w15:done="0"/>
  <w15:commentEx w15:paraId="70AB90F0" w15:done="0"/>
  <w15:commentEx w15:paraId="1318A40F" w15:done="0"/>
  <w15:commentEx w15:paraId="6ED5D2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479E" w16cex:dateUtc="2021-03-12T12:03:00Z"/>
  <w16cex:commentExtensible w16cex:durableId="23F6472A" w16cex:dateUtc="2021-03-12T12:01:00Z"/>
  <w16cex:commentExtensible w16cex:durableId="23F64736" w16cex:dateUtc="2021-03-12T12:01:00Z"/>
  <w16cex:commentExtensible w16cex:durableId="23F64756" w16cex:dateUtc="2021-03-12T12:02:00Z"/>
  <w16cex:commentExtensible w16cex:durableId="23F64760" w16cex:dateUtc="2021-03-12T12:02:00Z"/>
  <w16cex:commentExtensible w16cex:durableId="23F64776" w16cex:dateUtc="2021-03-12T12:03:00Z"/>
  <w16cex:commentExtensible w16cex:durableId="23F6478D" w16cex:dateUtc="2021-03-12T12:03:00Z"/>
  <w16cex:commentExtensible w16cex:durableId="23F647A8" w16cex:dateUtc="2021-03-12T12:03:00Z"/>
  <w16cex:commentExtensible w16cex:durableId="23F647BA" w16cex:dateUtc="2021-03-12T12:04:00Z"/>
  <w16cex:commentExtensible w16cex:durableId="23F6488E" w16cex:dateUtc="2021-03-12T12:07:00Z"/>
  <w16cex:commentExtensible w16cex:durableId="23F6492E" w16cex:dateUtc="2021-03-12T12:10:00Z"/>
  <w16cex:commentExtensible w16cex:durableId="23F64941" w16cex:dateUtc="2021-03-12T12:10:00Z"/>
  <w16cex:commentExtensible w16cex:durableId="23F649AB" w16cex:dateUtc="2021-03-12T12:12:00Z"/>
  <w16cex:commentExtensible w16cex:durableId="23F924E5" w16cex:dateUtc="2021-03-14T16:12:00Z"/>
  <w16cex:commentExtensible w16cex:durableId="23F6556E" w16cex:dateUtc="2021-03-12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BF96DE" w16cid:durableId="23F6479E"/>
  <w16cid:commentId w16cid:paraId="7FC61A0E" w16cid:durableId="23F6472A"/>
  <w16cid:commentId w16cid:paraId="7A4EFB02" w16cid:durableId="23F64736"/>
  <w16cid:commentId w16cid:paraId="58D52C67" w16cid:durableId="23F64756"/>
  <w16cid:commentId w16cid:paraId="7C228040" w16cid:durableId="23F64760"/>
  <w16cid:commentId w16cid:paraId="1E4E6C08" w16cid:durableId="23F64776"/>
  <w16cid:commentId w16cid:paraId="307BCD29" w16cid:durableId="23F6478D"/>
  <w16cid:commentId w16cid:paraId="0BD8CE4D" w16cid:durableId="23F647A8"/>
  <w16cid:commentId w16cid:paraId="626B0496" w16cid:durableId="23F647BA"/>
  <w16cid:commentId w16cid:paraId="506AC200" w16cid:durableId="23F6488E"/>
  <w16cid:commentId w16cid:paraId="07E7C217" w16cid:durableId="23F6492E"/>
  <w16cid:commentId w16cid:paraId="3223E393" w16cid:durableId="23F64941"/>
  <w16cid:commentId w16cid:paraId="70AB90F0" w16cid:durableId="23F649AB"/>
  <w16cid:commentId w16cid:paraId="1318A40F" w16cid:durableId="23F924E5"/>
  <w16cid:commentId w16cid:paraId="6ED5D231" w16cid:durableId="23F65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D81A9" w14:textId="77777777" w:rsidR="003935B4" w:rsidRDefault="003935B4" w:rsidP="001908EF">
      <w:pPr>
        <w:ind w:firstLine="480"/>
      </w:pPr>
      <w:r>
        <w:separator/>
      </w:r>
    </w:p>
  </w:endnote>
  <w:endnote w:type="continuationSeparator" w:id="0">
    <w:p w14:paraId="538A5FD3" w14:textId="77777777" w:rsidR="003935B4" w:rsidRDefault="003935B4" w:rsidP="001908E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CD6DD" w14:textId="77777777" w:rsidR="005537E8" w:rsidRDefault="005537E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A7F1E" w14:textId="77777777" w:rsidR="005537E8" w:rsidRDefault="005537E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C7A5" w14:textId="3D06FB54" w:rsidR="005537E8" w:rsidRDefault="005537E8" w:rsidP="002212B5">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E2B4" w14:textId="22021026" w:rsidR="005537E8" w:rsidRDefault="005537E8" w:rsidP="00A70401">
    <w:pPr>
      <w:pStyle w:val="a6"/>
      <w:jc w:val="center"/>
    </w:pPr>
    <w:r>
      <w:fldChar w:fldCharType="begin"/>
    </w:r>
    <w:r>
      <w:instrText>PAGE   \* MERGEFORMAT</w:instrText>
    </w:r>
    <w:r>
      <w:fldChar w:fldCharType="separate"/>
    </w:r>
    <w:r>
      <w:rPr>
        <w:lang w:val="zh-CN" w:eastAsia="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3A286" w14:textId="693FA4DC" w:rsidR="005537E8" w:rsidRPr="000D144A" w:rsidRDefault="005537E8" w:rsidP="00A70401">
    <w:pPr>
      <w:pStyle w:val="a6"/>
      <w:jc w:val="center"/>
      <w:rPr>
        <w:lang w:eastAsia="zh-CN"/>
      </w:rPr>
    </w:pPr>
    <w:r>
      <w:rPr>
        <w:lang w:eastAsia="zh-CN"/>
      </w:rPr>
      <w:fldChar w:fldCharType="begin"/>
    </w:r>
    <w:r>
      <w:rPr>
        <w:lang w:eastAsia="zh-CN"/>
      </w:rPr>
      <w:instrText>PAGE   \* MERGEFORMAT</w:instrText>
    </w:r>
    <w:r>
      <w:rPr>
        <w:lang w:eastAsia="zh-CN"/>
      </w:rPr>
      <w:fldChar w:fldCharType="separate"/>
    </w:r>
    <w:r w:rsidRPr="00A70401">
      <w:rPr>
        <w:lang w:val="zh-CN" w:eastAsia="zh-CN"/>
      </w:rPr>
      <w:t>1</w:t>
    </w:r>
    <w:r>
      <w:rPr>
        <w:lang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04A5B" w14:textId="77777777" w:rsidR="005537E8" w:rsidRDefault="005537E8" w:rsidP="000267F9">
    <w:pPr>
      <w:pStyle w:val="a6"/>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B86DA" w14:textId="77777777" w:rsidR="005537E8" w:rsidRDefault="005537E8" w:rsidP="003942FC">
    <w:pPr>
      <w:pStyle w:val="a6"/>
    </w:pPr>
    <w:r>
      <w:fldChar w:fldCharType="begin"/>
    </w:r>
    <w:r>
      <w:instrText>PAGE   \* MERGEFORMAT</w:instrText>
    </w:r>
    <w:r>
      <w:fldChar w:fldCharType="separate"/>
    </w:r>
    <w:r>
      <w:rPr>
        <w:lang w:val="zh-CN" w:eastAsia="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19AA" w14:textId="77777777" w:rsidR="005537E8" w:rsidRPr="000D144A" w:rsidRDefault="005537E8" w:rsidP="00F70B6F">
    <w:pPr>
      <w:pStyle w:val="a6"/>
      <w:ind w:firstLine="360"/>
      <w:jc w:val="right"/>
      <w:rPr>
        <w:lang w:eastAsia="zh-CN"/>
      </w:rPr>
    </w:pPr>
    <w:r>
      <w:rPr>
        <w:lang w:eastAsia="zh-CN"/>
      </w:rPr>
      <w:fldChar w:fldCharType="begin"/>
    </w:r>
    <w:r>
      <w:rPr>
        <w:lang w:eastAsia="zh-CN"/>
      </w:rPr>
      <w:instrText>PAGE   \* MERGEFORMAT</w:instrText>
    </w:r>
    <w:r>
      <w:rPr>
        <w:lang w:eastAsia="zh-CN"/>
      </w:rPr>
      <w:fldChar w:fldCharType="separate"/>
    </w:r>
    <w:r w:rsidRPr="002212B5">
      <w:rPr>
        <w:lang w:val="zh-CN" w:eastAsia="zh-CN"/>
      </w:rPr>
      <w:t>1</w:t>
    </w:r>
    <w:r>
      <w:rPr>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A8629" w14:textId="77777777" w:rsidR="003935B4" w:rsidRDefault="003935B4" w:rsidP="001908EF">
      <w:pPr>
        <w:ind w:firstLine="480"/>
      </w:pPr>
      <w:r>
        <w:separator/>
      </w:r>
    </w:p>
  </w:footnote>
  <w:footnote w:type="continuationSeparator" w:id="0">
    <w:p w14:paraId="126B4F54" w14:textId="77777777" w:rsidR="003935B4" w:rsidRDefault="003935B4" w:rsidP="001908E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0CA3C" w14:textId="526EC6B5" w:rsidR="005537E8" w:rsidRPr="00874282" w:rsidRDefault="005537E8" w:rsidP="00487273">
    <w:pPr>
      <w:pStyle w:val="a4"/>
      <w:pBdr>
        <w:bottom w:val="single" w:sz="4" w:space="1" w:color="auto"/>
      </w:pBdr>
      <w:spacing w:line="240" w:lineRule="auto"/>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9A2D5" w14:textId="2DA2ACED" w:rsidR="005537E8" w:rsidRPr="000D144A" w:rsidRDefault="005537E8" w:rsidP="0051072C">
    <w:pPr>
      <w:pStyle w:val="a4"/>
      <w:spacing w:line="240" w:lineRule="auto"/>
      <w:ind w:firstLineChars="0" w:firstLine="0"/>
      <w:rPr>
        <w:lang w:eastAsia="zh-CN"/>
      </w:rPr>
    </w:pP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 MERGEFORMAT </w:instrText>
    </w:r>
    <w:r>
      <w:rPr>
        <w:lang w:eastAsia="zh-CN"/>
      </w:rPr>
      <w:fldChar w:fldCharType="separate"/>
    </w:r>
    <w:r>
      <w:rPr>
        <w:rFonts w:hint="eastAsia"/>
        <w:noProof/>
        <w:lang w:eastAsia="zh-CN"/>
      </w:rPr>
      <w:t>摘</w:t>
    </w:r>
    <w:r>
      <w:rPr>
        <w:rFonts w:hint="eastAsia"/>
        <w:noProof/>
        <w:lang w:eastAsia="zh-CN"/>
      </w:rPr>
      <w:t xml:space="preserve">  </w:t>
    </w:r>
    <w:r>
      <w:rPr>
        <w:rFonts w:hint="eastAsia"/>
        <w:noProof/>
        <w:lang w:eastAsia="zh-CN"/>
      </w:rPr>
      <w:t>要</w:t>
    </w:r>
    <w:r>
      <w:rPr>
        <w:lang w:eastAsia="zh-C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377BD" w14:textId="02588CA0" w:rsidR="005537E8" w:rsidRPr="00874282" w:rsidRDefault="005537E8" w:rsidP="003133DF">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6FA3E" w14:textId="6B4FA1F5" w:rsidR="005537E8" w:rsidRPr="00A70401" w:rsidRDefault="005537E8" w:rsidP="00A70401">
    <w:pPr>
      <w:pBdr>
        <w:bottom w:val="single" w:sz="4" w:space="1" w:color="auto"/>
      </w:pBdr>
      <w:spacing w:line="240" w:lineRule="auto"/>
      <w:ind w:firstLineChars="0" w:firstLine="0"/>
      <w:jc w:val="center"/>
      <w:rPr>
        <w:rFonts w:ascii="宋体" w:hAnsi="宋体"/>
        <w:sz w:val="18"/>
        <w:szCs w:val="18"/>
      </w:rPr>
    </w:pPr>
    <w:r w:rsidRPr="00A70401">
      <w:rPr>
        <w:rFonts w:ascii="宋体" w:hAnsi="宋体"/>
        <w:sz w:val="18"/>
        <w:szCs w:val="18"/>
      </w:rPr>
      <w:fldChar w:fldCharType="begin"/>
    </w:r>
    <w:r w:rsidRPr="00A70401">
      <w:rPr>
        <w:rFonts w:ascii="宋体" w:hAnsi="宋体"/>
        <w:sz w:val="18"/>
        <w:szCs w:val="18"/>
      </w:rPr>
      <w:instrText xml:space="preserve"> REF  论文标题  \* MERGEFORMAT </w:instrText>
    </w:r>
    <w:r w:rsidRPr="00A70401">
      <w:rPr>
        <w:rFonts w:ascii="宋体" w:hAnsi="宋体"/>
        <w:sz w:val="18"/>
        <w:szCs w:val="18"/>
      </w:rPr>
      <w:fldChar w:fldCharType="separate"/>
    </w:r>
    <w:r w:rsidRPr="00A70401">
      <w:rPr>
        <w:rFonts w:ascii="宋体" w:hAnsi="宋体" w:hint="eastAsia"/>
        <w:sz w:val="18"/>
        <w:szCs w:val="18"/>
      </w:rPr>
      <w:t>母猪产后瘫痪发生的原因分析及其诊断和防治</w:t>
    </w:r>
    <w:r w:rsidRPr="00A70401">
      <w:rPr>
        <w:rFonts w:ascii="宋体" w:hAnsi="宋体"/>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403EC" w14:textId="126B98F2" w:rsidR="005537E8" w:rsidRPr="00A70401" w:rsidRDefault="005537E8" w:rsidP="00A70401">
    <w:pPr>
      <w:pStyle w:val="af5"/>
      <w:pBdr>
        <w:bottom w:val="single" w:sz="4" w:space="1" w:color="auto"/>
      </w:pBdr>
      <w:jc w:val="center"/>
      <w:rPr>
        <w:sz w:val="18"/>
      </w:rPr>
    </w:pPr>
    <w:r>
      <w:rPr>
        <w:sz w:val="18"/>
      </w:rPr>
      <w:fldChar w:fldCharType="begin"/>
    </w:r>
    <w:r>
      <w:rPr>
        <w:sz w:val="18"/>
      </w:rPr>
      <w:instrText xml:space="preserve"> STYLEREF  "TOC </w:instrText>
    </w:r>
    <w:r>
      <w:rPr>
        <w:sz w:val="18"/>
      </w:rPr>
      <w:instrText>标题</w:instrText>
    </w:r>
    <w:r>
      <w:rPr>
        <w:sz w:val="18"/>
      </w:rPr>
      <w:instrText xml:space="preserve">"  \* MERGEFORMAT </w:instrText>
    </w:r>
    <w:r>
      <w:rPr>
        <w:sz w:val="18"/>
      </w:rPr>
      <w:fldChar w:fldCharType="separate"/>
    </w:r>
    <w:r w:rsidR="00062EB2">
      <w:rPr>
        <w:rFonts w:hint="eastAsia"/>
        <w:noProof/>
        <w:sz w:val="18"/>
      </w:rPr>
      <w:t>表格目录</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25B4" w14:textId="77777777" w:rsidR="005537E8" w:rsidRPr="001352D5" w:rsidRDefault="005537E8" w:rsidP="001352D5">
    <w:pPr>
      <w:pStyle w:val="a4"/>
      <w:pBdr>
        <w:bottom w:val="none" w:sz="0" w:space="0" w:color="auto"/>
      </w:pBd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B2C68" w14:textId="561DAF95" w:rsidR="005537E8" w:rsidRPr="00A70401" w:rsidRDefault="005537E8" w:rsidP="00A70401">
    <w:pPr>
      <w:pBdr>
        <w:bottom w:val="single" w:sz="4" w:space="1" w:color="auto"/>
      </w:pBdr>
      <w:spacing w:line="240" w:lineRule="auto"/>
      <w:ind w:firstLineChars="0" w:firstLine="0"/>
      <w:jc w:val="center"/>
      <w:rPr>
        <w:rFonts w:ascii="宋体" w:hAnsi="宋体"/>
        <w:sz w:val="18"/>
        <w:szCs w:val="18"/>
      </w:rPr>
    </w:pPr>
    <w:r w:rsidRPr="00A70401">
      <w:rPr>
        <w:rFonts w:ascii="宋体" w:hAnsi="宋体"/>
        <w:sz w:val="18"/>
        <w:szCs w:val="18"/>
      </w:rPr>
      <w:fldChar w:fldCharType="begin"/>
    </w:r>
    <w:r w:rsidRPr="00A70401">
      <w:rPr>
        <w:rFonts w:ascii="宋体" w:hAnsi="宋体"/>
        <w:sz w:val="18"/>
        <w:szCs w:val="18"/>
      </w:rPr>
      <w:instrText xml:space="preserve"> REF  论文标题  \* MERGEFORMAT </w:instrText>
    </w:r>
    <w:r w:rsidRPr="00A70401">
      <w:rPr>
        <w:rFonts w:ascii="宋体" w:hAnsi="宋体"/>
        <w:sz w:val="18"/>
        <w:szCs w:val="18"/>
      </w:rPr>
      <w:fldChar w:fldCharType="separate"/>
    </w:r>
    <w:r w:rsidRPr="00A70401">
      <w:rPr>
        <w:rFonts w:ascii="宋体" w:hAnsi="宋体" w:hint="eastAsia"/>
        <w:sz w:val="18"/>
        <w:szCs w:val="18"/>
      </w:rPr>
      <w:t>母猪产后瘫痪发生的原因分析及其诊断和防治</w:t>
    </w:r>
    <w:r w:rsidRPr="00A70401">
      <w:rPr>
        <w:rFonts w:ascii="宋体" w:hAnsi="宋体"/>
        <w:sz w:val="18"/>
        <w:szCs w:val="1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DFAD" w14:textId="41975108" w:rsidR="005537E8" w:rsidRPr="000D144A" w:rsidRDefault="005537E8">
    <w:pPr>
      <w:pStyle w:val="a4"/>
      <w:ind w:firstLine="360"/>
      <w:rPr>
        <w:lang w:eastAsia="zh-CN"/>
      </w:rPr>
    </w:pP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\n  \* MERGEFORMAT </w:instrText>
    </w:r>
    <w:r>
      <w:rPr>
        <w:lang w:eastAsia="zh-CN"/>
      </w:rPr>
      <w:fldChar w:fldCharType="separate"/>
    </w:r>
    <w:r w:rsidR="00062EB2">
      <w:rPr>
        <w:rFonts w:hint="eastAsia"/>
        <w:noProof/>
        <w:lang w:eastAsia="zh-CN"/>
      </w:rPr>
      <w:t>第</w:t>
    </w:r>
    <w:r w:rsidR="00062EB2">
      <w:rPr>
        <w:rFonts w:hint="eastAsia"/>
        <w:noProof/>
        <w:lang w:eastAsia="zh-CN"/>
      </w:rPr>
      <w:t>6</w:t>
    </w:r>
    <w:r w:rsidR="00062EB2">
      <w:rPr>
        <w:rFonts w:hint="eastAsia"/>
        <w:noProof/>
        <w:lang w:eastAsia="zh-CN"/>
      </w:rPr>
      <w:t>章</w:t>
    </w:r>
    <w:r w:rsidR="00062EB2">
      <w:rPr>
        <w:rFonts w:hint="eastAsia"/>
        <w:noProof/>
        <w:lang w:eastAsia="zh-CN"/>
      </w:rPr>
      <w:t xml:space="preserve">  </w:t>
    </w:r>
    <w:r>
      <w:rPr>
        <w:lang w:eastAsia="zh-CN"/>
      </w:rPr>
      <w:fldChar w:fldCharType="end"/>
    </w: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 MERGEFORMAT </w:instrText>
    </w:r>
    <w:r>
      <w:rPr>
        <w:lang w:eastAsia="zh-CN"/>
      </w:rPr>
      <w:fldChar w:fldCharType="separate"/>
    </w:r>
    <w:r w:rsidR="00062EB2">
      <w:rPr>
        <w:rFonts w:hint="eastAsia"/>
        <w:noProof/>
        <w:lang w:eastAsia="zh-CN"/>
      </w:rPr>
      <w:t>总结与展望</w:t>
    </w:r>
    <w:r>
      <w:rPr>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869E7" w14:textId="60D73144" w:rsidR="005537E8" w:rsidRPr="000D144A" w:rsidRDefault="005537E8" w:rsidP="00DB7712">
    <w:pPr>
      <w:pStyle w:val="a4"/>
      <w:spacing w:line="240" w:lineRule="auto"/>
      <w:ind w:firstLineChars="0" w:firstLine="0"/>
      <w:rPr>
        <w:lang w:eastAsia="zh-CN"/>
      </w:rPr>
    </w:pP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 MERGEFORMAT </w:instrText>
    </w:r>
    <w:r>
      <w:rPr>
        <w:lang w:eastAsia="zh-CN"/>
      </w:rPr>
      <w:fldChar w:fldCharType="separate"/>
    </w:r>
    <w:r w:rsidR="00062EB2">
      <w:rPr>
        <w:rFonts w:hint="eastAsia"/>
        <w:noProof/>
        <w:lang w:eastAsia="zh-CN"/>
      </w:rPr>
      <w:t>致</w:t>
    </w:r>
    <w:r w:rsidR="00062EB2">
      <w:rPr>
        <w:rFonts w:hint="eastAsia"/>
        <w:noProof/>
        <w:lang w:eastAsia="zh-CN"/>
      </w:rPr>
      <w:t xml:space="preserve">  </w:t>
    </w:r>
    <w:r w:rsidR="00062EB2">
      <w:rPr>
        <w:rFonts w:hint="eastAsia"/>
        <w:noProof/>
        <w:lang w:eastAsia="zh-CN"/>
      </w:rPr>
      <w:t>谢</w:t>
    </w:r>
    <w:r>
      <w:rPr>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E6CB9"/>
    <w:multiLevelType w:val="hybridMultilevel"/>
    <w:tmpl w:val="70525D96"/>
    <w:lvl w:ilvl="0" w:tplc="B598F7CE">
      <w:start w:val="1"/>
      <w:numFmt w:val="decimal"/>
      <w:lvlText w:val="[%1]"/>
      <w:lvlJc w:val="left"/>
      <w:pPr>
        <w:ind w:left="900" w:hanging="420"/>
      </w:pPr>
      <w:rPr>
        <w:rFonts w:ascii="Times New Roman" w:eastAsia="黑体"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3A38"/>
    <w:multiLevelType w:val="multilevel"/>
    <w:tmpl w:val="865CF470"/>
    <w:lvl w:ilvl="0">
      <w:start w:val="1"/>
      <w:numFmt w:val="decimal"/>
      <w:pStyle w:val="1"/>
      <w:isLgl/>
      <w:suff w:val="nothing"/>
      <w:lvlText w:val="第%1章  "/>
      <w:lvlJc w:val="left"/>
      <w:pPr>
        <w:ind w:left="0" w:firstLine="0"/>
      </w:pPr>
      <w:rPr>
        <w:rFonts w:ascii="黑体" w:eastAsia="黑体" w:hint="eastAsia"/>
        <w:b/>
        <w:i w:val="0"/>
        <w:sz w:val="28"/>
      </w:rPr>
    </w:lvl>
    <w:lvl w:ilvl="1">
      <w:start w:val="1"/>
      <w:numFmt w:val="decimal"/>
      <w:pStyle w:val="2"/>
      <w:isLgl/>
      <w:suff w:val="nothing"/>
      <w:lvlText w:val="%1.%2  "/>
      <w:lvlJc w:val="left"/>
      <w:pPr>
        <w:ind w:left="0" w:firstLine="0"/>
      </w:pPr>
      <w:rPr>
        <w:rFonts w:ascii="黑体" w:eastAsia="黑体" w:hint="eastAsia"/>
        <w:sz w:val="24"/>
      </w:rPr>
    </w:lvl>
    <w:lvl w:ilvl="2">
      <w:start w:val="1"/>
      <w:numFmt w:val="decimal"/>
      <w:pStyle w:val="3"/>
      <w:isLgl/>
      <w:suff w:val="nothing"/>
      <w:lvlText w:val="%1.%2.%3  "/>
      <w:lvlJc w:val="left"/>
      <w:pPr>
        <w:ind w:left="0" w:firstLine="0"/>
      </w:pPr>
      <w:rPr>
        <w:rFonts w:ascii="黑体" w:eastAsia="黑体" w:hint="eastAsia"/>
        <w:sz w:val="24"/>
      </w:rPr>
    </w:lvl>
    <w:lvl w:ilvl="3">
      <w:start w:val="1"/>
      <w:numFmt w:val="decimal"/>
      <w:pStyle w:val="4"/>
      <w:isLgl/>
      <w:suff w:val="nothing"/>
      <w:lvlText w:val="%3.%1.%2.%4  "/>
      <w:lvlJc w:val="left"/>
      <w:pPr>
        <w:ind w:left="0" w:firstLine="0"/>
      </w:pPr>
      <w:rPr>
        <w:rFonts w:ascii="黑体" w:eastAsia="黑体" w:hint="eastAsia"/>
        <w:sz w:val="24"/>
      </w:rPr>
    </w:lvl>
    <w:lvl w:ilvl="4">
      <w:start w:val="1"/>
      <w:numFmt w:val="decimal"/>
      <w:pStyle w:val="5"/>
      <w:isLgl/>
      <w:suff w:val="nothing"/>
      <w:lvlText w:val="%4.%1.%2.%3.%5  "/>
      <w:lvlJc w:val="left"/>
      <w:pPr>
        <w:ind w:left="0" w:firstLine="0"/>
      </w:pPr>
      <w:rPr>
        <w:rFonts w:ascii="黑体" w:eastAsia="黑体" w:hAnsi="黑体" w:hint="eastAsia"/>
        <w:sz w:val="24"/>
      </w:rPr>
    </w:lvl>
    <w:lvl w:ilvl="5">
      <w:start w:val="1"/>
      <w:numFmt w:val="decimal"/>
      <w:pStyle w:val="6"/>
      <w:isLgl/>
      <w:suff w:val="nothing"/>
      <w:lvlText w:val="%1.%2.%3.%4.%5.%6  "/>
      <w:lvlJc w:val="left"/>
      <w:pPr>
        <w:ind w:left="0" w:firstLine="0"/>
      </w:pPr>
      <w:rPr>
        <w:rFonts w:ascii="黑体" w:eastAsia="黑体" w:hAnsi="黑体" w:hint="eastAsia"/>
        <w:sz w:val="24"/>
      </w:rPr>
    </w:lvl>
    <w:lvl w:ilvl="6">
      <w:start w:val="1"/>
      <w:numFmt w:val="decimal"/>
      <w:pStyle w:val="7"/>
      <w:isLgl/>
      <w:suff w:val="nothing"/>
      <w:lvlText w:val="%1.%2.%3.%4.%5.%6.%7  "/>
      <w:lvlJc w:val="left"/>
      <w:pPr>
        <w:ind w:left="0" w:firstLine="0"/>
      </w:pPr>
      <w:rPr>
        <w:rFonts w:ascii="黑体" w:eastAsia="黑体" w:hAnsi="黑体" w:hint="eastAsia"/>
        <w:sz w:val="24"/>
      </w:rPr>
    </w:lvl>
    <w:lvl w:ilvl="7">
      <w:start w:val="1"/>
      <w:numFmt w:val="decimal"/>
      <w:pStyle w:val="8"/>
      <w:isLgl/>
      <w:suff w:val="nothing"/>
      <w:lvlText w:val="%1.%2.%3.%4.%5.%6.%7.%8  "/>
      <w:lvlJc w:val="left"/>
      <w:pPr>
        <w:ind w:left="0" w:firstLine="0"/>
      </w:pPr>
      <w:rPr>
        <w:rFonts w:ascii="黑体" w:eastAsia="黑体" w:hAnsi="黑体" w:hint="eastAsia"/>
        <w:sz w:val="24"/>
      </w:rPr>
    </w:lvl>
    <w:lvl w:ilvl="8">
      <w:start w:val="1"/>
      <w:numFmt w:val="decimal"/>
      <w:pStyle w:val="9"/>
      <w:isLgl/>
      <w:suff w:val="nothing"/>
      <w:lvlText w:val="%1.%2.%3.%4.%5.%6.%7.%8.%9  "/>
      <w:lvlJc w:val="left"/>
      <w:pPr>
        <w:ind w:left="0" w:firstLine="0"/>
      </w:pPr>
      <w:rPr>
        <w:rFonts w:ascii="黑体" w:eastAsia="黑体" w:hAnsi="黑体" w:hint="eastAsia"/>
        <w:sz w:val="24"/>
      </w:rPr>
    </w:lvl>
  </w:abstractNum>
  <w:abstractNum w:abstractNumId="2" w15:restartNumberingAfterBreak="0">
    <w:nsid w:val="36E10FC7"/>
    <w:multiLevelType w:val="hybridMultilevel"/>
    <w:tmpl w:val="FC7A87CC"/>
    <w:lvl w:ilvl="0" w:tplc="4C3CF2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43B35C10"/>
    <w:multiLevelType w:val="hybridMultilevel"/>
    <w:tmpl w:val="51B4E21A"/>
    <w:lvl w:ilvl="0" w:tplc="C842FE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7A84D22"/>
    <w:multiLevelType w:val="hybridMultilevel"/>
    <w:tmpl w:val="292284E8"/>
    <w:lvl w:ilvl="0" w:tplc="3A5658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539B1FC1"/>
    <w:multiLevelType w:val="hybridMultilevel"/>
    <w:tmpl w:val="E13C351E"/>
    <w:lvl w:ilvl="0" w:tplc="B598F7CE">
      <w:start w:val="1"/>
      <w:numFmt w:val="decimal"/>
      <w:lvlText w:val="[%1]"/>
      <w:lvlJc w:val="left"/>
      <w:pPr>
        <w:ind w:left="900" w:hanging="420"/>
      </w:pPr>
      <w:rPr>
        <w:rFonts w:ascii="Times New Roman" w:eastAsia="黑体" w:hAnsi="Times New Roman" w:hint="default"/>
      </w:rPr>
    </w:lvl>
    <w:lvl w:ilvl="1" w:tplc="B598F7CE">
      <w:start w:val="1"/>
      <w:numFmt w:val="decimal"/>
      <w:lvlText w:val="[%2]"/>
      <w:lvlJc w:val="left"/>
      <w:pPr>
        <w:ind w:left="840" w:hanging="420"/>
      </w:pPr>
      <w:rPr>
        <w:rFonts w:ascii="Times New Roman" w:eastAsia="黑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 hans">
    <w15:presenceInfo w15:providerId="Windows Live" w15:userId="5f1fdbc3c6a7a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autoHyphenation/>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86"/>
    <w:rsid w:val="0000184D"/>
    <w:rsid w:val="000045B4"/>
    <w:rsid w:val="000052CE"/>
    <w:rsid w:val="00006A5A"/>
    <w:rsid w:val="00006BC4"/>
    <w:rsid w:val="000071D3"/>
    <w:rsid w:val="00007532"/>
    <w:rsid w:val="00012EA6"/>
    <w:rsid w:val="00021057"/>
    <w:rsid w:val="00022F2B"/>
    <w:rsid w:val="000239F8"/>
    <w:rsid w:val="000267F9"/>
    <w:rsid w:val="0002783B"/>
    <w:rsid w:val="00027D20"/>
    <w:rsid w:val="0003082D"/>
    <w:rsid w:val="000334AD"/>
    <w:rsid w:val="000356F5"/>
    <w:rsid w:val="00035FCF"/>
    <w:rsid w:val="00037358"/>
    <w:rsid w:val="00043DE1"/>
    <w:rsid w:val="00044A91"/>
    <w:rsid w:val="00045E13"/>
    <w:rsid w:val="0005098E"/>
    <w:rsid w:val="00051170"/>
    <w:rsid w:val="00052355"/>
    <w:rsid w:val="00052B22"/>
    <w:rsid w:val="0005503E"/>
    <w:rsid w:val="000600A4"/>
    <w:rsid w:val="00062EB2"/>
    <w:rsid w:val="000631A5"/>
    <w:rsid w:val="0006441E"/>
    <w:rsid w:val="00064CDB"/>
    <w:rsid w:val="00066E22"/>
    <w:rsid w:val="00070F4E"/>
    <w:rsid w:val="0007225C"/>
    <w:rsid w:val="00074FA6"/>
    <w:rsid w:val="00074FCF"/>
    <w:rsid w:val="000762C9"/>
    <w:rsid w:val="000768A7"/>
    <w:rsid w:val="0008097F"/>
    <w:rsid w:val="000903C5"/>
    <w:rsid w:val="00091C4A"/>
    <w:rsid w:val="00092B29"/>
    <w:rsid w:val="000949EE"/>
    <w:rsid w:val="000A0515"/>
    <w:rsid w:val="000A07A8"/>
    <w:rsid w:val="000A07AE"/>
    <w:rsid w:val="000A20FF"/>
    <w:rsid w:val="000A38B2"/>
    <w:rsid w:val="000A3A1B"/>
    <w:rsid w:val="000A6922"/>
    <w:rsid w:val="000A751D"/>
    <w:rsid w:val="000B060D"/>
    <w:rsid w:val="000B1C8F"/>
    <w:rsid w:val="000B1FF3"/>
    <w:rsid w:val="000B3113"/>
    <w:rsid w:val="000B351E"/>
    <w:rsid w:val="000B3B88"/>
    <w:rsid w:val="000B7401"/>
    <w:rsid w:val="000B794D"/>
    <w:rsid w:val="000C1E7C"/>
    <w:rsid w:val="000C47B2"/>
    <w:rsid w:val="000D144A"/>
    <w:rsid w:val="000D27E8"/>
    <w:rsid w:val="000D4786"/>
    <w:rsid w:val="000D5D97"/>
    <w:rsid w:val="000D70B8"/>
    <w:rsid w:val="000D7ED8"/>
    <w:rsid w:val="000E148D"/>
    <w:rsid w:val="000E1698"/>
    <w:rsid w:val="000E2604"/>
    <w:rsid w:val="000E48E3"/>
    <w:rsid w:val="000E4FEA"/>
    <w:rsid w:val="000F3B20"/>
    <w:rsid w:val="000F7BEC"/>
    <w:rsid w:val="001006F3"/>
    <w:rsid w:val="00103DFA"/>
    <w:rsid w:val="0010483C"/>
    <w:rsid w:val="0010712B"/>
    <w:rsid w:val="00107BCD"/>
    <w:rsid w:val="00107C25"/>
    <w:rsid w:val="00111989"/>
    <w:rsid w:val="00112C2B"/>
    <w:rsid w:val="00112E5B"/>
    <w:rsid w:val="001161BC"/>
    <w:rsid w:val="00117076"/>
    <w:rsid w:val="00117289"/>
    <w:rsid w:val="0011758A"/>
    <w:rsid w:val="00120674"/>
    <w:rsid w:val="00120A39"/>
    <w:rsid w:val="00121BC4"/>
    <w:rsid w:val="001231A8"/>
    <w:rsid w:val="00123E14"/>
    <w:rsid w:val="00123F89"/>
    <w:rsid w:val="001242F3"/>
    <w:rsid w:val="00126685"/>
    <w:rsid w:val="0012676D"/>
    <w:rsid w:val="0013394E"/>
    <w:rsid w:val="00133EA1"/>
    <w:rsid w:val="001352D5"/>
    <w:rsid w:val="00140F6A"/>
    <w:rsid w:val="00140F9F"/>
    <w:rsid w:val="00142202"/>
    <w:rsid w:val="0014487D"/>
    <w:rsid w:val="00147BD2"/>
    <w:rsid w:val="00151B7C"/>
    <w:rsid w:val="001546B3"/>
    <w:rsid w:val="001560EA"/>
    <w:rsid w:val="00161CCF"/>
    <w:rsid w:val="00164747"/>
    <w:rsid w:val="00166612"/>
    <w:rsid w:val="00167585"/>
    <w:rsid w:val="00172A27"/>
    <w:rsid w:val="00177660"/>
    <w:rsid w:val="001779CF"/>
    <w:rsid w:val="00180568"/>
    <w:rsid w:val="00182196"/>
    <w:rsid w:val="0018227A"/>
    <w:rsid w:val="001829DA"/>
    <w:rsid w:val="00186F4E"/>
    <w:rsid w:val="001908EF"/>
    <w:rsid w:val="001910C3"/>
    <w:rsid w:val="00191E7A"/>
    <w:rsid w:val="00193842"/>
    <w:rsid w:val="00194135"/>
    <w:rsid w:val="00195924"/>
    <w:rsid w:val="0019593C"/>
    <w:rsid w:val="00195A4B"/>
    <w:rsid w:val="001960E1"/>
    <w:rsid w:val="001A18AE"/>
    <w:rsid w:val="001A3933"/>
    <w:rsid w:val="001A39BB"/>
    <w:rsid w:val="001A4624"/>
    <w:rsid w:val="001B0F21"/>
    <w:rsid w:val="001B2D91"/>
    <w:rsid w:val="001B501B"/>
    <w:rsid w:val="001C0C58"/>
    <w:rsid w:val="001C3776"/>
    <w:rsid w:val="001C4EAE"/>
    <w:rsid w:val="001C5BEE"/>
    <w:rsid w:val="001D0337"/>
    <w:rsid w:val="001D419F"/>
    <w:rsid w:val="001D7329"/>
    <w:rsid w:val="001D7700"/>
    <w:rsid w:val="001E2686"/>
    <w:rsid w:val="001E6096"/>
    <w:rsid w:val="001F2180"/>
    <w:rsid w:val="001F53BC"/>
    <w:rsid w:val="001F6092"/>
    <w:rsid w:val="001F758B"/>
    <w:rsid w:val="00202C2F"/>
    <w:rsid w:val="0020386A"/>
    <w:rsid w:val="002038F4"/>
    <w:rsid w:val="00205209"/>
    <w:rsid w:val="002055D2"/>
    <w:rsid w:val="002067D7"/>
    <w:rsid w:val="0020687E"/>
    <w:rsid w:val="00210022"/>
    <w:rsid w:val="002104B1"/>
    <w:rsid w:val="00210C82"/>
    <w:rsid w:val="00211A4F"/>
    <w:rsid w:val="00211D49"/>
    <w:rsid w:val="00213718"/>
    <w:rsid w:val="00214107"/>
    <w:rsid w:val="00216677"/>
    <w:rsid w:val="00217179"/>
    <w:rsid w:val="00217A3B"/>
    <w:rsid w:val="002212B5"/>
    <w:rsid w:val="00222375"/>
    <w:rsid w:val="00222B19"/>
    <w:rsid w:val="00223521"/>
    <w:rsid w:val="0023589D"/>
    <w:rsid w:val="00241961"/>
    <w:rsid w:val="00241B0C"/>
    <w:rsid w:val="002425E0"/>
    <w:rsid w:val="002438B9"/>
    <w:rsid w:val="002445DE"/>
    <w:rsid w:val="00245BC3"/>
    <w:rsid w:val="00245C78"/>
    <w:rsid w:val="00250A03"/>
    <w:rsid w:val="00254042"/>
    <w:rsid w:val="00254462"/>
    <w:rsid w:val="00255CC5"/>
    <w:rsid w:val="0025767D"/>
    <w:rsid w:val="002617D0"/>
    <w:rsid w:val="00262FD9"/>
    <w:rsid w:val="00265B2E"/>
    <w:rsid w:val="00266D3E"/>
    <w:rsid w:val="00270468"/>
    <w:rsid w:val="00270810"/>
    <w:rsid w:val="00270DF8"/>
    <w:rsid w:val="00270E6B"/>
    <w:rsid w:val="00271EBD"/>
    <w:rsid w:val="00272A2D"/>
    <w:rsid w:val="00275487"/>
    <w:rsid w:val="00275A7E"/>
    <w:rsid w:val="002764CD"/>
    <w:rsid w:val="00277000"/>
    <w:rsid w:val="00280D9F"/>
    <w:rsid w:val="00281689"/>
    <w:rsid w:val="00281D1E"/>
    <w:rsid w:val="00283F70"/>
    <w:rsid w:val="00285795"/>
    <w:rsid w:val="00287FF4"/>
    <w:rsid w:val="00292C17"/>
    <w:rsid w:val="0029514C"/>
    <w:rsid w:val="00297481"/>
    <w:rsid w:val="002A03D7"/>
    <w:rsid w:val="002A3426"/>
    <w:rsid w:val="002A3F43"/>
    <w:rsid w:val="002A40D4"/>
    <w:rsid w:val="002A6758"/>
    <w:rsid w:val="002A6E58"/>
    <w:rsid w:val="002A6F38"/>
    <w:rsid w:val="002B036C"/>
    <w:rsid w:val="002B10AB"/>
    <w:rsid w:val="002B191C"/>
    <w:rsid w:val="002B1D8A"/>
    <w:rsid w:val="002B3A0A"/>
    <w:rsid w:val="002B3CE7"/>
    <w:rsid w:val="002B3D58"/>
    <w:rsid w:val="002B44DF"/>
    <w:rsid w:val="002B5B4B"/>
    <w:rsid w:val="002B602A"/>
    <w:rsid w:val="002B6170"/>
    <w:rsid w:val="002C16E6"/>
    <w:rsid w:val="002C3179"/>
    <w:rsid w:val="002C4622"/>
    <w:rsid w:val="002C7AC0"/>
    <w:rsid w:val="002D023A"/>
    <w:rsid w:val="002D140F"/>
    <w:rsid w:val="002D1820"/>
    <w:rsid w:val="002D3042"/>
    <w:rsid w:val="002D357D"/>
    <w:rsid w:val="002D3D6C"/>
    <w:rsid w:val="002D4D3A"/>
    <w:rsid w:val="002D6B74"/>
    <w:rsid w:val="002E2D79"/>
    <w:rsid w:val="002E3380"/>
    <w:rsid w:val="002F1672"/>
    <w:rsid w:val="002F30D6"/>
    <w:rsid w:val="002F4E7D"/>
    <w:rsid w:val="00300049"/>
    <w:rsid w:val="003034CE"/>
    <w:rsid w:val="00304CB7"/>
    <w:rsid w:val="00305487"/>
    <w:rsid w:val="00306976"/>
    <w:rsid w:val="003074B1"/>
    <w:rsid w:val="00310F6F"/>
    <w:rsid w:val="003111AB"/>
    <w:rsid w:val="003133DF"/>
    <w:rsid w:val="0031599B"/>
    <w:rsid w:val="003172BA"/>
    <w:rsid w:val="00317EA9"/>
    <w:rsid w:val="00323D07"/>
    <w:rsid w:val="00323EED"/>
    <w:rsid w:val="00324E0F"/>
    <w:rsid w:val="00325336"/>
    <w:rsid w:val="00327EE0"/>
    <w:rsid w:val="003300E1"/>
    <w:rsid w:val="00330DBC"/>
    <w:rsid w:val="00332759"/>
    <w:rsid w:val="00333872"/>
    <w:rsid w:val="003359F0"/>
    <w:rsid w:val="00335BAC"/>
    <w:rsid w:val="00336299"/>
    <w:rsid w:val="0033762E"/>
    <w:rsid w:val="0034236F"/>
    <w:rsid w:val="003429F5"/>
    <w:rsid w:val="003434CF"/>
    <w:rsid w:val="003437B1"/>
    <w:rsid w:val="00344041"/>
    <w:rsid w:val="00345773"/>
    <w:rsid w:val="003466C9"/>
    <w:rsid w:val="003475C8"/>
    <w:rsid w:val="00351203"/>
    <w:rsid w:val="0035197E"/>
    <w:rsid w:val="0035285F"/>
    <w:rsid w:val="00352909"/>
    <w:rsid w:val="0035341E"/>
    <w:rsid w:val="00354E64"/>
    <w:rsid w:val="00356578"/>
    <w:rsid w:val="00357FAC"/>
    <w:rsid w:val="003611D7"/>
    <w:rsid w:val="00362056"/>
    <w:rsid w:val="003629B2"/>
    <w:rsid w:val="00363D53"/>
    <w:rsid w:val="003672F6"/>
    <w:rsid w:val="00371177"/>
    <w:rsid w:val="00372F36"/>
    <w:rsid w:val="00373616"/>
    <w:rsid w:val="00374B5E"/>
    <w:rsid w:val="00375900"/>
    <w:rsid w:val="00376A06"/>
    <w:rsid w:val="00376D39"/>
    <w:rsid w:val="0038217D"/>
    <w:rsid w:val="00382493"/>
    <w:rsid w:val="00382D10"/>
    <w:rsid w:val="00382F6E"/>
    <w:rsid w:val="003849D7"/>
    <w:rsid w:val="003858E7"/>
    <w:rsid w:val="00387D6D"/>
    <w:rsid w:val="0039166A"/>
    <w:rsid w:val="003920FE"/>
    <w:rsid w:val="0039245A"/>
    <w:rsid w:val="003932CF"/>
    <w:rsid w:val="003935B4"/>
    <w:rsid w:val="00393CBA"/>
    <w:rsid w:val="003942FC"/>
    <w:rsid w:val="00397102"/>
    <w:rsid w:val="003A4286"/>
    <w:rsid w:val="003A61FA"/>
    <w:rsid w:val="003A6A11"/>
    <w:rsid w:val="003A7419"/>
    <w:rsid w:val="003B02EE"/>
    <w:rsid w:val="003B6FBE"/>
    <w:rsid w:val="003B734C"/>
    <w:rsid w:val="003C0587"/>
    <w:rsid w:val="003C40C8"/>
    <w:rsid w:val="003D15B3"/>
    <w:rsid w:val="003D1F26"/>
    <w:rsid w:val="003D270E"/>
    <w:rsid w:val="003D4F20"/>
    <w:rsid w:val="003D7918"/>
    <w:rsid w:val="003E02FF"/>
    <w:rsid w:val="003E1B87"/>
    <w:rsid w:val="003E6A42"/>
    <w:rsid w:val="003E70BD"/>
    <w:rsid w:val="003F2294"/>
    <w:rsid w:val="003F2B2B"/>
    <w:rsid w:val="003F34B1"/>
    <w:rsid w:val="003F5169"/>
    <w:rsid w:val="003F66AF"/>
    <w:rsid w:val="00400E08"/>
    <w:rsid w:val="004048BF"/>
    <w:rsid w:val="004071E9"/>
    <w:rsid w:val="004114BA"/>
    <w:rsid w:val="00411A81"/>
    <w:rsid w:val="004175C6"/>
    <w:rsid w:val="00421FC3"/>
    <w:rsid w:val="004227CE"/>
    <w:rsid w:val="0042312B"/>
    <w:rsid w:val="004253F0"/>
    <w:rsid w:val="00425BEB"/>
    <w:rsid w:val="00426F89"/>
    <w:rsid w:val="004274EB"/>
    <w:rsid w:val="00432997"/>
    <w:rsid w:val="00434427"/>
    <w:rsid w:val="004349ED"/>
    <w:rsid w:val="00435F19"/>
    <w:rsid w:val="0043640D"/>
    <w:rsid w:val="00437D16"/>
    <w:rsid w:val="00437F50"/>
    <w:rsid w:val="00440E84"/>
    <w:rsid w:val="0044243A"/>
    <w:rsid w:val="004450A8"/>
    <w:rsid w:val="004537EA"/>
    <w:rsid w:val="00455D83"/>
    <w:rsid w:val="00463777"/>
    <w:rsid w:val="00463E8B"/>
    <w:rsid w:val="00464250"/>
    <w:rsid w:val="004647AA"/>
    <w:rsid w:val="00466566"/>
    <w:rsid w:val="00473184"/>
    <w:rsid w:val="004732AD"/>
    <w:rsid w:val="00473A30"/>
    <w:rsid w:val="00473E3F"/>
    <w:rsid w:val="0047688B"/>
    <w:rsid w:val="004779A7"/>
    <w:rsid w:val="00480199"/>
    <w:rsid w:val="00481404"/>
    <w:rsid w:val="00481D8B"/>
    <w:rsid w:val="00482C34"/>
    <w:rsid w:val="00484934"/>
    <w:rsid w:val="00485208"/>
    <w:rsid w:val="00486A38"/>
    <w:rsid w:val="00486CC0"/>
    <w:rsid w:val="00487273"/>
    <w:rsid w:val="00493A4F"/>
    <w:rsid w:val="00494EE9"/>
    <w:rsid w:val="00495D93"/>
    <w:rsid w:val="004A252F"/>
    <w:rsid w:val="004A4A99"/>
    <w:rsid w:val="004B07F4"/>
    <w:rsid w:val="004B0AD9"/>
    <w:rsid w:val="004B1D06"/>
    <w:rsid w:val="004B37F0"/>
    <w:rsid w:val="004B5E45"/>
    <w:rsid w:val="004B66A6"/>
    <w:rsid w:val="004B6887"/>
    <w:rsid w:val="004B7269"/>
    <w:rsid w:val="004B7B8A"/>
    <w:rsid w:val="004B7CA0"/>
    <w:rsid w:val="004C2BFF"/>
    <w:rsid w:val="004C5A80"/>
    <w:rsid w:val="004D002C"/>
    <w:rsid w:val="004D1ECC"/>
    <w:rsid w:val="004D29AB"/>
    <w:rsid w:val="004D4784"/>
    <w:rsid w:val="004D6803"/>
    <w:rsid w:val="004E17AC"/>
    <w:rsid w:val="004E2603"/>
    <w:rsid w:val="004F11BD"/>
    <w:rsid w:val="004F2D5A"/>
    <w:rsid w:val="004F4A2A"/>
    <w:rsid w:val="004F5049"/>
    <w:rsid w:val="004F527E"/>
    <w:rsid w:val="004F654E"/>
    <w:rsid w:val="004F7CE8"/>
    <w:rsid w:val="005003DF"/>
    <w:rsid w:val="005029EA"/>
    <w:rsid w:val="00503C8F"/>
    <w:rsid w:val="00506A0B"/>
    <w:rsid w:val="00507B44"/>
    <w:rsid w:val="0051072C"/>
    <w:rsid w:val="0051271D"/>
    <w:rsid w:val="00514496"/>
    <w:rsid w:val="0051486E"/>
    <w:rsid w:val="0051701F"/>
    <w:rsid w:val="00521518"/>
    <w:rsid w:val="00522D31"/>
    <w:rsid w:val="00524944"/>
    <w:rsid w:val="00526051"/>
    <w:rsid w:val="0052679D"/>
    <w:rsid w:val="0052703C"/>
    <w:rsid w:val="00527A76"/>
    <w:rsid w:val="00532F05"/>
    <w:rsid w:val="005349F5"/>
    <w:rsid w:val="00535EE0"/>
    <w:rsid w:val="00540E73"/>
    <w:rsid w:val="00541A95"/>
    <w:rsid w:val="005435CD"/>
    <w:rsid w:val="00545981"/>
    <w:rsid w:val="00545D6E"/>
    <w:rsid w:val="00546515"/>
    <w:rsid w:val="00551E77"/>
    <w:rsid w:val="00551EEC"/>
    <w:rsid w:val="00552E9C"/>
    <w:rsid w:val="005531F0"/>
    <w:rsid w:val="005532E0"/>
    <w:rsid w:val="005537E8"/>
    <w:rsid w:val="00561B01"/>
    <w:rsid w:val="00562F66"/>
    <w:rsid w:val="00565A42"/>
    <w:rsid w:val="00565BD2"/>
    <w:rsid w:val="00574209"/>
    <w:rsid w:val="005748D1"/>
    <w:rsid w:val="0057511F"/>
    <w:rsid w:val="00575B14"/>
    <w:rsid w:val="00577039"/>
    <w:rsid w:val="00580606"/>
    <w:rsid w:val="00580AFD"/>
    <w:rsid w:val="00582B8C"/>
    <w:rsid w:val="00582C46"/>
    <w:rsid w:val="00583A9F"/>
    <w:rsid w:val="0058726A"/>
    <w:rsid w:val="005876D9"/>
    <w:rsid w:val="00587713"/>
    <w:rsid w:val="00587B9B"/>
    <w:rsid w:val="00587CE0"/>
    <w:rsid w:val="00587F84"/>
    <w:rsid w:val="00592E3D"/>
    <w:rsid w:val="0059303F"/>
    <w:rsid w:val="00593503"/>
    <w:rsid w:val="00593E45"/>
    <w:rsid w:val="00595CE9"/>
    <w:rsid w:val="005975AA"/>
    <w:rsid w:val="005A0F1B"/>
    <w:rsid w:val="005A2B57"/>
    <w:rsid w:val="005A3E13"/>
    <w:rsid w:val="005A4989"/>
    <w:rsid w:val="005A55DB"/>
    <w:rsid w:val="005A7A11"/>
    <w:rsid w:val="005B2746"/>
    <w:rsid w:val="005B2EDA"/>
    <w:rsid w:val="005B3275"/>
    <w:rsid w:val="005B34D5"/>
    <w:rsid w:val="005B3DF4"/>
    <w:rsid w:val="005B42C4"/>
    <w:rsid w:val="005B4B3C"/>
    <w:rsid w:val="005B5F51"/>
    <w:rsid w:val="005B61A6"/>
    <w:rsid w:val="005B625B"/>
    <w:rsid w:val="005C0722"/>
    <w:rsid w:val="005C1354"/>
    <w:rsid w:val="005C75E4"/>
    <w:rsid w:val="005C7723"/>
    <w:rsid w:val="005C7DA9"/>
    <w:rsid w:val="005D1AA7"/>
    <w:rsid w:val="005D3CE8"/>
    <w:rsid w:val="005D5EB3"/>
    <w:rsid w:val="005E09DF"/>
    <w:rsid w:val="005E3F4F"/>
    <w:rsid w:val="005E5998"/>
    <w:rsid w:val="005E5EB4"/>
    <w:rsid w:val="005F0120"/>
    <w:rsid w:val="005F0F75"/>
    <w:rsid w:val="005F157A"/>
    <w:rsid w:val="005F4991"/>
    <w:rsid w:val="005F5145"/>
    <w:rsid w:val="005F77D1"/>
    <w:rsid w:val="00601B01"/>
    <w:rsid w:val="00606F03"/>
    <w:rsid w:val="006070AC"/>
    <w:rsid w:val="00610D73"/>
    <w:rsid w:val="00610ECB"/>
    <w:rsid w:val="00612235"/>
    <w:rsid w:val="0061310F"/>
    <w:rsid w:val="006136BB"/>
    <w:rsid w:val="00613782"/>
    <w:rsid w:val="00613E54"/>
    <w:rsid w:val="00614915"/>
    <w:rsid w:val="0061505B"/>
    <w:rsid w:val="006156B9"/>
    <w:rsid w:val="006164F6"/>
    <w:rsid w:val="00616CF2"/>
    <w:rsid w:val="00617724"/>
    <w:rsid w:val="00620AE5"/>
    <w:rsid w:val="00624EA9"/>
    <w:rsid w:val="00626FDC"/>
    <w:rsid w:val="00631E2A"/>
    <w:rsid w:val="0063258A"/>
    <w:rsid w:val="00636818"/>
    <w:rsid w:val="00637201"/>
    <w:rsid w:val="006433D4"/>
    <w:rsid w:val="006448F2"/>
    <w:rsid w:val="00652788"/>
    <w:rsid w:val="00652A42"/>
    <w:rsid w:val="00652A94"/>
    <w:rsid w:val="00653D5E"/>
    <w:rsid w:val="00655FC4"/>
    <w:rsid w:val="00656360"/>
    <w:rsid w:val="00661512"/>
    <w:rsid w:val="0066177F"/>
    <w:rsid w:val="0066228F"/>
    <w:rsid w:val="00662848"/>
    <w:rsid w:val="006639E1"/>
    <w:rsid w:val="00664F84"/>
    <w:rsid w:val="00665E5E"/>
    <w:rsid w:val="006679ED"/>
    <w:rsid w:val="00667F36"/>
    <w:rsid w:val="00670FF5"/>
    <w:rsid w:val="00672D2A"/>
    <w:rsid w:val="0067459D"/>
    <w:rsid w:val="00675116"/>
    <w:rsid w:val="006751B2"/>
    <w:rsid w:val="0068031C"/>
    <w:rsid w:val="00681194"/>
    <w:rsid w:val="00681206"/>
    <w:rsid w:val="006814A5"/>
    <w:rsid w:val="006831CC"/>
    <w:rsid w:val="00683675"/>
    <w:rsid w:val="00684A02"/>
    <w:rsid w:val="006864CE"/>
    <w:rsid w:val="00690928"/>
    <w:rsid w:val="006918CF"/>
    <w:rsid w:val="006931D8"/>
    <w:rsid w:val="00694D7B"/>
    <w:rsid w:val="0069703E"/>
    <w:rsid w:val="006A4BDD"/>
    <w:rsid w:val="006A4C79"/>
    <w:rsid w:val="006A50B2"/>
    <w:rsid w:val="006A71C9"/>
    <w:rsid w:val="006B079A"/>
    <w:rsid w:val="006B0A75"/>
    <w:rsid w:val="006B0D5D"/>
    <w:rsid w:val="006B348E"/>
    <w:rsid w:val="006B35A4"/>
    <w:rsid w:val="006B402C"/>
    <w:rsid w:val="006B65C6"/>
    <w:rsid w:val="006C0544"/>
    <w:rsid w:val="006C1A75"/>
    <w:rsid w:val="006C2A11"/>
    <w:rsid w:val="006C43C9"/>
    <w:rsid w:val="006C46D2"/>
    <w:rsid w:val="006C57EB"/>
    <w:rsid w:val="006C74DB"/>
    <w:rsid w:val="006C7791"/>
    <w:rsid w:val="006D057C"/>
    <w:rsid w:val="006D110D"/>
    <w:rsid w:val="006D3666"/>
    <w:rsid w:val="006D39B7"/>
    <w:rsid w:val="006D55BA"/>
    <w:rsid w:val="006D56B9"/>
    <w:rsid w:val="006D79F7"/>
    <w:rsid w:val="006E03AF"/>
    <w:rsid w:val="006E0D90"/>
    <w:rsid w:val="006E19DA"/>
    <w:rsid w:val="006E3041"/>
    <w:rsid w:val="006E5CA7"/>
    <w:rsid w:val="006F1A07"/>
    <w:rsid w:val="006F1A56"/>
    <w:rsid w:val="006F3D11"/>
    <w:rsid w:val="006F4109"/>
    <w:rsid w:val="006F4553"/>
    <w:rsid w:val="006F45BC"/>
    <w:rsid w:val="006F4AC6"/>
    <w:rsid w:val="006F51F8"/>
    <w:rsid w:val="006F7E6D"/>
    <w:rsid w:val="0070034B"/>
    <w:rsid w:val="007004C3"/>
    <w:rsid w:val="007016BB"/>
    <w:rsid w:val="0070253B"/>
    <w:rsid w:val="00702D88"/>
    <w:rsid w:val="00703EAE"/>
    <w:rsid w:val="00705DA3"/>
    <w:rsid w:val="00706522"/>
    <w:rsid w:val="00707FE4"/>
    <w:rsid w:val="00710D67"/>
    <w:rsid w:val="007111E7"/>
    <w:rsid w:val="007114D8"/>
    <w:rsid w:val="0071184B"/>
    <w:rsid w:val="00711944"/>
    <w:rsid w:val="00714558"/>
    <w:rsid w:val="0071492A"/>
    <w:rsid w:val="00716F93"/>
    <w:rsid w:val="007206BA"/>
    <w:rsid w:val="0072097B"/>
    <w:rsid w:val="00720997"/>
    <w:rsid w:val="00720E5D"/>
    <w:rsid w:val="007220E1"/>
    <w:rsid w:val="00722623"/>
    <w:rsid w:val="0072308C"/>
    <w:rsid w:val="0072356C"/>
    <w:rsid w:val="00723FD4"/>
    <w:rsid w:val="00724EDD"/>
    <w:rsid w:val="00727770"/>
    <w:rsid w:val="00730933"/>
    <w:rsid w:val="00731A7B"/>
    <w:rsid w:val="00732019"/>
    <w:rsid w:val="007321E7"/>
    <w:rsid w:val="00733740"/>
    <w:rsid w:val="00734E15"/>
    <w:rsid w:val="00735798"/>
    <w:rsid w:val="00737195"/>
    <w:rsid w:val="00737A9F"/>
    <w:rsid w:val="00737AA9"/>
    <w:rsid w:val="00740623"/>
    <w:rsid w:val="00742330"/>
    <w:rsid w:val="00743A20"/>
    <w:rsid w:val="0074462E"/>
    <w:rsid w:val="00750B98"/>
    <w:rsid w:val="00751374"/>
    <w:rsid w:val="00751B48"/>
    <w:rsid w:val="00752089"/>
    <w:rsid w:val="00752DA8"/>
    <w:rsid w:val="00754DC1"/>
    <w:rsid w:val="00756152"/>
    <w:rsid w:val="00756FE9"/>
    <w:rsid w:val="0075797A"/>
    <w:rsid w:val="0076036C"/>
    <w:rsid w:val="007619EA"/>
    <w:rsid w:val="00761FB1"/>
    <w:rsid w:val="007621F0"/>
    <w:rsid w:val="007623C4"/>
    <w:rsid w:val="00762F10"/>
    <w:rsid w:val="007647EB"/>
    <w:rsid w:val="007652E7"/>
    <w:rsid w:val="0076554D"/>
    <w:rsid w:val="00772A11"/>
    <w:rsid w:val="0077341A"/>
    <w:rsid w:val="00773A34"/>
    <w:rsid w:val="00774085"/>
    <w:rsid w:val="00776480"/>
    <w:rsid w:val="007773E9"/>
    <w:rsid w:val="00783814"/>
    <w:rsid w:val="0078472D"/>
    <w:rsid w:val="00785D9D"/>
    <w:rsid w:val="00797EB0"/>
    <w:rsid w:val="007A232F"/>
    <w:rsid w:val="007A3D6B"/>
    <w:rsid w:val="007A65A1"/>
    <w:rsid w:val="007B0E3F"/>
    <w:rsid w:val="007C5E15"/>
    <w:rsid w:val="007C6411"/>
    <w:rsid w:val="007D45DE"/>
    <w:rsid w:val="007E0C8C"/>
    <w:rsid w:val="007E15B8"/>
    <w:rsid w:val="007E17F2"/>
    <w:rsid w:val="007E3BBD"/>
    <w:rsid w:val="007E3D2B"/>
    <w:rsid w:val="007F0009"/>
    <w:rsid w:val="007F5C48"/>
    <w:rsid w:val="00803FA0"/>
    <w:rsid w:val="00804670"/>
    <w:rsid w:val="00807DE3"/>
    <w:rsid w:val="0081254F"/>
    <w:rsid w:val="008129E9"/>
    <w:rsid w:val="00813E7E"/>
    <w:rsid w:val="008205F1"/>
    <w:rsid w:val="0082124B"/>
    <w:rsid w:val="0082175F"/>
    <w:rsid w:val="008246E6"/>
    <w:rsid w:val="00824CAD"/>
    <w:rsid w:val="008259AD"/>
    <w:rsid w:val="0083017D"/>
    <w:rsid w:val="00832832"/>
    <w:rsid w:val="00833428"/>
    <w:rsid w:val="0083476B"/>
    <w:rsid w:val="00834E5A"/>
    <w:rsid w:val="00835722"/>
    <w:rsid w:val="00836972"/>
    <w:rsid w:val="00836C54"/>
    <w:rsid w:val="00836D37"/>
    <w:rsid w:val="00837FC5"/>
    <w:rsid w:val="00842D67"/>
    <w:rsid w:val="0084319A"/>
    <w:rsid w:val="0084431D"/>
    <w:rsid w:val="008469A7"/>
    <w:rsid w:val="00846D40"/>
    <w:rsid w:val="00850270"/>
    <w:rsid w:val="008511FA"/>
    <w:rsid w:val="0085178C"/>
    <w:rsid w:val="00851EC2"/>
    <w:rsid w:val="00855967"/>
    <w:rsid w:val="008567E9"/>
    <w:rsid w:val="00857050"/>
    <w:rsid w:val="0085751D"/>
    <w:rsid w:val="00857CAD"/>
    <w:rsid w:val="00860088"/>
    <w:rsid w:val="00861F2E"/>
    <w:rsid w:val="00862679"/>
    <w:rsid w:val="00865DD1"/>
    <w:rsid w:val="008675A0"/>
    <w:rsid w:val="00871984"/>
    <w:rsid w:val="00872B26"/>
    <w:rsid w:val="008741DC"/>
    <w:rsid w:val="00874282"/>
    <w:rsid w:val="008747D5"/>
    <w:rsid w:val="00875120"/>
    <w:rsid w:val="00875B2F"/>
    <w:rsid w:val="008761F0"/>
    <w:rsid w:val="0087670C"/>
    <w:rsid w:val="00880672"/>
    <w:rsid w:val="00882453"/>
    <w:rsid w:val="0088759F"/>
    <w:rsid w:val="0089056D"/>
    <w:rsid w:val="0089193D"/>
    <w:rsid w:val="00891C91"/>
    <w:rsid w:val="008920A0"/>
    <w:rsid w:val="008966D9"/>
    <w:rsid w:val="00896A79"/>
    <w:rsid w:val="00897613"/>
    <w:rsid w:val="00897AB4"/>
    <w:rsid w:val="008A2539"/>
    <w:rsid w:val="008A4920"/>
    <w:rsid w:val="008B029D"/>
    <w:rsid w:val="008B082F"/>
    <w:rsid w:val="008B10E2"/>
    <w:rsid w:val="008B1F78"/>
    <w:rsid w:val="008C121C"/>
    <w:rsid w:val="008C2D92"/>
    <w:rsid w:val="008C4A5C"/>
    <w:rsid w:val="008C64DA"/>
    <w:rsid w:val="008C72AA"/>
    <w:rsid w:val="008D1507"/>
    <w:rsid w:val="008D216B"/>
    <w:rsid w:val="008D499F"/>
    <w:rsid w:val="008D6938"/>
    <w:rsid w:val="008E17A7"/>
    <w:rsid w:val="008E3499"/>
    <w:rsid w:val="008E4627"/>
    <w:rsid w:val="008E5382"/>
    <w:rsid w:val="008E6DA2"/>
    <w:rsid w:val="008E75C3"/>
    <w:rsid w:val="008E7896"/>
    <w:rsid w:val="008E7DC2"/>
    <w:rsid w:val="008F07C9"/>
    <w:rsid w:val="008F16D5"/>
    <w:rsid w:val="008F202C"/>
    <w:rsid w:val="008F25B9"/>
    <w:rsid w:val="008F3349"/>
    <w:rsid w:val="008F5399"/>
    <w:rsid w:val="008F6CC6"/>
    <w:rsid w:val="008F77CC"/>
    <w:rsid w:val="00900FDD"/>
    <w:rsid w:val="009019F9"/>
    <w:rsid w:val="00904A1C"/>
    <w:rsid w:val="00910726"/>
    <w:rsid w:val="00916D91"/>
    <w:rsid w:val="009204CC"/>
    <w:rsid w:val="0092148A"/>
    <w:rsid w:val="00921C28"/>
    <w:rsid w:val="00922062"/>
    <w:rsid w:val="009231A7"/>
    <w:rsid w:val="009240EC"/>
    <w:rsid w:val="0092756F"/>
    <w:rsid w:val="00930138"/>
    <w:rsid w:val="00930281"/>
    <w:rsid w:val="009314BE"/>
    <w:rsid w:val="00932285"/>
    <w:rsid w:val="00934EBC"/>
    <w:rsid w:val="009374A4"/>
    <w:rsid w:val="00937936"/>
    <w:rsid w:val="009407ED"/>
    <w:rsid w:val="00942048"/>
    <w:rsid w:val="00943D34"/>
    <w:rsid w:val="00947E9A"/>
    <w:rsid w:val="00951AD9"/>
    <w:rsid w:val="00952A4A"/>
    <w:rsid w:val="00955308"/>
    <w:rsid w:val="009555D9"/>
    <w:rsid w:val="009556AB"/>
    <w:rsid w:val="00955889"/>
    <w:rsid w:val="00957D18"/>
    <w:rsid w:val="00960E6B"/>
    <w:rsid w:val="00962241"/>
    <w:rsid w:val="009624EB"/>
    <w:rsid w:val="0096500C"/>
    <w:rsid w:val="009658DB"/>
    <w:rsid w:val="009659BE"/>
    <w:rsid w:val="00966D6E"/>
    <w:rsid w:val="0097636F"/>
    <w:rsid w:val="00976881"/>
    <w:rsid w:val="0097705D"/>
    <w:rsid w:val="00977FEF"/>
    <w:rsid w:val="009812E9"/>
    <w:rsid w:val="0099273B"/>
    <w:rsid w:val="009938F0"/>
    <w:rsid w:val="009A0F5D"/>
    <w:rsid w:val="009A3404"/>
    <w:rsid w:val="009A4078"/>
    <w:rsid w:val="009B028F"/>
    <w:rsid w:val="009B0D11"/>
    <w:rsid w:val="009B2FE7"/>
    <w:rsid w:val="009B3ABF"/>
    <w:rsid w:val="009B4F91"/>
    <w:rsid w:val="009B5CC8"/>
    <w:rsid w:val="009B660C"/>
    <w:rsid w:val="009C0793"/>
    <w:rsid w:val="009C08FF"/>
    <w:rsid w:val="009C0A61"/>
    <w:rsid w:val="009C1B16"/>
    <w:rsid w:val="009C1F34"/>
    <w:rsid w:val="009C3992"/>
    <w:rsid w:val="009C4090"/>
    <w:rsid w:val="009C4916"/>
    <w:rsid w:val="009C574B"/>
    <w:rsid w:val="009C742E"/>
    <w:rsid w:val="009C7DCC"/>
    <w:rsid w:val="009D3289"/>
    <w:rsid w:val="009D37D9"/>
    <w:rsid w:val="009D3CAE"/>
    <w:rsid w:val="009D3CC1"/>
    <w:rsid w:val="009D64E6"/>
    <w:rsid w:val="009D7332"/>
    <w:rsid w:val="009D7CC4"/>
    <w:rsid w:val="009E0B7C"/>
    <w:rsid w:val="009E2A4F"/>
    <w:rsid w:val="009E4A40"/>
    <w:rsid w:val="009E4D81"/>
    <w:rsid w:val="009E5229"/>
    <w:rsid w:val="009E705A"/>
    <w:rsid w:val="009E716A"/>
    <w:rsid w:val="009F0970"/>
    <w:rsid w:val="009F13ED"/>
    <w:rsid w:val="009F20D4"/>
    <w:rsid w:val="009F374C"/>
    <w:rsid w:val="009F5B73"/>
    <w:rsid w:val="009F7024"/>
    <w:rsid w:val="009F751C"/>
    <w:rsid w:val="009F7C70"/>
    <w:rsid w:val="00A004F0"/>
    <w:rsid w:val="00A009E9"/>
    <w:rsid w:val="00A00A16"/>
    <w:rsid w:val="00A00B52"/>
    <w:rsid w:val="00A04225"/>
    <w:rsid w:val="00A047C7"/>
    <w:rsid w:val="00A058A5"/>
    <w:rsid w:val="00A05EA3"/>
    <w:rsid w:val="00A06016"/>
    <w:rsid w:val="00A0628C"/>
    <w:rsid w:val="00A06817"/>
    <w:rsid w:val="00A078B4"/>
    <w:rsid w:val="00A07C2C"/>
    <w:rsid w:val="00A114BB"/>
    <w:rsid w:val="00A1257A"/>
    <w:rsid w:val="00A2011D"/>
    <w:rsid w:val="00A20141"/>
    <w:rsid w:val="00A23766"/>
    <w:rsid w:val="00A25A79"/>
    <w:rsid w:val="00A27762"/>
    <w:rsid w:val="00A31CB8"/>
    <w:rsid w:val="00A323DD"/>
    <w:rsid w:val="00A32FBF"/>
    <w:rsid w:val="00A34E8B"/>
    <w:rsid w:val="00A35A01"/>
    <w:rsid w:val="00A43021"/>
    <w:rsid w:val="00A4386C"/>
    <w:rsid w:val="00A44BC9"/>
    <w:rsid w:val="00A465FF"/>
    <w:rsid w:val="00A521FB"/>
    <w:rsid w:val="00A5640B"/>
    <w:rsid w:val="00A56DF1"/>
    <w:rsid w:val="00A5704A"/>
    <w:rsid w:val="00A57470"/>
    <w:rsid w:val="00A6067A"/>
    <w:rsid w:val="00A616BB"/>
    <w:rsid w:val="00A6256B"/>
    <w:rsid w:val="00A63A51"/>
    <w:rsid w:val="00A6418C"/>
    <w:rsid w:val="00A667AD"/>
    <w:rsid w:val="00A67B89"/>
    <w:rsid w:val="00A70057"/>
    <w:rsid w:val="00A70401"/>
    <w:rsid w:val="00A707BD"/>
    <w:rsid w:val="00A70FEA"/>
    <w:rsid w:val="00A71ACD"/>
    <w:rsid w:val="00A73BF9"/>
    <w:rsid w:val="00A75885"/>
    <w:rsid w:val="00A76063"/>
    <w:rsid w:val="00A76679"/>
    <w:rsid w:val="00A80E0C"/>
    <w:rsid w:val="00A817A2"/>
    <w:rsid w:val="00A83680"/>
    <w:rsid w:val="00A84E32"/>
    <w:rsid w:val="00A857FE"/>
    <w:rsid w:val="00A919CA"/>
    <w:rsid w:val="00A921A6"/>
    <w:rsid w:val="00A929C6"/>
    <w:rsid w:val="00A9516A"/>
    <w:rsid w:val="00A95413"/>
    <w:rsid w:val="00A960C7"/>
    <w:rsid w:val="00A9615E"/>
    <w:rsid w:val="00AA1447"/>
    <w:rsid w:val="00AA2383"/>
    <w:rsid w:val="00AA2DBF"/>
    <w:rsid w:val="00AA36DD"/>
    <w:rsid w:val="00AA3F34"/>
    <w:rsid w:val="00AA6518"/>
    <w:rsid w:val="00AA7397"/>
    <w:rsid w:val="00AB48A5"/>
    <w:rsid w:val="00AB48B1"/>
    <w:rsid w:val="00AB4CFF"/>
    <w:rsid w:val="00AB5ED0"/>
    <w:rsid w:val="00AB61B6"/>
    <w:rsid w:val="00AC29C7"/>
    <w:rsid w:val="00AC2F66"/>
    <w:rsid w:val="00AC398C"/>
    <w:rsid w:val="00AC3C81"/>
    <w:rsid w:val="00AC6970"/>
    <w:rsid w:val="00AD0118"/>
    <w:rsid w:val="00AD0217"/>
    <w:rsid w:val="00AD2002"/>
    <w:rsid w:val="00AD2055"/>
    <w:rsid w:val="00AD7391"/>
    <w:rsid w:val="00AD791C"/>
    <w:rsid w:val="00AD798E"/>
    <w:rsid w:val="00AE0FB0"/>
    <w:rsid w:val="00AE1C0E"/>
    <w:rsid w:val="00AE2831"/>
    <w:rsid w:val="00AE42AF"/>
    <w:rsid w:val="00AE4D9D"/>
    <w:rsid w:val="00AE58ED"/>
    <w:rsid w:val="00AF1EA0"/>
    <w:rsid w:val="00AF39FD"/>
    <w:rsid w:val="00AF4E58"/>
    <w:rsid w:val="00AF500E"/>
    <w:rsid w:val="00AF5545"/>
    <w:rsid w:val="00AF607D"/>
    <w:rsid w:val="00AF6E54"/>
    <w:rsid w:val="00AF7B65"/>
    <w:rsid w:val="00B00094"/>
    <w:rsid w:val="00B01AB2"/>
    <w:rsid w:val="00B01B32"/>
    <w:rsid w:val="00B05BA5"/>
    <w:rsid w:val="00B07281"/>
    <w:rsid w:val="00B10703"/>
    <w:rsid w:val="00B10CD5"/>
    <w:rsid w:val="00B13EEA"/>
    <w:rsid w:val="00B2095E"/>
    <w:rsid w:val="00B21123"/>
    <w:rsid w:val="00B22838"/>
    <w:rsid w:val="00B25CCB"/>
    <w:rsid w:val="00B311B8"/>
    <w:rsid w:val="00B3196B"/>
    <w:rsid w:val="00B32687"/>
    <w:rsid w:val="00B32FBD"/>
    <w:rsid w:val="00B37129"/>
    <w:rsid w:val="00B41ADD"/>
    <w:rsid w:val="00B42062"/>
    <w:rsid w:val="00B421B5"/>
    <w:rsid w:val="00B424D3"/>
    <w:rsid w:val="00B45712"/>
    <w:rsid w:val="00B45FE5"/>
    <w:rsid w:val="00B464C1"/>
    <w:rsid w:val="00B51746"/>
    <w:rsid w:val="00B52507"/>
    <w:rsid w:val="00B5458C"/>
    <w:rsid w:val="00B55DB0"/>
    <w:rsid w:val="00B56686"/>
    <w:rsid w:val="00B56806"/>
    <w:rsid w:val="00B5771D"/>
    <w:rsid w:val="00B60B17"/>
    <w:rsid w:val="00B60FDC"/>
    <w:rsid w:val="00B6315E"/>
    <w:rsid w:val="00B64456"/>
    <w:rsid w:val="00B65585"/>
    <w:rsid w:val="00B66A22"/>
    <w:rsid w:val="00B67155"/>
    <w:rsid w:val="00B67CEA"/>
    <w:rsid w:val="00B70C15"/>
    <w:rsid w:val="00B72B35"/>
    <w:rsid w:val="00B73467"/>
    <w:rsid w:val="00B743BF"/>
    <w:rsid w:val="00B758C0"/>
    <w:rsid w:val="00B76A68"/>
    <w:rsid w:val="00B7741C"/>
    <w:rsid w:val="00B778BA"/>
    <w:rsid w:val="00B810A4"/>
    <w:rsid w:val="00B821CA"/>
    <w:rsid w:val="00B82702"/>
    <w:rsid w:val="00B83945"/>
    <w:rsid w:val="00B847E3"/>
    <w:rsid w:val="00B853F0"/>
    <w:rsid w:val="00B86BD8"/>
    <w:rsid w:val="00B91A71"/>
    <w:rsid w:val="00B94821"/>
    <w:rsid w:val="00B94873"/>
    <w:rsid w:val="00B9761D"/>
    <w:rsid w:val="00BA0727"/>
    <w:rsid w:val="00BA1F5A"/>
    <w:rsid w:val="00BA2152"/>
    <w:rsid w:val="00BA33E8"/>
    <w:rsid w:val="00BA4896"/>
    <w:rsid w:val="00BA4EE2"/>
    <w:rsid w:val="00BA53BB"/>
    <w:rsid w:val="00BB0CFB"/>
    <w:rsid w:val="00BB195E"/>
    <w:rsid w:val="00BB5391"/>
    <w:rsid w:val="00BB5680"/>
    <w:rsid w:val="00BC0701"/>
    <w:rsid w:val="00BC108D"/>
    <w:rsid w:val="00BC541A"/>
    <w:rsid w:val="00BC6030"/>
    <w:rsid w:val="00BC7007"/>
    <w:rsid w:val="00BD0FD2"/>
    <w:rsid w:val="00BD12CD"/>
    <w:rsid w:val="00BD3D5D"/>
    <w:rsid w:val="00BD5BDC"/>
    <w:rsid w:val="00BD758C"/>
    <w:rsid w:val="00BD7AC9"/>
    <w:rsid w:val="00BE0BCE"/>
    <w:rsid w:val="00BE3E14"/>
    <w:rsid w:val="00BE5A61"/>
    <w:rsid w:val="00BE6657"/>
    <w:rsid w:val="00BE77BA"/>
    <w:rsid w:val="00BF1AD6"/>
    <w:rsid w:val="00BF26B8"/>
    <w:rsid w:val="00BF2736"/>
    <w:rsid w:val="00BF7101"/>
    <w:rsid w:val="00C00448"/>
    <w:rsid w:val="00C00E23"/>
    <w:rsid w:val="00C014A3"/>
    <w:rsid w:val="00C01B28"/>
    <w:rsid w:val="00C03C6E"/>
    <w:rsid w:val="00C06541"/>
    <w:rsid w:val="00C124FF"/>
    <w:rsid w:val="00C1594C"/>
    <w:rsid w:val="00C169D1"/>
    <w:rsid w:val="00C1788C"/>
    <w:rsid w:val="00C201E7"/>
    <w:rsid w:val="00C2284A"/>
    <w:rsid w:val="00C2380C"/>
    <w:rsid w:val="00C244E6"/>
    <w:rsid w:val="00C26C2C"/>
    <w:rsid w:val="00C32B5F"/>
    <w:rsid w:val="00C3487C"/>
    <w:rsid w:val="00C4236D"/>
    <w:rsid w:val="00C43064"/>
    <w:rsid w:val="00C436F2"/>
    <w:rsid w:val="00C43B68"/>
    <w:rsid w:val="00C46813"/>
    <w:rsid w:val="00C52348"/>
    <w:rsid w:val="00C5317A"/>
    <w:rsid w:val="00C570F5"/>
    <w:rsid w:val="00C574BC"/>
    <w:rsid w:val="00C608FE"/>
    <w:rsid w:val="00C61CC3"/>
    <w:rsid w:val="00C6411E"/>
    <w:rsid w:val="00C644F0"/>
    <w:rsid w:val="00C672D7"/>
    <w:rsid w:val="00C70017"/>
    <w:rsid w:val="00C72160"/>
    <w:rsid w:val="00C73B3D"/>
    <w:rsid w:val="00C7444C"/>
    <w:rsid w:val="00C77FCA"/>
    <w:rsid w:val="00C81BC7"/>
    <w:rsid w:val="00C82FFA"/>
    <w:rsid w:val="00C83BA7"/>
    <w:rsid w:val="00C83DC7"/>
    <w:rsid w:val="00C84F56"/>
    <w:rsid w:val="00C8530A"/>
    <w:rsid w:val="00C85797"/>
    <w:rsid w:val="00C86528"/>
    <w:rsid w:val="00C87974"/>
    <w:rsid w:val="00C908EB"/>
    <w:rsid w:val="00C9189B"/>
    <w:rsid w:val="00C93840"/>
    <w:rsid w:val="00CA1042"/>
    <w:rsid w:val="00CA11FA"/>
    <w:rsid w:val="00CA1790"/>
    <w:rsid w:val="00CA27FA"/>
    <w:rsid w:val="00CA2B59"/>
    <w:rsid w:val="00CA6A44"/>
    <w:rsid w:val="00CA6B67"/>
    <w:rsid w:val="00CB21F8"/>
    <w:rsid w:val="00CB6B70"/>
    <w:rsid w:val="00CC072F"/>
    <w:rsid w:val="00CC15EE"/>
    <w:rsid w:val="00CC3667"/>
    <w:rsid w:val="00CC3D00"/>
    <w:rsid w:val="00CC4A98"/>
    <w:rsid w:val="00CC50E3"/>
    <w:rsid w:val="00CC5D12"/>
    <w:rsid w:val="00CC5D4F"/>
    <w:rsid w:val="00CD0187"/>
    <w:rsid w:val="00CD0360"/>
    <w:rsid w:val="00CD0814"/>
    <w:rsid w:val="00CD1630"/>
    <w:rsid w:val="00CD277B"/>
    <w:rsid w:val="00CD3BEB"/>
    <w:rsid w:val="00CD4183"/>
    <w:rsid w:val="00CD7200"/>
    <w:rsid w:val="00CD73EE"/>
    <w:rsid w:val="00CE09A7"/>
    <w:rsid w:val="00CE118B"/>
    <w:rsid w:val="00CE2526"/>
    <w:rsid w:val="00CE3175"/>
    <w:rsid w:val="00CE3229"/>
    <w:rsid w:val="00CE37FA"/>
    <w:rsid w:val="00CE3861"/>
    <w:rsid w:val="00CE3A0E"/>
    <w:rsid w:val="00CF15D5"/>
    <w:rsid w:val="00CF279A"/>
    <w:rsid w:val="00CF27AD"/>
    <w:rsid w:val="00CF2E91"/>
    <w:rsid w:val="00D00215"/>
    <w:rsid w:val="00D0029B"/>
    <w:rsid w:val="00D015A0"/>
    <w:rsid w:val="00D019BF"/>
    <w:rsid w:val="00D02994"/>
    <w:rsid w:val="00D0396A"/>
    <w:rsid w:val="00D05FF2"/>
    <w:rsid w:val="00D117FE"/>
    <w:rsid w:val="00D11D2E"/>
    <w:rsid w:val="00D13D73"/>
    <w:rsid w:val="00D16622"/>
    <w:rsid w:val="00D21CEF"/>
    <w:rsid w:val="00D21F3F"/>
    <w:rsid w:val="00D243E7"/>
    <w:rsid w:val="00D243F4"/>
    <w:rsid w:val="00D2545F"/>
    <w:rsid w:val="00D278D2"/>
    <w:rsid w:val="00D27FF3"/>
    <w:rsid w:val="00D31998"/>
    <w:rsid w:val="00D346C6"/>
    <w:rsid w:val="00D3584A"/>
    <w:rsid w:val="00D4012C"/>
    <w:rsid w:val="00D41406"/>
    <w:rsid w:val="00D422B3"/>
    <w:rsid w:val="00D43A86"/>
    <w:rsid w:val="00D43DE3"/>
    <w:rsid w:val="00D4796D"/>
    <w:rsid w:val="00D47AF9"/>
    <w:rsid w:val="00D50772"/>
    <w:rsid w:val="00D52DEB"/>
    <w:rsid w:val="00D55008"/>
    <w:rsid w:val="00D5572E"/>
    <w:rsid w:val="00D6026F"/>
    <w:rsid w:val="00D60BF7"/>
    <w:rsid w:val="00D6345D"/>
    <w:rsid w:val="00D63738"/>
    <w:rsid w:val="00D64812"/>
    <w:rsid w:val="00D65559"/>
    <w:rsid w:val="00D66B45"/>
    <w:rsid w:val="00D72027"/>
    <w:rsid w:val="00D72C00"/>
    <w:rsid w:val="00D73326"/>
    <w:rsid w:val="00D7553C"/>
    <w:rsid w:val="00D757FD"/>
    <w:rsid w:val="00D8086F"/>
    <w:rsid w:val="00D811B4"/>
    <w:rsid w:val="00D86D3E"/>
    <w:rsid w:val="00D87D96"/>
    <w:rsid w:val="00D90917"/>
    <w:rsid w:val="00D92D15"/>
    <w:rsid w:val="00D951A0"/>
    <w:rsid w:val="00D969BB"/>
    <w:rsid w:val="00D97613"/>
    <w:rsid w:val="00DA02FB"/>
    <w:rsid w:val="00DA22EE"/>
    <w:rsid w:val="00DA242F"/>
    <w:rsid w:val="00DA3428"/>
    <w:rsid w:val="00DA6009"/>
    <w:rsid w:val="00DA6745"/>
    <w:rsid w:val="00DA6921"/>
    <w:rsid w:val="00DA7E5B"/>
    <w:rsid w:val="00DB0199"/>
    <w:rsid w:val="00DB0F54"/>
    <w:rsid w:val="00DB1642"/>
    <w:rsid w:val="00DB1BFF"/>
    <w:rsid w:val="00DB3B93"/>
    <w:rsid w:val="00DB57C8"/>
    <w:rsid w:val="00DB5A5A"/>
    <w:rsid w:val="00DB61BB"/>
    <w:rsid w:val="00DB630E"/>
    <w:rsid w:val="00DB6799"/>
    <w:rsid w:val="00DB6F3E"/>
    <w:rsid w:val="00DB7059"/>
    <w:rsid w:val="00DB7712"/>
    <w:rsid w:val="00DC0116"/>
    <w:rsid w:val="00DC1397"/>
    <w:rsid w:val="00DC15ED"/>
    <w:rsid w:val="00DC3D8F"/>
    <w:rsid w:val="00DC5AC4"/>
    <w:rsid w:val="00DC74CA"/>
    <w:rsid w:val="00DC75E5"/>
    <w:rsid w:val="00DD52E4"/>
    <w:rsid w:val="00DD53F8"/>
    <w:rsid w:val="00DE0DC6"/>
    <w:rsid w:val="00DE152E"/>
    <w:rsid w:val="00DE2B76"/>
    <w:rsid w:val="00DE3A9E"/>
    <w:rsid w:val="00DE54FD"/>
    <w:rsid w:val="00DE5958"/>
    <w:rsid w:val="00DE6054"/>
    <w:rsid w:val="00DF1B5D"/>
    <w:rsid w:val="00DF4541"/>
    <w:rsid w:val="00DF79F7"/>
    <w:rsid w:val="00DF7B47"/>
    <w:rsid w:val="00DF7DC5"/>
    <w:rsid w:val="00E000B7"/>
    <w:rsid w:val="00E0205D"/>
    <w:rsid w:val="00E0330B"/>
    <w:rsid w:val="00E04154"/>
    <w:rsid w:val="00E05943"/>
    <w:rsid w:val="00E0610F"/>
    <w:rsid w:val="00E06B6F"/>
    <w:rsid w:val="00E112CF"/>
    <w:rsid w:val="00E11D55"/>
    <w:rsid w:val="00E137B1"/>
    <w:rsid w:val="00E15212"/>
    <w:rsid w:val="00E15542"/>
    <w:rsid w:val="00E16594"/>
    <w:rsid w:val="00E16A31"/>
    <w:rsid w:val="00E17799"/>
    <w:rsid w:val="00E17878"/>
    <w:rsid w:val="00E212D7"/>
    <w:rsid w:val="00E21A91"/>
    <w:rsid w:val="00E21EBA"/>
    <w:rsid w:val="00E2285A"/>
    <w:rsid w:val="00E24D62"/>
    <w:rsid w:val="00E25A3C"/>
    <w:rsid w:val="00E26ADD"/>
    <w:rsid w:val="00E30BE0"/>
    <w:rsid w:val="00E31107"/>
    <w:rsid w:val="00E313CB"/>
    <w:rsid w:val="00E3187E"/>
    <w:rsid w:val="00E327B6"/>
    <w:rsid w:val="00E32F9C"/>
    <w:rsid w:val="00E33CF5"/>
    <w:rsid w:val="00E358EC"/>
    <w:rsid w:val="00E35E50"/>
    <w:rsid w:val="00E40E52"/>
    <w:rsid w:val="00E40EB1"/>
    <w:rsid w:val="00E41B12"/>
    <w:rsid w:val="00E428C0"/>
    <w:rsid w:val="00E44333"/>
    <w:rsid w:val="00E447E6"/>
    <w:rsid w:val="00E44C99"/>
    <w:rsid w:val="00E452FA"/>
    <w:rsid w:val="00E472C9"/>
    <w:rsid w:val="00E4765F"/>
    <w:rsid w:val="00E503D3"/>
    <w:rsid w:val="00E51811"/>
    <w:rsid w:val="00E51F80"/>
    <w:rsid w:val="00E57803"/>
    <w:rsid w:val="00E57823"/>
    <w:rsid w:val="00E60040"/>
    <w:rsid w:val="00E60A50"/>
    <w:rsid w:val="00E61680"/>
    <w:rsid w:val="00E637AB"/>
    <w:rsid w:val="00E63D53"/>
    <w:rsid w:val="00E658BF"/>
    <w:rsid w:val="00E7072D"/>
    <w:rsid w:val="00E71F9B"/>
    <w:rsid w:val="00E74529"/>
    <w:rsid w:val="00E8007C"/>
    <w:rsid w:val="00E80728"/>
    <w:rsid w:val="00E84EF4"/>
    <w:rsid w:val="00E8554B"/>
    <w:rsid w:val="00E903CD"/>
    <w:rsid w:val="00E96EF8"/>
    <w:rsid w:val="00EA0585"/>
    <w:rsid w:val="00EA101A"/>
    <w:rsid w:val="00EA233E"/>
    <w:rsid w:val="00EA35FB"/>
    <w:rsid w:val="00EA65F6"/>
    <w:rsid w:val="00EB02D2"/>
    <w:rsid w:val="00EB303E"/>
    <w:rsid w:val="00EB3224"/>
    <w:rsid w:val="00EB3716"/>
    <w:rsid w:val="00EB583A"/>
    <w:rsid w:val="00EB5F1E"/>
    <w:rsid w:val="00EC098E"/>
    <w:rsid w:val="00EC17F9"/>
    <w:rsid w:val="00EC2495"/>
    <w:rsid w:val="00EC2EA0"/>
    <w:rsid w:val="00EC32E5"/>
    <w:rsid w:val="00EC6994"/>
    <w:rsid w:val="00EC7CD2"/>
    <w:rsid w:val="00ED316A"/>
    <w:rsid w:val="00ED3D1B"/>
    <w:rsid w:val="00ED3E9C"/>
    <w:rsid w:val="00ED5172"/>
    <w:rsid w:val="00ED6C06"/>
    <w:rsid w:val="00EE0F0E"/>
    <w:rsid w:val="00EE2D0A"/>
    <w:rsid w:val="00EE3ABE"/>
    <w:rsid w:val="00EE4640"/>
    <w:rsid w:val="00EF2DC4"/>
    <w:rsid w:val="00EF3EFD"/>
    <w:rsid w:val="00EF4E2F"/>
    <w:rsid w:val="00F01D4C"/>
    <w:rsid w:val="00F02B0A"/>
    <w:rsid w:val="00F07151"/>
    <w:rsid w:val="00F07618"/>
    <w:rsid w:val="00F112EA"/>
    <w:rsid w:val="00F11DB1"/>
    <w:rsid w:val="00F12ECC"/>
    <w:rsid w:val="00F14719"/>
    <w:rsid w:val="00F16D91"/>
    <w:rsid w:val="00F231AF"/>
    <w:rsid w:val="00F24CF0"/>
    <w:rsid w:val="00F25754"/>
    <w:rsid w:val="00F25AF2"/>
    <w:rsid w:val="00F30652"/>
    <w:rsid w:val="00F30815"/>
    <w:rsid w:val="00F31E2A"/>
    <w:rsid w:val="00F32855"/>
    <w:rsid w:val="00F3649D"/>
    <w:rsid w:val="00F412B9"/>
    <w:rsid w:val="00F439F0"/>
    <w:rsid w:val="00F43C54"/>
    <w:rsid w:val="00F44BA6"/>
    <w:rsid w:val="00F45103"/>
    <w:rsid w:val="00F4590A"/>
    <w:rsid w:val="00F46B3E"/>
    <w:rsid w:val="00F52076"/>
    <w:rsid w:val="00F5297D"/>
    <w:rsid w:val="00F5408F"/>
    <w:rsid w:val="00F5447D"/>
    <w:rsid w:val="00F606E0"/>
    <w:rsid w:val="00F60734"/>
    <w:rsid w:val="00F64D58"/>
    <w:rsid w:val="00F7052F"/>
    <w:rsid w:val="00F70B6F"/>
    <w:rsid w:val="00F71359"/>
    <w:rsid w:val="00F716D3"/>
    <w:rsid w:val="00F72490"/>
    <w:rsid w:val="00F7329C"/>
    <w:rsid w:val="00F73CED"/>
    <w:rsid w:val="00F7468E"/>
    <w:rsid w:val="00F74F6C"/>
    <w:rsid w:val="00F81504"/>
    <w:rsid w:val="00F8285F"/>
    <w:rsid w:val="00F85505"/>
    <w:rsid w:val="00F87C7C"/>
    <w:rsid w:val="00F91B3F"/>
    <w:rsid w:val="00F9369C"/>
    <w:rsid w:val="00F97EA3"/>
    <w:rsid w:val="00FA1038"/>
    <w:rsid w:val="00FA2615"/>
    <w:rsid w:val="00FA3D76"/>
    <w:rsid w:val="00FA5C23"/>
    <w:rsid w:val="00FB09DF"/>
    <w:rsid w:val="00FB4DF7"/>
    <w:rsid w:val="00FB4FC0"/>
    <w:rsid w:val="00FB6462"/>
    <w:rsid w:val="00FB6E9A"/>
    <w:rsid w:val="00FC0CA5"/>
    <w:rsid w:val="00FC177A"/>
    <w:rsid w:val="00FC2052"/>
    <w:rsid w:val="00FC7745"/>
    <w:rsid w:val="00FD0DD7"/>
    <w:rsid w:val="00FD26C2"/>
    <w:rsid w:val="00FD3E45"/>
    <w:rsid w:val="00FD5104"/>
    <w:rsid w:val="00FD5190"/>
    <w:rsid w:val="00FD7591"/>
    <w:rsid w:val="00FE1E86"/>
    <w:rsid w:val="00FE2EF3"/>
    <w:rsid w:val="00FE5D6B"/>
    <w:rsid w:val="00FF08AF"/>
    <w:rsid w:val="00FF09AF"/>
    <w:rsid w:val="00FF22DD"/>
    <w:rsid w:val="00FF2B11"/>
    <w:rsid w:val="00FF3BCE"/>
    <w:rsid w:val="00FF4791"/>
    <w:rsid w:val="00FF68C8"/>
    <w:rsid w:val="00FF7191"/>
    <w:rsid w:val="00FF75AD"/>
    <w:rsid w:val="00FF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3F15E"/>
  <w15:chartTrackingRefBased/>
  <w15:docId w15:val="{11C629AA-E3BA-411C-A33A-FA14767F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12" w:qFormat="1"/>
    <w:lsdException w:name="heading 4" w:semiHidden="1" w:uiPriority="9" w:unhideWhenUsed="1" w:qFormat="1"/>
    <w:lsdException w:name="heading 5" w:semiHidden="1" w:uiPriority="12" w:qFormat="1"/>
    <w:lsdException w:name="heading 6" w:semiHidden="1" w:uiPriority="12" w:qFormat="1"/>
    <w:lsdException w:name="heading 7" w:semiHidden="1" w:uiPriority="12" w:qFormat="1"/>
    <w:lsdException w:name="heading 8" w:semiHidden="1" w:uiPriority="12" w:qFormat="1"/>
    <w:lsdException w:name="heading 9" w:semiHidden="1" w:uiPriority="1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41"/>
    <w:lsdException w:name="toc 5" w:semiHidden="1" w:uiPriority="41"/>
    <w:lsdException w:name="toc 6" w:semiHidden="1" w:uiPriority="41"/>
    <w:lsdException w:name="toc 7" w:semiHidden="1" w:uiPriority="41"/>
    <w:lsdException w:name="toc 8" w:semiHidden="1" w:uiPriority="41"/>
    <w:lsdException w:name="toc 9" w:semiHidden="1" w:uiPriority="41"/>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7"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uiPriority="0"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1" w:unhideWhenUsed="1" w:qFormat="1"/>
    <w:lsdException w:name="Closing" w:semiHidden="1"/>
    <w:lsdException w:name="Signature" w:semiHidden="1"/>
    <w:lsdException w:name="Default Paragraph Font" w:semiHidden="1" w:uiPriority="1" w:unhideWhenUsed="1"/>
    <w:lsdException w:name="Body Text" w:semiHidden="1"/>
    <w:lsdException w:name="Body Text Indent" w:semiHidden="1" w:uiPriority="1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3" w:qFormat="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uiPriority="11"/>
    <w:lsdException w:name="Body Text Indent 3" w:semiHidden="1"/>
    <w:lsdException w:name="Block Text" w:semiHidden="1"/>
    <w:lsdException w:name="Hyperlink" w:semiHidden="1" w:unhideWhenUsed="1"/>
    <w:lsdException w:name="FollowedHyperlink" w:semiHidden="1"/>
    <w:lsdException w:name="Strong" w:semiHidden="1" w:uiPriority="24" w:qFormat="1"/>
    <w:lsdException w:name="Emphasis" w:semiHidden="1" w:uiPriority="22" w:qFormat="1"/>
    <w:lsdException w:name="Document Map" w:semiHidden="1"/>
    <w:lsdException w:name="Plain Text" w:semiHidden="1" w:uiPriority="10"/>
    <w:lsdException w:name="E-mail Signature" w:semiHidden="1"/>
    <w:lsdException w:name="HTML Top of Form" w:semiHidden="1" w:unhideWhenUsed="1"/>
    <w:lsdException w:name="HTML Bottom of Form" w:semiHidden="1" w:unhideWhenUsed="1"/>
    <w:lsdException w:name="Normal (Web)" w:semiHidden="1" w:uiPriority="1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6" w:qFormat="1"/>
    <w:lsdException w:name="Quote" w:semiHidden="1" w:uiPriority="31" w:qFormat="1"/>
    <w:lsdException w:name="Intense Quote" w:semiHidden="1" w:uiPriority="3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1" w:qFormat="1"/>
    <w:lsdException w:name="Intense Emphasis" w:semiHidden="1" w:uiPriority="23" w:qFormat="1"/>
    <w:lsdException w:name="Subtle Reference" w:semiHidden="1" w:uiPriority="33" w:qFormat="1"/>
    <w:lsdException w:name="Intense Reference" w:semiHidden="1" w:uiPriority="34" w:qFormat="1"/>
    <w:lsdException w:name="Book Title" w:semiHidden="1" w:uiPriority="35" w:qFormat="1"/>
    <w:lsdException w:name="Bibliography" w:semiHidden="1" w:uiPriority="39"/>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a">
    <w:name w:val="Normal"/>
    <w:qFormat/>
    <w:rsid w:val="00F30815"/>
    <w:pPr>
      <w:widowControl w:val="0"/>
      <w:wordWrap w:val="0"/>
      <w:snapToGrid w:val="0"/>
      <w:spacing w:line="360" w:lineRule="auto"/>
      <w:ind w:firstLineChars="200" w:firstLine="200"/>
    </w:pPr>
    <w:rPr>
      <w:snapToGrid w:val="0"/>
      <w:kern w:val="2"/>
      <w:sz w:val="24"/>
      <w:szCs w:val="24"/>
    </w:rPr>
  </w:style>
  <w:style w:type="paragraph" w:styleId="1">
    <w:name w:val="heading 1"/>
    <w:aliases w:val="章标题"/>
    <w:next w:val="a"/>
    <w:link w:val="10"/>
    <w:uiPriority w:val="4"/>
    <w:qFormat/>
    <w:rsid w:val="0068031C"/>
    <w:pPr>
      <w:keepNext/>
      <w:keepLines/>
      <w:pageBreakBefore/>
      <w:numPr>
        <w:numId w:val="7"/>
      </w:numPr>
      <w:snapToGrid w:val="0"/>
      <w:spacing w:before="480" w:after="360"/>
      <w:jc w:val="center"/>
      <w:outlineLvl w:val="0"/>
    </w:pPr>
    <w:rPr>
      <w:rFonts w:eastAsia="黑体"/>
      <w:b/>
      <w:bCs/>
      <w:kern w:val="28"/>
      <w:sz w:val="28"/>
      <w:szCs w:val="44"/>
      <w:lang w:val="x-none" w:eastAsia="x-none"/>
    </w:rPr>
  </w:style>
  <w:style w:type="paragraph" w:styleId="2">
    <w:name w:val="heading 2"/>
    <w:aliases w:val="节标题"/>
    <w:next w:val="a"/>
    <w:link w:val="20"/>
    <w:uiPriority w:val="2"/>
    <w:qFormat/>
    <w:rsid w:val="000E148D"/>
    <w:pPr>
      <w:keepNext/>
      <w:keepLines/>
      <w:numPr>
        <w:ilvl w:val="1"/>
        <w:numId w:val="7"/>
      </w:numPr>
      <w:snapToGrid w:val="0"/>
      <w:spacing w:before="480" w:after="120"/>
      <w:outlineLvl w:val="1"/>
    </w:pPr>
    <w:rPr>
      <w:rFonts w:eastAsia="黑体"/>
      <w:bCs/>
      <w:snapToGrid w:val="0"/>
      <w:kern w:val="2"/>
      <w:sz w:val="24"/>
      <w:szCs w:val="32"/>
      <w:lang w:val="x-none" w:eastAsia="x-none"/>
    </w:rPr>
  </w:style>
  <w:style w:type="paragraph" w:styleId="3">
    <w:name w:val="heading 3"/>
    <w:aliases w:val="条标题"/>
    <w:next w:val="a"/>
    <w:link w:val="30"/>
    <w:uiPriority w:val="1"/>
    <w:qFormat/>
    <w:rsid w:val="00732019"/>
    <w:pPr>
      <w:keepNext/>
      <w:keepLines/>
      <w:numPr>
        <w:ilvl w:val="2"/>
        <w:numId w:val="7"/>
      </w:numPr>
      <w:snapToGrid w:val="0"/>
      <w:spacing w:before="240" w:after="120"/>
      <w:outlineLvl w:val="2"/>
    </w:pPr>
    <w:rPr>
      <w:rFonts w:eastAsia="黑体"/>
      <w:bCs/>
      <w:snapToGrid w:val="0"/>
      <w:kern w:val="2"/>
      <w:sz w:val="24"/>
      <w:szCs w:val="32"/>
    </w:rPr>
  </w:style>
  <w:style w:type="paragraph" w:styleId="4">
    <w:name w:val="heading 4"/>
    <w:basedOn w:val="a"/>
    <w:next w:val="a"/>
    <w:link w:val="40"/>
    <w:uiPriority w:val="12"/>
    <w:semiHidden/>
    <w:qFormat/>
    <w:rsid w:val="00B311B8"/>
    <w:pPr>
      <w:keepNext/>
      <w:keepLines/>
      <w:numPr>
        <w:ilvl w:val="3"/>
        <w:numId w:val="7"/>
      </w:numPr>
      <w:spacing w:before="280" w:after="290" w:line="376" w:lineRule="auto"/>
      <w:ind w:firstLineChars="0"/>
      <w:outlineLvl w:val="3"/>
    </w:pPr>
    <w:rPr>
      <w:rFonts w:ascii="Cambria" w:hAnsi="Cambria"/>
      <w:b/>
      <w:bCs/>
      <w:sz w:val="28"/>
      <w:szCs w:val="28"/>
      <w:lang w:val="x-none" w:eastAsia="x-none"/>
    </w:rPr>
  </w:style>
  <w:style w:type="paragraph" w:styleId="5">
    <w:name w:val="heading 5"/>
    <w:basedOn w:val="a"/>
    <w:next w:val="a"/>
    <w:link w:val="50"/>
    <w:uiPriority w:val="12"/>
    <w:semiHidden/>
    <w:qFormat/>
    <w:rsid w:val="000F3B20"/>
    <w:pPr>
      <w:keepNext/>
      <w:keepLines/>
      <w:numPr>
        <w:ilvl w:val="4"/>
        <w:numId w:val="7"/>
      </w:numPr>
      <w:spacing w:before="280" w:after="290" w:line="376" w:lineRule="auto"/>
      <w:ind w:firstLineChars="0"/>
      <w:outlineLvl w:val="4"/>
    </w:pPr>
    <w:rPr>
      <w:b/>
      <w:bCs/>
      <w:sz w:val="28"/>
      <w:szCs w:val="28"/>
    </w:rPr>
  </w:style>
  <w:style w:type="paragraph" w:styleId="6">
    <w:name w:val="heading 6"/>
    <w:basedOn w:val="a"/>
    <w:next w:val="a"/>
    <w:link w:val="60"/>
    <w:uiPriority w:val="12"/>
    <w:semiHidden/>
    <w:qFormat/>
    <w:rsid w:val="000F3B20"/>
    <w:pPr>
      <w:keepNext/>
      <w:keepLines/>
      <w:numPr>
        <w:ilvl w:val="5"/>
        <w:numId w:val="7"/>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0"/>
    <w:uiPriority w:val="12"/>
    <w:semiHidden/>
    <w:qFormat/>
    <w:rsid w:val="000F3B20"/>
    <w:pPr>
      <w:keepNext/>
      <w:keepLines/>
      <w:numPr>
        <w:ilvl w:val="6"/>
        <w:numId w:val="7"/>
      </w:numPr>
      <w:spacing w:before="240" w:after="64" w:line="320" w:lineRule="auto"/>
      <w:ind w:firstLineChars="0"/>
      <w:outlineLvl w:val="6"/>
    </w:pPr>
    <w:rPr>
      <w:b/>
      <w:bCs/>
    </w:rPr>
  </w:style>
  <w:style w:type="paragraph" w:styleId="8">
    <w:name w:val="heading 8"/>
    <w:basedOn w:val="a"/>
    <w:next w:val="a"/>
    <w:link w:val="80"/>
    <w:uiPriority w:val="12"/>
    <w:semiHidden/>
    <w:qFormat/>
    <w:rsid w:val="000F3B20"/>
    <w:pPr>
      <w:keepNext/>
      <w:keepLines/>
      <w:numPr>
        <w:ilvl w:val="7"/>
        <w:numId w:val="7"/>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0"/>
    <w:uiPriority w:val="12"/>
    <w:semiHidden/>
    <w:qFormat/>
    <w:rsid w:val="000F3B20"/>
    <w:pPr>
      <w:keepNext/>
      <w:keepLines/>
      <w:numPr>
        <w:ilvl w:val="8"/>
        <w:numId w:val="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link w:val="1"/>
    <w:uiPriority w:val="4"/>
    <w:rsid w:val="0068031C"/>
    <w:rPr>
      <w:rFonts w:eastAsia="黑体"/>
      <w:b/>
      <w:bCs/>
      <w:kern w:val="28"/>
      <w:sz w:val="28"/>
      <w:szCs w:val="44"/>
      <w:lang w:val="x-none" w:eastAsia="x-none"/>
    </w:rPr>
  </w:style>
  <w:style w:type="character" w:customStyle="1" w:styleId="a3">
    <w:name w:val="页眉 字符"/>
    <w:link w:val="a4"/>
    <w:uiPriority w:val="99"/>
    <w:rsid w:val="00562F66"/>
    <w:rPr>
      <w:snapToGrid w:val="0"/>
      <w:kern w:val="2"/>
      <w:sz w:val="18"/>
      <w:szCs w:val="18"/>
      <w:lang w:val="x-none" w:eastAsia="x-none"/>
    </w:rPr>
  </w:style>
  <w:style w:type="character" w:customStyle="1" w:styleId="a5">
    <w:name w:val="页脚 字符"/>
    <w:link w:val="a6"/>
    <w:uiPriority w:val="99"/>
    <w:rsid w:val="00007532"/>
    <w:rPr>
      <w:snapToGrid w:val="0"/>
      <w:kern w:val="2"/>
      <w:sz w:val="18"/>
      <w:szCs w:val="18"/>
      <w:lang w:val="x-none" w:eastAsia="x-none"/>
    </w:rPr>
  </w:style>
  <w:style w:type="paragraph" w:styleId="a4">
    <w:name w:val="header"/>
    <w:basedOn w:val="a"/>
    <w:link w:val="a3"/>
    <w:uiPriority w:val="99"/>
    <w:pPr>
      <w:pBdr>
        <w:bottom w:val="single" w:sz="6" w:space="1" w:color="auto"/>
      </w:pBdr>
      <w:tabs>
        <w:tab w:val="center" w:pos="4153"/>
        <w:tab w:val="right" w:pos="8306"/>
      </w:tabs>
      <w:jc w:val="center"/>
    </w:pPr>
    <w:rPr>
      <w:sz w:val="18"/>
      <w:szCs w:val="18"/>
      <w:lang w:val="x-none" w:eastAsia="x-none"/>
    </w:rPr>
  </w:style>
  <w:style w:type="paragraph" w:styleId="a6">
    <w:name w:val="footer"/>
    <w:basedOn w:val="a"/>
    <w:link w:val="a5"/>
    <w:uiPriority w:val="99"/>
    <w:rsid w:val="00007532"/>
    <w:pPr>
      <w:tabs>
        <w:tab w:val="center" w:pos="4153"/>
        <w:tab w:val="right" w:pos="8306"/>
      </w:tabs>
      <w:spacing w:line="240" w:lineRule="auto"/>
      <w:ind w:firstLineChars="0" w:firstLine="0"/>
    </w:pPr>
    <w:rPr>
      <w:sz w:val="18"/>
      <w:szCs w:val="18"/>
      <w:lang w:val="x-none" w:eastAsia="x-none"/>
    </w:rPr>
  </w:style>
  <w:style w:type="character" w:styleId="a7">
    <w:name w:val="page number"/>
    <w:basedOn w:val="a0"/>
    <w:uiPriority w:val="10"/>
    <w:rsid w:val="00037358"/>
  </w:style>
  <w:style w:type="character" w:styleId="a8">
    <w:name w:val="Hyperlink"/>
    <w:uiPriority w:val="99"/>
    <w:rsid w:val="00037358"/>
    <w:rPr>
      <w:color w:val="0000FF"/>
      <w:u w:val="single"/>
    </w:rPr>
  </w:style>
  <w:style w:type="character" w:customStyle="1" w:styleId="Char1">
    <w:name w:val="纯文本 Char1"/>
    <w:uiPriority w:val="99"/>
    <w:semiHidden/>
    <w:rsid w:val="00037358"/>
    <w:rPr>
      <w:rFonts w:ascii="宋体" w:hAnsi="Courier New" w:cs="Courier New"/>
      <w:kern w:val="2"/>
      <w:sz w:val="21"/>
      <w:szCs w:val="21"/>
    </w:rPr>
  </w:style>
  <w:style w:type="paragraph" w:customStyle="1" w:styleId="21">
    <w:name w:val="目录 2"/>
    <w:basedOn w:val="a"/>
    <w:next w:val="a"/>
    <w:autoRedefine/>
    <w:uiPriority w:val="41"/>
    <w:unhideWhenUsed/>
    <w:rsid w:val="00037358"/>
    <w:pPr>
      <w:ind w:leftChars="200" w:left="420"/>
    </w:pPr>
  </w:style>
  <w:style w:type="paragraph" w:customStyle="1" w:styleId="11">
    <w:name w:val="目录 1"/>
    <w:basedOn w:val="a"/>
    <w:next w:val="a"/>
    <w:autoRedefine/>
    <w:uiPriority w:val="41"/>
    <w:unhideWhenUsed/>
    <w:rsid w:val="00037358"/>
  </w:style>
  <w:style w:type="paragraph" w:styleId="TOC">
    <w:name w:val="TOC Heading"/>
    <w:next w:val="a"/>
    <w:uiPriority w:val="39"/>
    <w:qFormat/>
    <w:rsid w:val="00AD2055"/>
    <w:pPr>
      <w:snapToGrid w:val="0"/>
      <w:spacing w:before="480" w:after="360"/>
      <w:jc w:val="center"/>
    </w:pPr>
    <w:rPr>
      <w:rFonts w:eastAsia="黑体"/>
      <w:b/>
      <w:bCs/>
      <w:sz w:val="28"/>
      <w:szCs w:val="28"/>
      <w:lang w:val="x-none" w:eastAsia="x-none"/>
    </w:rPr>
  </w:style>
  <w:style w:type="paragraph" w:customStyle="1" w:styleId="31">
    <w:name w:val="目录 3"/>
    <w:basedOn w:val="a"/>
    <w:next w:val="a"/>
    <w:autoRedefine/>
    <w:uiPriority w:val="41"/>
    <w:unhideWhenUsed/>
    <w:rsid w:val="005F157A"/>
    <w:pPr>
      <w:ind w:leftChars="400" w:left="840"/>
    </w:pPr>
  </w:style>
  <w:style w:type="character" w:customStyle="1" w:styleId="20">
    <w:name w:val="标题 2 字符"/>
    <w:aliases w:val="节标题 字符"/>
    <w:link w:val="2"/>
    <w:uiPriority w:val="2"/>
    <w:rsid w:val="00F30815"/>
    <w:rPr>
      <w:rFonts w:eastAsia="黑体"/>
      <w:bCs/>
      <w:snapToGrid w:val="0"/>
      <w:kern w:val="2"/>
      <w:sz w:val="24"/>
      <w:szCs w:val="32"/>
      <w:lang w:val="x-none" w:eastAsia="x-none"/>
    </w:rPr>
  </w:style>
  <w:style w:type="paragraph" w:styleId="a9">
    <w:name w:val="Date"/>
    <w:basedOn w:val="a"/>
    <w:next w:val="a"/>
    <w:link w:val="aa"/>
    <w:uiPriority w:val="99"/>
    <w:semiHidden/>
    <w:rsid w:val="009A3404"/>
    <w:pPr>
      <w:ind w:leftChars="2500" w:left="100"/>
    </w:pPr>
    <w:rPr>
      <w:lang w:val="x-none" w:eastAsia="x-none"/>
    </w:rPr>
  </w:style>
  <w:style w:type="character" w:customStyle="1" w:styleId="aa">
    <w:name w:val="日期 字符"/>
    <w:link w:val="a9"/>
    <w:uiPriority w:val="99"/>
    <w:semiHidden/>
    <w:rsid w:val="00562F66"/>
    <w:rPr>
      <w:snapToGrid w:val="0"/>
      <w:kern w:val="2"/>
      <w:sz w:val="24"/>
      <w:szCs w:val="24"/>
      <w:lang w:val="x-none" w:eastAsia="x-none"/>
    </w:rPr>
  </w:style>
  <w:style w:type="character" w:customStyle="1" w:styleId="40">
    <w:name w:val="标题 4 字符"/>
    <w:link w:val="4"/>
    <w:uiPriority w:val="12"/>
    <w:semiHidden/>
    <w:rsid w:val="00562F66"/>
    <w:rPr>
      <w:rFonts w:ascii="Cambria" w:hAnsi="Cambria"/>
      <w:b/>
      <w:bCs/>
      <w:snapToGrid w:val="0"/>
      <w:kern w:val="2"/>
      <w:sz w:val="28"/>
      <w:szCs w:val="28"/>
      <w:lang w:val="x-none" w:eastAsia="x-none"/>
    </w:rPr>
  </w:style>
  <w:style w:type="character" w:styleId="ab">
    <w:name w:val="annotation reference"/>
    <w:uiPriority w:val="99"/>
    <w:semiHidden/>
    <w:rsid w:val="00A06016"/>
    <w:rPr>
      <w:sz w:val="21"/>
      <w:szCs w:val="21"/>
    </w:rPr>
  </w:style>
  <w:style w:type="paragraph" w:styleId="ac">
    <w:name w:val="annotation text"/>
    <w:basedOn w:val="a"/>
    <w:link w:val="ad"/>
    <w:uiPriority w:val="99"/>
    <w:semiHidden/>
    <w:rsid w:val="00A06016"/>
    <w:rPr>
      <w:lang w:val="x-none" w:eastAsia="x-none"/>
    </w:rPr>
  </w:style>
  <w:style w:type="character" w:customStyle="1" w:styleId="ad">
    <w:name w:val="批注文字 字符"/>
    <w:link w:val="ac"/>
    <w:uiPriority w:val="99"/>
    <w:semiHidden/>
    <w:rsid w:val="00562F66"/>
    <w:rPr>
      <w:snapToGrid w:val="0"/>
      <w:kern w:val="2"/>
      <w:sz w:val="24"/>
      <w:szCs w:val="24"/>
      <w:lang w:val="x-none" w:eastAsia="x-none"/>
    </w:rPr>
  </w:style>
  <w:style w:type="paragraph" w:styleId="ae">
    <w:name w:val="annotation subject"/>
    <w:basedOn w:val="ac"/>
    <w:next w:val="ac"/>
    <w:link w:val="af"/>
    <w:uiPriority w:val="99"/>
    <w:semiHidden/>
    <w:rsid w:val="00A06016"/>
    <w:rPr>
      <w:b/>
      <w:bCs/>
    </w:rPr>
  </w:style>
  <w:style w:type="character" w:customStyle="1" w:styleId="af">
    <w:name w:val="批注主题 字符"/>
    <w:link w:val="ae"/>
    <w:uiPriority w:val="99"/>
    <w:semiHidden/>
    <w:rsid w:val="00562F66"/>
    <w:rPr>
      <w:b/>
      <w:bCs/>
      <w:snapToGrid w:val="0"/>
      <w:kern w:val="2"/>
      <w:sz w:val="24"/>
      <w:szCs w:val="24"/>
      <w:lang w:val="x-none" w:eastAsia="x-none"/>
    </w:rPr>
  </w:style>
  <w:style w:type="paragraph" w:styleId="af0">
    <w:name w:val="Revision"/>
    <w:hidden/>
    <w:uiPriority w:val="99"/>
    <w:semiHidden/>
    <w:rsid w:val="00BF1AD6"/>
    <w:rPr>
      <w:kern w:val="2"/>
      <w:sz w:val="21"/>
      <w:szCs w:val="24"/>
    </w:rPr>
  </w:style>
  <w:style w:type="paragraph" w:customStyle="1" w:styleId="af1">
    <w:name w:val="摘要"/>
    <w:link w:val="af2"/>
    <w:uiPriority w:val="9"/>
    <w:semiHidden/>
    <w:qFormat/>
    <w:rsid w:val="006A4C79"/>
    <w:pPr>
      <w:snapToGrid w:val="0"/>
      <w:spacing w:line="360" w:lineRule="auto"/>
      <w:ind w:firstLineChars="200" w:firstLine="200"/>
    </w:pPr>
    <w:rPr>
      <w:kern w:val="2"/>
      <w:sz w:val="24"/>
      <w:szCs w:val="24"/>
    </w:rPr>
  </w:style>
  <w:style w:type="paragraph" w:customStyle="1" w:styleId="af3">
    <w:name w:val="封面"/>
    <w:link w:val="af4"/>
    <w:semiHidden/>
    <w:qFormat/>
    <w:rsid w:val="00E0610F"/>
    <w:pPr>
      <w:spacing w:line="640" w:lineRule="exact"/>
    </w:pPr>
    <w:rPr>
      <w:b/>
      <w:bCs/>
      <w:snapToGrid w:val="0"/>
      <w:kern w:val="2"/>
      <w:sz w:val="28"/>
      <w:szCs w:val="28"/>
    </w:rPr>
  </w:style>
  <w:style w:type="character" w:customStyle="1" w:styleId="af2">
    <w:name w:val="摘要 字符"/>
    <w:basedOn w:val="a0"/>
    <w:link w:val="af1"/>
    <w:uiPriority w:val="9"/>
    <w:semiHidden/>
    <w:rsid w:val="00562F66"/>
    <w:rPr>
      <w:kern w:val="2"/>
      <w:sz w:val="24"/>
      <w:szCs w:val="24"/>
    </w:rPr>
  </w:style>
  <w:style w:type="character" w:customStyle="1" w:styleId="af4">
    <w:name w:val="封面 字符"/>
    <w:basedOn w:val="a0"/>
    <w:link w:val="af3"/>
    <w:semiHidden/>
    <w:rsid w:val="00562F66"/>
    <w:rPr>
      <w:b/>
      <w:bCs/>
      <w:snapToGrid w:val="0"/>
      <w:kern w:val="2"/>
      <w:sz w:val="28"/>
      <w:szCs w:val="28"/>
    </w:rPr>
  </w:style>
  <w:style w:type="paragraph" w:customStyle="1" w:styleId="af5">
    <w:name w:val="无样式"/>
    <w:link w:val="af6"/>
    <w:uiPriority w:val="4"/>
    <w:qFormat/>
    <w:rsid w:val="00D43A86"/>
    <w:pPr>
      <w:adjustRightInd w:val="0"/>
      <w:snapToGrid w:val="0"/>
    </w:pPr>
    <w:rPr>
      <w:snapToGrid w:val="0"/>
      <w:kern w:val="2"/>
      <w:sz w:val="24"/>
      <w:szCs w:val="24"/>
    </w:rPr>
  </w:style>
  <w:style w:type="character" w:customStyle="1" w:styleId="af6">
    <w:name w:val="无样式 字符"/>
    <w:basedOn w:val="a0"/>
    <w:link w:val="af5"/>
    <w:uiPriority w:val="4"/>
    <w:rsid w:val="00F30815"/>
    <w:rPr>
      <w:snapToGrid w:val="0"/>
      <w:kern w:val="2"/>
      <w:sz w:val="24"/>
      <w:szCs w:val="24"/>
    </w:rPr>
  </w:style>
  <w:style w:type="paragraph" w:customStyle="1" w:styleId="af7">
    <w:name w:val="参考文献"/>
    <w:basedOn w:val="a"/>
    <w:link w:val="af8"/>
    <w:uiPriority w:val="5"/>
    <w:qFormat/>
    <w:rsid w:val="00EA101A"/>
    <w:pPr>
      <w:ind w:leftChars="200" w:left="200" w:firstLineChars="0" w:firstLine="0"/>
    </w:pPr>
    <w:rPr>
      <w:sz w:val="21"/>
    </w:rPr>
  </w:style>
  <w:style w:type="character" w:customStyle="1" w:styleId="af8">
    <w:name w:val="参考文献 字符"/>
    <w:basedOn w:val="a0"/>
    <w:link w:val="af7"/>
    <w:uiPriority w:val="5"/>
    <w:rsid w:val="00AD2002"/>
    <w:rPr>
      <w:snapToGrid w:val="0"/>
      <w:kern w:val="2"/>
      <w:sz w:val="21"/>
      <w:szCs w:val="24"/>
    </w:rPr>
  </w:style>
  <w:style w:type="character" w:customStyle="1" w:styleId="50">
    <w:name w:val="标题 5 字符"/>
    <w:basedOn w:val="a0"/>
    <w:link w:val="5"/>
    <w:uiPriority w:val="12"/>
    <w:semiHidden/>
    <w:rsid w:val="000F3B20"/>
    <w:rPr>
      <w:b/>
      <w:bCs/>
      <w:snapToGrid w:val="0"/>
      <w:kern w:val="2"/>
      <w:sz w:val="28"/>
      <w:szCs w:val="28"/>
    </w:rPr>
  </w:style>
  <w:style w:type="character" w:customStyle="1" w:styleId="60">
    <w:name w:val="标题 6 字符"/>
    <w:basedOn w:val="a0"/>
    <w:link w:val="6"/>
    <w:uiPriority w:val="12"/>
    <w:semiHidden/>
    <w:rsid w:val="000F3B20"/>
    <w:rPr>
      <w:rFonts w:asciiTheme="majorHAnsi" w:eastAsiaTheme="majorEastAsia" w:hAnsiTheme="majorHAnsi" w:cstheme="majorBidi"/>
      <w:b/>
      <w:bCs/>
      <w:snapToGrid w:val="0"/>
      <w:kern w:val="2"/>
      <w:sz w:val="24"/>
      <w:szCs w:val="24"/>
    </w:rPr>
  </w:style>
  <w:style w:type="character" w:customStyle="1" w:styleId="70">
    <w:name w:val="标题 7 字符"/>
    <w:basedOn w:val="a0"/>
    <w:link w:val="7"/>
    <w:uiPriority w:val="12"/>
    <w:semiHidden/>
    <w:rsid w:val="000F3B20"/>
    <w:rPr>
      <w:b/>
      <w:bCs/>
      <w:snapToGrid w:val="0"/>
      <w:kern w:val="2"/>
      <w:sz w:val="24"/>
      <w:szCs w:val="24"/>
    </w:rPr>
  </w:style>
  <w:style w:type="character" w:customStyle="1" w:styleId="80">
    <w:name w:val="标题 8 字符"/>
    <w:basedOn w:val="a0"/>
    <w:link w:val="8"/>
    <w:uiPriority w:val="12"/>
    <w:semiHidden/>
    <w:rsid w:val="000F3B20"/>
    <w:rPr>
      <w:rFonts w:asciiTheme="majorHAnsi" w:eastAsiaTheme="majorEastAsia" w:hAnsiTheme="majorHAnsi" w:cstheme="majorBidi"/>
      <w:snapToGrid w:val="0"/>
      <w:kern w:val="2"/>
      <w:sz w:val="24"/>
      <w:szCs w:val="24"/>
    </w:rPr>
  </w:style>
  <w:style w:type="character" w:customStyle="1" w:styleId="90">
    <w:name w:val="标题 9 字符"/>
    <w:basedOn w:val="a0"/>
    <w:link w:val="9"/>
    <w:uiPriority w:val="12"/>
    <w:semiHidden/>
    <w:rsid w:val="000F3B20"/>
    <w:rPr>
      <w:rFonts w:asciiTheme="majorHAnsi" w:eastAsiaTheme="majorEastAsia" w:hAnsiTheme="majorHAnsi" w:cstheme="majorBidi"/>
      <w:snapToGrid w:val="0"/>
      <w:kern w:val="2"/>
      <w:sz w:val="21"/>
      <w:szCs w:val="21"/>
    </w:rPr>
  </w:style>
  <w:style w:type="paragraph" w:styleId="af9">
    <w:name w:val="List Paragraph"/>
    <w:basedOn w:val="a"/>
    <w:uiPriority w:val="36"/>
    <w:semiHidden/>
    <w:qFormat/>
    <w:rsid w:val="000F3B20"/>
    <w:pPr>
      <w:ind w:firstLine="420"/>
    </w:pPr>
  </w:style>
  <w:style w:type="paragraph" w:styleId="TOC2">
    <w:name w:val="toc 2"/>
    <w:basedOn w:val="a"/>
    <w:next w:val="a"/>
    <w:autoRedefine/>
    <w:uiPriority w:val="39"/>
    <w:unhideWhenUsed/>
    <w:rsid w:val="00D4796D"/>
    <w:pPr>
      <w:widowControl/>
      <w:wordWrap/>
      <w:snapToGrid/>
      <w:spacing w:after="100" w:line="259" w:lineRule="auto"/>
      <w:ind w:left="220" w:firstLineChars="0" w:firstLine="0"/>
    </w:pPr>
    <w:rPr>
      <w:rFonts w:asciiTheme="minorHAnsi" w:eastAsiaTheme="minorEastAsia" w:hAnsiTheme="minorHAnsi"/>
      <w:snapToGrid/>
      <w:kern w:val="0"/>
      <w:sz w:val="22"/>
      <w:szCs w:val="22"/>
    </w:rPr>
  </w:style>
  <w:style w:type="paragraph" w:styleId="TOC1">
    <w:name w:val="toc 1"/>
    <w:next w:val="a"/>
    <w:autoRedefine/>
    <w:uiPriority w:val="39"/>
    <w:unhideWhenUsed/>
    <w:rsid w:val="00595CE9"/>
    <w:pPr>
      <w:tabs>
        <w:tab w:val="right" w:leader="dot" w:pos="8302"/>
      </w:tabs>
      <w:spacing w:before="120"/>
      <w:jc w:val="both"/>
    </w:pPr>
    <w:rPr>
      <w:rFonts w:ascii="黑体" w:eastAsia="黑体" w:hAnsiTheme="minorHAnsi"/>
      <w:sz w:val="28"/>
      <w:szCs w:val="22"/>
    </w:rPr>
  </w:style>
  <w:style w:type="paragraph" w:styleId="TOC3">
    <w:name w:val="toc 3"/>
    <w:basedOn w:val="a"/>
    <w:next w:val="a"/>
    <w:autoRedefine/>
    <w:uiPriority w:val="39"/>
    <w:unhideWhenUsed/>
    <w:rsid w:val="00D4796D"/>
    <w:pPr>
      <w:widowControl/>
      <w:wordWrap/>
      <w:snapToGrid/>
      <w:spacing w:after="100" w:line="259" w:lineRule="auto"/>
      <w:ind w:left="440" w:firstLineChars="0" w:firstLine="0"/>
    </w:pPr>
    <w:rPr>
      <w:rFonts w:asciiTheme="minorHAnsi" w:eastAsiaTheme="minorEastAsia" w:hAnsiTheme="minorHAnsi"/>
      <w:snapToGrid/>
      <w:kern w:val="0"/>
      <w:sz w:val="22"/>
      <w:szCs w:val="22"/>
    </w:rPr>
  </w:style>
  <w:style w:type="character" w:customStyle="1" w:styleId="30">
    <w:name w:val="标题 3 字符"/>
    <w:aliases w:val="条标题 字符"/>
    <w:basedOn w:val="a0"/>
    <w:link w:val="3"/>
    <w:uiPriority w:val="1"/>
    <w:rsid w:val="00F30815"/>
    <w:rPr>
      <w:rFonts w:eastAsia="黑体"/>
      <w:bCs/>
      <w:snapToGrid w:val="0"/>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8011">
      <w:bodyDiv w:val="1"/>
      <w:marLeft w:val="0"/>
      <w:marRight w:val="0"/>
      <w:marTop w:val="0"/>
      <w:marBottom w:val="0"/>
      <w:divBdr>
        <w:top w:val="none" w:sz="0" w:space="0" w:color="auto"/>
        <w:left w:val="none" w:sz="0" w:space="0" w:color="auto"/>
        <w:bottom w:val="none" w:sz="0" w:space="0" w:color="auto"/>
        <w:right w:val="none" w:sz="0" w:space="0" w:color="auto"/>
      </w:divBdr>
    </w:div>
    <w:div w:id="279384963">
      <w:bodyDiv w:val="1"/>
      <w:marLeft w:val="0"/>
      <w:marRight w:val="0"/>
      <w:marTop w:val="100"/>
      <w:marBottom w:val="100"/>
      <w:divBdr>
        <w:top w:val="none" w:sz="0" w:space="0" w:color="auto"/>
        <w:left w:val="none" w:sz="0" w:space="0" w:color="auto"/>
        <w:bottom w:val="none" w:sz="0" w:space="0" w:color="auto"/>
        <w:right w:val="none" w:sz="0" w:space="0" w:color="auto"/>
      </w:divBdr>
      <w:divsChild>
        <w:div w:id="1642730217">
          <w:marLeft w:val="0"/>
          <w:marRight w:val="0"/>
          <w:marTop w:val="0"/>
          <w:marBottom w:val="0"/>
          <w:divBdr>
            <w:top w:val="none" w:sz="0" w:space="0" w:color="auto"/>
            <w:left w:val="none" w:sz="0" w:space="0" w:color="auto"/>
            <w:bottom w:val="none" w:sz="0" w:space="0" w:color="auto"/>
            <w:right w:val="none" w:sz="0" w:space="0" w:color="auto"/>
          </w:divBdr>
          <w:divsChild>
            <w:div w:id="1953129248">
              <w:marLeft w:val="0"/>
              <w:marRight w:val="0"/>
              <w:marTop w:val="0"/>
              <w:marBottom w:val="0"/>
              <w:divBdr>
                <w:top w:val="none" w:sz="0" w:space="0" w:color="auto"/>
                <w:left w:val="none" w:sz="0" w:space="0" w:color="auto"/>
                <w:bottom w:val="none" w:sz="0" w:space="0" w:color="auto"/>
                <w:right w:val="none" w:sz="0" w:space="0" w:color="auto"/>
              </w:divBdr>
              <w:divsChild>
                <w:div w:id="313796604">
                  <w:marLeft w:val="0"/>
                  <w:marRight w:val="0"/>
                  <w:marTop w:val="0"/>
                  <w:marBottom w:val="0"/>
                  <w:divBdr>
                    <w:top w:val="none" w:sz="0" w:space="0" w:color="auto"/>
                    <w:left w:val="none" w:sz="0" w:space="0" w:color="auto"/>
                    <w:bottom w:val="none" w:sz="0" w:space="0" w:color="auto"/>
                    <w:right w:val="none" w:sz="0" w:space="0" w:color="auto"/>
                  </w:divBdr>
                  <w:divsChild>
                    <w:div w:id="1496846287">
                      <w:marLeft w:val="0"/>
                      <w:marRight w:val="0"/>
                      <w:marTop w:val="150"/>
                      <w:marBottom w:val="0"/>
                      <w:divBdr>
                        <w:top w:val="none" w:sz="0" w:space="0" w:color="auto"/>
                        <w:left w:val="none" w:sz="0" w:space="0" w:color="auto"/>
                        <w:bottom w:val="none" w:sz="0" w:space="0" w:color="auto"/>
                        <w:right w:val="none" w:sz="0" w:space="0" w:color="auto"/>
                      </w:divBdr>
                      <w:divsChild>
                        <w:div w:id="1559436846">
                          <w:marLeft w:val="0"/>
                          <w:marRight w:val="0"/>
                          <w:marTop w:val="0"/>
                          <w:marBottom w:val="0"/>
                          <w:divBdr>
                            <w:top w:val="none" w:sz="0" w:space="0" w:color="auto"/>
                            <w:left w:val="none" w:sz="0" w:space="0" w:color="auto"/>
                            <w:bottom w:val="none" w:sz="0" w:space="0" w:color="auto"/>
                            <w:right w:val="none" w:sz="0" w:space="0" w:color="auto"/>
                          </w:divBdr>
                          <w:divsChild>
                            <w:div w:id="1845784843">
                              <w:marLeft w:val="0"/>
                              <w:marRight w:val="0"/>
                              <w:marTop w:val="0"/>
                              <w:marBottom w:val="0"/>
                              <w:divBdr>
                                <w:top w:val="none" w:sz="0" w:space="0" w:color="auto"/>
                                <w:left w:val="none" w:sz="0" w:space="0" w:color="auto"/>
                                <w:bottom w:val="none" w:sz="0" w:space="0" w:color="auto"/>
                                <w:right w:val="none" w:sz="0" w:space="0" w:color="auto"/>
                              </w:divBdr>
                              <w:divsChild>
                                <w:div w:id="1113204324">
                                  <w:marLeft w:val="0"/>
                                  <w:marRight w:val="0"/>
                                  <w:marTop w:val="0"/>
                                  <w:marBottom w:val="0"/>
                                  <w:divBdr>
                                    <w:top w:val="none" w:sz="0" w:space="0" w:color="auto"/>
                                    <w:left w:val="none" w:sz="0" w:space="0" w:color="auto"/>
                                    <w:bottom w:val="none" w:sz="0" w:space="0" w:color="auto"/>
                                    <w:right w:val="none" w:sz="0" w:space="0" w:color="auto"/>
                                  </w:divBdr>
                                  <w:divsChild>
                                    <w:div w:id="1433433034">
                                      <w:marLeft w:val="0"/>
                                      <w:marRight w:val="0"/>
                                      <w:marTop w:val="0"/>
                                      <w:marBottom w:val="0"/>
                                      <w:divBdr>
                                        <w:top w:val="none" w:sz="0" w:space="0" w:color="auto"/>
                                        <w:left w:val="none" w:sz="0" w:space="0" w:color="auto"/>
                                        <w:bottom w:val="none" w:sz="0" w:space="0" w:color="auto"/>
                                        <w:right w:val="none" w:sz="0" w:space="0" w:color="auto"/>
                                      </w:divBdr>
                                      <w:divsChild>
                                        <w:div w:id="109399064">
                                          <w:marLeft w:val="0"/>
                                          <w:marRight w:val="0"/>
                                          <w:marTop w:val="0"/>
                                          <w:marBottom w:val="0"/>
                                          <w:divBdr>
                                            <w:top w:val="none" w:sz="0" w:space="0" w:color="auto"/>
                                            <w:left w:val="none" w:sz="0" w:space="0" w:color="auto"/>
                                            <w:bottom w:val="none" w:sz="0" w:space="0" w:color="auto"/>
                                            <w:right w:val="none" w:sz="0" w:space="0" w:color="auto"/>
                                          </w:divBdr>
                                          <w:divsChild>
                                            <w:div w:id="1749304155">
                                              <w:marLeft w:val="0"/>
                                              <w:marRight w:val="0"/>
                                              <w:marTop w:val="0"/>
                                              <w:marBottom w:val="0"/>
                                              <w:divBdr>
                                                <w:top w:val="none" w:sz="0" w:space="0" w:color="auto"/>
                                                <w:left w:val="none" w:sz="0" w:space="0" w:color="auto"/>
                                                <w:bottom w:val="none" w:sz="0" w:space="0" w:color="auto"/>
                                                <w:right w:val="none" w:sz="0" w:space="0" w:color="auto"/>
                                              </w:divBdr>
                                              <w:divsChild>
                                                <w:div w:id="690837549">
                                                  <w:marLeft w:val="0"/>
                                                  <w:marRight w:val="0"/>
                                                  <w:marTop w:val="0"/>
                                                  <w:marBottom w:val="0"/>
                                                  <w:divBdr>
                                                    <w:top w:val="none" w:sz="0" w:space="0" w:color="auto"/>
                                                    <w:left w:val="none" w:sz="0" w:space="0" w:color="auto"/>
                                                    <w:bottom w:val="none" w:sz="0" w:space="0" w:color="auto"/>
                                                    <w:right w:val="none" w:sz="0" w:space="0" w:color="auto"/>
                                                  </w:divBdr>
                                                  <w:divsChild>
                                                    <w:div w:id="1184830086">
                                                      <w:marLeft w:val="0"/>
                                                      <w:marRight w:val="0"/>
                                                      <w:marTop w:val="0"/>
                                                      <w:marBottom w:val="0"/>
                                                      <w:divBdr>
                                                        <w:top w:val="none" w:sz="0" w:space="0" w:color="auto"/>
                                                        <w:left w:val="none" w:sz="0" w:space="0" w:color="auto"/>
                                                        <w:bottom w:val="none" w:sz="0" w:space="0" w:color="auto"/>
                                                        <w:right w:val="none" w:sz="0" w:space="0" w:color="auto"/>
                                                      </w:divBdr>
                                                      <w:divsChild>
                                                        <w:div w:id="678045040">
                                                          <w:marLeft w:val="0"/>
                                                          <w:marRight w:val="0"/>
                                                          <w:marTop w:val="0"/>
                                                          <w:marBottom w:val="0"/>
                                                          <w:divBdr>
                                                            <w:top w:val="none" w:sz="0" w:space="0" w:color="auto"/>
                                                            <w:left w:val="none" w:sz="0" w:space="0" w:color="auto"/>
                                                            <w:bottom w:val="none" w:sz="0" w:space="0" w:color="auto"/>
                                                            <w:right w:val="none" w:sz="0" w:space="0" w:color="auto"/>
                                                          </w:divBdr>
                                                          <w:divsChild>
                                                            <w:div w:id="177501083">
                                                              <w:marLeft w:val="0"/>
                                                              <w:marRight w:val="0"/>
                                                              <w:marTop w:val="0"/>
                                                              <w:marBottom w:val="0"/>
                                                              <w:divBdr>
                                                                <w:top w:val="none" w:sz="0" w:space="0" w:color="auto"/>
                                                                <w:left w:val="none" w:sz="0" w:space="0" w:color="auto"/>
                                                                <w:bottom w:val="none" w:sz="0" w:space="0" w:color="auto"/>
                                                                <w:right w:val="none" w:sz="0" w:space="0" w:color="auto"/>
                                                              </w:divBdr>
                                                              <w:divsChild>
                                                                <w:div w:id="904878657">
                                                                  <w:marLeft w:val="0"/>
                                                                  <w:marRight w:val="0"/>
                                                                  <w:marTop w:val="0"/>
                                                                  <w:marBottom w:val="0"/>
                                                                  <w:divBdr>
                                                                    <w:top w:val="none" w:sz="0" w:space="0" w:color="auto"/>
                                                                    <w:left w:val="none" w:sz="0" w:space="0" w:color="auto"/>
                                                                    <w:bottom w:val="none" w:sz="0" w:space="0" w:color="auto"/>
                                                                    <w:right w:val="none" w:sz="0" w:space="0" w:color="auto"/>
                                                                  </w:divBdr>
                                                                  <w:divsChild>
                                                                    <w:div w:id="1921676344">
                                                                      <w:marLeft w:val="0"/>
                                                                      <w:marRight w:val="0"/>
                                                                      <w:marTop w:val="0"/>
                                                                      <w:marBottom w:val="0"/>
                                                                      <w:divBdr>
                                                                        <w:top w:val="none" w:sz="0" w:space="0" w:color="auto"/>
                                                                        <w:left w:val="none" w:sz="0" w:space="0" w:color="auto"/>
                                                                        <w:bottom w:val="none" w:sz="0" w:space="0" w:color="auto"/>
                                                                        <w:right w:val="none" w:sz="0" w:space="0" w:color="auto"/>
                                                                      </w:divBdr>
                                                                      <w:divsChild>
                                                                        <w:div w:id="139470643">
                                                                          <w:marLeft w:val="0"/>
                                                                          <w:marRight w:val="0"/>
                                                                          <w:marTop w:val="0"/>
                                                                          <w:marBottom w:val="0"/>
                                                                          <w:divBdr>
                                                                            <w:top w:val="none" w:sz="0" w:space="0" w:color="auto"/>
                                                                            <w:left w:val="none" w:sz="0" w:space="0" w:color="auto"/>
                                                                            <w:bottom w:val="none" w:sz="0" w:space="0" w:color="auto"/>
                                                                            <w:right w:val="none" w:sz="0" w:space="0" w:color="auto"/>
                                                                          </w:divBdr>
                                                                          <w:divsChild>
                                                                            <w:div w:id="1553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9616364">
      <w:bodyDiv w:val="1"/>
      <w:marLeft w:val="0"/>
      <w:marRight w:val="0"/>
      <w:marTop w:val="0"/>
      <w:marBottom w:val="0"/>
      <w:divBdr>
        <w:top w:val="none" w:sz="0" w:space="0" w:color="auto"/>
        <w:left w:val="none" w:sz="0" w:space="0" w:color="auto"/>
        <w:bottom w:val="none" w:sz="0" w:space="0" w:color="auto"/>
        <w:right w:val="none" w:sz="0" w:space="0" w:color="auto"/>
      </w:divBdr>
    </w:div>
    <w:div w:id="519467112">
      <w:bodyDiv w:val="1"/>
      <w:marLeft w:val="0"/>
      <w:marRight w:val="0"/>
      <w:marTop w:val="100"/>
      <w:marBottom w:val="100"/>
      <w:divBdr>
        <w:top w:val="none" w:sz="0" w:space="0" w:color="auto"/>
        <w:left w:val="none" w:sz="0" w:space="0" w:color="auto"/>
        <w:bottom w:val="none" w:sz="0" w:space="0" w:color="auto"/>
        <w:right w:val="none" w:sz="0" w:space="0" w:color="auto"/>
      </w:divBdr>
      <w:divsChild>
        <w:div w:id="823281643">
          <w:marLeft w:val="0"/>
          <w:marRight w:val="0"/>
          <w:marTop w:val="0"/>
          <w:marBottom w:val="0"/>
          <w:divBdr>
            <w:top w:val="none" w:sz="0" w:space="0" w:color="auto"/>
            <w:left w:val="none" w:sz="0" w:space="0" w:color="auto"/>
            <w:bottom w:val="none" w:sz="0" w:space="0" w:color="auto"/>
            <w:right w:val="none" w:sz="0" w:space="0" w:color="auto"/>
          </w:divBdr>
          <w:divsChild>
            <w:div w:id="2108040409">
              <w:marLeft w:val="0"/>
              <w:marRight w:val="0"/>
              <w:marTop w:val="0"/>
              <w:marBottom w:val="0"/>
              <w:divBdr>
                <w:top w:val="none" w:sz="0" w:space="0" w:color="auto"/>
                <w:left w:val="none" w:sz="0" w:space="0" w:color="auto"/>
                <w:bottom w:val="none" w:sz="0" w:space="0" w:color="auto"/>
                <w:right w:val="none" w:sz="0" w:space="0" w:color="auto"/>
              </w:divBdr>
              <w:divsChild>
                <w:div w:id="1952126243">
                  <w:marLeft w:val="0"/>
                  <w:marRight w:val="0"/>
                  <w:marTop w:val="0"/>
                  <w:marBottom w:val="0"/>
                  <w:divBdr>
                    <w:top w:val="none" w:sz="0" w:space="0" w:color="auto"/>
                    <w:left w:val="none" w:sz="0" w:space="0" w:color="auto"/>
                    <w:bottom w:val="none" w:sz="0" w:space="0" w:color="auto"/>
                    <w:right w:val="none" w:sz="0" w:space="0" w:color="auto"/>
                  </w:divBdr>
                  <w:divsChild>
                    <w:div w:id="421071465">
                      <w:marLeft w:val="0"/>
                      <w:marRight w:val="0"/>
                      <w:marTop w:val="150"/>
                      <w:marBottom w:val="0"/>
                      <w:divBdr>
                        <w:top w:val="none" w:sz="0" w:space="0" w:color="auto"/>
                        <w:left w:val="none" w:sz="0" w:space="0" w:color="auto"/>
                        <w:bottom w:val="none" w:sz="0" w:space="0" w:color="auto"/>
                        <w:right w:val="none" w:sz="0" w:space="0" w:color="auto"/>
                      </w:divBdr>
                      <w:divsChild>
                        <w:div w:id="984817747">
                          <w:marLeft w:val="0"/>
                          <w:marRight w:val="0"/>
                          <w:marTop w:val="0"/>
                          <w:marBottom w:val="0"/>
                          <w:divBdr>
                            <w:top w:val="none" w:sz="0" w:space="0" w:color="auto"/>
                            <w:left w:val="none" w:sz="0" w:space="0" w:color="auto"/>
                            <w:bottom w:val="none" w:sz="0" w:space="0" w:color="auto"/>
                            <w:right w:val="none" w:sz="0" w:space="0" w:color="auto"/>
                          </w:divBdr>
                          <w:divsChild>
                            <w:div w:id="1155225034">
                              <w:marLeft w:val="0"/>
                              <w:marRight w:val="0"/>
                              <w:marTop w:val="0"/>
                              <w:marBottom w:val="0"/>
                              <w:divBdr>
                                <w:top w:val="none" w:sz="0" w:space="0" w:color="auto"/>
                                <w:left w:val="none" w:sz="0" w:space="0" w:color="auto"/>
                                <w:bottom w:val="none" w:sz="0" w:space="0" w:color="auto"/>
                                <w:right w:val="none" w:sz="0" w:space="0" w:color="auto"/>
                              </w:divBdr>
                              <w:divsChild>
                                <w:div w:id="2014911765">
                                  <w:marLeft w:val="0"/>
                                  <w:marRight w:val="0"/>
                                  <w:marTop w:val="0"/>
                                  <w:marBottom w:val="0"/>
                                  <w:divBdr>
                                    <w:top w:val="none" w:sz="0" w:space="0" w:color="auto"/>
                                    <w:left w:val="none" w:sz="0" w:space="0" w:color="auto"/>
                                    <w:bottom w:val="none" w:sz="0" w:space="0" w:color="auto"/>
                                    <w:right w:val="none" w:sz="0" w:space="0" w:color="auto"/>
                                  </w:divBdr>
                                  <w:divsChild>
                                    <w:div w:id="1392459950">
                                      <w:marLeft w:val="0"/>
                                      <w:marRight w:val="0"/>
                                      <w:marTop w:val="0"/>
                                      <w:marBottom w:val="0"/>
                                      <w:divBdr>
                                        <w:top w:val="none" w:sz="0" w:space="0" w:color="auto"/>
                                        <w:left w:val="none" w:sz="0" w:space="0" w:color="auto"/>
                                        <w:bottom w:val="none" w:sz="0" w:space="0" w:color="auto"/>
                                        <w:right w:val="none" w:sz="0" w:space="0" w:color="auto"/>
                                      </w:divBdr>
                                      <w:divsChild>
                                        <w:div w:id="1611159840">
                                          <w:marLeft w:val="0"/>
                                          <w:marRight w:val="0"/>
                                          <w:marTop w:val="0"/>
                                          <w:marBottom w:val="0"/>
                                          <w:divBdr>
                                            <w:top w:val="none" w:sz="0" w:space="0" w:color="auto"/>
                                            <w:left w:val="none" w:sz="0" w:space="0" w:color="auto"/>
                                            <w:bottom w:val="none" w:sz="0" w:space="0" w:color="auto"/>
                                            <w:right w:val="none" w:sz="0" w:space="0" w:color="auto"/>
                                          </w:divBdr>
                                          <w:divsChild>
                                            <w:div w:id="1499536402">
                                              <w:marLeft w:val="0"/>
                                              <w:marRight w:val="0"/>
                                              <w:marTop w:val="0"/>
                                              <w:marBottom w:val="0"/>
                                              <w:divBdr>
                                                <w:top w:val="none" w:sz="0" w:space="0" w:color="auto"/>
                                                <w:left w:val="none" w:sz="0" w:space="0" w:color="auto"/>
                                                <w:bottom w:val="none" w:sz="0" w:space="0" w:color="auto"/>
                                                <w:right w:val="none" w:sz="0" w:space="0" w:color="auto"/>
                                              </w:divBdr>
                                              <w:divsChild>
                                                <w:div w:id="155540399">
                                                  <w:marLeft w:val="0"/>
                                                  <w:marRight w:val="0"/>
                                                  <w:marTop w:val="0"/>
                                                  <w:marBottom w:val="0"/>
                                                  <w:divBdr>
                                                    <w:top w:val="none" w:sz="0" w:space="0" w:color="auto"/>
                                                    <w:left w:val="none" w:sz="0" w:space="0" w:color="auto"/>
                                                    <w:bottom w:val="none" w:sz="0" w:space="0" w:color="auto"/>
                                                    <w:right w:val="none" w:sz="0" w:space="0" w:color="auto"/>
                                                  </w:divBdr>
                                                  <w:divsChild>
                                                    <w:div w:id="1859738697">
                                                      <w:marLeft w:val="0"/>
                                                      <w:marRight w:val="0"/>
                                                      <w:marTop w:val="0"/>
                                                      <w:marBottom w:val="0"/>
                                                      <w:divBdr>
                                                        <w:top w:val="none" w:sz="0" w:space="0" w:color="auto"/>
                                                        <w:left w:val="none" w:sz="0" w:space="0" w:color="auto"/>
                                                        <w:bottom w:val="none" w:sz="0" w:space="0" w:color="auto"/>
                                                        <w:right w:val="none" w:sz="0" w:space="0" w:color="auto"/>
                                                      </w:divBdr>
                                                      <w:divsChild>
                                                        <w:div w:id="1568999621">
                                                          <w:marLeft w:val="0"/>
                                                          <w:marRight w:val="0"/>
                                                          <w:marTop w:val="0"/>
                                                          <w:marBottom w:val="0"/>
                                                          <w:divBdr>
                                                            <w:top w:val="none" w:sz="0" w:space="0" w:color="auto"/>
                                                            <w:left w:val="none" w:sz="0" w:space="0" w:color="auto"/>
                                                            <w:bottom w:val="none" w:sz="0" w:space="0" w:color="auto"/>
                                                            <w:right w:val="none" w:sz="0" w:space="0" w:color="auto"/>
                                                          </w:divBdr>
                                                          <w:divsChild>
                                                            <w:div w:id="891159811">
                                                              <w:marLeft w:val="0"/>
                                                              <w:marRight w:val="0"/>
                                                              <w:marTop w:val="0"/>
                                                              <w:marBottom w:val="0"/>
                                                              <w:divBdr>
                                                                <w:top w:val="none" w:sz="0" w:space="0" w:color="auto"/>
                                                                <w:left w:val="none" w:sz="0" w:space="0" w:color="auto"/>
                                                                <w:bottom w:val="none" w:sz="0" w:space="0" w:color="auto"/>
                                                                <w:right w:val="none" w:sz="0" w:space="0" w:color="auto"/>
                                                              </w:divBdr>
                                                              <w:divsChild>
                                                                <w:div w:id="872772267">
                                                                  <w:marLeft w:val="0"/>
                                                                  <w:marRight w:val="0"/>
                                                                  <w:marTop w:val="0"/>
                                                                  <w:marBottom w:val="0"/>
                                                                  <w:divBdr>
                                                                    <w:top w:val="none" w:sz="0" w:space="0" w:color="auto"/>
                                                                    <w:left w:val="none" w:sz="0" w:space="0" w:color="auto"/>
                                                                    <w:bottom w:val="none" w:sz="0" w:space="0" w:color="auto"/>
                                                                    <w:right w:val="none" w:sz="0" w:space="0" w:color="auto"/>
                                                                  </w:divBdr>
                                                                  <w:divsChild>
                                                                    <w:div w:id="2065980741">
                                                                      <w:marLeft w:val="0"/>
                                                                      <w:marRight w:val="0"/>
                                                                      <w:marTop w:val="0"/>
                                                                      <w:marBottom w:val="0"/>
                                                                      <w:divBdr>
                                                                        <w:top w:val="none" w:sz="0" w:space="0" w:color="auto"/>
                                                                        <w:left w:val="none" w:sz="0" w:space="0" w:color="auto"/>
                                                                        <w:bottom w:val="none" w:sz="0" w:space="0" w:color="auto"/>
                                                                        <w:right w:val="none" w:sz="0" w:space="0" w:color="auto"/>
                                                                      </w:divBdr>
                                                                      <w:divsChild>
                                                                        <w:div w:id="1858229304">
                                                                          <w:marLeft w:val="0"/>
                                                                          <w:marRight w:val="0"/>
                                                                          <w:marTop w:val="0"/>
                                                                          <w:marBottom w:val="0"/>
                                                                          <w:divBdr>
                                                                            <w:top w:val="none" w:sz="0" w:space="0" w:color="auto"/>
                                                                            <w:left w:val="none" w:sz="0" w:space="0" w:color="auto"/>
                                                                            <w:bottom w:val="none" w:sz="0" w:space="0" w:color="auto"/>
                                                                            <w:right w:val="none" w:sz="0" w:space="0" w:color="auto"/>
                                                                          </w:divBdr>
                                                                          <w:divsChild>
                                                                            <w:div w:id="542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7.xml"/><Relationship Id="rId10" Type="http://schemas.microsoft.com/office/2011/relationships/commentsExtended" Target="commentsExtended.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C1AAF-977B-4D4D-BEC4-52129D4A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38</Pages>
  <Words>2845</Words>
  <Characters>16222</Characters>
  <Application>Microsoft Office Word</Application>
  <DocSecurity>0</DocSecurity>
  <Lines>135</Lines>
  <Paragraphs>38</Paragraphs>
  <ScaleCrop>false</ScaleCrop>
  <Company/>
  <LinksUpToDate>false</LinksUpToDate>
  <CharactersWithSpaces>19029</CharactersWithSpaces>
  <SharedDoc>false</SharedDoc>
  <HLinks>
    <vt:vector size="6" baseType="variant">
      <vt:variant>
        <vt:i4>327698</vt:i4>
      </vt:variant>
      <vt:variant>
        <vt:i4>0</vt:i4>
      </vt:variant>
      <vt:variant>
        <vt:i4>0</vt:i4>
      </vt:variant>
      <vt:variant>
        <vt:i4>5</vt:i4>
      </vt:variant>
      <vt:variant>
        <vt:lpwstr>http://www.bjyouth.com.cn/Bqb/200004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霍明虹</dc:title>
  <dc:subject/>
  <dc:creator>邴涛</dc:creator>
  <cp:keywords/>
  <cp:lastModifiedBy>San hans</cp:lastModifiedBy>
  <cp:revision>298</cp:revision>
  <cp:lastPrinted>2017-12-14T02:33:00Z</cp:lastPrinted>
  <dcterms:created xsi:type="dcterms:W3CDTF">2021-03-12T09:21:00Z</dcterms:created>
  <dcterms:modified xsi:type="dcterms:W3CDTF">2021-03-15T06:37:00Z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