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1721" w14:textId="08EFEACA" w:rsidR="00AB6881" w:rsidRDefault="00A31677" w:rsidP="00AB6881">
      <w:pPr>
        <w:pStyle w:val="Title"/>
      </w:pPr>
      <w:r>
        <w:t xml:space="preserve">Spring Bootcamp </w:t>
      </w:r>
      <w:r w:rsidR="00AB6881">
        <w:t>Day One Topics and Goals</w:t>
      </w:r>
    </w:p>
    <w:p w14:paraId="4B9DFF96" w14:textId="64110B2F" w:rsidR="00AB6881" w:rsidRDefault="00AB6881" w:rsidP="00AB6881"/>
    <w:p w14:paraId="7CE6ED0D" w14:textId="0B28A6D1" w:rsidR="00AB6881" w:rsidRPr="00AB6881" w:rsidRDefault="00AB6881" w:rsidP="00AB6881">
      <w:pPr>
        <w:pStyle w:val="Heading1"/>
      </w:pPr>
      <w:r>
        <w:t>Topics</w:t>
      </w:r>
    </w:p>
    <w:p w14:paraId="7DCE990E" w14:textId="3CD96BD8" w:rsidR="00AB6881" w:rsidRDefault="00AB6881" w:rsidP="00AB6881">
      <w:pPr>
        <w:pStyle w:val="ListParagraph"/>
        <w:numPr>
          <w:ilvl w:val="0"/>
          <w:numId w:val="2"/>
        </w:numPr>
      </w:pPr>
      <w:r>
        <w:t>What is a Rest Service?</w:t>
      </w:r>
    </w:p>
    <w:p w14:paraId="7C0B179B" w14:textId="10673E73" w:rsidR="00AB6881" w:rsidRDefault="00AB6881" w:rsidP="00AB6881">
      <w:pPr>
        <w:pStyle w:val="ListParagraph"/>
        <w:numPr>
          <w:ilvl w:val="1"/>
          <w:numId w:val="2"/>
        </w:numPr>
      </w:pPr>
      <w:r>
        <w:t xml:space="preserve">SOAP and older </w:t>
      </w:r>
      <w:r w:rsidR="00605A14">
        <w:t xml:space="preserve">web services. </w:t>
      </w:r>
    </w:p>
    <w:p w14:paraId="090D5D48" w14:textId="5C350E63" w:rsidR="00AB6881" w:rsidRDefault="00AB6881" w:rsidP="00AB6881">
      <w:pPr>
        <w:pStyle w:val="ListParagraph"/>
        <w:numPr>
          <w:ilvl w:val="1"/>
          <w:numId w:val="2"/>
        </w:numPr>
      </w:pPr>
      <w:r>
        <w:t xml:space="preserve">Representational state transfer (IE </w:t>
      </w:r>
      <w:proofErr w:type="spellStart"/>
      <w:r>
        <w:t>gobl</w:t>
      </w:r>
      <w:r w:rsidR="00A31677">
        <w:t>t</w:t>
      </w:r>
      <w:r>
        <w:t>y</w:t>
      </w:r>
      <w:proofErr w:type="spellEnd"/>
      <w:r>
        <w:t xml:space="preserve"> gook)</w:t>
      </w:r>
    </w:p>
    <w:p w14:paraId="4DDAA271" w14:textId="2C8FB2D4" w:rsidR="00AB6881" w:rsidRDefault="00AB6881" w:rsidP="00AB6881">
      <w:pPr>
        <w:pStyle w:val="ListParagraph"/>
        <w:numPr>
          <w:ilvl w:val="1"/>
          <w:numId w:val="2"/>
        </w:numPr>
      </w:pPr>
      <w:r>
        <w:t>CRUD Operations</w:t>
      </w:r>
    </w:p>
    <w:p w14:paraId="1FCC38BF" w14:textId="311391CA" w:rsidR="00AB6881" w:rsidRDefault="00AB6881" w:rsidP="00AB6881">
      <w:pPr>
        <w:pStyle w:val="ListParagraph"/>
        <w:numPr>
          <w:ilvl w:val="2"/>
          <w:numId w:val="2"/>
        </w:numPr>
      </w:pPr>
      <w:r>
        <w:t>Create = POST</w:t>
      </w:r>
    </w:p>
    <w:p w14:paraId="6BF0DBFD" w14:textId="13DE4790" w:rsidR="00AB6881" w:rsidRDefault="00AB6881" w:rsidP="00AB6881">
      <w:pPr>
        <w:pStyle w:val="ListParagraph"/>
        <w:numPr>
          <w:ilvl w:val="2"/>
          <w:numId w:val="2"/>
        </w:numPr>
      </w:pPr>
      <w:r>
        <w:t>Read = GET</w:t>
      </w:r>
    </w:p>
    <w:p w14:paraId="164C395C" w14:textId="6153997F" w:rsidR="00AB6881" w:rsidRDefault="00AB6881" w:rsidP="00AB6881">
      <w:pPr>
        <w:pStyle w:val="ListParagraph"/>
        <w:numPr>
          <w:ilvl w:val="2"/>
          <w:numId w:val="2"/>
        </w:numPr>
      </w:pPr>
      <w:r>
        <w:t>Update = PUT</w:t>
      </w:r>
    </w:p>
    <w:p w14:paraId="01EA205E" w14:textId="287ADA09" w:rsidR="00AB6881" w:rsidRDefault="00AB6881" w:rsidP="00AB6881">
      <w:pPr>
        <w:pStyle w:val="ListParagraph"/>
        <w:numPr>
          <w:ilvl w:val="2"/>
          <w:numId w:val="2"/>
        </w:numPr>
      </w:pPr>
      <w:r>
        <w:t>Delete = DELETE</w:t>
      </w:r>
    </w:p>
    <w:p w14:paraId="0C0B5D2B" w14:textId="1E36F172" w:rsidR="00AB6881" w:rsidRDefault="00AB6881" w:rsidP="00AB6881">
      <w:pPr>
        <w:pStyle w:val="ListParagraph"/>
        <w:ind w:left="1440"/>
      </w:pPr>
    </w:p>
    <w:p w14:paraId="4D1CBC4B" w14:textId="164C9B0F" w:rsidR="00AB6881" w:rsidRDefault="00AB6881" w:rsidP="00AB6881">
      <w:pPr>
        <w:pStyle w:val="ListParagraph"/>
        <w:numPr>
          <w:ilvl w:val="0"/>
          <w:numId w:val="2"/>
        </w:numPr>
      </w:pPr>
      <w:r>
        <w:t>What Is a Micro Service?</w:t>
      </w:r>
    </w:p>
    <w:p w14:paraId="13E540CE" w14:textId="24B8DDA7" w:rsidR="00AB6881" w:rsidRDefault="00AB6881" w:rsidP="00AB6881">
      <w:pPr>
        <w:pStyle w:val="ListParagraph"/>
        <w:numPr>
          <w:ilvl w:val="0"/>
          <w:numId w:val="2"/>
        </w:numPr>
      </w:pPr>
      <w:r>
        <w:t>MVC</w:t>
      </w:r>
    </w:p>
    <w:p w14:paraId="631C1DD1" w14:textId="63319DFE" w:rsidR="00AB6881" w:rsidRDefault="00AB6881" w:rsidP="00AB6881">
      <w:pPr>
        <w:pStyle w:val="ListParagraph"/>
        <w:numPr>
          <w:ilvl w:val="1"/>
          <w:numId w:val="2"/>
        </w:numPr>
      </w:pPr>
      <w:r>
        <w:t>Model</w:t>
      </w:r>
    </w:p>
    <w:p w14:paraId="018712D0" w14:textId="21E960D1" w:rsidR="00AB6881" w:rsidRDefault="00AB6881" w:rsidP="00AB6881">
      <w:pPr>
        <w:pStyle w:val="ListParagraph"/>
        <w:numPr>
          <w:ilvl w:val="1"/>
          <w:numId w:val="2"/>
        </w:numPr>
      </w:pPr>
      <w:r>
        <w:t>View</w:t>
      </w:r>
    </w:p>
    <w:p w14:paraId="1133FC1C" w14:textId="703C574F" w:rsidR="00AB6881" w:rsidRDefault="00AB6881" w:rsidP="00AB6881">
      <w:pPr>
        <w:pStyle w:val="ListParagraph"/>
        <w:numPr>
          <w:ilvl w:val="1"/>
          <w:numId w:val="2"/>
        </w:numPr>
      </w:pPr>
      <w:r>
        <w:t>Controller</w:t>
      </w:r>
    </w:p>
    <w:p w14:paraId="71AD390F" w14:textId="2EEE7867" w:rsidR="00AB6881" w:rsidRDefault="00AB6881" w:rsidP="00AB6881">
      <w:pPr>
        <w:pStyle w:val="ListParagraph"/>
        <w:numPr>
          <w:ilvl w:val="0"/>
          <w:numId w:val="2"/>
        </w:numPr>
      </w:pPr>
      <w:r>
        <w:t>Layered Software Design (Lasagna Code)</w:t>
      </w:r>
    </w:p>
    <w:p w14:paraId="0D8DDC64" w14:textId="483129DB" w:rsidR="00AB6881" w:rsidRDefault="00AB6881" w:rsidP="00AB6881">
      <w:pPr>
        <w:pStyle w:val="ListParagraph"/>
        <w:numPr>
          <w:ilvl w:val="1"/>
          <w:numId w:val="2"/>
        </w:numPr>
      </w:pPr>
      <w:r>
        <w:t>Controller Layer</w:t>
      </w:r>
    </w:p>
    <w:p w14:paraId="02CCB0A6" w14:textId="019DB82E" w:rsidR="00AB6881" w:rsidRDefault="00AB6881" w:rsidP="00AB6881">
      <w:pPr>
        <w:pStyle w:val="ListParagraph"/>
        <w:numPr>
          <w:ilvl w:val="1"/>
          <w:numId w:val="2"/>
        </w:numPr>
      </w:pPr>
      <w:r>
        <w:t>Service Layer</w:t>
      </w:r>
    </w:p>
    <w:p w14:paraId="69437660" w14:textId="60A42F3E" w:rsidR="00AB6881" w:rsidRDefault="00AB6881" w:rsidP="00AB6881">
      <w:pPr>
        <w:pStyle w:val="ListParagraph"/>
        <w:numPr>
          <w:ilvl w:val="1"/>
          <w:numId w:val="2"/>
        </w:numPr>
      </w:pPr>
      <w:r>
        <w:t>DAO Layer</w:t>
      </w:r>
    </w:p>
    <w:p w14:paraId="245F7362" w14:textId="64BE1C09" w:rsidR="00AB6881" w:rsidRDefault="00AB6881" w:rsidP="00AB6881">
      <w:pPr>
        <w:pStyle w:val="ListParagraph"/>
        <w:numPr>
          <w:ilvl w:val="1"/>
          <w:numId w:val="2"/>
        </w:numPr>
      </w:pPr>
      <w:r>
        <w:t>Controller &lt;-&gt; Service uses DTO’s</w:t>
      </w:r>
    </w:p>
    <w:p w14:paraId="6C46810C" w14:textId="6E1104CC" w:rsidR="00AB6881" w:rsidRDefault="00AB6881" w:rsidP="00AB6881">
      <w:pPr>
        <w:pStyle w:val="ListParagraph"/>
        <w:numPr>
          <w:ilvl w:val="2"/>
          <w:numId w:val="2"/>
        </w:numPr>
      </w:pPr>
      <w:r>
        <w:t>DTO = Data Transfer object</w:t>
      </w:r>
    </w:p>
    <w:p w14:paraId="1DF1FE99" w14:textId="20D86FDF" w:rsidR="00AB6881" w:rsidRDefault="00AB6881" w:rsidP="00AB6881">
      <w:pPr>
        <w:pStyle w:val="ListParagraph"/>
        <w:numPr>
          <w:ilvl w:val="2"/>
          <w:numId w:val="2"/>
        </w:numPr>
      </w:pPr>
      <w:r>
        <w:t>DAO = Data Access object</w:t>
      </w:r>
    </w:p>
    <w:p w14:paraId="162C350A" w14:textId="1DE8C3C5" w:rsidR="00A31677" w:rsidRDefault="00AB6881" w:rsidP="00A31677">
      <w:pPr>
        <w:pStyle w:val="ListParagraph"/>
        <w:numPr>
          <w:ilvl w:val="1"/>
          <w:numId w:val="2"/>
        </w:numPr>
      </w:pPr>
      <w:r>
        <w:t>Service &lt;-&gt; DAO uses Entities or DAO’s</w:t>
      </w:r>
    </w:p>
    <w:p w14:paraId="5DFBAB3A" w14:textId="1758BE32" w:rsidR="00605A14" w:rsidRDefault="00605A14" w:rsidP="00605A14">
      <w:pPr>
        <w:pStyle w:val="ListParagraph"/>
        <w:numPr>
          <w:ilvl w:val="0"/>
          <w:numId w:val="2"/>
        </w:numPr>
      </w:pPr>
      <w:r>
        <w:t xml:space="preserve">Spring </w:t>
      </w:r>
    </w:p>
    <w:p w14:paraId="42854E0B" w14:textId="2FC72CD5" w:rsidR="00605A14" w:rsidRDefault="00605A14" w:rsidP="00605A14">
      <w:pPr>
        <w:pStyle w:val="ListParagraph"/>
        <w:numPr>
          <w:ilvl w:val="1"/>
          <w:numId w:val="2"/>
        </w:numPr>
      </w:pPr>
      <w:r>
        <w:t>IOC</w:t>
      </w:r>
    </w:p>
    <w:p w14:paraId="070FB6A8" w14:textId="51EDA839" w:rsidR="00605A14" w:rsidRDefault="00605A14" w:rsidP="00A31677">
      <w:pPr>
        <w:pStyle w:val="ListParagraph"/>
        <w:numPr>
          <w:ilvl w:val="2"/>
          <w:numId w:val="2"/>
        </w:numPr>
      </w:pPr>
      <w:r>
        <w:t>Reflection</w:t>
      </w:r>
    </w:p>
    <w:p w14:paraId="54FB44DC" w14:textId="076ECDB4" w:rsidR="00605A14" w:rsidRDefault="00605A14" w:rsidP="00605A14">
      <w:pPr>
        <w:pStyle w:val="ListParagraph"/>
        <w:numPr>
          <w:ilvl w:val="1"/>
          <w:numId w:val="2"/>
        </w:numPr>
      </w:pPr>
      <w:r>
        <w:t>Start.spring.io</w:t>
      </w:r>
      <w:r w:rsidR="00A31677">
        <w:t xml:space="preserve"> (see related create initial spring project with Spring IO documentation TBC)</w:t>
      </w:r>
    </w:p>
    <w:p w14:paraId="1376F4CC" w14:textId="4FF3C237" w:rsidR="00605A14" w:rsidRDefault="00605A14" w:rsidP="00605A14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RestController</w:t>
      </w:r>
      <w:proofErr w:type="spellEnd"/>
    </w:p>
    <w:p w14:paraId="6489E07D" w14:textId="40D63095" w:rsidR="00605A14" w:rsidRDefault="00605A14" w:rsidP="00605A14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ResourceMapping</w:t>
      </w:r>
      <w:proofErr w:type="spellEnd"/>
    </w:p>
    <w:p w14:paraId="741294D3" w14:textId="56AC5B02" w:rsidR="00A31677" w:rsidRDefault="00A31677" w:rsidP="00605A14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RequestParam</w:t>
      </w:r>
      <w:proofErr w:type="spellEnd"/>
    </w:p>
    <w:p w14:paraId="7A9B0125" w14:textId="05AB1E95" w:rsidR="00605A14" w:rsidRDefault="00605A14" w:rsidP="00605A14">
      <w:pPr>
        <w:pStyle w:val="ListParagraph"/>
        <w:numPr>
          <w:ilvl w:val="0"/>
          <w:numId w:val="2"/>
        </w:numPr>
      </w:pPr>
      <w:r>
        <w:t>Advice: Taking Small Bites</w:t>
      </w:r>
    </w:p>
    <w:p w14:paraId="10C0EE95" w14:textId="62F62046" w:rsidR="00A31677" w:rsidRDefault="00A31677" w:rsidP="00605A14">
      <w:pPr>
        <w:pStyle w:val="ListParagraph"/>
        <w:numPr>
          <w:ilvl w:val="0"/>
          <w:numId w:val="2"/>
        </w:numPr>
      </w:pPr>
      <w:r>
        <w:t xml:space="preserve">Logging with </w:t>
      </w:r>
      <w:proofErr w:type="spellStart"/>
      <w:r>
        <w:t>Logback</w:t>
      </w:r>
      <w:proofErr w:type="spellEnd"/>
    </w:p>
    <w:p w14:paraId="174118D7" w14:textId="2C573B60" w:rsidR="00A31677" w:rsidRDefault="00A31677" w:rsidP="00A31677">
      <w:pPr>
        <w:pStyle w:val="ListParagraph"/>
        <w:numPr>
          <w:ilvl w:val="1"/>
          <w:numId w:val="2"/>
        </w:numPr>
      </w:pPr>
      <w:r>
        <w:t xml:space="preserve">Private static final LOG Logger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ThisObject.class</w:t>
      </w:r>
      <w:proofErr w:type="spellEnd"/>
      <w:r>
        <w:t>)</w:t>
      </w:r>
    </w:p>
    <w:p w14:paraId="298D97A3" w14:textId="27319E7C" w:rsidR="00A31677" w:rsidRDefault="00A31677" w:rsidP="00A31677">
      <w:pPr>
        <w:pStyle w:val="ListParagraph"/>
        <w:numPr>
          <w:ilvl w:val="1"/>
          <w:numId w:val="2"/>
        </w:numPr>
      </w:pPr>
      <w:r>
        <w:t>Parameterized Logging statements with {}</w:t>
      </w:r>
    </w:p>
    <w:p w14:paraId="395BCCE4" w14:textId="46EC5FB5" w:rsidR="00AB6881" w:rsidRDefault="00AB6881" w:rsidP="00AB6881"/>
    <w:p w14:paraId="75207B9E" w14:textId="4ECA8A65" w:rsidR="00AB6881" w:rsidRDefault="00AB6881" w:rsidP="00AB6881">
      <w:r>
        <w:t>Additional Reading:</w:t>
      </w:r>
    </w:p>
    <w:p w14:paraId="4B2C2A38" w14:textId="05447867" w:rsidR="00AB6881" w:rsidRDefault="00AB6881" w:rsidP="00AB6881">
      <w:r>
        <w:t xml:space="preserve">Martin Fowler on Micro </w:t>
      </w:r>
      <w:proofErr w:type="gramStart"/>
      <w:r>
        <w:t>Services :</w:t>
      </w:r>
      <w:proofErr w:type="gramEnd"/>
      <w:r>
        <w:t xml:space="preserve"> </w:t>
      </w:r>
      <w:hyperlink r:id="rId6" w:history="1">
        <w:r w:rsidRPr="0013556D">
          <w:rPr>
            <w:rStyle w:val="Hyperlink"/>
          </w:rPr>
          <w:t>https://martinfowler.com/articles/microservices.html</w:t>
        </w:r>
      </w:hyperlink>
      <w:r>
        <w:t xml:space="preserve"> </w:t>
      </w:r>
    </w:p>
    <w:p w14:paraId="2ECBAE9B" w14:textId="607837A4" w:rsidR="00AB6881" w:rsidRDefault="00605A14" w:rsidP="00AB6881">
      <w:r>
        <w:lastRenderedPageBreak/>
        <w:t>Understanding soap and rest</w:t>
      </w:r>
      <w:r w:rsidR="00AB6881">
        <w:t xml:space="preserve">: </w:t>
      </w:r>
      <w:hyperlink r:id="rId7" w:history="1">
        <w:r w:rsidR="00AB6881" w:rsidRPr="0013556D">
          <w:rPr>
            <w:rStyle w:val="Hyperlink"/>
          </w:rPr>
          <w:t>https://smartbear.com/blog/test-and-monitor/understanding-soap-and-rest-basics/</w:t>
        </w:r>
      </w:hyperlink>
      <w:r w:rsidR="00AB6881">
        <w:t xml:space="preserve"> </w:t>
      </w:r>
    </w:p>
    <w:p w14:paraId="01BDE2C3" w14:textId="6692BB2C" w:rsidR="00605A14" w:rsidRDefault="00605A14" w:rsidP="00AB6881">
      <w:r>
        <w:t xml:space="preserve">Building </w:t>
      </w:r>
      <w:r w:rsidR="00A31677">
        <w:t>Restful</w:t>
      </w:r>
      <w:bookmarkStart w:id="0" w:name="_GoBack"/>
      <w:bookmarkEnd w:id="0"/>
      <w:r>
        <w:t xml:space="preserve"> web services with spring : </w:t>
      </w:r>
      <w:hyperlink r:id="rId8" w:history="1">
        <w:r w:rsidRPr="0013556D">
          <w:rPr>
            <w:rStyle w:val="Hyperlink"/>
          </w:rPr>
          <w:t>https://spring.io/guides/gs/rest-service/</w:t>
        </w:r>
      </w:hyperlink>
    </w:p>
    <w:p w14:paraId="123730A0" w14:textId="5B4D79C5" w:rsidR="00605A14" w:rsidRDefault="00605A14" w:rsidP="00605A14">
      <w:pPr>
        <w:pStyle w:val="Heading1"/>
      </w:pPr>
      <w:r>
        <w:t>Goals</w:t>
      </w:r>
    </w:p>
    <w:p w14:paraId="464556A7" w14:textId="7C895702" w:rsidR="00605A14" w:rsidRDefault="00605A14" w:rsidP="00605A14">
      <w:pPr>
        <w:pStyle w:val="ListParagraph"/>
        <w:numPr>
          <w:ilvl w:val="0"/>
          <w:numId w:val="3"/>
        </w:numPr>
      </w:pPr>
      <w:r>
        <w:t>Get Through Content Above</w:t>
      </w:r>
    </w:p>
    <w:p w14:paraId="3BDBD246" w14:textId="22E063E6" w:rsidR="00605A14" w:rsidRDefault="00605A14" w:rsidP="00605A14">
      <w:pPr>
        <w:pStyle w:val="ListParagraph"/>
        <w:numPr>
          <w:ilvl w:val="0"/>
          <w:numId w:val="3"/>
        </w:numPr>
      </w:pPr>
      <w:r>
        <w:t>Get Jenkins running locally and ready to hit</w:t>
      </w:r>
    </w:p>
    <w:p w14:paraId="1565421A" w14:textId="4901EBBF" w:rsidR="00605A14" w:rsidRDefault="00605A14" w:rsidP="00605A14">
      <w:pPr>
        <w:pStyle w:val="ListParagraph"/>
        <w:numPr>
          <w:ilvl w:val="0"/>
          <w:numId w:val="3"/>
        </w:numPr>
      </w:pPr>
      <w:r>
        <w:t>Get initial project created with start.spring.io</w:t>
      </w:r>
    </w:p>
    <w:p w14:paraId="69BDE8EF" w14:textId="53811144" w:rsidR="00605A14" w:rsidRDefault="00605A14" w:rsidP="00605A14">
      <w:pPr>
        <w:pStyle w:val="ListParagraph"/>
        <w:numPr>
          <w:ilvl w:val="0"/>
          <w:numId w:val="3"/>
        </w:numPr>
      </w:pPr>
      <w:r>
        <w:t xml:space="preserve">Get initial project imported into IDE and on git hub. </w:t>
      </w:r>
    </w:p>
    <w:p w14:paraId="198047A8" w14:textId="4C5AAB97" w:rsidR="00605A14" w:rsidRDefault="00605A14" w:rsidP="00605A14">
      <w:pPr>
        <w:pStyle w:val="ListParagraph"/>
        <w:numPr>
          <w:ilvl w:val="0"/>
          <w:numId w:val="3"/>
        </w:numPr>
      </w:pPr>
      <w:r>
        <w:t>Simple GET/POST request working</w:t>
      </w:r>
    </w:p>
    <w:p w14:paraId="4D758FBB" w14:textId="1B0E812B" w:rsidR="00605A14" w:rsidRDefault="00605A14" w:rsidP="00605A14">
      <w:pPr>
        <w:pStyle w:val="ListParagraph"/>
        <w:numPr>
          <w:ilvl w:val="0"/>
          <w:numId w:val="3"/>
        </w:numPr>
      </w:pPr>
      <w:r>
        <w:t>Setup Rest</w:t>
      </w:r>
      <w:r w:rsidR="00A31677">
        <w:t xml:space="preserve"> </w:t>
      </w:r>
      <w:r>
        <w:t>Template for Jenkins access</w:t>
      </w:r>
    </w:p>
    <w:p w14:paraId="0ECC01AA" w14:textId="1AAE04DC" w:rsidR="00605A14" w:rsidRDefault="00605A14" w:rsidP="00605A14">
      <w:pPr>
        <w:pStyle w:val="ListParagraph"/>
        <w:numPr>
          <w:ilvl w:val="0"/>
          <w:numId w:val="3"/>
        </w:numPr>
      </w:pPr>
      <w:r>
        <w:t xml:space="preserve">Get the simple job runner going </w:t>
      </w:r>
    </w:p>
    <w:p w14:paraId="20FD1E0D" w14:textId="0E531072" w:rsidR="00605A14" w:rsidRDefault="00605A14" w:rsidP="00605A14">
      <w:pPr>
        <w:pStyle w:val="Heading2"/>
      </w:pPr>
      <w:r>
        <w:t>Hints</w:t>
      </w:r>
    </w:p>
    <w:p w14:paraId="23AA8E67" w14:textId="4556A1B4" w:rsidR="00605A14" w:rsidRPr="00605A14" w:rsidRDefault="00605A14" w:rsidP="00605A14">
      <w:pPr>
        <w:pStyle w:val="ListParagraph"/>
        <w:numPr>
          <w:ilvl w:val="0"/>
          <w:numId w:val="4"/>
        </w:numPr>
      </w:pPr>
      <w:r>
        <w:t>Rest</w:t>
      </w:r>
      <w:r w:rsidR="00A31677">
        <w:t xml:space="preserve"> </w:t>
      </w:r>
      <w:r>
        <w:t xml:space="preserve">Template is a dead simple spring rest </w:t>
      </w:r>
      <w:r w:rsidR="00A31677">
        <w:t>abstraction</w:t>
      </w:r>
      <w:r>
        <w:t xml:space="preserve"> to be able to call rest services from your code. </w:t>
      </w:r>
      <w:hyperlink r:id="rId9" w:history="1">
        <w:r w:rsidRPr="0013556D">
          <w:rPr>
            <w:rStyle w:val="Hyperlink"/>
          </w:rPr>
          <w:t>https://docs.spring.io/spring-framework/docs/current/javadoc-api/org/springframework/web/client/RestTemplate.html</w:t>
        </w:r>
      </w:hyperlink>
      <w:r>
        <w:t xml:space="preserve"> </w:t>
      </w:r>
    </w:p>
    <w:p w14:paraId="391A1728" w14:textId="4E50D752" w:rsidR="00605A14" w:rsidRPr="00605A14" w:rsidRDefault="00605A14" w:rsidP="00605A14">
      <w:pPr>
        <w:ind w:left="360"/>
      </w:pPr>
    </w:p>
    <w:p w14:paraId="658B502D" w14:textId="77777777" w:rsidR="00AB6881" w:rsidRPr="00AB6881" w:rsidRDefault="00AB6881" w:rsidP="00AB6881"/>
    <w:sectPr w:rsidR="00AB6881" w:rsidRPr="00AB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50141"/>
    <w:multiLevelType w:val="hybridMultilevel"/>
    <w:tmpl w:val="6C48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4054"/>
    <w:multiLevelType w:val="hybridMultilevel"/>
    <w:tmpl w:val="8EC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91F6C"/>
    <w:multiLevelType w:val="hybridMultilevel"/>
    <w:tmpl w:val="684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1201E"/>
    <w:multiLevelType w:val="hybridMultilevel"/>
    <w:tmpl w:val="D1DC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7C"/>
    <w:rsid w:val="00605A14"/>
    <w:rsid w:val="00A31677"/>
    <w:rsid w:val="00AB6881"/>
    <w:rsid w:val="00A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D0AA"/>
  <w15:chartTrackingRefBased/>
  <w15:docId w15:val="{9CFD2C46-2E35-4A72-B396-587BF4A2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6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68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6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B6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rest-servi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smartbear.com/blog/test-and-monitor/understanding-soap-and-rest-bas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tinfowler.com/articles/microservic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javadoc-api/org/springframework/web/client/Rest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799F2-EBC0-414D-AD1C-A61490A6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</cp:revision>
  <dcterms:created xsi:type="dcterms:W3CDTF">2018-09-10T21:08:00Z</dcterms:created>
  <dcterms:modified xsi:type="dcterms:W3CDTF">2018-09-11T14:28:00Z</dcterms:modified>
</cp:coreProperties>
</file>