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B7309" w14:textId="718E9660" w:rsidR="00A454DF" w:rsidRPr="00A454DF" w:rsidRDefault="00A454DF" w:rsidP="00A454DF">
      <w:r w:rsidRPr="00A454DF">
        <w:rPr>
          <w:b/>
          <w:bCs/>
        </w:rPr>
        <w:t>1、</w:t>
      </w:r>
      <w:r w:rsidRPr="00A454DF">
        <w:t xml:space="preserve"> </w:t>
      </w:r>
      <w:r w:rsidRPr="00A454DF">
        <w:rPr>
          <w:b/>
          <w:bCs/>
        </w:rPr>
        <w:t>【题目】</w:t>
      </w:r>
      <w:r w:rsidRPr="00A454DF">
        <w:t xml:space="preserve"> 必需脂肪酸 </w:t>
      </w:r>
      <w:r w:rsidRPr="00A454DF">
        <w:rPr>
          <w:b/>
          <w:bCs/>
        </w:rPr>
        <w:t>【参考答案】</w:t>
      </w:r>
      <w:r w:rsidRPr="00A454DF">
        <w:t xml:space="preserve"> 人体不能合成，必须从食物中获取的脂肪酸叫必需脂肪酸（1分），包括亚油酸、α-亚麻酸和花生四烯酸（1分）。</w:t>
      </w:r>
    </w:p>
    <w:p w14:paraId="1168CB48" w14:textId="77777777" w:rsidR="00A454DF" w:rsidRPr="00A454DF" w:rsidRDefault="00A454DF" w:rsidP="00A454DF">
      <w:r w:rsidRPr="00A454DF">
        <w:rPr>
          <w:b/>
          <w:bCs/>
        </w:rPr>
        <w:t>2、</w:t>
      </w:r>
      <w:r w:rsidRPr="00A454DF">
        <w:t xml:space="preserve"> </w:t>
      </w:r>
      <w:r w:rsidRPr="00A454DF">
        <w:rPr>
          <w:b/>
          <w:bCs/>
        </w:rPr>
        <w:t>【题目】</w:t>
      </w:r>
      <w:r w:rsidRPr="00A454DF">
        <w:t xml:space="preserve"> 脂肪动员 </w:t>
      </w:r>
      <w:r w:rsidRPr="00A454DF">
        <w:rPr>
          <w:b/>
          <w:bCs/>
        </w:rPr>
        <w:t>【参考答案】</w:t>
      </w:r>
      <w:r w:rsidRPr="00A454DF">
        <w:t xml:space="preserve"> 指储存在白色脂肪细胞内的脂肪在一系列脂肪酶作用下，逐步水解（1分），释放游离脂肪酸和甘油供其他组织细胞氧化利用的过程（1分）。</w:t>
      </w:r>
    </w:p>
    <w:p w14:paraId="7C4B46AB" w14:textId="77777777" w:rsidR="00A454DF" w:rsidRPr="00A454DF" w:rsidRDefault="00A454DF" w:rsidP="00A454DF">
      <w:r w:rsidRPr="00A454DF">
        <w:rPr>
          <w:b/>
          <w:bCs/>
        </w:rPr>
        <w:t>3、</w:t>
      </w:r>
      <w:r w:rsidRPr="00A454DF">
        <w:t xml:space="preserve"> </w:t>
      </w:r>
      <w:r w:rsidRPr="00A454DF">
        <w:rPr>
          <w:b/>
          <w:bCs/>
        </w:rPr>
        <w:t>【题目】</w:t>
      </w:r>
      <w:r w:rsidRPr="00A454DF">
        <w:t xml:space="preserve"> 酮体 </w:t>
      </w:r>
      <w:r w:rsidRPr="00A454DF">
        <w:rPr>
          <w:b/>
          <w:bCs/>
        </w:rPr>
        <w:t>【参考答案】</w:t>
      </w:r>
      <w:r w:rsidRPr="00A454DF">
        <w:t xml:space="preserve"> 酮体是脂肪酸在肝中正常氧化分解时产生的中间代谢物（1分），包括乙酰乙酸、β-羟丁酸和丙酮（1分）。</w:t>
      </w:r>
    </w:p>
    <w:p w14:paraId="6EE31331" w14:textId="77777777" w:rsidR="00A454DF" w:rsidRPr="00A454DF" w:rsidRDefault="00A454DF" w:rsidP="00A454DF">
      <w:r w:rsidRPr="00A454DF">
        <w:rPr>
          <w:b/>
          <w:bCs/>
        </w:rPr>
        <w:t>4、</w:t>
      </w:r>
      <w:r w:rsidRPr="00A454DF">
        <w:t xml:space="preserve"> </w:t>
      </w:r>
      <w:r w:rsidRPr="00A454DF">
        <w:rPr>
          <w:b/>
          <w:bCs/>
        </w:rPr>
        <w:t>【题目】</w:t>
      </w:r>
      <w:r w:rsidRPr="00A454DF">
        <w:t xml:space="preserve"> β-氧化 </w:t>
      </w:r>
      <w:r w:rsidRPr="00A454DF">
        <w:rPr>
          <w:b/>
          <w:bCs/>
        </w:rPr>
        <w:t>【参考答案】</w:t>
      </w:r>
      <w:r w:rsidRPr="00A454DF">
        <w:t xml:space="preserve"> 脂酰CoA在脂肪酸β-氧</w:t>
      </w:r>
      <w:proofErr w:type="gramStart"/>
      <w:r w:rsidRPr="00A454DF">
        <w:t>化多酶</w:t>
      </w:r>
      <w:proofErr w:type="gramEnd"/>
      <w:r w:rsidRPr="00A454DF">
        <w:t>复合体的催化下，从脂酰基的β碳原子开始，经脱氢、加水、再脱氢和</w:t>
      </w:r>
      <w:proofErr w:type="gramStart"/>
      <w:r w:rsidRPr="00A454DF">
        <w:t>硫解</w:t>
      </w:r>
      <w:proofErr w:type="gramEnd"/>
      <w:r w:rsidRPr="00A454DF">
        <w:t>四步连续的反应（1分），脂酰基断裂生成1分子乙酰CoA、1分子比原来少2个碳原子的脂酰CoA、1分子NADH+H</w:t>
      </w:r>
      <w:r w:rsidRPr="00A454DF">
        <w:rPr>
          <w:rFonts w:ascii="Cambria Math" w:hAnsi="Cambria Math" w:cs="Cambria Math"/>
        </w:rPr>
        <w:t>⁺</w:t>
      </w:r>
      <w:r w:rsidRPr="00A454DF">
        <w:t>及1分子FADH</w:t>
      </w:r>
      <w:r w:rsidRPr="00A454DF">
        <w:rPr>
          <w:rFonts w:ascii="Cambria Math" w:hAnsi="Cambria Math" w:cs="Cambria Math"/>
        </w:rPr>
        <w:t>₂</w:t>
      </w:r>
      <w:r w:rsidRPr="00A454DF">
        <w:t>。β-氧化循环进行，最终将偶数碳原子脂肪酸的脂酰基全部氧化为乙酰CoA（1分）。</w:t>
      </w:r>
    </w:p>
    <w:p w14:paraId="18642F6C" w14:textId="77777777" w:rsidR="00A454DF" w:rsidRPr="00A454DF" w:rsidRDefault="00A454DF" w:rsidP="00A454DF">
      <w:r w:rsidRPr="00A454DF">
        <w:rPr>
          <w:b/>
          <w:bCs/>
        </w:rPr>
        <w:t>5、</w:t>
      </w:r>
      <w:r w:rsidRPr="00A454DF">
        <w:t xml:space="preserve"> </w:t>
      </w:r>
      <w:r w:rsidRPr="00A454DF">
        <w:rPr>
          <w:b/>
          <w:bCs/>
        </w:rPr>
        <w:t>【题目】</w:t>
      </w:r>
      <w:r w:rsidRPr="00A454DF">
        <w:t xml:space="preserve"> 血脂 </w:t>
      </w:r>
      <w:r w:rsidRPr="00A454DF">
        <w:rPr>
          <w:b/>
          <w:bCs/>
        </w:rPr>
        <w:t>【参考答案】</w:t>
      </w:r>
      <w:r w:rsidRPr="00A454DF">
        <w:t xml:space="preserve"> 血浆中所含脂类统称为血脂（1分）。包括甘油三酯、胆固醇及其酯、磷脂、游离脂肪酸等（1分）。</w:t>
      </w:r>
    </w:p>
    <w:p w14:paraId="567BF602" w14:textId="77777777" w:rsidR="00A454DF" w:rsidRPr="00A454DF" w:rsidRDefault="00A454DF" w:rsidP="00A454DF">
      <w:r w:rsidRPr="00A454DF">
        <w:rPr>
          <w:b/>
          <w:bCs/>
        </w:rPr>
        <w:t>6、</w:t>
      </w:r>
      <w:r w:rsidRPr="00A454DF">
        <w:t xml:space="preserve"> </w:t>
      </w:r>
      <w:r w:rsidRPr="00A454DF">
        <w:rPr>
          <w:b/>
          <w:bCs/>
        </w:rPr>
        <w:t>【题目】</w:t>
      </w:r>
      <w:r w:rsidRPr="00A454DF">
        <w:t xml:space="preserve"> 血浆脂蛋白 </w:t>
      </w:r>
      <w:r w:rsidRPr="00A454DF">
        <w:rPr>
          <w:b/>
          <w:bCs/>
        </w:rPr>
        <w:t>【参考答案】</w:t>
      </w:r>
      <w:r w:rsidRPr="00A454DF">
        <w:t xml:space="preserve"> 血浆脂蛋白是脂质和载脂蛋白结合形成的球形复合体（1分），是血浆脂质的运输和代谢形式（1分）。</w:t>
      </w:r>
    </w:p>
    <w:p w14:paraId="6C999845" w14:textId="77777777" w:rsidR="00A454DF" w:rsidRPr="00A454DF" w:rsidRDefault="00A454DF" w:rsidP="00A454DF">
      <w:r w:rsidRPr="00A454DF">
        <w:rPr>
          <w:b/>
          <w:bCs/>
        </w:rPr>
        <w:t>7、</w:t>
      </w:r>
      <w:r w:rsidRPr="00A454DF">
        <w:t xml:space="preserve"> </w:t>
      </w:r>
      <w:r w:rsidRPr="00A454DF">
        <w:rPr>
          <w:b/>
          <w:bCs/>
        </w:rPr>
        <w:t>【题目】</w:t>
      </w:r>
      <w:r w:rsidRPr="00A454DF">
        <w:t xml:space="preserve"> 营养必需氨基酸 </w:t>
      </w:r>
      <w:r w:rsidRPr="00A454DF">
        <w:rPr>
          <w:b/>
          <w:bCs/>
        </w:rPr>
        <w:t>【参考答案】</w:t>
      </w:r>
      <w:r w:rsidRPr="00A454DF">
        <w:t xml:space="preserve"> 指机体需要而又不能自身合成，必须由食物提供的氨基酸（1分），包括赖氨酸（Lysine）、色氨酸（Tryptophan）、苯丙氨酸（Phenylalanine）、甲硫氨酸（蛋氨酸，Methionine）、苏氨酸（Threonine）、异亮氨酸（Isoleucine）、亮氨酸（Leucine）和缬氨酸8种（1分）。</w:t>
      </w:r>
    </w:p>
    <w:p w14:paraId="5B737E55" w14:textId="77777777" w:rsidR="00A454DF" w:rsidRPr="00A454DF" w:rsidRDefault="00A454DF" w:rsidP="00A454DF">
      <w:r w:rsidRPr="00A454DF">
        <w:rPr>
          <w:b/>
          <w:bCs/>
        </w:rPr>
        <w:t>8、</w:t>
      </w:r>
      <w:r w:rsidRPr="00A454DF">
        <w:t xml:space="preserve"> </w:t>
      </w:r>
      <w:r w:rsidRPr="00A454DF">
        <w:rPr>
          <w:b/>
          <w:bCs/>
        </w:rPr>
        <w:t>【题目】</w:t>
      </w:r>
      <w:r w:rsidRPr="00A454DF">
        <w:t xml:space="preserve"> 蛋白质腐败作用 </w:t>
      </w:r>
      <w:r w:rsidRPr="00A454DF">
        <w:rPr>
          <w:b/>
          <w:bCs/>
        </w:rPr>
        <w:t>【参考答案】</w:t>
      </w:r>
      <w:r w:rsidRPr="00A454DF">
        <w:t xml:space="preserve"> 指肠道细菌对肠道中未被消化的蛋白质及未被吸收的氨基酸的分解作用（1分）。腐败作用的产物大多数对机体有害，也有小部分产物对人体具有一定的营养作用（1分）。</w:t>
      </w:r>
    </w:p>
    <w:p w14:paraId="78C2790A" w14:textId="77777777" w:rsidR="00A454DF" w:rsidRPr="00A454DF" w:rsidRDefault="00A454DF" w:rsidP="00A454DF">
      <w:r w:rsidRPr="00A454DF">
        <w:rPr>
          <w:b/>
          <w:bCs/>
        </w:rPr>
        <w:t>9、</w:t>
      </w:r>
      <w:r w:rsidRPr="00A454DF">
        <w:t xml:space="preserve"> </w:t>
      </w:r>
      <w:r w:rsidRPr="00A454DF">
        <w:rPr>
          <w:b/>
          <w:bCs/>
        </w:rPr>
        <w:t>【题目】</w:t>
      </w:r>
      <w:r w:rsidRPr="00A454DF">
        <w:t xml:space="preserve"> 转氨基作用 </w:t>
      </w:r>
      <w:r w:rsidRPr="00A454DF">
        <w:rPr>
          <w:b/>
          <w:bCs/>
        </w:rPr>
        <w:t>【参考答案】</w:t>
      </w:r>
      <w:r w:rsidRPr="00A454DF">
        <w:t xml:space="preserve"> 在转氨酶的催化下，一种氨基酸上的氨基转移到α-酮酸上（1分），结果是原来的氨基酸脱去氨基生成了相应的α-酮酸，而原来的α-酮酸则转变成相应的氨基酸（1分）。</w:t>
      </w:r>
    </w:p>
    <w:p w14:paraId="57AA5FA1" w14:textId="77777777" w:rsidR="00A454DF" w:rsidRPr="00A454DF" w:rsidRDefault="00A454DF" w:rsidP="00A454DF">
      <w:r w:rsidRPr="00A454DF">
        <w:rPr>
          <w:b/>
          <w:bCs/>
        </w:rPr>
        <w:t>10、</w:t>
      </w:r>
      <w:r w:rsidRPr="00A454DF">
        <w:t xml:space="preserve"> </w:t>
      </w:r>
      <w:r w:rsidRPr="00A454DF">
        <w:rPr>
          <w:b/>
          <w:bCs/>
        </w:rPr>
        <w:t>【题目】</w:t>
      </w:r>
      <w:r w:rsidRPr="00A454DF">
        <w:t xml:space="preserve"> 联合脱氨基作用 </w:t>
      </w:r>
      <w:r w:rsidRPr="00A454DF">
        <w:rPr>
          <w:b/>
          <w:bCs/>
        </w:rPr>
        <w:t>【参考答案】</w:t>
      </w:r>
      <w:r w:rsidRPr="00A454DF">
        <w:t xml:space="preserve"> α-氨基酸先与α-酮戊二酸进行转氨基作用，生成相应的α-酮酸及L-谷氨酸，然后L-谷氨酸在 L-谷氨酸脱氢酶作用下，经氧化脱氨基作用生成α-酮戊</w:t>
      </w:r>
      <w:proofErr w:type="gramStart"/>
      <w:r w:rsidRPr="00A454DF">
        <w:t>二酸并释放</w:t>
      </w:r>
      <w:proofErr w:type="gramEnd"/>
      <w:r w:rsidRPr="00A454DF">
        <w:t>出游离的氨（1分），即转氨基作用与L-谷氨酸氧化脱氨基作用偶联实现氨基酸的脱氨基作用，称为转氨基脱氨基作用又称联合脱氨基作用（1分）。</w:t>
      </w:r>
    </w:p>
    <w:p w14:paraId="3E238C04" w14:textId="77777777" w:rsidR="00A454DF" w:rsidRPr="00A454DF" w:rsidRDefault="00A454DF" w:rsidP="00A454DF">
      <w:r w:rsidRPr="00A454DF">
        <w:rPr>
          <w:b/>
          <w:bCs/>
        </w:rPr>
        <w:t>11、</w:t>
      </w:r>
      <w:r w:rsidRPr="00A454DF">
        <w:t xml:space="preserve"> </w:t>
      </w:r>
      <w:r w:rsidRPr="00A454DF">
        <w:rPr>
          <w:b/>
          <w:bCs/>
        </w:rPr>
        <w:t>【题目】</w:t>
      </w:r>
      <w:r w:rsidRPr="00A454DF">
        <w:t xml:space="preserve"> 痛风 </w:t>
      </w:r>
      <w:r w:rsidRPr="00A454DF">
        <w:rPr>
          <w:b/>
          <w:bCs/>
        </w:rPr>
        <w:t>【参考答案】</w:t>
      </w:r>
      <w:r w:rsidRPr="00A454DF">
        <w:t xml:space="preserve"> 尿酸水溶性差（1分），当血尿酸浓度高于470μmol/L，尿酸盐沉积于关节、软组织等部位，引起的疼痛称痛风（1分）。</w:t>
      </w:r>
    </w:p>
    <w:p w14:paraId="74BF37D6" w14:textId="77777777" w:rsidR="00A454DF" w:rsidRPr="00A454DF" w:rsidRDefault="00A454DF" w:rsidP="00A454DF">
      <w:r w:rsidRPr="00A454DF">
        <w:rPr>
          <w:b/>
          <w:bCs/>
        </w:rPr>
        <w:lastRenderedPageBreak/>
        <w:t>12、</w:t>
      </w:r>
      <w:r w:rsidRPr="00A454DF">
        <w:t xml:space="preserve"> </w:t>
      </w:r>
      <w:r w:rsidRPr="00A454DF">
        <w:rPr>
          <w:b/>
          <w:bCs/>
        </w:rPr>
        <w:t>【题目】</w:t>
      </w:r>
      <w:r w:rsidRPr="00A454DF">
        <w:t xml:space="preserve"> 核苷酸的从头合成 </w:t>
      </w:r>
      <w:r w:rsidRPr="00A454DF">
        <w:rPr>
          <w:b/>
          <w:bCs/>
        </w:rPr>
        <w:t>【参考答案】</w:t>
      </w:r>
      <w:r w:rsidRPr="00A454DF">
        <w:t xml:space="preserve"> 指以简单前体分子（氨基酸、二氧化碳、</w:t>
      </w:r>
      <w:proofErr w:type="gramStart"/>
      <w:r w:rsidRPr="00A454DF">
        <w:t>一碳单位</w:t>
      </w:r>
      <w:proofErr w:type="gramEnd"/>
      <w:r w:rsidRPr="00A454DF">
        <w:t>等）为原料，经过一系列酶促反应来合成核苷酸的过程（1分），此过程复杂、反应步骤多，需要消耗大量</w:t>
      </w:r>
      <w:proofErr w:type="gramStart"/>
      <w:r w:rsidRPr="00A454DF">
        <w:t>得原料</w:t>
      </w:r>
      <w:proofErr w:type="gramEnd"/>
      <w:r w:rsidRPr="00A454DF">
        <w:t>和能量（1分）。</w:t>
      </w:r>
    </w:p>
    <w:p w14:paraId="66CE0A65" w14:textId="77777777" w:rsidR="00A454DF" w:rsidRPr="00A454DF" w:rsidRDefault="00A454DF" w:rsidP="00A454DF">
      <w:r w:rsidRPr="00A454DF">
        <w:rPr>
          <w:b/>
          <w:bCs/>
        </w:rPr>
        <w:t>13、</w:t>
      </w:r>
      <w:r w:rsidRPr="00A454DF">
        <w:t xml:space="preserve"> </w:t>
      </w:r>
      <w:r w:rsidRPr="00A454DF">
        <w:rPr>
          <w:b/>
          <w:bCs/>
        </w:rPr>
        <w:t>【题目】</w:t>
      </w:r>
      <w:r w:rsidRPr="00A454DF">
        <w:t xml:space="preserve"> 核苷酸的补救合成 </w:t>
      </w:r>
      <w:r w:rsidRPr="00A454DF">
        <w:rPr>
          <w:b/>
          <w:bCs/>
        </w:rPr>
        <w:t>【参考答案】</w:t>
      </w:r>
      <w:r w:rsidRPr="00A454DF">
        <w:t xml:space="preserve"> 利用体内核苷酸降解产生的游离碱基或核苷，经过简单的反应过程来合成核苷酸（1分），补救合成途径较为简单，消耗ATP少，可节约一些氨基酸的消耗（1分）。</w:t>
      </w:r>
    </w:p>
    <w:p w14:paraId="0971B610" w14:textId="77777777" w:rsidR="00A454DF" w:rsidRPr="00A454DF" w:rsidRDefault="00A454DF" w:rsidP="00A454DF">
      <w:r w:rsidRPr="00A454DF">
        <w:rPr>
          <w:b/>
          <w:bCs/>
        </w:rPr>
        <w:t>14、</w:t>
      </w:r>
      <w:r w:rsidRPr="00A454DF">
        <w:t xml:space="preserve"> </w:t>
      </w:r>
      <w:r w:rsidRPr="00A454DF">
        <w:rPr>
          <w:b/>
          <w:bCs/>
        </w:rPr>
        <w:t>【题目】</w:t>
      </w:r>
      <w:r w:rsidRPr="00A454DF">
        <w:t xml:space="preserve"> 关键酶 </w:t>
      </w:r>
      <w:r w:rsidRPr="00A454DF">
        <w:rPr>
          <w:b/>
          <w:bCs/>
        </w:rPr>
        <w:t>【参考答案】</w:t>
      </w:r>
      <w:r w:rsidRPr="00A454DF">
        <w:t xml:space="preserve"> 在某一代谢途径中，催化反应速度最慢的那一步反应</w:t>
      </w:r>
      <w:proofErr w:type="gramStart"/>
      <w:r w:rsidRPr="00A454DF">
        <w:t>的酶叫关键酶</w:t>
      </w:r>
      <w:proofErr w:type="gramEnd"/>
      <w:r w:rsidRPr="00A454DF">
        <w:t>（1分），这些酶通常受到细胞内外各种因素的调节，是代谢调节的靶点（1分）。</w:t>
      </w:r>
    </w:p>
    <w:p w14:paraId="6A623078" w14:textId="77777777" w:rsidR="00A454DF" w:rsidRPr="00A454DF" w:rsidRDefault="00A454DF" w:rsidP="00A454DF">
      <w:r w:rsidRPr="00A454DF">
        <w:rPr>
          <w:b/>
          <w:bCs/>
        </w:rPr>
        <w:t>15、</w:t>
      </w:r>
      <w:r w:rsidRPr="00A454DF">
        <w:t xml:space="preserve"> </w:t>
      </w:r>
      <w:r w:rsidRPr="00A454DF">
        <w:rPr>
          <w:b/>
          <w:bCs/>
        </w:rPr>
        <w:t>【题目】</w:t>
      </w:r>
      <w:r w:rsidRPr="00A454DF">
        <w:t xml:space="preserve"> 简述乙酰CoA 在体内的来源和去路。 </w:t>
      </w:r>
      <w:r w:rsidRPr="00A454DF">
        <w:rPr>
          <w:b/>
          <w:bCs/>
        </w:rPr>
        <w:t>【参考答案】</w:t>
      </w:r>
      <w:r w:rsidRPr="00A454DF">
        <w:t xml:space="preserve"> 乙酰CoA在体内的来源有糖氧化、脂肪酸氧化、氨基酸氧化、酮体氧化等产生（1项1分，最多2分）。乙酰CoA在体内的去路有进入三羧酸循环彻底氧化、合成脂肪酸、合成胆固醇、合成酮体、参与乙酰化反应等（1项1分，最多3分）。</w:t>
      </w:r>
    </w:p>
    <w:p w14:paraId="53EA4F53" w14:textId="77777777" w:rsidR="00A454DF" w:rsidRPr="00A454DF" w:rsidRDefault="00A454DF" w:rsidP="00A454DF">
      <w:r w:rsidRPr="00A454DF">
        <w:rPr>
          <w:b/>
          <w:bCs/>
        </w:rPr>
        <w:t>16、</w:t>
      </w:r>
      <w:r w:rsidRPr="00A454DF">
        <w:t xml:space="preserve"> </w:t>
      </w:r>
      <w:r w:rsidRPr="00A454DF">
        <w:rPr>
          <w:b/>
          <w:bCs/>
        </w:rPr>
        <w:t>【题目】</w:t>
      </w:r>
      <w:r w:rsidRPr="00A454DF">
        <w:t xml:space="preserve"> 葡萄糖在体内能否转变为脂肪？若能，写出简要过程；若不能，请说明理由。 </w:t>
      </w:r>
      <w:r w:rsidRPr="00A454DF">
        <w:rPr>
          <w:b/>
          <w:bCs/>
        </w:rPr>
        <w:t>【参考答案】</w:t>
      </w:r>
      <w:r w:rsidRPr="00A454DF">
        <w:t xml:space="preserve"> 葡萄糖在体内能转变为脂肪（2分）。过程是葡萄糖→丙酮酸→乙酰CoA→合成脂肪酸→脂酰CoA（1分）；葡萄糖→磷酸二羟丙酮→甘油-3-磷酸（1分）；脂酰CoA+甘油-3-磷酸→磷脂酸→甘油二酯→脂肪（1分）。</w:t>
      </w:r>
    </w:p>
    <w:p w14:paraId="5EF1F3EC" w14:textId="77777777" w:rsidR="00A454DF" w:rsidRPr="00A454DF" w:rsidRDefault="00A454DF" w:rsidP="00A454DF">
      <w:r w:rsidRPr="00A454DF">
        <w:rPr>
          <w:b/>
          <w:bCs/>
        </w:rPr>
        <w:t>17、</w:t>
      </w:r>
      <w:r w:rsidRPr="00A454DF">
        <w:t xml:space="preserve"> </w:t>
      </w:r>
      <w:r w:rsidRPr="00A454DF">
        <w:rPr>
          <w:b/>
          <w:bCs/>
        </w:rPr>
        <w:t>【题目】</w:t>
      </w:r>
      <w:r w:rsidRPr="00A454DF">
        <w:t xml:space="preserve"> 合成胆固醇的主要原料是什么？其合成过程关键酶是什么？胆固醇在体内可转变为哪些物质？ </w:t>
      </w:r>
      <w:r w:rsidRPr="00A454DF">
        <w:rPr>
          <w:b/>
          <w:bCs/>
        </w:rPr>
        <w:t>【参考答案】</w:t>
      </w:r>
      <w:r w:rsidRPr="00A454DF">
        <w:t xml:space="preserve"> 胆固醇合成的原料主要有乙酰CoA、NADPH+H</w:t>
      </w:r>
      <w:r w:rsidRPr="00A454DF">
        <w:rPr>
          <w:rFonts w:ascii="Cambria Math" w:hAnsi="Cambria Math" w:cs="Cambria Math"/>
        </w:rPr>
        <w:t>⁺</w:t>
      </w:r>
      <w:r w:rsidRPr="00A454DF">
        <w:t>和ATP等（主要答出乙酰CoA即可得1分）。限速酶是HMG-CoA还原酶（1分）。胆固醇在体内的代谢转化途径主要有在</w:t>
      </w:r>
      <w:proofErr w:type="gramStart"/>
      <w:r w:rsidRPr="00A454DF">
        <w:t>肝转变</w:t>
      </w:r>
      <w:proofErr w:type="gramEnd"/>
      <w:r w:rsidRPr="00A454DF">
        <w:t>为胆汁酸（主要）（1分）；在肾上腺皮质、睾丸、卵巢等转化为类固醇激素（1分）；在皮肤可转化为维生素D3（1分）。</w:t>
      </w:r>
    </w:p>
    <w:p w14:paraId="03279D99" w14:textId="77777777" w:rsidR="00A454DF" w:rsidRPr="00A454DF" w:rsidRDefault="00A454DF" w:rsidP="00A454DF">
      <w:r w:rsidRPr="00A454DF">
        <w:rPr>
          <w:b/>
          <w:bCs/>
        </w:rPr>
        <w:t>18、</w:t>
      </w:r>
      <w:r w:rsidRPr="00A454DF">
        <w:t xml:space="preserve"> </w:t>
      </w:r>
      <w:r w:rsidRPr="00A454DF">
        <w:rPr>
          <w:b/>
          <w:bCs/>
        </w:rPr>
        <w:t>【题目】</w:t>
      </w:r>
      <w:r w:rsidRPr="00A454DF">
        <w:t xml:space="preserve"> 酮体代谢的主要特点及生理意义是什么？糖尿病患者为何易产生酮症和代谢性酸中毒？ </w:t>
      </w:r>
      <w:r w:rsidRPr="00A454DF">
        <w:rPr>
          <w:b/>
          <w:bCs/>
        </w:rPr>
        <w:t>【参考答案】</w:t>
      </w:r>
      <w:r w:rsidRPr="00A454DF">
        <w:t xml:space="preserve"> 酮体代谢的主要特点是酮体只能在肝合成，</w:t>
      </w:r>
      <w:proofErr w:type="gramStart"/>
      <w:r w:rsidRPr="00A454DF">
        <w:t>肝利用</w:t>
      </w:r>
      <w:proofErr w:type="gramEnd"/>
      <w:r w:rsidRPr="00A454DF">
        <w:t>脂肪酸氧化产生的乙酰CoA为原料合成酮体，经血液运输到肝外组织，在肝外组织利用酮体氧化供能（1分）。酮体代谢的生理意义：酮体是脂肪酸在肝内正常的中间代谢产物，是肝输出能源的一种形式（1分）。酮体是溶于水的小分子，能通过血脑屏障及肌肉毛细血管壁，尤其在饥饿、</w:t>
      </w:r>
      <w:proofErr w:type="gramStart"/>
      <w:r w:rsidRPr="00A454DF">
        <w:t>糖供不足</w:t>
      </w:r>
      <w:proofErr w:type="gramEnd"/>
      <w:r w:rsidRPr="00A454DF">
        <w:t>时，酮体可代替葡萄糖成为脑及肌肉的主要能源（1分）。糖尿病患者因为胰岛素绝对或相对不足，身体无法正常利用葡萄糖来供能，转而大量分解脂肪，产生过量的酮体（酸性物质），超过了身体的缓冲和排泄能力，从而导致酮症和代谢性酸中毒（2分）。</w:t>
      </w:r>
    </w:p>
    <w:p w14:paraId="21D5A989" w14:textId="77777777" w:rsidR="00A454DF" w:rsidRPr="00A454DF" w:rsidRDefault="00A454DF" w:rsidP="00A454DF">
      <w:r w:rsidRPr="00A454DF">
        <w:rPr>
          <w:b/>
          <w:bCs/>
        </w:rPr>
        <w:t>19、</w:t>
      </w:r>
      <w:r w:rsidRPr="00A454DF">
        <w:t xml:space="preserve"> </w:t>
      </w:r>
      <w:r w:rsidRPr="00A454DF">
        <w:rPr>
          <w:b/>
          <w:bCs/>
        </w:rPr>
        <w:t>【题目】</w:t>
      </w:r>
      <w:r w:rsidRPr="00A454DF">
        <w:t xml:space="preserve"> 超速离心法能将血浆脂蛋白分为哪几类？试述各种血浆脂蛋白的产生部位和生理功能。 </w:t>
      </w:r>
      <w:r w:rsidRPr="00A454DF">
        <w:rPr>
          <w:b/>
          <w:bCs/>
        </w:rPr>
        <w:t>【参考答案】</w:t>
      </w:r>
      <w:r w:rsidRPr="00A454DF">
        <w:t xml:space="preserve"> 超速离心法分为四种：CM、VLDL、LDL、HDL（1分）。CM在小肠粘膜形成，运输外源性甘油三酯和胆固醇（1分）；VLDL主要在肝形</w:t>
      </w:r>
      <w:r w:rsidRPr="00A454DF">
        <w:lastRenderedPageBreak/>
        <w:t>成，运输内源性甘油三酯和胆固醇（1分）；LDL主要在血浆中形成，运输内源性胆固醇到肝外（1分）；HDL在肝、肠、血浆中形成，将胆固醇从肝外组织逆向转运到肝（1分）。</w:t>
      </w:r>
    </w:p>
    <w:p w14:paraId="1CD5B408" w14:textId="77777777" w:rsidR="00A454DF" w:rsidRPr="00A454DF" w:rsidRDefault="00A454DF" w:rsidP="00A454DF">
      <w:r w:rsidRPr="00A454DF">
        <w:rPr>
          <w:b/>
          <w:bCs/>
        </w:rPr>
        <w:t>20、</w:t>
      </w:r>
      <w:r w:rsidRPr="00A454DF">
        <w:t xml:space="preserve"> </w:t>
      </w:r>
      <w:r w:rsidRPr="00A454DF">
        <w:rPr>
          <w:b/>
          <w:bCs/>
        </w:rPr>
        <w:t>【题目】</w:t>
      </w:r>
      <w:r w:rsidRPr="00A454DF">
        <w:t xml:space="preserve"> 简述体内氨的来源与去路。 </w:t>
      </w:r>
      <w:r w:rsidRPr="00A454DF">
        <w:rPr>
          <w:b/>
          <w:bCs/>
        </w:rPr>
        <w:t>【参考答案】</w:t>
      </w:r>
      <w:r w:rsidRPr="00A454DF">
        <w:t xml:space="preserve"> 体内氨的来源（2分，答对第①点1分，②③中任一点1分）①氨基酸脱氨及胺类物质分解产生的氨。氨基酸脱氨基作用产生的氨是体内氨的主要来源。②肠道吸收的氨，包括肠道细菌腐败作用及尿素分解产生的氨。③肾小管上皮细胞分泌的氨。肾小管上皮细胞分泌的</w:t>
      </w:r>
      <w:proofErr w:type="gramStart"/>
      <w:r w:rsidRPr="00A454DF">
        <w:t>氨主要</w:t>
      </w:r>
      <w:proofErr w:type="gramEnd"/>
      <w:r w:rsidRPr="00A454DF">
        <w:t>来自谷氨酰胺的水解。体内氨的去路（3分，答对第①点1分，②③④中任两点2分）①合成尿素。肝能把有毒的氨转变成无毒的尿素，然后经肾排出体外，这是体内氨的主要代谢去路。②合成谷氨酰胺。③合成非必需氨基酸及其他含氮化合物。④形成铵盐从肾排出体外。</w:t>
      </w:r>
    </w:p>
    <w:p w14:paraId="4D68576B" w14:textId="77777777" w:rsidR="00A454DF" w:rsidRPr="00A454DF" w:rsidRDefault="00A454DF" w:rsidP="00A454DF">
      <w:r w:rsidRPr="00A454DF">
        <w:rPr>
          <w:b/>
          <w:bCs/>
        </w:rPr>
        <w:t>21、</w:t>
      </w:r>
      <w:r w:rsidRPr="00A454DF">
        <w:t xml:space="preserve"> </w:t>
      </w:r>
      <w:r w:rsidRPr="00A454DF">
        <w:rPr>
          <w:b/>
          <w:bCs/>
        </w:rPr>
        <w:t>【题目】</w:t>
      </w:r>
      <w:r w:rsidRPr="00A454DF">
        <w:t xml:space="preserve"> 简述</w:t>
      </w:r>
      <w:proofErr w:type="gramStart"/>
      <w:r w:rsidRPr="00A454DF">
        <w:t>一碳单位</w:t>
      </w:r>
      <w:proofErr w:type="gramEnd"/>
      <w:r w:rsidRPr="00A454DF">
        <w:t xml:space="preserve">概念、载体形式和主要功能。 </w:t>
      </w:r>
      <w:r w:rsidRPr="00A454DF">
        <w:rPr>
          <w:b/>
          <w:bCs/>
        </w:rPr>
        <w:t>【参考答案】</w:t>
      </w:r>
      <w:r w:rsidRPr="00A454DF">
        <w:t xml:space="preserve"> 某些氨基酸在分解代谢过程中产生的含有一个碳原子的有机基团，称为</w:t>
      </w:r>
      <w:proofErr w:type="gramStart"/>
      <w:r w:rsidRPr="00A454DF">
        <w:t>一</w:t>
      </w:r>
      <w:proofErr w:type="gramEnd"/>
      <w:r w:rsidRPr="00A454DF">
        <w:t>碳单位，又称</w:t>
      </w:r>
      <w:proofErr w:type="gramStart"/>
      <w:r w:rsidRPr="00A454DF">
        <w:t>一</w:t>
      </w:r>
      <w:proofErr w:type="gramEnd"/>
      <w:r w:rsidRPr="00A454DF">
        <w:t>碳基团（1分）。主要包括甲基（-CH3）、甲烯基（亚甲基，-CH2-）、甲炔基（次甲基，-CH=）、甲酰基（-CHO）、亚氨甲基（-CH=NH）等（1分）。四氢叶酸是一</w:t>
      </w:r>
      <w:proofErr w:type="gramStart"/>
      <w:r w:rsidRPr="00A454DF">
        <w:t>碳单位</w:t>
      </w:r>
      <w:proofErr w:type="gramEnd"/>
      <w:r w:rsidRPr="00A454DF">
        <w:t>的载体形式（1分）。主要功能：</w:t>
      </w:r>
      <w:proofErr w:type="gramStart"/>
      <w:r w:rsidRPr="00A454DF">
        <w:t>一碳单位</w:t>
      </w:r>
      <w:proofErr w:type="gramEnd"/>
      <w:r w:rsidRPr="00A454DF">
        <w:t>在核酸的生物合成中具有重要作用，可作为嘌呤和嘧啶的合成原料（1分）。</w:t>
      </w:r>
      <w:proofErr w:type="gramStart"/>
      <w:r w:rsidRPr="00A454DF">
        <w:t>一碳单位</w:t>
      </w:r>
      <w:proofErr w:type="gramEnd"/>
      <w:r w:rsidRPr="00A454DF">
        <w:t>代谢是氨基酸代谢与核苷酸代谢相互联系的重要途径（1分）。</w:t>
      </w:r>
    </w:p>
    <w:p w14:paraId="36EE8CC6" w14:textId="77777777" w:rsidR="00A454DF" w:rsidRPr="00A454DF" w:rsidRDefault="00A454DF" w:rsidP="00A454DF">
      <w:r w:rsidRPr="00A454DF">
        <w:rPr>
          <w:b/>
          <w:bCs/>
        </w:rPr>
        <w:t>22、</w:t>
      </w:r>
      <w:r w:rsidRPr="00A454DF">
        <w:t xml:space="preserve"> </w:t>
      </w:r>
      <w:r w:rsidRPr="00A454DF">
        <w:rPr>
          <w:b/>
          <w:bCs/>
        </w:rPr>
        <w:t>【题目】</w:t>
      </w:r>
      <w:r w:rsidRPr="00A454DF">
        <w:t xml:space="preserve"> 核苷酸主要有哪些生物学功能？ </w:t>
      </w:r>
      <w:r w:rsidRPr="00A454DF">
        <w:rPr>
          <w:b/>
          <w:bCs/>
        </w:rPr>
        <w:t>【参考答案】</w:t>
      </w:r>
      <w:r w:rsidRPr="00A454DF">
        <w:t xml:space="preserve"> ①作为核酸合成的原料，这是核苷酸最主要的功能（1分）。②体内能量的利用形式（ATP是能量代谢的中心）（1分）。③参与代谢与生理调节（cAMP/cGMP是第二信使）（1分）。④组成辅酶（腺苷酸是三大辅酶NAD+、FAD、辅酶A的组成成分）（1分）。⑤活化的中间代谢物（如UDPG是活性葡萄糖的载体）。</w:t>
      </w:r>
    </w:p>
    <w:p w14:paraId="789B46CB" w14:textId="77777777" w:rsidR="00A454DF" w:rsidRPr="00A454DF" w:rsidRDefault="00A454DF" w:rsidP="00A454DF">
      <w:r w:rsidRPr="00A454DF">
        <w:rPr>
          <w:b/>
          <w:bCs/>
        </w:rPr>
        <w:t>23、</w:t>
      </w:r>
      <w:r w:rsidRPr="00A454DF">
        <w:t xml:space="preserve"> </w:t>
      </w:r>
      <w:r w:rsidRPr="00A454DF">
        <w:rPr>
          <w:b/>
          <w:bCs/>
        </w:rPr>
        <w:t>【题目】</w:t>
      </w:r>
      <w:r w:rsidRPr="00A454DF">
        <w:t xml:space="preserve"> 简述别嘌呤醇治疗痛风的机制。 </w:t>
      </w:r>
      <w:r w:rsidRPr="00A454DF">
        <w:rPr>
          <w:b/>
          <w:bCs/>
        </w:rPr>
        <w:t>【参考答案】</w:t>
      </w:r>
      <w:r w:rsidRPr="00A454DF">
        <w:t xml:space="preserve"> 别嘌呤醇结构与次黄嘌呤类似，可竞争性抑制黄嘌呤氧化酶，减少尿酸的生成（2分）；此外，别嘌呤醇与PRPP反应生成别嘌呤核苷酸，减少了PRPP（2分）；同时，别嘌呤核苷酸还能反馈抑制嘌呤核苷酸的合成，从而使体内合成的嘌呤核苷酸减少（1分）。因此临床常用于治疗痛风。</w:t>
      </w:r>
    </w:p>
    <w:p w14:paraId="77F7C2CB" w14:textId="77777777" w:rsidR="00A454DF" w:rsidRPr="00A454DF" w:rsidRDefault="00A454DF" w:rsidP="00A454DF">
      <w:r w:rsidRPr="00A454DF">
        <w:rPr>
          <w:b/>
          <w:bCs/>
        </w:rPr>
        <w:t>24、</w:t>
      </w:r>
      <w:r w:rsidRPr="00A454DF">
        <w:t xml:space="preserve"> </w:t>
      </w:r>
      <w:r w:rsidRPr="00A454DF">
        <w:rPr>
          <w:b/>
          <w:bCs/>
        </w:rPr>
        <w:t>【题目】</w:t>
      </w:r>
      <w:r w:rsidRPr="00A454DF">
        <w:t xml:space="preserve"> 试述糖、脂肪和氨基酸代谢之间的相互联系。 </w:t>
      </w:r>
      <w:r w:rsidRPr="00A454DF">
        <w:rPr>
          <w:b/>
          <w:bCs/>
        </w:rPr>
        <w:t>【参考答案】</w:t>
      </w:r>
      <w:r w:rsidRPr="00A454DF">
        <w:t xml:space="preserve"> 糖、脂肪和氨基酸三大营养物之间有共同的代谢中间产物乙酰CoA（1分）。当糖摄入量超过体内能量消耗时，糖可转变为脂肪（1分）。当大量脂肪分解时，脂肪中的甘油部分可转变为糖（1分）。脂肪要彻底被氧化分解，需要进入三羧酸循环，而三羧酸循环第一步需要糖代谢提供的草酰乙酸，所以在饥饿、</w:t>
      </w:r>
      <w:proofErr w:type="gramStart"/>
      <w:r w:rsidRPr="00A454DF">
        <w:t>糖供应</w:t>
      </w:r>
      <w:proofErr w:type="gramEnd"/>
      <w:r w:rsidRPr="00A454DF">
        <w:t>不足或糖代谢障碍时脂肪的分解代谢也要受影响（1分）。糖代谢的中间产物得到氨基后可转变为非必需氨基酸（1分）。氨基酸代谢产生的乙酰CoA可合成脂肪，所以氨基酸可转变为脂肪（1分）。氨基酸可作为磷脂合成的原料，如丝氨酸代谢后转化为磷脂中的胆碱等成分（1分）。脂</w:t>
      </w:r>
      <w:r w:rsidRPr="00A454DF">
        <w:lastRenderedPageBreak/>
        <w:t>肪的甘油部分可通过代谢变为α-酮酸，进一步得到氨基后变为氨基酸（1分）。</w:t>
      </w:r>
    </w:p>
    <w:p w14:paraId="499FFC2B" w14:textId="77777777" w:rsidR="00A454DF" w:rsidRPr="00A454DF" w:rsidRDefault="00A454DF"/>
    <w:sectPr w:rsidR="00A454DF" w:rsidRPr="00A454D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4DF"/>
    <w:rsid w:val="00335DF8"/>
    <w:rsid w:val="00A454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8D327"/>
  <w15:chartTrackingRefBased/>
  <w15:docId w15:val="{A921A1DE-4038-4765-A77B-56A6BC3AA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454D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454D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454D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454D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454D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454D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454D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454D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454D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454D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454D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454D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454DF"/>
    <w:rPr>
      <w:rFonts w:cstheme="majorBidi"/>
      <w:color w:val="0F4761" w:themeColor="accent1" w:themeShade="BF"/>
      <w:sz w:val="28"/>
      <w:szCs w:val="28"/>
    </w:rPr>
  </w:style>
  <w:style w:type="character" w:customStyle="1" w:styleId="50">
    <w:name w:val="标题 5 字符"/>
    <w:basedOn w:val="a0"/>
    <w:link w:val="5"/>
    <w:uiPriority w:val="9"/>
    <w:semiHidden/>
    <w:rsid w:val="00A454DF"/>
    <w:rPr>
      <w:rFonts w:cstheme="majorBidi"/>
      <w:color w:val="0F4761" w:themeColor="accent1" w:themeShade="BF"/>
      <w:sz w:val="24"/>
    </w:rPr>
  </w:style>
  <w:style w:type="character" w:customStyle="1" w:styleId="60">
    <w:name w:val="标题 6 字符"/>
    <w:basedOn w:val="a0"/>
    <w:link w:val="6"/>
    <w:uiPriority w:val="9"/>
    <w:semiHidden/>
    <w:rsid w:val="00A454DF"/>
    <w:rPr>
      <w:rFonts w:cstheme="majorBidi"/>
      <w:b/>
      <w:bCs/>
      <w:color w:val="0F4761" w:themeColor="accent1" w:themeShade="BF"/>
    </w:rPr>
  </w:style>
  <w:style w:type="character" w:customStyle="1" w:styleId="70">
    <w:name w:val="标题 7 字符"/>
    <w:basedOn w:val="a0"/>
    <w:link w:val="7"/>
    <w:uiPriority w:val="9"/>
    <w:semiHidden/>
    <w:rsid w:val="00A454DF"/>
    <w:rPr>
      <w:rFonts w:cstheme="majorBidi"/>
      <w:b/>
      <w:bCs/>
      <w:color w:val="595959" w:themeColor="text1" w:themeTint="A6"/>
    </w:rPr>
  </w:style>
  <w:style w:type="character" w:customStyle="1" w:styleId="80">
    <w:name w:val="标题 8 字符"/>
    <w:basedOn w:val="a0"/>
    <w:link w:val="8"/>
    <w:uiPriority w:val="9"/>
    <w:semiHidden/>
    <w:rsid w:val="00A454DF"/>
    <w:rPr>
      <w:rFonts w:cstheme="majorBidi"/>
      <w:color w:val="595959" w:themeColor="text1" w:themeTint="A6"/>
    </w:rPr>
  </w:style>
  <w:style w:type="character" w:customStyle="1" w:styleId="90">
    <w:name w:val="标题 9 字符"/>
    <w:basedOn w:val="a0"/>
    <w:link w:val="9"/>
    <w:uiPriority w:val="9"/>
    <w:semiHidden/>
    <w:rsid w:val="00A454DF"/>
    <w:rPr>
      <w:rFonts w:eastAsiaTheme="majorEastAsia" w:cstheme="majorBidi"/>
      <w:color w:val="595959" w:themeColor="text1" w:themeTint="A6"/>
    </w:rPr>
  </w:style>
  <w:style w:type="paragraph" w:styleId="a3">
    <w:name w:val="Title"/>
    <w:basedOn w:val="a"/>
    <w:next w:val="a"/>
    <w:link w:val="a4"/>
    <w:uiPriority w:val="10"/>
    <w:qFormat/>
    <w:rsid w:val="00A454D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454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54D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454D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54DF"/>
    <w:pPr>
      <w:spacing w:before="160"/>
      <w:jc w:val="center"/>
    </w:pPr>
    <w:rPr>
      <w:i/>
      <w:iCs/>
      <w:color w:val="404040" w:themeColor="text1" w:themeTint="BF"/>
    </w:rPr>
  </w:style>
  <w:style w:type="character" w:customStyle="1" w:styleId="a8">
    <w:name w:val="引用 字符"/>
    <w:basedOn w:val="a0"/>
    <w:link w:val="a7"/>
    <w:uiPriority w:val="29"/>
    <w:rsid w:val="00A454DF"/>
    <w:rPr>
      <w:i/>
      <w:iCs/>
      <w:color w:val="404040" w:themeColor="text1" w:themeTint="BF"/>
    </w:rPr>
  </w:style>
  <w:style w:type="paragraph" w:styleId="a9">
    <w:name w:val="List Paragraph"/>
    <w:basedOn w:val="a"/>
    <w:uiPriority w:val="34"/>
    <w:qFormat/>
    <w:rsid w:val="00A454DF"/>
    <w:pPr>
      <w:ind w:left="720"/>
      <w:contextualSpacing/>
    </w:pPr>
  </w:style>
  <w:style w:type="character" w:styleId="aa">
    <w:name w:val="Intense Emphasis"/>
    <w:basedOn w:val="a0"/>
    <w:uiPriority w:val="21"/>
    <w:qFormat/>
    <w:rsid w:val="00A454DF"/>
    <w:rPr>
      <w:i/>
      <w:iCs/>
      <w:color w:val="0F4761" w:themeColor="accent1" w:themeShade="BF"/>
    </w:rPr>
  </w:style>
  <w:style w:type="paragraph" w:styleId="ab">
    <w:name w:val="Intense Quote"/>
    <w:basedOn w:val="a"/>
    <w:next w:val="a"/>
    <w:link w:val="ac"/>
    <w:uiPriority w:val="30"/>
    <w:qFormat/>
    <w:rsid w:val="00A454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454DF"/>
    <w:rPr>
      <w:i/>
      <w:iCs/>
      <w:color w:val="0F4761" w:themeColor="accent1" w:themeShade="BF"/>
    </w:rPr>
  </w:style>
  <w:style w:type="character" w:styleId="ad">
    <w:name w:val="Intense Reference"/>
    <w:basedOn w:val="a0"/>
    <w:uiPriority w:val="32"/>
    <w:qFormat/>
    <w:rsid w:val="00A454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550</Words>
  <Characters>3138</Characters>
  <Application>Microsoft Office Word</Application>
  <DocSecurity>0</DocSecurity>
  <Lines>26</Lines>
  <Paragraphs>7</Paragraphs>
  <ScaleCrop>false</ScaleCrop>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嗣彬 肖</dc:creator>
  <cp:keywords/>
  <dc:description/>
  <cp:lastModifiedBy>嗣彬 肖</cp:lastModifiedBy>
  <cp:revision>1</cp:revision>
  <dcterms:created xsi:type="dcterms:W3CDTF">2026-07-07T14:55:00Z</dcterms:created>
  <dcterms:modified xsi:type="dcterms:W3CDTF">2026-07-07T14:57:00Z</dcterms:modified>
</cp:coreProperties>
</file>