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/*                                                                                                                                                                                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Author: Xing Tao Shi                                                                                                                                                              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Course: CSCI-135                                                                                                                                                                  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Instructor: </w:t>
      </w:r>
      <w:proofErr w:type="spellStart"/>
      <w:r w:rsidRPr="00001BA4">
        <w:rPr>
          <w:rFonts w:ascii="Menlo" w:hAnsi="Menlo" w:cs="Menlo"/>
          <w:color w:val="000000" w:themeColor="text1"/>
          <w:sz w:val="18"/>
          <w:szCs w:val="18"/>
        </w:rPr>
        <w:t>Maryash</w:t>
      </w:r>
      <w:proofErr w:type="spellEnd"/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Assignment: HW3.5                                                                                                                                                                 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This program takes in how many children/adults there                                                                                                                              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are in a group and returns the most efficient tickets                                                                                                                             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to buy.                                                                                                                                                                           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>*/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>#include &lt;iostream&gt;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>#include &lt;string&gt;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using namespace </w:t>
      </w:r>
      <w:proofErr w:type="spellStart"/>
      <w:r w:rsidRPr="00001BA4">
        <w:rPr>
          <w:rFonts w:ascii="Menlo" w:hAnsi="Menlo" w:cs="Menlo"/>
          <w:color w:val="000000" w:themeColor="text1"/>
          <w:sz w:val="18"/>
          <w:szCs w:val="18"/>
        </w:rPr>
        <w:t>std</w:t>
      </w:r>
      <w:proofErr w:type="spellEnd"/>
      <w:r w:rsidRPr="00001BA4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>void park (</w:t>
      </w:r>
      <w:proofErr w:type="spellStart"/>
      <w:r w:rsidRPr="00001BA4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children, </w:t>
      </w:r>
      <w:proofErr w:type="spellStart"/>
      <w:r w:rsidRPr="00001BA4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adults) {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if (adults + children &gt;= 10)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{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</w:t>
      </w:r>
      <w:proofErr w:type="spellStart"/>
      <w:r w:rsidRPr="00001BA4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&lt;&lt; "Buy group pass" &lt;&lt; </w:t>
      </w:r>
      <w:proofErr w:type="spellStart"/>
      <w:r w:rsidRPr="00001BA4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001BA4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else if (adults &gt;= 2)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{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if (children &gt;= 3)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  {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    </w:t>
      </w:r>
      <w:proofErr w:type="spellStart"/>
      <w:r w:rsidRPr="00001BA4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&lt;&lt; "Buy family pass" &lt;&lt; </w:t>
      </w:r>
      <w:proofErr w:type="spellStart"/>
      <w:r w:rsidRPr="00001BA4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001BA4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  }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bookmarkStart w:id="0" w:name="_GoBack"/>
      <w:bookmarkEnd w:id="0"/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else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  {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    </w:t>
      </w:r>
      <w:proofErr w:type="spellStart"/>
      <w:r w:rsidRPr="00001BA4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&lt;&lt; "Buy only individual tickets" &lt;&lt; </w:t>
      </w:r>
      <w:proofErr w:type="spellStart"/>
      <w:r w:rsidRPr="00001BA4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001BA4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  }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else if (adults &gt;= 1) 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{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if (children &gt;= 4)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  {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    </w:t>
      </w:r>
      <w:proofErr w:type="spellStart"/>
      <w:r w:rsidRPr="00001BA4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&lt;&lt; "Buy family pass" &lt;&lt; </w:t>
      </w:r>
      <w:proofErr w:type="spellStart"/>
      <w:r w:rsidRPr="00001BA4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001BA4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  }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else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  {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    </w:t>
      </w:r>
      <w:proofErr w:type="spellStart"/>
      <w:r w:rsidRPr="00001BA4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&lt;&lt; "Buy only individual tickets" &lt;&lt; </w:t>
      </w:r>
      <w:proofErr w:type="spellStart"/>
      <w:r w:rsidRPr="00001BA4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001BA4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    }</w:t>
      </w:r>
    </w:p>
    <w:p w:rsidR="00001BA4" w:rsidRPr="00001BA4" w:rsidRDefault="00001BA4" w:rsidP="00001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 xml:space="preserve">    }   </w:t>
      </w:r>
    </w:p>
    <w:p w:rsidR="009E6930" w:rsidRPr="00001BA4" w:rsidRDefault="00001BA4" w:rsidP="00001BA4">
      <w:pPr>
        <w:rPr>
          <w:color w:val="000000" w:themeColor="text1"/>
          <w:sz w:val="18"/>
          <w:szCs w:val="18"/>
        </w:rPr>
      </w:pPr>
      <w:r w:rsidRPr="00001BA4">
        <w:rPr>
          <w:rFonts w:ascii="Menlo" w:hAnsi="Menlo" w:cs="Menlo"/>
          <w:color w:val="000000" w:themeColor="text1"/>
          <w:sz w:val="18"/>
          <w:szCs w:val="18"/>
        </w:rPr>
        <w:t>}</w:t>
      </w:r>
    </w:p>
    <w:sectPr w:rsidR="009E6930" w:rsidRPr="00001BA4" w:rsidSect="0056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A4"/>
    <w:rsid w:val="00001BA4"/>
    <w:rsid w:val="004F10B4"/>
    <w:rsid w:val="0056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459CF"/>
  <w14:defaultImageDpi w14:val="32767"/>
  <w15:chartTrackingRefBased/>
  <w15:docId w15:val="{AFB23C3B-E8BB-9143-9EB2-8F080502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</cp:revision>
  <dcterms:created xsi:type="dcterms:W3CDTF">2018-09-20T13:45:00Z</dcterms:created>
  <dcterms:modified xsi:type="dcterms:W3CDTF">2018-09-20T13:45:00Z</dcterms:modified>
</cp:coreProperties>
</file>