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Journal: Conversing With Github Copilot</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04-26-26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Journal: Conversing with Github Copilot</w:t>
      </w:r>
    </w:p>
    <w:p w:rsidR="00000000" w:rsidDel="00000000" w:rsidP="00000000" w:rsidRDefault="00000000" w:rsidRPr="00000000" w14:paraId="00000019">
      <w:pPr>
        <w:numPr>
          <w:ilvl w:val="0"/>
          <w:numId w:val="1"/>
        </w:numPr>
        <w:spacing w:after="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Analyze the relationship between machine learning and deep learning after engaging in a conversation with GitHub Copilot.</w:t>
      </w:r>
    </w:p>
    <w:p w:rsidR="00000000" w:rsidDel="00000000" w:rsidP="00000000" w:rsidRDefault="00000000" w:rsidRPr="00000000" w14:paraId="0000001A">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is a field within artificial intelligence that focuses on building systems that can learn from data and improve over time. Deep learning is part of this field, but it takes a more advanced approach by using neural networks with many layers to process information. The key relationship is that deep learning builds on the same idea as machine learning but pushes it further by allowing models to automatically learn patterns directly from raw data. In traditional machine learning, people often need to decide which features of the data are important before training the model. In deep learning, the model figures this out on its own by passing data through multiple layers that gradually capture more complex patterns. This makes deep learning especially useful for tasks like image recognition, speech processing, and language understanding. However, it also means that deep learning usually needs much larger amounts of data and stronger computing power, while standard machine learning methods can still work well with smaller datasets and simpler problems.</w:t>
      </w:r>
    </w:p>
    <w:p w:rsidR="00000000" w:rsidDel="00000000" w:rsidP="00000000" w:rsidRDefault="00000000" w:rsidRPr="00000000" w14:paraId="0000001B">
      <w:pPr>
        <w:numPr>
          <w:ilvl w:val="0"/>
          <w:numId w:val="1"/>
        </w:numPr>
        <w:spacing w:after="24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Evaluate GitHub Copilot’s effectiveness in exploring AI concepts, based on your interaction.</w:t>
      </w:r>
    </w:p>
    <w:p w:rsidR="00000000" w:rsidDel="00000000" w:rsidP="00000000" w:rsidRDefault="00000000" w:rsidRPr="00000000" w14:paraId="0000001C">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interaction, GitHub Copilot proved to be a helpful tool for understanding basic AI concepts . It gave clear and accurate explanations and broke down complex ideas into simpler terms. The way it organized information, such as using examples and comparisons, made it easier to follow and understand. However, the responses stayed at a general level and did not go into much depth. It did not explore more advanced details, such as the mathematical side of the models or their limitations in real world situations. This means it works well for learning the basics and building a foundation, but it is less useful when deeper analysis or more technical understanding is needed.</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lineRule="auto"/>
        <w:jc w:val="left"/>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hLubkNbf6xtoa+ff4OEyOeH0Cg==">CgMxLjAyDmguYnN6ZjRyZ250dmM1OAByITEtNUFTc21XVUMwNUxNMTZnd1AxTWFPNTBwRTNXX25rTw==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