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27A9E" w14:textId="77777777" w:rsidR="00016319" w:rsidRPr="00016319" w:rsidRDefault="00016319" w:rsidP="00016319">
      <w:pPr>
        <w:pStyle w:val="a3"/>
        <w:rPr>
          <w:rFonts w:ascii="宋体" w:eastAsia="宋体" w:hAnsi="宋体"/>
          <w:sz w:val="36"/>
          <w:szCs w:val="36"/>
        </w:rPr>
      </w:pPr>
    </w:p>
    <w:p w14:paraId="01484644" w14:textId="5538C38A" w:rsidR="0084473A" w:rsidRPr="00B17050" w:rsidRDefault="00016319" w:rsidP="00016319">
      <w:pPr>
        <w:pStyle w:val="a3"/>
        <w:rPr>
          <w:rFonts w:ascii="黑体" w:eastAsia="黑体" w:hAnsi="黑体"/>
          <w:sz w:val="48"/>
          <w:szCs w:val="48"/>
        </w:rPr>
      </w:pPr>
      <w:r w:rsidRPr="00B17050">
        <w:rPr>
          <w:rFonts w:ascii="黑体" w:eastAsia="黑体" w:hAnsi="黑体" w:hint="eastAsia"/>
          <w:sz w:val="48"/>
          <w:szCs w:val="48"/>
        </w:rPr>
        <w:t>三角函数计算器</w:t>
      </w:r>
    </w:p>
    <w:p w14:paraId="2A8BF311" w14:textId="77777777" w:rsidR="00016319" w:rsidRPr="00016319" w:rsidRDefault="00016319" w:rsidP="00016319"/>
    <w:p w14:paraId="4B178A9A" w14:textId="77777777" w:rsidR="00016319" w:rsidRDefault="00016319" w:rsidP="00016319">
      <w:pPr>
        <w:pStyle w:val="a3"/>
        <w:rPr>
          <w:rFonts w:ascii="黑体" w:eastAsia="黑体" w:hAnsi="黑体"/>
          <w:sz w:val="52"/>
          <w:szCs w:val="52"/>
        </w:rPr>
      </w:pPr>
      <w:r w:rsidRPr="00016319">
        <w:rPr>
          <w:rFonts w:ascii="黑体" w:eastAsia="黑体" w:hAnsi="黑体" w:hint="eastAsia"/>
          <w:sz w:val="52"/>
          <w:szCs w:val="52"/>
        </w:rPr>
        <w:t>程</w:t>
      </w:r>
    </w:p>
    <w:p w14:paraId="1747F4C4" w14:textId="77777777" w:rsidR="00016319" w:rsidRDefault="00016319" w:rsidP="00016319">
      <w:pPr>
        <w:pStyle w:val="a3"/>
        <w:rPr>
          <w:rFonts w:ascii="黑体" w:eastAsia="黑体" w:hAnsi="黑体"/>
          <w:sz w:val="52"/>
          <w:szCs w:val="52"/>
        </w:rPr>
      </w:pPr>
      <w:r w:rsidRPr="00016319">
        <w:rPr>
          <w:rFonts w:ascii="黑体" w:eastAsia="黑体" w:hAnsi="黑体" w:hint="eastAsia"/>
          <w:sz w:val="52"/>
          <w:szCs w:val="52"/>
        </w:rPr>
        <w:t>序</w:t>
      </w:r>
    </w:p>
    <w:p w14:paraId="2BB537C3" w14:textId="77777777" w:rsidR="00016319" w:rsidRDefault="00016319" w:rsidP="00016319">
      <w:pPr>
        <w:pStyle w:val="a3"/>
        <w:rPr>
          <w:rFonts w:ascii="黑体" w:eastAsia="黑体" w:hAnsi="黑体"/>
          <w:sz w:val="52"/>
          <w:szCs w:val="52"/>
        </w:rPr>
      </w:pPr>
      <w:r w:rsidRPr="00016319">
        <w:rPr>
          <w:rFonts w:ascii="黑体" w:eastAsia="黑体" w:hAnsi="黑体" w:hint="eastAsia"/>
          <w:sz w:val="52"/>
          <w:szCs w:val="52"/>
        </w:rPr>
        <w:t>设</w:t>
      </w:r>
    </w:p>
    <w:p w14:paraId="5A8EAE6F" w14:textId="77777777" w:rsidR="00016319" w:rsidRDefault="00016319" w:rsidP="00016319">
      <w:pPr>
        <w:pStyle w:val="a3"/>
        <w:rPr>
          <w:rFonts w:ascii="黑体" w:eastAsia="黑体" w:hAnsi="黑体"/>
          <w:sz w:val="52"/>
          <w:szCs w:val="52"/>
        </w:rPr>
      </w:pPr>
      <w:r w:rsidRPr="00016319">
        <w:rPr>
          <w:rFonts w:ascii="黑体" w:eastAsia="黑体" w:hAnsi="黑体" w:hint="eastAsia"/>
          <w:sz w:val="52"/>
          <w:szCs w:val="52"/>
        </w:rPr>
        <w:t>计</w:t>
      </w:r>
    </w:p>
    <w:p w14:paraId="1BEC560C" w14:textId="77777777" w:rsidR="00016319" w:rsidRDefault="00016319" w:rsidP="00016319">
      <w:pPr>
        <w:pStyle w:val="a3"/>
        <w:rPr>
          <w:rFonts w:ascii="黑体" w:eastAsia="黑体" w:hAnsi="黑体"/>
          <w:sz w:val="52"/>
          <w:szCs w:val="52"/>
        </w:rPr>
      </w:pPr>
      <w:r w:rsidRPr="00016319">
        <w:rPr>
          <w:rFonts w:ascii="黑体" w:eastAsia="黑体" w:hAnsi="黑体" w:hint="eastAsia"/>
          <w:sz w:val="52"/>
          <w:szCs w:val="52"/>
        </w:rPr>
        <w:t>概</w:t>
      </w:r>
    </w:p>
    <w:p w14:paraId="793C0451" w14:textId="0A939BDB" w:rsidR="00016319" w:rsidRDefault="00016319" w:rsidP="00016319">
      <w:pPr>
        <w:pStyle w:val="a3"/>
        <w:rPr>
          <w:rFonts w:ascii="黑体" w:eastAsia="黑体" w:hAnsi="黑体"/>
          <w:sz w:val="52"/>
          <w:szCs w:val="52"/>
        </w:rPr>
      </w:pPr>
      <w:r w:rsidRPr="00016319">
        <w:rPr>
          <w:rFonts w:ascii="黑体" w:eastAsia="黑体" w:hAnsi="黑体" w:hint="eastAsia"/>
          <w:sz w:val="52"/>
          <w:szCs w:val="52"/>
        </w:rPr>
        <w:t>要</w:t>
      </w:r>
    </w:p>
    <w:p w14:paraId="2B55502A" w14:textId="77777777" w:rsidR="00016319" w:rsidRDefault="00016319" w:rsidP="00016319"/>
    <w:p w14:paraId="7B6C7319" w14:textId="77777777" w:rsidR="00B17050" w:rsidRPr="00016319" w:rsidRDefault="00B17050" w:rsidP="00016319"/>
    <w:p w14:paraId="7F5520F1" w14:textId="4633B31C" w:rsidR="00016319" w:rsidRPr="00B17050" w:rsidRDefault="00016319" w:rsidP="00016319">
      <w:pPr>
        <w:spacing w:line="480" w:lineRule="auto"/>
        <w:ind w:left="2520" w:firstLine="420"/>
        <w:rPr>
          <w:rFonts w:ascii="宋体" w:eastAsia="宋体" w:hAnsi="宋体" w:cs="Times New Roman"/>
          <w:sz w:val="28"/>
          <w:szCs w:val="28"/>
          <w:u w:val="single"/>
        </w:rPr>
      </w:pPr>
      <w:r w:rsidRPr="00B17050">
        <w:rPr>
          <w:rFonts w:ascii="宋体" w:eastAsia="宋体" w:hAnsi="宋体" w:cs="Times New Roman"/>
          <w:sz w:val="28"/>
          <w:szCs w:val="28"/>
        </w:rPr>
        <w:t>撰写人：</w:t>
      </w:r>
      <w:r w:rsidR="00B17050" w:rsidRPr="00B17050">
        <w:rPr>
          <w:rFonts w:ascii="宋体" w:eastAsia="宋体" w:hAnsi="宋体" w:cs="Times New Roman" w:hint="eastAsia"/>
          <w:sz w:val="28"/>
          <w:szCs w:val="28"/>
        </w:rPr>
        <w:t>伏</w:t>
      </w:r>
      <w:proofErr w:type="gramStart"/>
      <w:r w:rsidR="00B17050" w:rsidRPr="00B17050">
        <w:rPr>
          <w:rFonts w:ascii="宋体" w:eastAsia="宋体" w:hAnsi="宋体" w:cs="Times New Roman" w:hint="eastAsia"/>
          <w:sz w:val="28"/>
          <w:szCs w:val="28"/>
        </w:rPr>
        <w:t>皓</w:t>
      </w:r>
      <w:proofErr w:type="gramEnd"/>
      <w:r w:rsidR="00B17050" w:rsidRPr="00B17050">
        <w:rPr>
          <w:rFonts w:ascii="宋体" w:eastAsia="宋体" w:hAnsi="宋体" w:cs="Times New Roman" w:hint="eastAsia"/>
          <w:sz w:val="28"/>
          <w:szCs w:val="28"/>
        </w:rPr>
        <w:t>裕</w:t>
      </w:r>
    </w:p>
    <w:p w14:paraId="7FDDA76C" w14:textId="710E63DC" w:rsidR="00016319" w:rsidRPr="00B17050" w:rsidRDefault="00016319" w:rsidP="00016319">
      <w:pPr>
        <w:spacing w:line="480" w:lineRule="auto"/>
        <w:ind w:left="2520" w:firstLine="420"/>
        <w:rPr>
          <w:rFonts w:ascii="宋体" w:eastAsia="宋体" w:hAnsi="宋体" w:cs="Times New Roman"/>
          <w:sz w:val="28"/>
          <w:szCs w:val="28"/>
        </w:rPr>
      </w:pPr>
      <w:r w:rsidRPr="00B17050">
        <w:rPr>
          <w:rFonts w:ascii="宋体" w:eastAsia="宋体" w:hAnsi="宋体" w:cs="Times New Roman"/>
          <w:sz w:val="28"/>
          <w:szCs w:val="28"/>
        </w:rPr>
        <w:t>撰写日期：202</w:t>
      </w:r>
      <w:r w:rsidR="00B17050" w:rsidRPr="00B17050">
        <w:rPr>
          <w:rFonts w:ascii="宋体" w:eastAsia="宋体" w:hAnsi="宋体" w:cs="Times New Roman" w:hint="eastAsia"/>
          <w:sz w:val="28"/>
          <w:szCs w:val="28"/>
        </w:rPr>
        <w:t>4</w:t>
      </w:r>
      <w:r w:rsidRPr="00B17050">
        <w:rPr>
          <w:rFonts w:ascii="宋体" w:eastAsia="宋体" w:hAnsi="宋体" w:cs="Times New Roman"/>
          <w:sz w:val="28"/>
          <w:szCs w:val="28"/>
        </w:rPr>
        <w:t>.0</w:t>
      </w:r>
      <w:r w:rsidR="00B17050" w:rsidRPr="00B17050">
        <w:rPr>
          <w:rFonts w:ascii="宋体" w:eastAsia="宋体" w:hAnsi="宋体" w:cs="Times New Roman" w:hint="eastAsia"/>
          <w:sz w:val="28"/>
          <w:szCs w:val="28"/>
        </w:rPr>
        <w:t>4</w:t>
      </w:r>
      <w:r w:rsidRPr="00B17050">
        <w:rPr>
          <w:rFonts w:ascii="宋体" w:eastAsia="宋体" w:hAnsi="宋体" w:cs="Times New Roman"/>
          <w:sz w:val="28"/>
          <w:szCs w:val="28"/>
        </w:rPr>
        <w:t>.</w:t>
      </w:r>
      <w:r w:rsidR="00617EED">
        <w:rPr>
          <w:rFonts w:ascii="宋体" w:eastAsia="宋体" w:hAnsi="宋体" w:cs="Times New Roman"/>
          <w:sz w:val="28"/>
          <w:szCs w:val="28"/>
        </w:rPr>
        <w:t>09</w:t>
      </w:r>
    </w:p>
    <w:p w14:paraId="756CCD65" w14:textId="3CA44A52" w:rsidR="00016319" w:rsidRPr="00B17050" w:rsidRDefault="00016319" w:rsidP="00016319">
      <w:pPr>
        <w:spacing w:line="480" w:lineRule="auto"/>
        <w:ind w:left="2520" w:firstLine="420"/>
        <w:rPr>
          <w:rFonts w:ascii="宋体" w:eastAsia="宋体" w:hAnsi="宋体" w:cs="Times New Roman"/>
          <w:sz w:val="28"/>
          <w:szCs w:val="28"/>
        </w:rPr>
      </w:pPr>
      <w:r w:rsidRPr="00B17050">
        <w:rPr>
          <w:rFonts w:ascii="宋体" w:eastAsia="宋体" w:hAnsi="宋体" w:cs="Times New Roman"/>
          <w:sz w:val="28"/>
          <w:szCs w:val="28"/>
        </w:rPr>
        <w:t>核对人：</w:t>
      </w:r>
      <w:r w:rsidR="00B17050" w:rsidRPr="00B17050">
        <w:rPr>
          <w:rFonts w:ascii="宋体" w:eastAsia="宋体" w:hAnsi="宋体" w:cs="Times New Roman" w:hint="eastAsia"/>
          <w:sz w:val="28"/>
          <w:szCs w:val="28"/>
        </w:rPr>
        <w:t>袁龙龙</w:t>
      </w:r>
    </w:p>
    <w:p w14:paraId="6A10A2EF" w14:textId="4C0783F0" w:rsidR="00016319" w:rsidRPr="00B17050" w:rsidRDefault="00016319" w:rsidP="00016319">
      <w:pPr>
        <w:spacing w:line="480" w:lineRule="auto"/>
        <w:ind w:left="2520" w:firstLine="420"/>
        <w:rPr>
          <w:rFonts w:ascii="宋体" w:eastAsia="宋体" w:hAnsi="宋体" w:cs="Times New Roman"/>
          <w:sz w:val="28"/>
          <w:szCs w:val="28"/>
        </w:rPr>
      </w:pPr>
      <w:r w:rsidRPr="00B17050">
        <w:rPr>
          <w:rFonts w:ascii="宋体" w:eastAsia="宋体" w:hAnsi="宋体" w:cs="Times New Roman"/>
          <w:sz w:val="28"/>
          <w:szCs w:val="28"/>
        </w:rPr>
        <w:t>核对日期：2022.04.0</w:t>
      </w:r>
      <w:r w:rsidR="00B17050" w:rsidRPr="00B17050">
        <w:rPr>
          <w:rFonts w:ascii="宋体" w:eastAsia="宋体" w:hAnsi="宋体" w:cs="Times New Roman" w:hint="eastAsia"/>
          <w:sz w:val="28"/>
          <w:szCs w:val="28"/>
        </w:rPr>
        <w:t>9</w:t>
      </w:r>
    </w:p>
    <w:p w14:paraId="1B47A5C9" w14:textId="77777777" w:rsidR="00016319" w:rsidRPr="00B63319" w:rsidRDefault="00016319" w:rsidP="00016319">
      <w:pPr>
        <w:rPr>
          <w:rFonts w:ascii="Times New Roman" w:hAnsi="Times New Roman" w:cs="Times New Roman"/>
        </w:rPr>
      </w:pPr>
    </w:p>
    <w:p w14:paraId="40560C06" w14:textId="77777777" w:rsidR="00016319" w:rsidRPr="00B63319" w:rsidRDefault="00016319" w:rsidP="00016319">
      <w:pPr>
        <w:rPr>
          <w:rFonts w:ascii="Times New Roman" w:hAnsi="Times New Roman" w:cs="Times New Roman"/>
        </w:rPr>
      </w:pPr>
    </w:p>
    <w:p w14:paraId="40181C8B" w14:textId="185F3259" w:rsidR="00016319" w:rsidRPr="00B63319" w:rsidRDefault="005B13A0" w:rsidP="00016319">
      <w:pPr>
        <w:jc w:val="center"/>
        <w:rPr>
          <w:rFonts w:ascii="Times New Roman" w:hAnsi="Times New Roman" w:cs="Times New Roman"/>
          <w:sz w:val="32"/>
        </w:rPr>
        <w:sectPr w:rsidR="00016319" w:rsidRPr="00B63319" w:rsidSect="0067296D">
          <w:headerReference w:type="default" r:id="rId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Times New Roman" w:hAnsi="Times New Roman" w:cs="Times New Roman"/>
          <w:sz w:val="32"/>
        </w:rPr>
        <w:t>二〇二</w:t>
      </w:r>
      <w:r>
        <w:rPr>
          <w:rFonts w:ascii="Times New Roman" w:hAnsi="Times New Roman" w:cs="Times New Roman" w:hint="eastAsia"/>
          <w:sz w:val="32"/>
        </w:rPr>
        <w:t>四</w:t>
      </w:r>
      <w:r w:rsidR="00016319" w:rsidRPr="00B63319">
        <w:rPr>
          <w:rFonts w:ascii="Times New Roman" w:hAnsi="Times New Roman" w:cs="Times New Roman"/>
          <w:sz w:val="32"/>
        </w:rPr>
        <w:t>年四月</w:t>
      </w:r>
    </w:p>
    <w:p w14:paraId="3A2FCCE0" w14:textId="1CDFB1CD" w:rsidR="00016319" w:rsidRDefault="00B17050" w:rsidP="00016319">
      <w:r>
        <w:rPr>
          <w:rFonts w:hint="eastAsia"/>
        </w:rPr>
        <w:lastRenderedPageBreak/>
        <w:t>一、</w:t>
      </w:r>
      <w:r w:rsidR="00B53C7E">
        <w:rPr>
          <w:rFonts w:hint="eastAsia"/>
        </w:rPr>
        <w:t>需求分析</w:t>
      </w:r>
    </w:p>
    <w:p w14:paraId="4EB326A8" w14:textId="15161037" w:rsidR="00B53C7E" w:rsidRPr="00B53C7E" w:rsidRDefault="00B53C7E" w:rsidP="00016319">
      <w:r>
        <w:rPr>
          <w:rFonts w:hint="eastAsia"/>
        </w:rPr>
        <w:t>1.1 计算器整体需求</w:t>
      </w:r>
    </w:p>
    <w:p w14:paraId="307C529C" w14:textId="78CEE670" w:rsidR="008F0A4D" w:rsidRDefault="008F0A4D" w:rsidP="008F0A4D">
      <w:pPr>
        <w:spacing w:after="0" w:line="240" w:lineRule="auto"/>
        <w:ind w:firstLineChars="200" w:firstLine="440"/>
      </w:pPr>
      <w:r>
        <w:rPr>
          <w:rFonts w:hint="eastAsia"/>
        </w:rPr>
        <w:t>设计实现一个三角函数计算器，</w:t>
      </w:r>
      <w:r w:rsidR="000A544B">
        <w:rPr>
          <w:rFonts w:hint="eastAsia"/>
        </w:rPr>
        <w:t>能</w:t>
      </w:r>
      <w:r w:rsidR="009726E5">
        <w:rPr>
          <w:rFonts w:hint="eastAsia"/>
        </w:rPr>
        <w:t>实现</w:t>
      </w:r>
      <w:r w:rsidR="00341490">
        <w:rPr>
          <w:rFonts w:hint="eastAsia"/>
        </w:rPr>
        <w:t>加、减、乘、除等基本功能，</w:t>
      </w:r>
      <w:r>
        <w:rPr>
          <w:rFonts w:hint="eastAsia"/>
        </w:rPr>
        <w:t>支持弧度、角度的输入，且需要利用泰</w:t>
      </w:r>
      <w:proofErr w:type="gramStart"/>
      <w:r>
        <w:rPr>
          <w:rFonts w:hint="eastAsia"/>
        </w:rPr>
        <w:t>勒展开</w:t>
      </w:r>
      <w:proofErr w:type="gramEnd"/>
      <w:r>
        <w:rPr>
          <w:rFonts w:hint="eastAsia"/>
        </w:rPr>
        <w:t>等数学公式实现，不能调用库函数，同时，结果的输出具有较高的准确度。</w:t>
      </w:r>
    </w:p>
    <w:p w14:paraId="03B337A1" w14:textId="6E783855" w:rsidR="008F0A4D" w:rsidRPr="008F0A4D" w:rsidRDefault="00B53C7E" w:rsidP="00016319">
      <w:r>
        <w:rPr>
          <w:rFonts w:hint="eastAsia"/>
        </w:rPr>
        <w:t xml:space="preserve">1.2 </w:t>
      </w:r>
      <w:r w:rsidR="008F0A4D">
        <w:rPr>
          <w:rFonts w:hint="eastAsia"/>
        </w:rPr>
        <w:t>计算器详细需求</w:t>
      </w:r>
    </w:p>
    <w:p w14:paraId="38BF8D8A" w14:textId="77777777" w:rsidR="008F0A4D" w:rsidRDefault="008F0A4D" w:rsidP="008F0A4D">
      <w:pPr>
        <w:spacing w:after="0" w:line="240" w:lineRule="auto"/>
        <w:ind w:firstLineChars="200" w:firstLine="440"/>
      </w:pPr>
      <w:r>
        <w:rPr>
          <w:rFonts w:hint="eastAsia"/>
        </w:rPr>
        <w:t>（1）输入方面：可以输入弧度、角度以及实数的输入。</w:t>
      </w:r>
    </w:p>
    <w:p w14:paraId="27A5B044" w14:textId="77777777" w:rsidR="008F0A4D" w:rsidRDefault="008F0A4D" w:rsidP="008F0A4D">
      <w:pPr>
        <w:spacing w:after="0" w:line="240" w:lineRule="auto"/>
        <w:ind w:firstLineChars="200" w:firstLine="440"/>
      </w:pPr>
      <w:r>
        <w:rPr>
          <w:rFonts w:hint="eastAsia"/>
        </w:rPr>
        <w:t>（2）输出方面：满足相应的精度，输出函数所要求的结果。</w:t>
      </w:r>
    </w:p>
    <w:p w14:paraId="1A67F5F9" w14:textId="77777777" w:rsidR="008F0A4D" w:rsidRDefault="008F0A4D" w:rsidP="008F0A4D">
      <w:pPr>
        <w:spacing w:after="0" w:line="240" w:lineRule="auto"/>
        <w:ind w:firstLineChars="200" w:firstLine="440"/>
      </w:pPr>
      <w:r>
        <w:rPr>
          <w:rFonts w:hint="eastAsia"/>
        </w:rPr>
        <w:t>（3）能够判断所输入数据和输出数据的类型，程序里面需要包含需要的数据类型。</w:t>
      </w:r>
    </w:p>
    <w:p w14:paraId="2154200F" w14:textId="77777777" w:rsidR="008F0A4D" w:rsidRDefault="008F0A4D" w:rsidP="008F0A4D">
      <w:pPr>
        <w:spacing w:after="0" w:line="240" w:lineRule="auto"/>
        <w:ind w:firstLineChars="200" w:firstLine="440"/>
      </w:pPr>
      <w:r>
        <w:rPr>
          <w:rFonts w:hint="eastAsia"/>
        </w:rPr>
        <w:t>（4）具有报错功能，可以跳出b</w:t>
      </w:r>
      <w:r>
        <w:t>ug</w:t>
      </w:r>
      <w:r>
        <w:rPr>
          <w:rFonts w:hint="eastAsia"/>
        </w:rPr>
        <w:t>，重新返回输入。</w:t>
      </w:r>
    </w:p>
    <w:p w14:paraId="658B802E" w14:textId="2C8CE312" w:rsidR="00373CF4" w:rsidRDefault="00B53C7E" w:rsidP="00016319">
      <w:r>
        <w:rPr>
          <w:rFonts w:hint="eastAsia"/>
        </w:rPr>
        <w:t>二、程序整体框架</w:t>
      </w:r>
    </w:p>
    <w:p w14:paraId="47CD9B3B" w14:textId="45463652" w:rsidR="00B53C7E" w:rsidRDefault="00B53C7E" w:rsidP="00016319">
      <w:r w:rsidRPr="00B53C7E">
        <w:rPr>
          <w:noProof/>
        </w:rPr>
        <w:drawing>
          <wp:inline distT="0" distB="0" distL="0" distR="0" wp14:anchorId="0E63AF90" wp14:editId="033938D7">
            <wp:extent cx="3992880" cy="883920"/>
            <wp:effectExtent l="0" t="0" r="7620" b="0"/>
            <wp:docPr id="1034991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B3354" w14:textId="7C62E143" w:rsidR="00B53C7E" w:rsidRDefault="00B53C7E" w:rsidP="00016319">
      <w:r>
        <w:rPr>
          <w:rFonts w:hint="eastAsia"/>
        </w:rPr>
        <w:t>三、程序设计详情</w:t>
      </w:r>
    </w:p>
    <w:p w14:paraId="68769D53" w14:textId="0C997DF4" w:rsidR="00B53C7E" w:rsidRDefault="00B53C7E" w:rsidP="00016319">
      <w:r>
        <w:rPr>
          <w:rFonts w:hint="eastAsia"/>
        </w:rPr>
        <w:t>3.1 用户输入</w:t>
      </w:r>
    </w:p>
    <w:p w14:paraId="133BE3EF" w14:textId="572FF3C3" w:rsidR="00E47C68" w:rsidRDefault="00E47C68" w:rsidP="00016319">
      <w:r w:rsidRPr="00E47C68">
        <w:rPr>
          <w:noProof/>
        </w:rPr>
        <w:drawing>
          <wp:inline distT="0" distB="0" distL="0" distR="0" wp14:anchorId="4C8B669C" wp14:editId="430CA558">
            <wp:extent cx="4800600" cy="2141220"/>
            <wp:effectExtent l="0" t="0" r="0" b="0"/>
            <wp:docPr id="1353705706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05706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16AAD" w14:textId="5D3D3263" w:rsidR="00E47C68" w:rsidRDefault="00E47C68" w:rsidP="00016319">
      <w:r>
        <w:rPr>
          <w:rFonts w:hint="eastAsia"/>
        </w:rPr>
        <w:t>输入模块由三个模块组成要求编写三个函数实现：</w:t>
      </w:r>
    </w:p>
    <w:p w14:paraId="274EC775" w14:textId="368FE73F" w:rsidR="00E47C68" w:rsidRDefault="00E47C68" w:rsidP="00E47C68">
      <w:pPr>
        <w:pStyle w:val="a9"/>
        <w:numPr>
          <w:ilvl w:val="0"/>
          <w:numId w:val="1"/>
        </w:numPr>
      </w:pPr>
      <w:r>
        <w:rPr>
          <w:rFonts w:hint="eastAsia"/>
        </w:rPr>
        <w:t>函数类型选择</w:t>
      </w:r>
    </w:p>
    <w:p w14:paraId="6C7CBB23" w14:textId="2E1ABE2C" w:rsidR="00E47C68" w:rsidRDefault="00E47C68" w:rsidP="00E47C68">
      <w:pPr>
        <w:pStyle w:val="a9"/>
        <w:numPr>
          <w:ilvl w:val="0"/>
          <w:numId w:val="2"/>
        </w:numPr>
      </w:pPr>
      <w:r>
        <w:rPr>
          <w:rFonts w:hint="eastAsia"/>
        </w:rPr>
        <w:t>参数：无</w:t>
      </w:r>
    </w:p>
    <w:p w14:paraId="323F042C" w14:textId="68724C39" w:rsidR="00E47C68" w:rsidRDefault="00E47C68" w:rsidP="00E47C68">
      <w:pPr>
        <w:pStyle w:val="a9"/>
        <w:numPr>
          <w:ilvl w:val="0"/>
          <w:numId w:val="2"/>
        </w:numPr>
      </w:pPr>
      <w:r>
        <w:rPr>
          <w:rFonts w:hint="eastAsia"/>
        </w:rPr>
        <w:t>功能：在屏幕上打印菜单，</w:t>
      </w:r>
      <w:proofErr w:type="spellStart"/>
      <w:r w:rsidR="00585F65">
        <w:rPr>
          <w:rFonts w:hint="eastAsia"/>
        </w:rPr>
        <w:t>a~g</w:t>
      </w:r>
      <w:proofErr w:type="spellEnd"/>
      <w:r>
        <w:rPr>
          <w:rFonts w:hint="eastAsia"/>
        </w:rPr>
        <w:t>分别对应六个三角函数，用户键入字母选择将要进行运算的函数类型。</w:t>
      </w:r>
    </w:p>
    <w:p w14:paraId="263E0E3D" w14:textId="04E0024A" w:rsidR="00E47C68" w:rsidRDefault="00E47C68" w:rsidP="00E47C68">
      <w:pPr>
        <w:pStyle w:val="a9"/>
        <w:numPr>
          <w:ilvl w:val="0"/>
          <w:numId w:val="2"/>
        </w:numPr>
      </w:pPr>
      <w:r>
        <w:rPr>
          <w:rFonts w:hint="eastAsia"/>
        </w:rPr>
        <w:t>返回值：char类型（</w:t>
      </w:r>
      <w:proofErr w:type="spellStart"/>
      <w:r w:rsidR="007E5B37">
        <w:rPr>
          <w:rFonts w:hint="eastAsia"/>
        </w:rPr>
        <w:t>a~</w:t>
      </w:r>
      <w:r w:rsidR="007E5B37">
        <w:t>g</w:t>
      </w:r>
      <w:proofErr w:type="spellEnd"/>
      <w:r>
        <w:rPr>
          <w:rFonts w:hint="eastAsia"/>
        </w:rPr>
        <w:t>）</w:t>
      </w:r>
    </w:p>
    <w:p w14:paraId="05F3E63A" w14:textId="5A5D34EF" w:rsidR="00E47C68" w:rsidRDefault="00E47C68" w:rsidP="00E47C68">
      <w:pPr>
        <w:pStyle w:val="a9"/>
        <w:numPr>
          <w:ilvl w:val="0"/>
          <w:numId w:val="1"/>
        </w:numPr>
      </w:pPr>
      <w:r>
        <w:rPr>
          <w:rFonts w:hint="eastAsia"/>
        </w:rPr>
        <w:t>角度/弧度制选择</w:t>
      </w:r>
    </w:p>
    <w:p w14:paraId="78D3E0C9" w14:textId="77777777" w:rsidR="00E47C68" w:rsidRDefault="00E47C68" w:rsidP="00E47C68">
      <w:pPr>
        <w:pStyle w:val="a9"/>
        <w:numPr>
          <w:ilvl w:val="0"/>
          <w:numId w:val="2"/>
        </w:numPr>
      </w:pPr>
      <w:r>
        <w:rPr>
          <w:rFonts w:hint="eastAsia"/>
        </w:rPr>
        <w:t>参数：无</w:t>
      </w:r>
    </w:p>
    <w:p w14:paraId="7363752E" w14:textId="493C7500" w:rsidR="00E47C68" w:rsidRDefault="00E47C68" w:rsidP="00E47C68">
      <w:pPr>
        <w:pStyle w:val="a9"/>
        <w:numPr>
          <w:ilvl w:val="0"/>
          <w:numId w:val="2"/>
        </w:numPr>
      </w:pPr>
      <w:r>
        <w:rPr>
          <w:rFonts w:hint="eastAsia"/>
        </w:rPr>
        <w:lastRenderedPageBreak/>
        <w:t>功能：在屏幕上打印菜单，a，b分别对应角度制与弧度制，用户键入字母选择将要输入的数据类型。</w:t>
      </w:r>
    </w:p>
    <w:p w14:paraId="499350C9" w14:textId="4581F4CB" w:rsidR="00E47C68" w:rsidRDefault="00E47C68" w:rsidP="00E47C68">
      <w:pPr>
        <w:pStyle w:val="a9"/>
        <w:numPr>
          <w:ilvl w:val="0"/>
          <w:numId w:val="2"/>
        </w:numPr>
      </w:pPr>
      <w:r>
        <w:rPr>
          <w:rFonts w:hint="eastAsia"/>
        </w:rPr>
        <w:t>返回值：char类型（</w:t>
      </w:r>
      <w:proofErr w:type="spellStart"/>
      <w:r>
        <w:rPr>
          <w:rFonts w:hint="eastAsia"/>
        </w:rPr>
        <w:t>a~b</w:t>
      </w:r>
      <w:proofErr w:type="spellEnd"/>
      <w:r>
        <w:rPr>
          <w:rFonts w:hint="eastAsia"/>
        </w:rPr>
        <w:t>）</w:t>
      </w:r>
    </w:p>
    <w:p w14:paraId="4FFB6D50" w14:textId="625326A4" w:rsidR="00E47C68" w:rsidRDefault="00E47C68" w:rsidP="00E47C68">
      <w:pPr>
        <w:pStyle w:val="a9"/>
        <w:numPr>
          <w:ilvl w:val="0"/>
          <w:numId w:val="1"/>
        </w:numPr>
      </w:pPr>
      <w:r>
        <w:rPr>
          <w:rFonts w:hint="eastAsia"/>
        </w:rPr>
        <w:t>接收待处理数据</w:t>
      </w:r>
    </w:p>
    <w:p w14:paraId="0A1708FE" w14:textId="47DB175E" w:rsidR="00E47C68" w:rsidRDefault="00E47C68" w:rsidP="0002101A">
      <w:pPr>
        <w:pStyle w:val="a9"/>
        <w:numPr>
          <w:ilvl w:val="0"/>
          <w:numId w:val="3"/>
        </w:numPr>
      </w:pPr>
      <w:r>
        <w:rPr>
          <w:rFonts w:hint="eastAsia"/>
        </w:rPr>
        <w:t>参数：char</w:t>
      </w:r>
      <w:r w:rsidR="00315D53">
        <w:rPr>
          <w:rFonts w:hint="eastAsia"/>
        </w:rPr>
        <w:t>(</w:t>
      </w:r>
      <w:proofErr w:type="spellStart"/>
      <w:r w:rsidR="00315D53">
        <w:rPr>
          <w:rFonts w:hint="eastAsia"/>
        </w:rPr>
        <w:t>a~</w:t>
      </w:r>
      <w:r w:rsidR="00315D53">
        <w:t>g</w:t>
      </w:r>
      <w:proofErr w:type="spellEnd"/>
      <w:r w:rsidR="0002101A">
        <w:rPr>
          <w:rFonts w:hint="eastAsia"/>
        </w:rPr>
        <w:t>,“函数类型选择”函数的返回值)</w:t>
      </w:r>
    </w:p>
    <w:p w14:paraId="30C0A1C9" w14:textId="7D9B822E" w:rsidR="00E47C68" w:rsidRDefault="00E47C68" w:rsidP="0002101A">
      <w:pPr>
        <w:pStyle w:val="a9"/>
        <w:numPr>
          <w:ilvl w:val="0"/>
          <w:numId w:val="3"/>
        </w:numPr>
      </w:pPr>
      <w:r>
        <w:rPr>
          <w:rFonts w:hint="eastAsia"/>
        </w:rPr>
        <w:t>功能：</w:t>
      </w:r>
      <w:r w:rsidR="0002101A">
        <w:rPr>
          <w:rFonts w:hint="eastAsia"/>
        </w:rPr>
        <w:t>根据用户选择的函数类型，判断用户输入的待处理数据是否符合计算要求，若符合，则返回该数值</w:t>
      </w:r>
    </w:p>
    <w:p w14:paraId="690B679F" w14:textId="28D57DFC" w:rsidR="00E47C68" w:rsidRDefault="00E47C68" w:rsidP="0002101A">
      <w:pPr>
        <w:pStyle w:val="a9"/>
        <w:numPr>
          <w:ilvl w:val="0"/>
          <w:numId w:val="3"/>
        </w:numPr>
      </w:pPr>
      <w:r>
        <w:rPr>
          <w:rFonts w:hint="eastAsia"/>
        </w:rPr>
        <w:t>返回值：</w:t>
      </w:r>
      <w:r w:rsidR="0002101A">
        <w:rPr>
          <w:rFonts w:hint="eastAsia"/>
        </w:rPr>
        <w:t>double</w:t>
      </w:r>
      <w:r>
        <w:rPr>
          <w:rFonts w:hint="eastAsia"/>
        </w:rPr>
        <w:t>类型</w:t>
      </w:r>
    </w:p>
    <w:p w14:paraId="127222F0" w14:textId="0A8A39BC" w:rsidR="00E47C68" w:rsidRDefault="0002101A" w:rsidP="0002101A">
      <w:pPr>
        <w:rPr>
          <w:color w:val="FF0000"/>
        </w:rPr>
      </w:pPr>
      <w:r w:rsidRPr="0002101A">
        <w:rPr>
          <w:rFonts w:hint="eastAsia"/>
          <w:color w:val="FF0000"/>
        </w:rPr>
        <w:t>*注意：输入模块所有函数都必须对用户输入的值进行合法性检测，若不合法，则要求其重新输入！</w:t>
      </w:r>
    </w:p>
    <w:p w14:paraId="649F3741" w14:textId="6554F632" w:rsidR="0002101A" w:rsidRDefault="0002101A" w:rsidP="0002101A">
      <w:r w:rsidRPr="0002101A">
        <w:rPr>
          <w:rFonts w:hint="eastAsia"/>
        </w:rPr>
        <w:t>3.</w:t>
      </w:r>
      <w:r w:rsidR="00C927EC">
        <w:rPr>
          <w:rFonts w:hint="eastAsia"/>
        </w:rPr>
        <w:t>2</w:t>
      </w:r>
      <w:r w:rsidRPr="0002101A">
        <w:rPr>
          <w:rFonts w:hint="eastAsia"/>
        </w:rPr>
        <w:t xml:space="preserve"> 计算</w:t>
      </w:r>
    </w:p>
    <w:p w14:paraId="766040F6" w14:textId="4FB01796" w:rsidR="0002101A" w:rsidRDefault="0002101A" w:rsidP="0002101A">
      <w:r>
        <w:rPr>
          <w:rFonts w:hint="eastAsia"/>
        </w:rPr>
        <w:t>该模块包括</w:t>
      </w:r>
      <w:r w:rsidR="00FE6E45">
        <w:rPr>
          <w:rFonts w:hint="eastAsia"/>
        </w:rPr>
        <w:t>加、减、乘、除等基本功能</w:t>
      </w:r>
      <w:r w:rsidR="009B15BF">
        <w:rPr>
          <w:rFonts w:hint="eastAsia"/>
        </w:rPr>
        <w:t>和</w:t>
      </w:r>
      <w:bookmarkStart w:id="0" w:name="_GoBack"/>
      <w:bookmarkEnd w:id="0"/>
      <w:r>
        <w:rPr>
          <w:rFonts w:hint="eastAsia"/>
        </w:rPr>
        <w:t xml:space="preserve">六个并列的三角函数，分别是sin(x)、 cos(x)、 tan(x)、 </w:t>
      </w:r>
      <w:proofErr w:type="spellStart"/>
      <w:r>
        <w:rPr>
          <w:rFonts w:hint="eastAsia"/>
        </w:rPr>
        <w:t>arcsin</w:t>
      </w:r>
      <w:proofErr w:type="spellEnd"/>
      <w:r>
        <w:rPr>
          <w:rFonts w:hint="eastAsia"/>
        </w:rPr>
        <w:t xml:space="preserve">(x)、 </w:t>
      </w:r>
      <w:proofErr w:type="spellStart"/>
      <w:r>
        <w:rPr>
          <w:rFonts w:hint="eastAsia"/>
        </w:rPr>
        <w:t>arccos</w:t>
      </w:r>
      <w:proofErr w:type="spellEnd"/>
      <w:r>
        <w:rPr>
          <w:rFonts w:hint="eastAsia"/>
        </w:rPr>
        <w:t xml:space="preserve">(x)、 </w:t>
      </w:r>
      <w:proofErr w:type="spellStart"/>
      <w:r>
        <w:rPr>
          <w:rFonts w:hint="eastAsia"/>
        </w:rPr>
        <w:t>arctan</w:t>
      </w:r>
      <w:proofErr w:type="spellEnd"/>
      <w:r>
        <w:rPr>
          <w:rFonts w:hint="eastAsia"/>
        </w:rPr>
        <w:t>(x)，要求通过泰勒展开等数学公式</w:t>
      </w:r>
      <w:r w:rsidR="00C927EC">
        <w:rPr>
          <w:rFonts w:hint="eastAsia"/>
        </w:rPr>
        <w:t>编写函数实现其功能，不能调用标准库函数，且输入值有较高的准确度。</w:t>
      </w:r>
    </w:p>
    <w:p w14:paraId="2E65B0CB" w14:textId="550FB07A" w:rsidR="00C927EC" w:rsidRDefault="00C927EC" w:rsidP="00C927EC">
      <w:pPr>
        <w:pStyle w:val="a9"/>
        <w:numPr>
          <w:ilvl w:val="0"/>
          <w:numId w:val="3"/>
        </w:numPr>
      </w:pPr>
      <w:r>
        <w:rPr>
          <w:rFonts w:hint="eastAsia"/>
        </w:rPr>
        <w:t>参数：double x</w:t>
      </w:r>
    </w:p>
    <w:p w14:paraId="0E3C3AC2" w14:textId="3F005D83" w:rsidR="00C927EC" w:rsidRDefault="00C927EC" w:rsidP="00C927EC">
      <w:pPr>
        <w:pStyle w:val="a9"/>
        <w:numPr>
          <w:ilvl w:val="0"/>
          <w:numId w:val="3"/>
        </w:numPr>
      </w:pPr>
      <w:r>
        <w:rPr>
          <w:rFonts w:hint="eastAsia"/>
        </w:rPr>
        <w:t>功能：实现六种三角函数的功能</w:t>
      </w:r>
    </w:p>
    <w:p w14:paraId="37A6E43E" w14:textId="77777777" w:rsidR="00C927EC" w:rsidRDefault="00C927EC" w:rsidP="00C927EC">
      <w:pPr>
        <w:pStyle w:val="a9"/>
        <w:numPr>
          <w:ilvl w:val="0"/>
          <w:numId w:val="3"/>
        </w:numPr>
      </w:pPr>
      <w:r>
        <w:rPr>
          <w:rFonts w:hint="eastAsia"/>
        </w:rPr>
        <w:t>返回值：double类型</w:t>
      </w:r>
    </w:p>
    <w:p w14:paraId="3133E1AE" w14:textId="3C0F94DF" w:rsidR="00C927EC" w:rsidRDefault="00C927EC" w:rsidP="0002101A">
      <w:r>
        <w:rPr>
          <w:rFonts w:hint="eastAsia"/>
        </w:rPr>
        <w:t>3.3 结果输出</w:t>
      </w:r>
    </w:p>
    <w:p w14:paraId="6D5147D7" w14:textId="6C429C51" w:rsidR="00C927EC" w:rsidRDefault="00C927EC" w:rsidP="0002101A">
      <w:r>
        <w:rPr>
          <w:rFonts w:hint="eastAsia"/>
        </w:rPr>
        <w:t>（1）主要功能：在主函数中，通过调用前两个模块中的函数，经过逻辑连接后实现将用户选择的函数类型与输入的数据相匹配，将结果输出到屏幕</w:t>
      </w:r>
    </w:p>
    <w:p w14:paraId="6A40B02F" w14:textId="6ACBE516" w:rsidR="00C927EC" w:rsidRDefault="00C927EC" w:rsidP="0002101A">
      <w:r>
        <w:rPr>
          <w:rFonts w:hint="eastAsia"/>
        </w:rPr>
        <w:t>（2）其他功能：第一次计算结束后，用户输入q停止计算，输入其他重新开始计算</w:t>
      </w:r>
    </w:p>
    <w:p w14:paraId="6848D525" w14:textId="77777777" w:rsidR="00C927EC" w:rsidRPr="0002101A" w:rsidRDefault="00C927EC" w:rsidP="0002101A"/>
    <w:sectPr w:rsidR="00C927EC" w:rsidRPr="0002101A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E6823C" w14:textId="77777777" w:rsidR="00114857" w:rsidRDefault="00114857" w:rsidP="00016319">
      <w:pPr>
        <w:spacing w:after="0" w:line="240" w:lineRule="auto"/>
      </w:pPr>
      <w:r>
        <w:separator/>
      </w:r>
    </w:p>
  </w:endnote>
  <w:endnote w:type="continuationSeparator" w:id="0">
    <w:p w14:paraId="2797C210" w14:textId="77777777" w:rsidR="00114857" w:rsidRDefault="00114857" w:rsidP="00016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D9840A" w14:textId="77777777" w:rsidR="00114857" w:rsidRDefault="00114857" w:rsidP="00016319">
      <w:pPr>
        <w:spacing w:after="0" w:line="240" w:lineRule="auto"/>
      </w:pPr>
      <w:r>
        <w:separator/>
      </w:r>
    </w:p>
  </w:footnote>
  <w:footnote w:type="continuationSeparator" w:id="0">
    <w:p w14:paraId="1E4B78B8" w14:textId="77777777" w:rsidR="00114857" w:rsidRDefault="00114857" w:rsidP="00016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BDC94" w14:textId="00FB588E" w:rsidR="00016319" w:rsidRDefault="00B17050" w:rsidP="00B17050">
    <w:pPr>
      <w:pStyle w:val="ae"/>
      <w:pBdr>
        <w:bottom w:val="single" w:sz="4" w:space="1" w:color="auto"/>
      </w:pBdr>
    </w:pPr>
    <w:r>
      <w:rPr>
        <w:rFonts w:hint="eastAsia"/>
      </w:rPr>
      <w:t>《</w:t>
    </w:r>
    <w:r w:rsidR="00016319">
      <w:rPr>
        <w:rFonts w:hint="eastAsia"/>
      </w:rPr>
      <w:t>现代软件工程</w:t>
    </w:r>
    <w:r>
      <w:rPr>
        <w:rFonts w:hint="eastAsia"/>
      </w:rPr>
      <w:t>》课程作业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8ACA20" w14:textId="156A0C6F" w:rsidR="00016319" w:rsidRDefault="00016319" w:rsidP="00016319">
    <w:pPr>
      <w:pStyle w:val="ae"/>
      <w:pBdr>
        <w:bottom w:val="single" w:sz="4" w:space="1" w:color="auto"/>
      </w:pBdr>
    </w:pPr>
    <w:r w:rsidRPr="00016319">
      <w:rPr>
        <w:rFonts w:hint="eastAsia"/>
      </w:rPr>
      <w:t>《现代软件工程》</w:t>
    </w:r>
    <w:r>
      <w:rPr>
        <w:rFonts w:hint="eastAsia"/>
      </w:rPr>
      <w:t>课程作业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63023"/>
    <w:multiLevelType w:val="hybridMultilevel"/>
    <w:tmpl w:val="51881D10"/>
    <w:lvl w:ilvl="0" w:tplc="04ACB1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DFF4127"/>
    <w:multiLevelType w:val="hybridMultilevel"/>
    <w:tmpl w:val="B0DEE524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" w15:restartNumberingAfterBreak="0">
    <w:nsid w:val="689436CF"/>
    <w:multiLevelType w:val="hybridMultilevel"/>
    <w:tmpl w:val="CEF4F12E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D9A"/>
    <w:rsid w:val="00016319"/>
    <w:rsid w:val="0002101A"/>
    <w:rsid w:val="000A544B"/>
    <w:rsid w:val="00114857"/>
    <w:rsid w:val="00315D53"/>
    <w:rsid w:val="00341490"/>
    <w:rsid w:val="00373CF4"/>
    <w:rsid w:val="00585F65"/>
    <w:rsid w:val="005B13A0"/>
    <w:rsid w:val="00617EED"/>
    <w:rsid w:val="00660205"/>
    <w:rsid w:val="0067296D"/>
    <w:rsid w:val="006C0EC7"/>
    <w:rsid w:val="007E5B37"/>
    <w:rsid w:val="0084473A"/>
    <w:rsid w:val="008F0A4D"/>
    <w:rsid w:val="009726E5"/>
    <w:rsid w:val="009B15BF"/>
    <w:rsid w:val="00B17050"/>
    <w:rsid w:val="00B53C7E"/>
    <w:rsid w:val="00BB6D9A"/>
    <w:rsid w:val="00C927EC"/>
    <w:rsid w:val="00E47C68"/>
    <w:rsid w:val="00FE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7A0AA"/>
  <w15:chartTrackingRefBased/>
  <w15:docId w15:val="{4B406BD8-C106-450E-B6E2-7862BAF8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B6D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6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6D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6D9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6D9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6D9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6D9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6D9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6D9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6D9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B6D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B6D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B6D9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B6D9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B6D9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B6D9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B6D9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B6D9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B6D9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B6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6D9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B6D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B6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B6D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B6D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B6D9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B6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B6D9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B6D9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1631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1631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1631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163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皓裕 伏</dc:creator>
  <cp:keywords/>
  <dc:description/>
  <cp:lastModifiedBy>PC</cp:lastModifiedBy>
  <cp:revision>13</cp:revision>
  <dcterms:created xsi:type="dcterms:W3CDTF">2024-04-08T12:22:00Z</dcterms:created>
  <dcterms:modified xsi:type="dcterms:W3CDTF">2024-04-09T08:32:00Z</dcterms:modified>
</cp:coreProperties>
</file>