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CB2DFE" w:rsidRDefault="0099235E" w:rsidP="00C41FD3">
      <w:pPr>
        <w:spacing w:line="480" w:lineRule="auto"/>
      </w:pPr>
      <w:r>
        <w:t>GEOG505</w:t>
      </w:r>
    </w:p>
    <w:p w:rsidR="0099235E" w:rsidRDefault="0099235E" w:rsidP="00C41FD3">
      <w:pPr>
        <w:spacing w:line="480" w:lineRule="auto"/>
      </w:pPr>
      <w:r>
        <w:t>Jian Xu</w:t>
      </w:r>
    </w:p>
    <w:p w:rsidR="0099235E" w:rsidRDefault="0099235E" w:rsidP="00C41FD3">
      <w:pPr>
        <w:spacing w:line="480" w:lineRule="auto"/>
      </w:pPr>
      <w:r>
        <w:t>Lab 4</w:t>
      </w:r>
    </w:p>
    <w:p w:rsidR="0099235E" w:rsidRDefault="0099235E" w:rsidP="00C41FD3">
      <w:pPr>
        <w:spacing w:line="480" w:lineRule="auto"/>
      </w:pPr>
    </w:p>
    <w:p w:rsidR="0099235E" w:rsidRDefault="00C4429F" w:rsidP="00C41FD3">
      <w:pPr>
        <w:spacing w:line="480" w:lineRule="auto"/>
      </w:pPr>
      <w:r>
        <w:t>1.</w:t>
      </w:r>
    </w:p>
    <w:p w:rsidR="00C4429F" w:rsidRDefault="00C4429F" w:rsidP="00C41FD3">
      <w:pPr>
        <w:spacing w:line="48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5pt">
            <v:imagedata r:id="rId7" o:title="Capture1"/>
          </v:shape>
        </w:pict>
      </w:r>
    </w:p>
    <w:p w:rsidR="00C4429F" w:rsidRDefault="00C4429F" w:rsidP="00C41FD3">
      <w:pPr>
        <w:spacing w:line="480" w:lineRule="auto"/>
      </w:pPr>
      <w:r>
        <w:t>What are the new high and low elevation values?</w:t>
      </w:r>
    </w:p>
    <w:p w:rsidR="00C4429F" w:rsidRDefault="00C4429F" w:rsidP="00C41FD3">
      <w:pPr>
        <w:spacing w:line="480" w:lineRule="auto"/>
      </w:pPr>
      <w:r>
        <w:t>High : 800      ,          low : 75.</w:t>
      </w:r>
      <w:bookmarkStart w:id="0" w:name="_GoBack"/>
      <w:bookmarkEnd w:id="0"/>
    </w:p>
    <w:sectPr w:rsidR="00C442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17" w:rsidRDefault="00F81417" w:rsidP="00C41FD3">
      <w:pPr>
        <w:spacing w:after="0" w:line="240" w:lineRule="auto"/>
      </w:pPr>
      <w:r>
        <w:separator/>
      </w:r>
    </w:p>
  </w:endnote>
  <w:endnote w:type="continuationSeparator" w:id="0">
    <w:p w:rsidR="00F81417" w:rsidRDefault="00F81417" w:rsidP="00C4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17" w:rsidRDefault="00F81417" w:rsidP="00C41FD3">
      <w:pPr>
        <w:spacing w:after="0" w:line="240" w:lineRule="auto"/>
      </w:pPr>
      <w:r>
        <w:separator/>
      </w:r>
    </w:p>
  </w:footnote>
  <w:footnote w:type="continuationSeparator" w:id="0">
    <w:p w:rsidR="00F81417" w:rsidRDefault="00F81417" w:rsidP="00C4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8838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1FD3" w:rsidRDefault="00C41FD3">
        <w:pPr>
          <w:pStyle w:val="Header"/>
          <w:jc w:val="right"/>
        </w:pPr>
        <w:r>
          <w:t>Jian Xu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2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1FD3" w:rsidRDefault="00C41F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D3"/>
    <w:rsid w:val="0099235E"/>
    <w:rsid w:val="00AC0E97"/>
    <w:rsid w:val="00C41FD3"/>
    <w:rsid w:val="00C4429F"/>
    <w:rsid w:val="00CB2DFE"/>
    <w:rsid w:val="00E45AE3"/>
    <w:rsid w:val="00F8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BC80"/>
  <w15:chartTrackingRefBased/>
  <w15:docId w15:val="{3ECDA05E-F863-4198-B5C8-EAAB88B9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1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F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F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F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D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D3"/>
  </w:style>
  <w:style w:type="paragraph" w:styleId="Footer">
    <w:name w:val="footer"/>
    <w:basedOn w:val="Normal"/>
    <w:link w:val="FooterChar"/>
    <w:uiPriority w:val="99"/>
    <w:unhideWhenUsed/>
    <w:rsid w:val="00C4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E243-8DAD-4D25-BBA6-8C5F094A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2017-09-29T20:29:00Z</dcterms:created>
  <dcterms:modified xsi:type="dcterms:W3CDTF">2017-09-29T20:29:00Z</dcterms:modified>
</cp:coreProperties>
</file>