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5A" w:rsidRPr="00A13BD8" w:rsidRDefault="002D5E00" w:rsidP="00A13BD8">
      <w:pPr>
        <w:ind w:left="720" w:firstLine="720"/>
        <w:rPr>
          <w:b/>
          <w:sz w:val="32"/>
        </w:rPr>
      </w:pPr>
      <w:r w:rsidRPr="00A13BD8">
        <w:rPr>
          <w:b/>
          <w:sz w:val="32"/>
        </w:rPr>
        <w:t xml:space="preserve">BKM to Enable </w:t>
      </w:r>
      <w:proofErr w:type="spellStart"/>
      <w:r w:rsidRPr="00A13BD8">
        <w:rPr>
          <w:b/>
          <w:sz w:val="32"/>
        </w:rPr>
        <w:t>PyDev</w:t>
      </w:r>
      <w:proofErr w:type="spellEnd"/>
      <w:r w:rsidRPr="00A13BD8">
        <w:rPr>
          <w:b/>
          <w:sz w:val="32"/>
        </w:rPr>
        <w:t xml:space="preserve"> in </w:t>
      </w:r>
      <w:proofErr w:type="spellStart"/>
      <w:r w:rsidRPr="00A13BD8">
        <w:rPr>
          <w:b/>
          <w:sz w:val="32"/>
        </w:rPr>
        <w:t>Simics</w:t>
      </w:r>
      <w:proofErr w:type="spellEnd"/>
      <w:r w:rsidRPr="00A13BD8">
        <w:rPr>
          <w:b/>
          <w:sz w:val="32"/>
        </w:rPr>
        <w:t xml:space="preserve"> </w:t>
      </w:r>
    </w:p>
    <w:p w:rsidR="002D5E00" w:rsidRPr="00A13BD8" w:rsidRDefault="002D5E00">
      <w:pPr>
        <w:rPr>
          <w:b/>
        </w:rPr>
      </w:pPr>
      <w:r w:rsidRPr="00A13BD8">
        <w:rPr>
          <w:b/>
        </w:rPr>
        <w:t>Fig 1:</w:t>
      </w:r>
    </w:p>
    <w:p w:rsidR="002D5E00" w:rsidRDefault="002D5E00">
      <w:r>
        <w:rPr>
          <w:noProof/>
        </w:rPr>
        <w:drawing>
          <wp:inline distT="0" distB="0" distL="0" distR="0">
            <wp:extent cx="4352925" cy="31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8038" cy="3116504"/>
                    </a:xfrm>
                    <a:prstGeom prst="rect">
                      <a:avLst/>
                    </a:prstGeom>
                    <a:noFill/>
                    <a:ln>
                      <a:noFill/>
                    </a:ln>
                  </pic:spPr>
                </pic:pic>
              </a:graphicData>
            </a:graphic>
          </wp:inline>
        </w:drawing>
      </w:r>
    </w:p>
    <w:p w:rsidR="002D5E00" w:rsidRDefault="002D5E00"/>
    <w:p w:rsidR="002D5E00" w:rsidRPr="00A13BD8" w:rsidRDefault="002D5E00">
      <w:pPr>
        <w:rPr>
          <w:b/>
        </w:rPr>
      </w:pPr>
      <w:r w:rsidRPr="00A13BD8">
        <w:rPr>
          <w:b/>
        </w:rPr>
        <w:t>Fig2:</w:t>
      </w:r>
    </w:p>
    <w:p w:rsidR="002D5E00" w:rsidRDefault="002D5E00">
      <w:r>
        <w:rPr>
          <w:noProof/>
        </w:rPr>
        <w:drawing>
          <wp:inline distT="0" distB="0" distL="0" distR="0" wp14:anchorId="685B7354" wp14:editId="5203355F">
            <wp:extent cx="5226515"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613" cy="2794615"/>
                    </a:xfrm>
                    <a:prstGeom prst="rect">
                      <a:avLst/>
                    </a:prstGeom>
                  </pic:spPr>
                </pic:pic>
              </a:graphicData>
            </a:graphic>
          </wp:inline>
        </w:drawing>
      </w:r>
    </w:p>
    <w:p w:rsidR="002D5E00" w:rsidRDefault="002D5E00"/>
    <w:p w:rsidR="002D5E00" w:rsidRDefault="002D5E00">
      <w:r>
        <w:t xml:space="preserve">By Default with latest </w:t>
      </w:r>
      <w:proofErr w:type="spellStart"/>
      <w:r>
        <w:t>Simics</w:t>
      </w:r>
      <w:proofErr w:type="spellEnd"/>
      <w:r>
        <w:t xml:space="preserve">, </w:t>
      </w:r>
      <w:proofErr w:type="spellStart"/>
      <w:r>
        <w:t>PyDev</w:t>
      </w:r>
      <w:proofErr w:type="spellEnd"/>
      <w:r>
        <w:t xml:space="preserve"> will not integrated automatically. We have to manually integrate.</w:t>
      </w:r>
    </w:p>
    <w:p w:rsidR="00A13BD8" w:rsidRDefault="00A13BD8">
      <w:pPr>
        <w:rPr>
          <w:noProof/>
        </w:rPr>
      </w:pPr>
    </w:p>
    <w:p w:rsidR="002D5E00" w:rsidRPr="00A13BD8" w:rsidRDefault="002D5E00">
      <w:pPr>
        <w:rPr>
          <w:b/>
          <w:noProof/>
        </w:rPr>
      </w:pPr>
      <w:r w:rsidRPr="00A13BD8">
        <w:rPr>
          <w:b/>
          <w:noProof/>
        </w:rPr>
        <w:lastRenderedPageBreak/>
        <w:t>Fig 3:</w:t>
      </w:r>
    </w:p>
    <w:p w:rsidR="002D5E00" w:rsidRDefault="002D5E00">
      <w:r>
        <w:rPr>
          <w:noProof/>
        </w:rPr>
        <w:drawing>
          <wp:inline distT="0" distB="0" distL="0" distR="0">
            <wp:extent cx="5912485"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811" cy="3099381"/>
                    </a:xfrm>
                    <a:prstGeom prst="rect">
                      <a:avLst/>
                    </a:prstGeom>
                    <a:noFill/>
                    <a:ln>
                      <a:noFill/>
                    </a:ln>
                  </pic:spPr>
                </pic:pic>
              </a:graphicData>
            </a:graphic>
          </wp:inline>
        </w:drawing>
      </w:r>
    </w:p>
    <w:p w:rsidR="002D5E00" w:rsidRPr="00A13BD8" w:rsidRDefault="002D5E00">
      <w:pPr>
        <w:rPr>
          <w:b/>
        </w:rPr>
      </w:pPr>
      <w:r w:rsidRPr="00A13BD8">
        <w:rPr>
          <w:b/>
        </w:rPr>
        <w:t>Fig 4:</w:t>
      </w:r>
    </w:p>
    <w:p w:rsidR="00E06919" w:rsidRDefault="002D5E00" w:rsidP="00E70795">
      <w:pPr>
        <w:rPr>
          <w:rFonts w:ascii="Verdana" w:eastAsia="Times New Roman" w:hAnsi="Verdana" w:cs="Times New Roman"/>
          <w:color w:val="303030"/>
          <w:sz w:val="17"/>
          <w:szCs w:val="17"/>
        </w:rPr>
      </w:pPr>
      <w:r>
        <w:rPr>
          <w:rFonts w:ascii="Verdana" w:eastAsia="Times New Roman" w:hAnsi="Verdana" w:cs="Times New Roman"/>
          <w:color w:val="303030"/>
          <w:sz w:val="17"/>
          <w:szCs w:val="17"/>
        </w:rPr>
        <w:t xml:space="preserve">Provide this paths </w:t>
      </w:r>
      <w:hyperlink r:id="rId9" w:history="1">
        <w:r w:rsidR="00943A83">
          <w:rPr>
            <w:rStyle w:val="Hyperlink"/>
          </w:rPr>
          <w:t>http://www.pydev.org/update_sites/4.5.5/</w:t>
        </w:r>
      </w:hyperlink>
    </w:p>
    <w:p w:rsidR="00111E25" w:rsidRDefault="00943A83">
      <w:r>
        <w:rPr>
          <w:noProof/>
        </w:rPr>
        <w:drawing>
          <wp:inline distT="0" distB="0" distL="0" distR="0" wp14:anchorId="5B2F22C3" wp14:editId="47EA7058">
            <wp:extent cx="5943600" cy="3917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7315"/>
                    </a:xfrm>
                    <a:prstGeom prst="rect">
                      <a:avLst/>
                    </a:prstGeom>
                  </pic:spPr>
                </pic:pic>
              </a:graphicData>
            </a:graphic>
          </wp:inline>
        </w:drawing>
      </w:r>
    </w:p>
    <w:p w:rsidR="00111E25" w:rsidRPr="00A13BD8" w:rsidRDefault="00111E25">
      <w:pPr>
        <w:rPr>
          <w:b/>
        </w:rPr>
      </w:pPr>
      <w:r w:rsidRPr="00A13BD8">
        <w:rPr>
          <w:b/>
        </w:rPr>
        <w:lastRenderedPageBreak/>
        <w:t>Fig 5:</w:t>
      </w:r>
    </w:p>
    <w:p w:rsidR="00111E25" w:rsidRDefault="00111E25">
      <w:pPr>
        <w:rPr>
          <w:noProof/>
        </w:rPr>
      </w:pPr>
      <w:r>
        <w:rPr>
          <w:noProof/>
        </w:rPr>
        <w:t>Once Press Ok, it start fetching PyDev from the repository.  Intel Nework won’t allow you to download fully.  Will end up with Fig 6. Need to configure the proxy proerly for the Intel Geo.</w:t>
      </w:r>
    </w:p>
    <w:p w:rsidR="00111E25" w:rsidRDefault="00111E25">
      <w:r>
        <w:rPr>
          <w:noProof/>
        </w:rPr>
        <w:drawing>
          <wp:inline distT="0" distB="0" distL="0" distR="0" wp14:anchorId="3B6C21DF" wp14:editId="5AD15857">
            <wp:extent cx="47148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390650"/>
                    </a:xfrm>
                    <a:prstGeom prst="rect">
                      <a:avLst/>
                    </a:prstGeom>
                  </pic:spPr>
                </pic:pic>
              </a:graphicData>
            </a:graphic>
          </wp:inline>
        </w:drawing>
      </w:r>
    </w:p>
    <w:p w:rsidR="00111E25" w:rsidRDefault="00111E25"/>
    <w:p w:rsidR="00111E25" w:rsidRPr="00A13BD8" w:rsidRDefault="00111E25">
      <w:pPr>
        <w:rPr>
          <w:b/>
        </w:rPr>
      </w:pPr>
      <w:r w:rsidRPr="00A13BD8">
        <w:rPr>
          <w:b/>
        </w:rPr>
        <w:t>Fig 6:</w:t>
      </w:r>
    </w:p>
    <w:p w:rsidR="00111E25" w:rsidRDefault="00111E25">
      <w:r>
        <w:rPr>
          <w:noProof/>
        </w:rPr>
        <w:drawing>
          <wp:inline distT="0" distB="0" distL="0" distR="0">
            <wp:extent cx="5934075" cy="3924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111E25" w:rsidRDefault="00111E25" w:rsidP="002D5E00">
      <w:pPr>
        <w:shd w:val="clear" w:color="auto" w:fill="FFFFFF"/>
        <w:spacing w:before="30" w:after="105" w:line="360" w:lineRule="atLeast"/>
        <w:ind w:right="225"/>
        <w:rPr>
          <w:noProof/>
        </w:rPr>
      </w:pPr>
    </w:p>
    <w:p w:rsidR="00111E25" w:rsidRDefault="00111E25" w:rsidP="002D5E00">
      <w:pPr>
        <w:shd w:val="clear" w:color="auto" w:fill="FFFFFF"/>
        <w:spacing w:before="30" w:after="105" w:line="360" w:lineRule="atLeast"/>
        <w:ind w:right="225"/>
        <w:rPr>
          <w:noProof/>
        </w:rPr>
      </w:pPr>
    </w:p>
    <w:p w:rsidR="00111E25" w:rsidRDefault="00111E25" w:rsidP="002D5E00">
      <w:pPr>
        <w:shd w:val="clear" w:color="auto" w:fill="FFFFFF"/>
        <w:spacing w:before="30" w:after="105" w:line="360" w:lineRule="atLeast"/>
        <w:ind w:right="225"/>
        <w:rPr>
          <w:noProof/>
        </w:rPr>
      </w:pPr>
    </w:p>
    <w:p w:rsidR="00E06919" w:rsidRDefault="00E06919" w:rsidP="002D5E00">
      <w:pPr>
        <w:shd w:val="clear" w:color="auto" w:fill="FFFFFF"/>
        <w:spacing w:before="30" w:after="105" w:line="360" w:lineRule="atLeast"/>
        <w:ind w:right="225"/>
        <w:rPr>
          <w:noProof/>
        </w:rPr>
      </w:pPr>
    </w:p>
    <w:p w:rsidR="00111E25" w:rsidRPr="00A13BD8" w:rsidRDefault="00111E25" w:rsidP="002D5E00">
      <w:pPr>
        <w:shd w:val="clear" w:color="auto" w:fill="FFFFFF"/>
        <w:spacing w:before="30" w:after="105" w:line="360" w:lineRule="atLeast"/>
        <w:ind w:right="225"/>
        <w:rPr>
          <w:b/>
          <w:noProof/>
        </w:rPr>
      </w:pPr>
      <w:r w:rsidRPr="00A13BD8">
        <w:rPr>
          <w:b/>
          <w:noProof/>
        </w:rPr>
        <w:lastRenderedPageBreak/>
        <w:t>Fig 7:</w:t>
      </w:r>
    </w:p>
    <w:p w:rsidR="00E06919" w:rsidRDefault="00111E25" w:rsidP="00E06919">
      <w:pPr>
        <w:shd w:val="clear" w:color="auto" w:fill="FFFFFF"/>
        <w:spacing w:before="30" w:after="105" w:line="360" w:lineRule="atLeast"/>
        <w:ind w:right="225"/>
        <w:rPr>
          <w:noProof/>
        </w:rPr>
      </w:pPr>
      <w:r>
        <w:rPr>
          <w:noProof/>
        </w:rPr>
        <w:t xml:space="preserve">Windows </w:t>
      </w:r>
      <w:r>
        <w:rPr>
          <w:noProof/>
        </w:rPr>
        <w:sym w:font="Wingdings" w:char="F0E0"/>
      </w:r>
      <w:r>
        <w:rPr>
          <w:noProof/>
        </w:rPr>
        <w:t xml:space="preserve"> Preferences, type network, you will see Network Connection, have to configure proxy for HTTP, HTTPS here</w:t>
      </w:r>
      <w:r w:rsidR="00A60124">
        <w:rPr>
          <w:noProof/>
        </w:rPr>
        <w:t xml:space="preserve">. By default Active Provider is Native. Change it to manual &amp; provide the proxy host &amp; port for current Geo. </w:t>
      </w:r>
      <w:r w:rsidR="00E06919">
        <w:rPr>
          <w:noProof/>
        </w:rPr>
        <w:t xml:space="preserve"> Then press ok.</w:t>
      </w:r>
    </w:p>
    <w:p w:rsidR="00111E25" w:rsidRDefault="00A60124" w:rsidP="002D5E00">
      <w:pPr>
        <w:shd w:val="clear" w:color="auto" w:fill="FFFFFF"/>
        <w:spacing w:before="30" w:after="105" w:line="360" w:lineRule="atLeast"/>
        <w:ind w:right="225"/>
        <w:rPr>
          <w:noProof/>
        </w:rPr>
      </w:pPr>
      <w:r>
        <w:rPr>
          <w:noProof/>
        </w:rPr>
        <w:drawing>
          <wp:inline distT="0" distB="0" distL="0" distR="0" wp14:anchorId="75B9BD64" wp14:editId="4E126BEE">
            <wp:extent cx="5553204" cy="284797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6181" cy="2859759"/>
                    </a:xfrm>
                    <a:prstGeom prst="rect">
                      <a:avLst/>
                    </a:prstGeom>
                  </pic:spPr>
                </pic:pic>
              </a:graphicData>
            </a:graphic>
          </wp:inline>
        </w:drawing>
      </w:r>
    </w:p>
    <w:p w:rsidR="00E06919" w:rsidRDefault="00E06919" w:rsidP="002D5E00">
      <w:pPr>
        <w:shd w:val="clear" w:color="auto" w:fill="FFFFFF"/>
        <w:spacing w:before="30" w:after="105" w:line="360" w:lineRule="atLeast"/>
        <w:ind w:right="225"/>
        <w:rPr>
          <w:noProof/>
        </w:rPr>
      </w:pPr>
    </w:p>
    <w:p w:rsidR="00A13BD8" w:rsidRPr="00A13BD8" w:rsidRDefault="00A13BD8" w:rsidP="002D5E00">
      <w:pPr>
        <w:shd w:val="clear" w:color="auto" w:fill="FFFFFF"/>
        <w:spacing w:before="30" w:after="105" w:line="360" w:lineRule="atLeast"/>
        <w:ind w:right="225"/>
        <w:rPr>
          <w:b/>
          <w:noProof/>
        </w:rPr>
      </w:pPr>
      <w:r w:rsidRPr="00A13BD8">
        <w:rPr>
          <w:b/>
          <w:noProof/>
        </w:rPr>
        <w:t>Fig 8</w:t>
      </w:r>
    </w:p>
    <w:p w:rsidR="00A60124" w:rsidRDefault="00A60124" w:rsidP="002D5E00">
      <w:pPr>
        <w:shd w:val="clear" w:color="auto" w:fill="FFFFFF"/>
        <w:spacing w:before="30" w:after="105" w:line="360" w:lineRule="atLeast"/>
        <w:ind w:right="225"/>
        <w:rPr>
          <w:noProof/>
        </w:rPr>
      </w:pPr>
      <w:r>
        <w:rPr>
          <w:noProof/>
        </w:rPr>
        <w:t xml:space="preserve">Now Help </w:t>
      </w:r>
      <w:r>
        <w:rPr>
          <w:noProof/>
        </w:rPr>
        <w:sym w:font="Wingdings" w:char="F0E0"/>
      </w:r>
      <w:r>
        <w:rPr>
          <w:noProof/>
        </w:rPr>
        <w:t xml:space="preserve"> Install new software. You will able to download PyDev. Follow next &amp; finsh download.</w:t>
      </w:r>
    </w:p>
    <w:p w:rsidR="00A60124" w:rsidRDefault="00A60124" w:rsidP="002D5E00">
      <w:pPr>
        <w:shd w:val="clear" w:color="auto" w:fill="FFFFFF"/>
        <w:spacing w:before="30" w:after="105" w:line="360" w:lineRule="atLeast"/>
        <w:ind w:right="225"/>
        <w:rPr>
          <w:noProof/>
        </w:rPr>
      </w:pPr>
      <w:r>
        <w:rPr>
          <w:noProof/>
        </w:rPr>
        <w:drawing>
          <wp:inline distT="0" distB="0" distL="0" distR="0">
            <wp:extent cx="4256661" cy="3305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7196" cy="3321120"/>
                    </a:xfrm>
                    <a:prstGeom prst="rect">
                      <a:avLst/>
                    </a:prstGeom>
                    <a:noFill/>
                    <a:ln>
                      <a:noFill/>
                    </a:ln>
                  </pic:spPr>
                </pic:pic>
              </a:graphicData>
            </a:graphic>
          </wp:inline>
        </w:drawing>
      </w:r>
    </w:p>
    <w:p w:rsidR="00A13BD8" w:rsidRPr="00943A83" w:rsidRDefault="00A13BD8" w:rsidP="002D5E00">
      <w:pPr>
        <w:shd w:val="clear" w:color="auto" w:fill="FFFFFF"/>
        <w:spacing w:before="30" w:after="105" w:line="360" w:lineRule="atLeast"/>
        <w:ind w:right="225"/>
        <w:rPr>
          <w:b/>
          <w:noProof/>
        </w:rPr>
      </w:pPr>
      <w:r w:rsidRPr="00943A83">
        <w:rPr>
          <w:b/>
          <w:noProof/>
        </w:rPr>
        <w:lastRenderedPageBreak/>
        <w:t>Fig 9</w:t>
      </w:r>
    </w:p>
    <w:p w:rsidR="00A60124" w:rsidRDefault="00A60124" w:rsidP="002D5E00">
      <w:pPr>
        <w:shd w:val="clear" w:color="auto" w:fill="FFFFFF"/>
        <w:spacing w:before="30" w:after="105" w:line="360" w:lineRule="atLeast"/>
        <w:ind w:right="225"/>
        <w:rPr>
          <w:noProof/>
        </w:rPr>
      </w:pPr>
      <w:r>
        <w:rPr>
          <w:noProof/>
        </w:rPr>
        <w:t xml:space="preserve">Select PyDev alone &amp; install </w:t>
      </w:r>
      <w:r>
        <w:rPr>
          <w:noProof/>
        </w:rPr>
        <w:drawing>
          <wp:inline distT="0" distB="0" distL="0" distR="0">
            <wp:extent cx="5934075" cy="40233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07" cy="4024602"/>
                    </a:xfrm>
                    <a:prstGeom prst="rect">
                      <a:avLst/>
                    </a:prstGeom>
                    <a:noFill/>
                    <a:ln>
                      <a:noFill/>
                    </a:ln>
                  </pic:spPr>
                </pic:pic>
              </a:graphicData>
            </a:graphic>
          </wp:inline>
        </w:drawing>
      </w:r>
    </w:p>
    <w:p w:rsidR="00D27A98" w:rsidRDefault="00A13BD8" w:rsidP="002D5E00">
      <w:pPr>
        <w:shd w:val="clear" w:color="auto" w:fill="FFFFFF"/>
        <w:spacing w:before="30" w:after="105" w:line="360" w:lineRule="atLeast"/>
        <w:ind w:right="225"/>
        <w:rPr>
          <w:noProof/>
        </w:rPr>
      </w:pPr>
      <w:r>
        <w:rPr>
          <w:noProof/>
        </w:rPr>
        <w:t>Fig 10</w:t>
      </w:r>
    </w:p>
    <w:p w:rsidR="00D27A98" w:rsidRDefault="00D27A98" w:rsidP="002D5E00">
      <w:pPr>
        <w:shd w:val="clear" w:color="auto" w:fill="FFFFFF"/>
        <w:spacing w:before="30" w:after="105" w:line="360" w:lineRule="atLeast"/>
        <w:ind w:right="225"/>
        <w:rPr>
          <w:noProof/>
        </w:rPr>
      </w:pPr>
      <w:r>
        <w:rPr>
          <w:noProof/>
        </w:rPr>
        <w:t xml:space="preserve">Then finish. </w:t>
      </w:r>
    </w:p>
    <w:p w:rsidR="00D27A98" w:rsidRDefault="00D27A98" w:rsidP="002D5E00">
      <w:pPr>
        <w:shd w:val="clear" w:color="auto" w:fill="FFFFFF"/>
        <w:spacing w:before="30" w:after="105" w:line="360" w:lineRule="atLeast"/>
        <w:ind w:right="225"/>
        <w:rPr>
          <w:noProof/>
        </w:rPr>
      </w:pPr>
      <w:r>
        <w:rPr>
          <w:noProof/>
        </w:rPr>
        <w:drawing>
          <wp:inline distT="0" distB="0" distL="0" distR="0">
            <wp:extent cx="5190451" cy="30138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351" cy="3019611"/>
                    </a:xfrm>
                    <a:prstGeom prst="rect">
                      <a:avLst/>
                    </a:prstGeom>
                    <a:noFill/>
                    <a:ln>
                      <a:noFill/>
                    </a:ln>
                  </pic:spPr>
                </pic:pic>
              </a:graphicData>
            </a:graphic>
          </wp:inline>
        </w:drawing>
      </w:r>
    </w:p>
    <w:p w:rsidR="00A13BD8" w:rsidRDefault="00A13BD8" w:rsidP="002D5E00">
      <w:pPr>
        <w:shd w:val="clear" w:color="auto" w:fill="FFFFFF"/>
        <w:spacing w:before="30" w:after="105" w:line="360" w:lineRule="atLeast"/>
        <w:ind w:right="225"/>
        <w:rPr>
          <w:noProof/>
        </w:rPr>
      </w:pPr>
      <w:r>
        <w:rPr>
          <w:noProof/>
        </w:rPr>
        <w:lastRenderedPageBreak/>
        <w:t>Fig 11:</w:t>
      </w:r>
    </w:p>
    <w:p w:rsidR="00D27A98" w:rsidRDefault="00D27A98" w:rsidP="002D5E00">
      <w:pPr>
        <w:shd w:val="clear" w:color="auto" w:fill="FFFFFF"/>
        <w:spacing w:before="30" w:after="105" w:line="360" w:lineRule="atLeast"/>
        <w:ind w:right="225"/>
        <w:rPr>
          <w:noProof/>
        </w:rPr>
      </w:pPr>
      <w:r>
        <w:rPr>
          <w:noProof/>
        </w:rPr>
        <w:drawing>
          <wp:inline distT="0" distB="0" distL="0" distR="0" wp14:anchorId="139B0FDB" wp14:editId="0B734012">
            <wp:extent cx="4819650" cy="30905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934" cy="3093296"/>
                    </a:xfrm>
                    <a:prstGeom prst="rect">
                      <a:avLst/>
                    </a:prstGeom>
                  </pic:spPr>
                </pic:pic>
              </a:graphicData>
            </a:graphic>
          </wp:inline>
        </w:drawing>
      </w:r>
    </w:p>
    <w:p w:rsidR="00111E25" w:rsidRDefault="00111E25" w:rsidP="002D5E00">
      <w:pPr>
        <w:shd w:val="clear" w:color="auto" w:fill="FFFFFF"/>
        <w:spacing w:before="30" w:after="105" w:line="360" w:lineRule="atLeast"/>
        <w:ind w:right="225"/>
        <w:rPr>
          <w:noProof/>
        </w:rPr>
      </w:pPr>
    </w:p>
    <w:p w:rsidR="00D27A98" w:rsidRDefault="00D27A98" w:rsidP="002D5E00">
      <w:pPr>
        <w:shd w:val="clear" w:color="auto" w:fill="FFFFFF"/>
        <w:spacing w:before="30" w:after="105" w:line="360" w:lineRule="atLeast"/>
        <w:ind w:right="225"/>
        <w:rPr>
          <w:noProof/>
        </w:rPr>
      </w:pPr>
      <w:r>
        <w:rPr>
          <w:noProof/>
        </w:rPr>
        <w:t xml:space="preserve">Follow instructions &amp; finish installtion. Need to restart the simics </w:t>
      </w:r>
      <w:r w:rsidR="00A13BD8">
        <w:rPr>
          <w:noProof/>
        </w:rPr>
        <w:t>eclipse. Once you restart the simics eclipse, we  will able to see PyDev in Preference window.</w:t>
      </w:r>
    </w:p>
    <w:p w:rsidR="00E06919" w:rsidRPr="00E06919" w:rsidRDefault="00E06919" w:rsidP="002D5E00">
      <w:pPr>
        <w:shd w:val="clear" w:color="auto" w:fill="FFFFFF"/>
        <w:spacing w:before="30" w:after="105" w:line="360" w:lineRule="atLeast"/>
        <w:ind w:right="225"/>
        <w:rPr>
          <w:b/>
          <w:noProof/>
        </w:rPr>
      </w:pPr>
      <w:r w:rsidRPr="00E06919">
        <w:rPr>
          <w:b/>
          <w:noProof/>
        </w:rPr>
        <w:t>Fig 12:</w:t>
      </w:r>
    </w:p>
    <w:p w:rsidR="00E06919" w:rsidRDefault="00E06919" w:rsidP="002D5E00">
      <w:pPr>
        <w:shd w:val="clear" w:color="auto" w:fill="FFFFFF"/>
        <w:spacing w:before="30" w:after="105" w:line="360" w:lineRule="atLeast"/>
        <w:ind w:right="225"/>
        <w:rPr>
          <w:noProof/>
        </w:rPr>
      </w:pPr>
      <w:r>
        <w:rPr>
          <w:noProof/>
        </w:rPr>
        <w:drawing>
          <wp:inline distT="0" distB="0" distL="0" distR="0">
            <wp:extent cx="4663440" cy="2735885"/>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8063" cy="2738597"/>
                    </a:xfrm>
                    <a:prstGeom prst="rect">
                      <a:avLst/>
                    </a:prstGeom>
                    <a:noFill/>
                    <a:ln>
                      <a:noFill/>
                    </a:ln>
                  </pic:spPr>
                </pic:pic>
              </a:graphicData>
            </a:graphic>
          </wp:inline>
        </w:drawing>
      </w:r>
    </w:p>
    <w:p w:rsidR="00E06919" w:rsidRDefault="00E06919" w:rsidP="002D5E00">
      <w:pPr>
        <w:shd w:val="clear" w:color="auto" w:fill="FFFFFF"/>
        <w:spacing w:before="30" w:after="105" w:line="360" w:lineRule="atLeast"/>
        <w:ind w:right="225"/>
      </w:pPr>
    </w:p>
    <w:p w:rsidR="00E06919" w:rsidRDefault="00E06919" w:rsidP="00E06919">
      <w:r w:rsidRPr="00E06919">
        <w:rPr>
          <w:b/>
        </w:rPr>
        <w:t>More info:</w:t>
      </w:r>
      <w:r>
        <w:rPr>
          <w:b/>
        </w:rPr>
        <w:t xml:space="preserve"> </w:t>
      </w:r>
    </w:p>
    <w:p w:rsidR="00E06919" w:rsidRDefault="00E06919" w:rsidP="00943A83">
      <w:pPr>
        <w:rPr>
          <w:rStyle w:val="Hyperlink"/>
        </w:rPr>
      </w:pPr>
      <w:r>
        <w:rPr>
          <w:color w:val="2E74B5"/>
        </w:rPr>
        <w:t xml:space="preserve">Steps on </w:t>
      </w:r>
      <w:hyperlink r:id="rId19" w:history="1">
        <w:r>
          <w:rPr>
            <w:rStyle w:val="Hyperlink"/>
          </w:rPr>
          <w:t>http://www.pydev.org/manual_101_install.html</w:t>
        </w:r>
      </w:hyperlink>
    </w:p>
    <w:p w:rsidR="00943A83" w:rsidRDefault="00943A83" w:rsidP="00943A83">
      <w:pPr>
        <w:jc w:val="center"/>
        <w:rPr>
          <w:rStyle w:val="Hyperlink"/>
          <w:color w:val="auto"/>
          <w:sz w:val="36"/>
          <w:szCs w:val="36"/>
          <w:u w:val="none"/>
        </w:rPr>
      </w:pPr>
      <w:r w:rsidRPr="00943A83">
        <w:rPr>
          <w:rStyle w:val="Hyperlink"/>
          <w:color w:val="auto"/>
          <w:sz w:val="36"/>
          <w:szCs w:val="36"/>
          <w:u w:val="none"/>
        </w:rPr>
        <w:lastRenderedPageBreak/>
        <w:t xml:space="preserve">BKM </w:t>
      </w:r>
      <w:proofErr w:type="gramStart"/>
      <w:r w:rsidRPr="00943A83">
        <w:rPr>
          <w:rStyle w:val="Hyperlink"/>
          <w:color w:val="auto"/>
          <w:sz w:val="36"/>
          <w:szCs w:val="36"/>
          <w:u w:val="none"/>
        </w:rPr>
        <w:t>To</w:t>
      </w:r>
      <w:proofErr w:type="gramEnd"/>
      <w:r w:rsidRPr="00943A83">
        <w:rPr>
          <w:rStyle w:val="Hyperlink"/>
          <w:color w:val="auto"/>
          <w:sz w:val="36"/>
          <w:szCs w:val="36"/>
          <w:u w:val="none"/>
        </w:rPr>
        <w:t xml:space="preserve"> enable ITP on </w:t>
      </w:r>
      <w:proofErr w:type="spellStart"/>
      <w:r w:rsidRPr="00943A83">
        <w:rPr>
          <w:rStyle w:val="Hyperlink"/>
          <w:color w:val="auto"/>
          <w:sz w:val="36"/>
          <w:szCs w:val="36"/>
          <w:u w:val="none"/>
        </w:rPr>
        <w:t>simics</w:t>
      </w:r>
      <w:proofErr w:type="spellEnd"/>
    </w:p>
    <w:p w:rsidR="00943A83" w:rsidRDefault="00943A83" w:rsidP="00943A83">
      <w:pPr>
        <w:rPr>
          <w:rStyle w:val="Hyperlink"/>
          <w:color w:val="auto"/>
          <w:sz w:val="20"/>
          <w:szCs w:val="20"/>
          <w:u w:val="none"/>
        </w:rPr>
      </w:pPr>
      <w:r>
        <w:rPr>
          <w:rStyle w:val="Hyperlink"/>
          <w:color w:val="auto"/>
          <w:sz w:val="20"/>
          <w:szCs w:val="20"/>
          <w:u w:val="none"/>
        </w:rPr>
        <w:t xml:space="preserve">After you enable </w:t>
      </w:r>
      <w:proofErr w:type="spellStart"/>
      <w:r>
        <w:rPr>
          <w:rStyle w:val="Hyperlink"/>
          <w:color w:val="auto"/>
          <w:sz w:val="20"/>
          <w:szCs w:val="20"/>
          <w:u w:val="none"/>
        </w:rPr>
        <w:t>Pydev</w:t>
      </w:r>
      <w:proofErr w:type="spellEnd"/>
      <w:r>
        <w:rPr>
          <w:rStyle w:val="Hyperlink"/>
          <w:color w:val="auto"/>
          <w:sz w:val="20"/>
          <w:szCs w:val="20"/>
          <w:u w:val="none"/>
        </w:rPr>
        <w:t xml:space="preserve"> using the above BKM, or assuming you have </w:t>
      </w:r>
      <w:proofErr w:type="spellStart"/>
      <w:r>
        <w:rPr>
          <w:rStyle w:val="Hyperlink"/>
          <w:color w:val="auto"/>
          <w:sz w:val="20"/>
          <w:szCs w:val="20"/>
          <w:u w:val="none"/>
        </w:rPr>
        <w:t>PyDev</w:t>
      </w:r>
      <w:proofErr w:type="spellEnd"/>
      <w:r>
        <w:rPr>
          <w:rStyle w:val="Hyperlink"/>
          <w:color w:val="auto"/>
          <w:sz w:val="20"/>
          <w:szCs w:val="20"/>
          <w:u w:val="none"/>
        </w:rPr>
        <w:t xml:space="preserve"> on your system,</w:t>
      </w:r>
    </w:p>
    <w:p w:rsidR="00943A83" w:rsidRDefault="00943A83" w:rsidP="00943A83">
      <w:pPr>
        <w:rPr>
          <w:rStyle w:val="Hyperlink"/>
          <w:color w:val="auto"/>
          <w:sz w:val="20"/>
          <w:szCs w:val="20"/>
          <w:u w:val="none"/>
        </w:rPr>
      </w:pPr>
      <w:r>
        <w:rPr>
          <w:rStyle w:val="Hyperlink"/>
          <w:color w:val="auto"/>
          <w:sz w:val="20"/>
          <w:szCs w:val="20"/>
          <w:u w:val="none"/>
        </w:rPr>
        <w:t xml:space="preserve"> </w:t>
      </w:r>
      <w:proofErr w:type="spellStart"/>
      <w:proofErr w:type="gramStart"/>
      <w:r>
        <w:rPr>
          <w:rStyle w:val="Hyperlink"/>
          <w:color w:val="auto"/>
          <w:sz w:val="20"/>
          <w:szCs w:val="20"/>
          <w:u w:val="none"/>
        </w:rPr>
        <w:t>goto</w:t>
      </w:r>
      <w:proofErr w:type="spellEnd"/>
      <w:proofErr w:type="gramEnd"/>
      <w:r>
        <w:rPr>
          <w:rStyle w:val="Hyperlink"/>
          <w:color w:val="auto"/>
          <w:sz w:val="20"/>
          <w:szCs w:val="20"/>
          <w:u w:val="none"/>
        </w:rPr>
        <w:t xml:space="preserve"> “Window-&gt;Preferences”</w:t>
      </w:r>
    </w:p>
    <w:p w:rsidR="001D16B7" w:rsidRPr="00E06919" w:rsidRDefault="001D16B7" w:rsidP="001D16B7">
      <w:pPr>
        <w:shd w:val="clear" w:color="auto" w:fill="FFFFFF"/>
        <w:spacing w:before="30" w:after="105" w:line="360" w:lineRule="atLeast"/>
        <w:ind w:right="225"/>
        <w:rPr>
          <w:b/>
          <w:noProof/>
        </w:rPr>
      </w:pPr>
      <w:r w:rsidRPr="00E06919">
        <w:rPr>
          <w:b/>
          <w:noProof/>
        </w:rPr>
        <w:t>Fig 1</w:t>
      </w:r>
      <w:r>
        <w:rPr>
          <w:b/>
          <w:noProof/>
        </w:rPr>
        <w:t>3</w:t>
      </w:r>
      <w:r w:rsidRPr="00E06919">
        <w:rPr>
          <w:b/>
          <w:noProof/>
        </w:rPr>
        <w:t>:</w:t>
      </w:r>
    </w:p>
    <w:p w:rsidR="00943A83" w:rsidRPr="00943A83" w:rsidRDefault="00943A83" w:rsidP="00943A83">
      <w:pPr>
        <w:rPr>
          <w:rStyle w:val="Hyperlink"/>
          <w:color w:val="auto"/>
          <w:sz w:val="20"/>
          <w:szCs w:val="20"/>
          <w:u w:val="none"/>
        </w:rPr>
      </w:pPr>
      <w:r>
        <w:rPr>
          <w:noProof/>
        </w:rPr>
        <w:drawing>
          <wp:inline distT="0" distB="0" distL="0" distR="0" wp14:anchorId="33A6BB7C" wp14:editId="7440E34C">
            <wp:extent cx="1806575" cy="209946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0804" cy="2139241"/>
                    </a:xfrm>
                    <a:prstGeom prst="rect">
                      <a:avLst/>
                    </a:prstGeom>
                  </pic:spPr>
                </pic:pic>
              </a:graphicData>
            </a:graphic>
          </wp:inline>
        </w:drawing>
      </w:r>
    </w:p>
    <w:p w:rsidR="00943A83" w:rsidRDefault="00943A83" w:rsidP="00943A83">
      <w:r w:rsidRPr="00943A83">
        <w:t>In Preferences Window click on “</w:t>
      </w:r>
      <w:proofErr w:type="spellStart"/>
      <w:r w:rsidRPr="00943A83">
        <w:t>PyDev</w:t>
      </w:r>
      <w:proofErr w:type="spellEnd"/>
      <w:r w:rsidRPr="00943A83">
        <w:t>-&gt;Python Interpreter” and then on “New” tab</w:t>
      </w:r>
    </w:p>
    <w:p w:rsidR="005B1B9F" w:rsidRDefault="005B1B9F" w:rsidP="00943A83">
      <w:r>
        <w:t>Click on Browse and select “C:\Python27\Python.exe” and hit OK</w:t>
      </w:r>
      <w:r w:rsidR="00CC18AD">
        <w:t>, OK.</w:t>
      </w:r>
    </w:p>
    <w:p w:rsidR="001D16B7" w:rsidRPr="00E06919" w:rsidRDefault="001D16B7" w:rsidP="001D16B7">
      <w:pPr>
        <w:shd w:val="clear" w:color="auto" w:fill="FFFFFF"/>
        <w:spacing w:before="30" w:after="105" w:line="360" w:lineRule="atLeast"/>
        <w:ind w:right="225"/>
        <w:rPr>
          <w:b/>
          <w:noProof/>
        </w:rPr>
      </w:pPr>
      <w:r>
        <w:rPr>
          <w:b/>
          <w:noProof/>
        </w:rPr>
        <w:t>Fig 14</w:t>
      </w:r>
      <w:r w:rsidRPr="00E06919">
        <w:rPr>
          <w:b/>
          <w:noProof/>
        </w:rPr>
        <w:t>:</w:t>
      </w:r>
    </w:p>
    <w:p w:rsidR="005B1B9F" w:rsidRDefault="005B1B9F" w:rsidP="00943A83">
      <w:r>
        <w:rPr>
          <w:noProof/>
        </w:rPr>
        <w:drawing>
          <wp:inline distT="0" distB="0" distL="0" distR="0" wp14:anchorId="44FE46CC" wp14:editId="1C893FD5">
            <wp:extent cx="5943600" cy="37234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6134" cy="3725024"/>
                    </a:xfrm>
                    <a:prstGeom prst="rect">
                      <a:avLst/>
                    </a:prstGeom>
                  </pic:spPr>
                </pic:pic>
              </a:graphicData>
            </a:graphic>
          </wp:inline>
        </w:drawing>
      </w:r>
    </w:p>
    <w:p w:rsidR="00CC18AD" w:rsidRDefault="00CC18AD" w:rsidP="00943A83">
      <w:r>
        <w:lastRenderedPageBreak/>
        <w:t xml:space="preserve">Click on “New Folder” Tab and select following folder and Hit “OK”, this will add the Scripts path to the </w:t>
      </w:r>
      <w:proofErr w:type="spellStart"/>
      <w:r>
        <w:t>interpretor</w:t>
      </w:r>
      <w:proofErr w:type="spellEnd"/>
      <w:r>
        <w:t>, for you to be able to import ITP and related scripts.</w:t>
      </w:r>
    </w:p>
    <w:p w:rsidR="00943A83" w:rsidRDefault="00CC18AD" w:rsidP="00943A83">
      <w:r>
        <w:t>“</w:t>
      </w:r>
      <w:r w:rsidRPr="00CC18AD">
        <w:t>C:\Program Files\</w:t>
      </w:r>
      <w:proofErr w:type="spellStart"/>
      <w:r w:rsidRPr="00CC18AD">
        <w:t>Simics</w:t>
      </w:r>
      <w:proofErr w:type="spellEnd"/>
      <w:r w:rsidRPr="00CC18AD">
        <w:t>\</w:t>
      </w:r>
      <w:proofErr w:type="spellStart"/>
      <w:r w:rsidRPr="00CC18AD">
        <w:t>Simics</w:t>
      </w:r>
      <w:proofErr w:type="spellEnd"/>
      <w:r w:rsidRPr="00CC18AD">
        <w:t xml:space="preserve"> 5\</w:t>
      </w:r>
      <w:proofErr w:type="spellStart"/>
      <w:r w:rsidRPr="00CC18AD">
        <w:t>eclipseuefi</w:t>
      </w:r>
      <w:proofErr w:type="spellEnd"/>
      <w:r w:rsidRPr="00CC18AD">
        <w:t xml:space="preserve"> 5.0.58\scripts</w:t>
      </w:r>
      <w:r>
        <w:t>”</w:t>
      </w:r>
    </w:p>
    <w:p w:rsidR="001D16B7" w:rsidRPr="00E06919" w:rsidRDefault="001D16B7" w:rsidP="001D16B7">
      <w:pPr>
        <w:shd w:val="clear" w:color="auto" w:fill="FFFFFF"/>
        <w:spacing w:before="30" w:after="105" w:line="360" w:lineRule="atLeast"/>
        <w:ind w:right="225"/>
        <w:rPr>
          <w:b/>
          <w:noProof/>
        </w:rPr>
      </w:pPr>
      <w:r w:rsidRPr="00E06919">
        <w:rPr>
          <w:b/>
          <w:noProof/>
        </w:rPr>
        <w:t>Fig 1</w:t>
      </w:r>
      <w:r>
        <w:rPr>
          <w:b/>
          <w:noProof/>
        </w:rPr>
        <w:t>5</w:t>
      </w:r>
      <w:r w:rsidRPr="00E06919">
        <w:rPr>
          <w:b/>
          <w:noProof/>
        </w:rPr>
        <w:t>:</w:t>
      </w:r>
    </w:p>
    <w:p w:rsidR="00CC18AD" w:rsidRDefault="00CC18AD" w:rsidP="00943A83">
      <w:r>
        <w:rPr>
          <w:noProof/>
        </w:rPr>
        <w:drawing>
          <wp:inline distT="0" distB="0" distL="0" distR="0" wp14:anchorId="092D4FD0" wp14:editId="65E76589">
            <wp:extent cx="5943600" cy="3569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8957" cy="3573034"/>
                    </a:xfrm>
                    <a:prstGeom prst="rect">
                      <a:avLst/>
                    </a:prstGeom>
                  </pic:spPr>
                </pic:pic>
              </a:graphicData>
            </a:graphic>
          </wp:inline>
        </w:drawing>
      </w:r>
    </w:p>
    <w:p w:rsidR="00CC18AD" w:rsidRDefault="00CC18AD" w:rsidP="00943A83">
      <w:r>
        <w:t>In “Window-&gt;Preferences” click on “</w:t>
      </w:r>
      <w:proofErr w:type="spellStart"/>
      <w:r>
        <w:t>PyDev</w:t>
      </w:r>
      <w:proofErr w:type="spellEnd"/>
      <w:r>
        <w:t>-&gt;Interactive Console-&gt;Initial Commands” and have following entries under “</w:t>
      </w:r>
      <w:proofErr w:type="spellStart"/>
      <w:r>
        <w:t>PyDev</w:t>
      </w:r>
      <w:proofErr w:type="spellEnd"/>
      <w:r>
        <w:t xml:space="preserve"> interactive console initial commands”</w:t>
      </w:r>
    </w:p>
    <w:p w:rsidR="00CC18AD" w:rsidRPr="00CC18AD" w:rsidRDefault="00CC18AD" w:rsidP="00CC18AD">
      <w:pPr>
        <w:spacing w:after="0" w:line="240" w:lineRule="auto"/>
        <w:rPr>
          <w:sz w:val="20"/>
          <w:szCs w:val="20"/>
          <w:highlight w:val="lightGray"/>
        </w:rPr>
      </w:pPr>
      <w:proofErr w:type="gramStart"/>
      <w:r w:rsidRPr="00CC18AD">
        <w:rPr>
          <w:sz w:val="20"/>
          <w:szCs w:val="20"/>
          <w:highlight w:val="lightGray"/>
        </w:rPr>
        <w:t>import</w:t>
      </w:r>
      <w:proofErr w:type="gramEnd"/>
      <w:r w:rsidRPr="00CC18AD">
        <w:rPr>
          <w:sz w:val="20"/>
          <w:szCs w:val="20"/>
          <w:highlight w:val="lightGray"/>
        </w:rPr>
        <w:t xml:space="preserve"> sys</w:t>
      </w:r>
    </w:p>
    <w:p w:rsidR="00CC18AD" w:rsidRPr="00CC18AD" w:rsidRDefault="00CC18AD" w:rsidP="00CC18AD">
      <w:pPr>
        <w:spacing w:after="0" w:line="240" w:lineRule="auto"/>
        <w:rPr>
          <w:sz w:val="20"/>
          <w:szCs w:val="20"/>
          <w:highlight w:val="lightGray"/>
        </w:rPr>
      </w:pPr>
      <w:proofErr w:type="gramStart"/>
      <w:r w:rsidRPr="00CC18AD">
        <w:rPr>
          <w:sz w:val="20"/>
          <w:szCs w:val="20"/>
          <w:highlight w:val="lightGray"/>
        </w:rPr>
        <w:t>import</w:t>
      </w:r>
      <w:proofErr w:type="gramEnd"/>
      <w:r w:rsidRPr="00CC18AD">
        <w:rPr>
          <w:sz w:val="20"/>
          <w:szCs w:val="20"/>
          <w:highlight w:val="lightGray"/>
        </w:rPr>
        <w:t xml:space="preserve"> </w:t>
      </w:r>
      <w:proofErr w:type="spellStart"/>
      <w:r w:rsidRPr="00CC18AD">
        <w:rPr>
          <w:sz w:val="20"/>
          <w:szCs w:val="20"/>
          <w:highlight w:val="lightGray"/>
        </w:rPr>
        <w:t>itpii</w:t>
      </w:r>
      <w:proofErr w:type="spellEnd"/>
    </w:p>
    <w:p w:rsidR="00CC18AD" w:rsidRDefault="00CC18AD" w:rsidP="00CC18AD">
      <w:pPr>
        <w:spacing w:after="0" w:line="240" w:lineRule="auto"/>
        <w:rPr>
          <w:sz w:val="20"/>
          <w:szCs w:val="20"/>
        </w:rPr>
      </w:pPr>
      <w:proofErr w:type="spellStart"/>
      <w:proofErr w:type="gramStart"/>
      <w:r w:rsidRPr="00CC18AD">
        <w:rPr>
          <w:sz w:val="20"/>
          <w:szCs w:val="20"/>
          <w:highlight w:val="lightGray"/>
        </w:rPr>
        <w:t>itp</w:t>
      </w:r>
      <w:proofErr w:type="spellEnd"/>
      <w:r w:rsidRPr="00CC18AD">
        <w:rPr>
          <w:sz w:val="20"/>
          <w:szCs w:val="20"/>
          <w:highlight w:val="lightGray"/>
        </w:rPr>
        <w:t>=</w:t>
      </w:r>
      <w:proofErr w:type="spellStart"/>
      <w:proofErr w:type="gramEnd"/>
      <w:r w:rsidRPr="00CC18AD">
        <w:rPr>
          <w:sz w:val="20"/>
          <w:szCs w:val="20"/>
          <w:highlight w:val="lightGray"/>
        </w:rPr>
        <w:t>itpii.baseaccess</w:t>
      </w:r>
      <w:proofErr w:type="spellEnd"/>
      <w:r w:rsidRPr="00CC18AD">
        <w:rPr>
          <w:sz w:val="20"/>
          <w:szCs w:val="20"/>
          <w:highlight w:val="lightGray"/>
        </w:rPr>
        <w:t>()</w:t>
      </w:r>
    </w:p>
    <w:p w:rsidR="001D16B7" w:rsidRPr="001D16B7" w:rsidRDefault="001D16B7" w:rsidP="001D16B7">
      <w:pPr>
        <w:shd w:val="clear" w:color="auto" w:fill="FFFFFF"/>
        <w:spacing w:before="30" w:after="105" w:line="360" w:lineRule="atLeast"/>
        <w:ind w:right="225"/>
        <w:rPr>
          <w:b/>
          <w:noProof/>
        </w:rPr>
      </w:pPr>
      <w:r>
        <w:rPr>
          <w:b/>
          <w:noProof/>
        </w:rPr>
        <w:t>Fig 16:</w:t>
      </w:r>
    </w:p>
    <w:p w:rsidR="00CC18AD" w:rsidRPr="00943A83" w:rsidRDefault="00CC18AD" w:rsidP="00CC18AD">
      <w:r>
        <w:rPr>
          <w:noProof/>
        </w:rPr>
        <w:drawing>
          <wp:inline distT="0" distB="0" distL="0" distR="0" wp14:anchorId="159AA113" wp14:editId="44BD240F">
            <wp:extent cx="5943600" cy="2233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33295"/>
                    </a:xfrm>
                    <a:prstGeom prst="rect">
                      <a:avLst/>
                    </a:prstGeom>
                  </pic:spPr>
                </pic:pic>
              </a:graphicData>
            </a:graphic>
          </wp:inline>
        </w:drawing>
      </w:r>
    </w:p>
    <w:p w:rsidR="00943A83" w:rsidRPr="008A09DE" w:rsidRDefault="001D16B7" w:rsidP="00943A83">
      <w:r w:rsidRPr="008A09DE">
        <w:lastRenderedPageBreak/>
        <w:t xml:space="preserve">To open </w:t>
      </w:r>
      <w:proofErr w:type="spellStart"/>
      <w:r w:rsidRPr="008A09DE">
        <w:t>ITPii</w:t>
      </w:r>
      <w:proofErr w:type="spellEnd"/>
      <w:r w:rsidRPr="008A09DE">
        <w:t xml:space="preserve"> console or python prompt please start the </w:t>
      </w:r>
      <w:proofErr w:type="spellStart"/>
      <w:r w:rsidR="008A09DE">
        <w:t>S</w:t>
      </w:r>
      <w:r w:rsidRPr="008A09DE">
        <w:t>imics</w:t>
      </w:r>
      <w:proofErr w:type="spellEnd"/>
      <w:r w:rsidRPr="008A09DE">
        <w:t xml:space="preserve"> session and then in “Console” Tab click on “Open Console-&gt;</w:t>
      </w:r>
      <w:proofErr w:type="spellStart"/>
      <w:r w:rsidRPr="008A09DE">
        <w:t>PyDev</w:t>
      </w:r>
      <w:proofErr w:type="spellEnd"/>
      <w:r w:rsidRPr="008A09DE">
        <w:t xml:space="preserve"> Console” and then Click “OK”</w:t>
      </w:r>
    </w:p>
    <w:p w:rsidR="001D16B7" w:rsidRPr="00E06919" w:rsidRDefault="001D16B7" w:rsidP="001D16B7">
      <w:pPr>
        <w:shd w:val="clear" w:color="auto" w:fill="FFFFFF"/>
        <w:spacing w:before="30" w:after="105" w:line="360" w:lineRule="atLeast"/>
        <w:ind w:right="225"/>
        <w:rPr>
          <w:b/>
          <w:noProof/>
        </w:rPr>
      </w:pPr>
      <w:r w:rsidRPr="00E06919">
        <w:rPr>
          <w:b/>
          <w:noProof/>
        </w:rPr>
        <w:t>Fig 1</w:t>
      </w:r>
      <w:r>
        <w:rPr>
          <w:b/>
          <w:noProof/>
        </w:rPr>
        <w:t>7</w:t>
      </w:r>
      <w:r w:rsidRPr="00E06919">
        <w:rPr>
          <w:b/>
          <w:noProof/>
        </w:rPr>
        <w:t>:</w:t>
      </w:r>
    </w:p>
    <w:p w:rsidR="001D16B7" w:rsidRDefault="001D16B7" w:rsidP="00943A83">
      <w:pPr>
        <w:rPr>
          <w:b/>
        </w:rPr>
      </w:pPr>
      <w:r>
        <w:rPr>
          <w:noProof/>
        </w:rPr>
        <w:drawing>
          <wp:inline distT="0" distB="0" distL="0" distR="0" wp14:anchorId="11E63B48" wp14:editId="377545A4">
            <wp:extent cx="5943600" cy="3216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16910"/>
                    </a:xfrm>
                    <a:prstGeom prst="rect">
                      <a:avLst/>
                    </a:prstGeom>
                  </pic:spPr>
                </pic:pic>
              </a:graphicData>
            </a:graphic>
          </wp:inline>
        </w:drawing>
      </w:r>
    </w:p>
    <w:p w:rsidR="001D16B7" w:rsidRDefault="001D16B7" w:rsidP="00943A83">
      <w:pPr>
        <w:rPr>
          <w:b/>
        </w:rPr>
      </w:pPr>
    </w:p>
    <w:p w:rsidR="001D16B7" w:rsidRDefault="001D16B7" w:rsidP="00943A83">
      <w:r w:rsidRPr="001D16B7">
        <w:t>Th</w:t>
      </w:r>
      <w:r w:rsidR="008A09DE">
        <w:t>e</w:t>
      </w:r>
      <w:r w:rsidRPr="001D16B7">
        <w:t xml:space="preserve"> </w:t>
      </w:r>
      <w:r>
        <w:t>above will</w:t>
      </w:r>
      <w:r w:rsidRPr="001D16B7">
        <w:t xml:space="preserve"> open Python Prompt with the </w:t>
      </w:r>
      <w:proofErr w:type="spellStart"/>
      <w:r w:rsidRPr="001D16B7">
        <w:t>itp</w:t>
      </w:r>
      <w:proofErr w:type="spellEnd"/>
      <w:r w:rsidRPr="001D16B7">
        <w:t xml:space="preserve"> support enabled, and you can run your </w:t>
      </w:r>
      <w:proofErr w:type="spellStart"/>
      <w:r w:rsidRPr="001D16B7">
        <w:t>itp</w:t>
      </w:r>
      <w:proofErr w:type="spellEnd"/>
      <w:r w:rsidRPr="001D16B7">
        <w:t xml:space="preserve"> commands here</w:t>
      </w:r>
      <w:r>
        <w:t>. Please note it will run the commands mentioned in the “initial commands tab” in Fig 16</w:t>
      </w:r>
    </w:p>
    <w:p w:rsidR="008A09DE" w:rsidRPr="00E06919" w:rsidRDefault="008A09DE" w:rsidP="008A09DE">
      <w:pPr>
        <w:shd w:val="clear" w:color="auto" w:fill="FFFFFF"/>
        <w:spacing w:before="30" w:after="105" w:line="360" w:lineRule="atLeast"/>
        <w:ind w:right="225"/>
        <w:rPr>
          <w:b/>
          <w:noProof/>
        </w:rPr>
      </w:pPr>
      <w:r w:rsidRPr="00E06919">
        <w:rPr>
          <w:b/>
          <w:noProof/>
        </w:rPr>
        <w:t>Fig 1</w:t>
      </w:r>
      <w:r>
        <w:rPr>
          <w:b/>
          <w:noProof/>
        </w:rPr>
        <w:t>8</w:t>
      </w:r>
      <w:r w:rsidRPr="00E06919">
        <w:rPr>
          <w:b/>
          <w:noProof/>
        </w:rPr>
        <w:t>:</w:t>
      </w:r>
    </w:p>
    <w:p w:rsidR="001D16B7" w:rsidRDefault="001D16B7" w:rsidP="00943A83">
      <w:pPr>
        <w:rPr>
          <w:b/>
        </w:rPr>
      </w:pPr>
      <w:r>
        <w:rPr>
          <w:noProof/>
        </w:rPr>
        <w:drawing>
          <wp:inline distT="0" distB="0" distL="0" distR="0" wp14:anchorId="6F8CC256" wp14:editId="4EF43B11">
            <wp:extent cx="5943600"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1800"/>
                    </a:xfrm>
                    <a:prstGeom prst="rect">
                      <a:avLst/>
                    </a:prstGeom>
                  </pic:spPr>
                </pic:pic>
              </a:graphicData>
            </a:graphic>
          </wp:inline>
        </w:drawing>
      </w:r>
    </w:p>
    <w:p w:rsidR="001D16B7" w:rsidRDefault="008A09DE" w:rsidP="008A09DE">
      <w:pPr>
        <w:jc w:val="center"/>
        <w:rPr>
          <w:b/>
          <w:sz w:val="36"/>
          <w:szCs w:val="36"/>
        </w:rPr>
      </w:pPr>
      <w:r w:rsidRPr="008A09DE">
        <w:rPr>
          <w:b/>
          <w:sz w:val="36"/>
          <w:szCs w:val="36"/>
        </w:rPr>
        <w:lastRenderedPageBreak/>
        <w:t>Steps to en</w:t>
      </w:r>
      <w:r>
        <w:rPr>
          <w:b/>
          <w:sz w:val="36"/>
          <w:szCs w:val="36"/>
        </w:rPr>
        <w:t xml:space="preserve">able </w:t>
      </w:r>
      <w:proofErr w:type="spellStart"/>
      <w:r>
        <w:rPr>
          <w:b/>
          <w:sz w:val="36"/>
          <w:szCs w:val="36"/>
        </w:rPr>
        <w:t>Xmlcli</w:t>
      </w:r>
      <w:proofErr w:type="spellEnd"/>
      <w:r>
        <w:rPr>
          <w:b/>
          <w:sz w:val="36"/>
          <w:szCs w:val="36"/>
        </w:rPr>
        <w:t xml:space="preserve"> online commands on </w:t>
      </w:r>
      <w:proofErr w:type="spellStart"/>
      <w:r>
        <w:rPr>
          <w:b/>
          <w:sz w:val="36"/>
          <w:szCs w:val="36"/>
        </w:rPr>
        <w:t>S</w:t>
      </w:r>
      <w:r w:rsidRPr="008A09DE">
        <w:rPr>
          <w:b/>
          <w:sz w:val="36"/>
          <w:szCs w:val="36"/>
        </w:rPr>
        <w:t>imics</w:t>
      </w:r>
      <w:proofErr w:type="spellEnd"/>
    </w:p>
    <w:p w:rsidR="008A09DE" w:rsidRDefault="008A09DE" w:rsidP="008A09DE">
      <w:r w:rsidRPr="008A09DE">
        <w:t xml:space="preserve">After Enabling </w:t>
      </w:r>
      <w:proofErr w:type="spellStart"/>
      <w:r w:rsidRPr="008A09DE">
        <w:t>ITPii</w:t>
      </w:r>
      <w:proofErr w:type="spellEnd"/>
      <w:r w:rsidRPr="008A09DE">
        <w:t xml:space="preserve"> on </w:t>
      </w:r>
      <w:proofErr w:type="spellStart"/>
      <w:r w:rsidRPr="008A09DE">
        <w:t>Simics</w:t>
      </w:r>
      <w:proofErr w:type="spellEnd"/>
      <w:r w:rsidRPr="008A09DE">
        <w:t xml:space="preserve"> an</w:t>
      </w:r>
      <w:r w:rsidR="00626CE6">
        <w:t xml:space="preserve">d opening the Python prompt in </w:t>
      </w:r>
      <w:proofErr w:type="spellStart"/>
      <w:r w:rsidR="00626CE6">
        <w:t>S</w:t>
      </w:r>
      <w:r w:rsidRPr="008A09DE">
        <w:t>imics</w:t>
      </w:r>
      <w:proofErr w:type="spellEnd"/>
      <w:r w:rsidRPr="008A09DE">
        <w:t xml:space="preserve"> as shown above, the user simply needs to import </w:t>
      </w:r>
      <w:proofErr w:type="spellStart"/>
      <w:r w:rsidRPr="008A09DE">
        <w:t>XmlCli</w:t>
      </w:r>
      <w:proofErr w:type="spellEnd"/>
      <w:r w:rsidRPr="008A09DE">
        <w:t xml:space="preserve"> scripts</w:t>
      </w:r>
      <w:r w:rsidR="00626CE6">
        <w:t>, set “</w:t>
      </w:r>
      <w:proofErr w:type="spellStart"/>
      <w:r w:rsidR="00626CE6">
        <w:t>itpsimics</w:t>
      </w:r>
      <w:proofErr w:type="spellEnd"/>
      <w:r w:rsidR="00626CE6">
        <w:t>” as interface mode,</w:t>
      </w:r>
      <w:r w:rsidRPr="008A09DE">
        <w:t xml:space="preserve"> and run them on the Python prompt as any other usual </w:t>
      </w:r>
      <w:proofErr w:type="spellStart"/>
      <w:r w:rsidRPr="008A09DE">
        <w:t>itpii</w:t>
      </w:r>
      <w:proofErr w:type="spellEnd"/>
      <w:r w:rsidRPr="008A09DE">
        <w:t xml:space="preserve"> interface, see below figures for reference.</w:t>
      </w:r>
      <w:bookmarkStart w:id="0" w:name="_GoBack"/>
      <w:bookmarkEnd w:id="0"/>
    </w:p>
    <w:p w:rsidR="00626CE6" w:rsidRDefault="00626CE6" w:rsidP="008A09DE">
      <w:r>
        <w:t xml:space="preserve">You can find the latest </w:t>
      </w:r>
      <w:proofErr w:type="spellStart"/>
      <w:r>
        <w:t>XmlCli</w:t>
      </w:r>
      <w:proofErr w:type="spellEnd"/>
      <w:r>
        <w:t xml:space="preserve"> reference scripts under </w:t>
      </w:r>
      <w:hyperlink r:id="rId26" w:history="1">
        <w:r w:rsidRPr="007F30FA">
          <w:rPr>
            <w:rStyle w:val="Hyperlink"/>
          </w:rPr>
          <w:t>\\bascrd101\svshare\amol\XmlCliRefScripts\</w:t>
        </w:r>
      </w:hyperlink>
    </w:p>
    <w:p w:rsidR="00626CE6" w:rsidRDefault="00626CE6" w:rsidP="008A09DE">
      <w:r>
        <w:t xml:space="preserve">Latest drop as of now is </w:t>
      </w:r>
      <w:hyperlink r:id="rId27" w:history="1">
        <w:r w:rsidRPr="007F30FA">
          <w:rPr>
            <w:rStyle w:val="Hyperlink"/>
          </w:rPr>
          <w:t>\\bascrd101\svshare\amol\XmlCliRefScripts\xmlcli_Rev0.9.zip</w:t>
        </w:r>
      </w:hyperlink>
    </w:p>
    <w:p w:rsidR="00CC18AD" w:rsidRDefault="008A09DE" w:rsidP="00943A83">
      <w:pPr>
        <w:rPr>
          <w:b/>
        </w:rPr>
      </w:pPr>
      <w:r>
        <w:rPr>
          <w:noProof/>
        </w:rPr>
        <w:drawing>
          <wp:inline distT="0" distB="0" distL="0" distR="0" wp14:anchorId="436190FF" wp14:editId="40E2CD3D">
            <wp:extent cx="5943600" cy="286755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9991" cy="2870642"/>
                    </a:xfrm>
                    <a:prstGeom prst="rect">
                      <a:avLst/>
                    </a:prstGeom>
                  </pic:spPr>
                </pic:pic>
              </a:graphicData>
            </a:graphic>
          </wp:inline>
        </w:drawing>
      </w:r>
    </w:p>
    <w:p w:rsidR="008A09DE" w:rsidRDefault="008A09DE" w:rsidP="00943A83">
      <w:pPr>
        <w:rPr>
          <w:b/>
        </w:rPr>
      </w:pPr>
      <w:r>
        <w:rPr>
          <w:noProof/>
        </w:rPr>
        <w:drawing>
          <wp:inline distT="0" distB="0" distL="0" distR="0" wp14:anchorId="774BE2CD" wp14:editId="1BB765C2">
            <wp:extent cx="5943600" cy="31674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9233" cy="3170484"/>
                    </a:xfrm>
                    <a:prstGeom prst="rect">
                      <a:avLst/>
                    </a:prstGeom>
                  </pic:spPr>
                </pic:pic>
              </a:graphicData>
            </a:graphic>
          </wp:inline>
        </w:drawing>
      </w:r>
    </w:p>
    <w:p w:rsidR="008A09DE" w:rsidRDefault="00626CE6" w:rsidP="00943A83">
      <w:pPr>
        <w:rPr>
          <w:b/>
        </w:rPr>
      </w:pPr>
      <w:r>
        <w:rPr>
          <w:noProof/>
        </w:rPr>
        <w:lastRenderedPageBreak/>
        <w:drawing>
          <wp:inline distT="0" distB="0" distL="0" distR="0" wp14:anchorId="713E492B" wp14:editId="5385200D">
            <wp:extent cx="5943600" cy="5969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969635"/>
                    </a:xfrm>
                    <a:prstGeom prst="rect">
                      <a:avLst/>
                    </a:prstGeom>
                  </pic:spPr>
                </pic:pic>
              </a:graphicData>
            </a:graphic>
          </wp:inline>
        </w:drawing>
      </w:r>
    </w:p>
    <w:p w:rsidR="00626CE6" w:rsidRDefault="00626CE6" w:rsidP="00943A83">
      <w:pPr>
        <w:rPr>
          <w:b/>
        </w:rPr>
      </w:pPr>
    </w:p>
    <w:p w:rsidR="00626CE6" w:rsidRDefault="00626CE6" w:rsidP="00943A83">
      <w:pPr>
        <w:rPr>
          <w:b/>
        </w:rPr>
      </w:pPr>
      <w:r>
        <w:rPr>
          <w:noProof/>
        </w:rPr>
        <w:lastRenderedPageBreak/>
        <w:drawing>
          <wp:inline distT="0" distB="0" distL="0" distR="0" wp14:anchorId="6700B7A1" wp14:editId="069B7D0E">
            <wp:extent cx="5943600" cy="62725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272530"/>
                    </a:xfrm>
                    <a:prstGeom prst="rect">
                      <a:avLst/>
                    </a:prstGeom>
                  </pic:spPr>
                </pic:pic>
              </a:graphicData>
            </a:graphic>
          </wp:inline>
        </w:drawing>
      </w:r>
    </w:p>
    <w:p w:rsidR="00626CE6" w:rsidRDefault="00626CE6" w:rsidP="00943A83">
      <w:pPr>
        <w:rPr>
          <w:b/>
        </w:rPr>
      </w:pPr>
    </w:p>
    <w:p w:rsidR="00626CE6" w:rsidRPr="00E06919" w:rsidRDefault="00626CE6" w:rsidP="00943A83">
      <w:pPr>
        <w:rPr>
          <w:b/>
        </w:rPr>
      </w:pPr>
      <w:r>
        <w:rPr>
          <w:noProof/>
        </w:rPr>
        <w:lastRenderedPageBreak/>
        <w:drawing>
          <wp:inline distT="0" distB="0" distL="0" distR="0" wp14:anchorId="415C468C" wp14:editId="05155E16">
            <wp:extent cx="5943600" cy="70377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037705"/>
                    </a:xfrm>
                    <a:prstGeom prst="rect">
                      <a:avLst/>
                    </a:prstGeom>
                  </pic:spPr>
                </pic:pic>
              </a:graphicData>
            </a:graphic>
          </wp:inline>
        </w:drawing>
      </w:r>
    </w:p>
    <w:sectPr w:rsidR="00626CE6" w:rsidRPr="00E06919" w:rsidSect="0094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5B74"/>
    <w:multiLevelType w:val="multilevel"/>
    <w:tmpl w:val="724C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00"/>
    <w:rsid w:val="00111E25"/>
    <w:rsid w:val="001D16B7"/>
    <w:rsid w:val="0024532E"/>
    <w:rsid w:val="002D5E00"/>
    <w:rsid w:val="00367B5A"/>
    <w:rsid w:val="005B1B9F"/>
    <w:rsid w:val="00626CE6"/>
    <w:rsid w:val="006C0B3C"/>
    <w:rsid w:val="008A09DE"/>
    <w:rsid w:val="00943A83"/>
    <w:rsid w:val="00A13BD8"/>
    <w:rsid w:val="00A60124"/>
    <w:rsid w:val="00B00B81"/>
    <w:rsid w:val="00CC18AD"/>
    <w:rsid w:val="00D27A98"/>
    <w:rsid w:val="00E06919"/>
    <w:rsid w:val="00E7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D089E-035A-449D-8702-042A3A83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E00"/>
    <w:rPr>
      <w:b/>
      <w:bCs/>
    </w:rPr>
  </w:style>
  <w:style w:type="character" w:styleId="Hyperlink">
    <w:name w:val="Hyperlink"/>
    <w:basedOn w:val="DefaultParagraphFont"/>
    <w:uiPriority w:val="99"/>
    <w:unhideWhenUsed/>
    <w:rsid w:val="002D5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75924">
      <w:bodyDiv w:val="1"/>
      <w:marLeft w:val="0"/>
      <w:marRight w:val="0"/>
      <w:marTop w:val="0"/>
      <w:marBottom w:val="0"/>
      <w:divBdr>
        <w:top w:val="none" w:sz="0" w:space="0" w:color="auto"/>
        <w:left w:val="none" w:sz="0" w:space="0" w:color="auto"/>
        <w:bottom w:val="none" w:sz="0" w:space="0" w:color="auto"/>
        <w:right w:val="none" w:sz="0" w:space="0" w:color="auto"/>
      </w:divBdr>
    </w:div>
    <w:div w:id="845367552">
      <w:bodyDiv w:val="1"/>
      <w:marLeft w:val="0"/>
      <w:marRight w:val="0"/>
      <w:marTop w:val="0"/>
      <w:marBottom w:val="0"/>
      <w:divBdr>
        <w:top w:val="none" w:sz="0" w:space="0" w:color="auto"/>
        <w:left w:val="none" w:sz="0" w:space="0" w:color="auto"/>
        <w:bottom w:val="none" w:sz="0" w:space="0" w:color="auto"/>
        <w:right w:val="none" w:sz="0" w:space="0" w:color="auto"/>
      </w:divBdr>
    </w:div>
    <w:div w:id="160072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file:///\\bascrd101\svshare\amol\XmlCliRefScript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hyperlink" Target="http://www.pydev.org/manual_101_install.html"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pydev.org/update_sites/4.5.5/"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file:///\\bascrd101\svshare\amol\XmlCliRefScripts\xmlcli_Rev0.9.zip"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0476-3DD0-4AA9-BCB1-C7D8B123E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426</Words>
  <Characters>2273</Characters>
  <Application>Microsoft Office Word</Application>
  <DocSecurity>0</DocSecurity>
  <Lines>93</Lines>
  <Paragraphs>46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Anbarassane, MugilanX</dc:creator>
  <cp:keywords>CTPClassification=CTP_IC:VisualMarkings=, CTPClassification=CTP_IC</cp:keywords>
  <dc:description/>
  <cp:lastModifiedBy>Shinde, Amol</cp:lastModifiedBy>
  <cp:revision>2</cp:revision>
  <dcterms:created xsi:type="dcterms:W3CDTF">2017-11-02T06:57:00Z</dcterms:created>
  <dcterms:modified xsi:type="dcterms:W3CDTF">2018-02-15T05:26:00Z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821d32d8-db95-4f5a-a665-52d059278145</vt:lpwstr>
  </property>
  <property fmtid="{D5CDD505-2E9C-101B-9397-08002B2CF9AE}" pid="3" name="CTP_BU">
    <vt:lpwstr>CCG OPERATIONS GROUP</vt:lpwstr>
  </property>
  <property fmtid="{D5CDD505-2E9C-101B-9397-08002B2CF9AE}" pid="4" name="CTP_TimeStamp">
    <vt:lpwstr>2018-02-15 05:26:19Z</vt:lpwstr>
  </property>
  <property fmtid="{D5CDD505-2E9C-101B-9397-08002B2CF9AE}" pid="5" name="CTPClassification">
    <vt:lpwstr>CTP_IC</vt:lpwstr>
  </property>
</Properties>
</file>