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C5E" w:rsidRDefault="00E70A41">
      <w:pPr>
        <w:pStyle w:val="a3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rFonts w:hint="eastAsia"/>
          <w:b/>
        </w:rPr>
        <w:t>軟體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既是產品也是工具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是工程而非製造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不會耗損，但會漸漸不合乎使用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工業正朝以零件為基礎的方向前進，但大多數軟體仍是訂製</w:t>
      </w:r>
    </w:p>
    <w:p w:rsidR="00FC5C5E" w:rsidRDefault="00FC5C5E"/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Software Engineering</w:t>
      </w:r>
    </w:p>
    <w:p w:rsidR="00FC5C5E" w:rsidRDefault="00E70A41">
      <w:pPr>
        <w:pStyle w:val="a3"/>
        <w:numPr>
          <w:ilvl w:val="1"/>
          <w:numId w:val="1"/>
        </w:numPr>
      </w:pPr>
      <w:r>
        <w:t>為了以經濟的方式獲得可靠和高效的軟體，建立完善的工程原理</w:t>
      </w:r>
    </w:p>
    <w:p w:rsidR="00FC5C5E" w:rsidRDefault="00E70A41">
      <w:pPr>
        <w:pStyle w:val="a3"/>
        <w:numPr>
          <w:ilvl w:val="1"/>
          <w:numId w:val="1"/>
        </w:numPr>
      </w:pPr>
      <w:r>
        <w:t>一個以系統的且可量化的方式來開發、運行、維護的軟體應用程序</w:t>
      </w:r>
    </w:p>
    <w:p w:rsidR="00FC5C5E" w:rsidRDefault="00E70A41">
      <w:pPr>
        <w:pStyle w:val="a3"/>
        <w:numPr>
          <w:ilvl w:val="1"/>
          <w:numId w:val="1"/>
        </w:numPr>
      </w:pPr>
      <w:r>
        <w:t>包括過程、管理技術、技術性的方法、工具的使用</w:t>
      </w:r>
    </w:p>
    <w:p w:rsidR="00FC5C5E" w:rsidRDefault="00FC5C5E">
      <w:pPr>
        <w:jc w:val="center"/>
      </w:pPr>
    </w:p>
    <w:p w:rsidR="00FC5C5E" w:rsidRDefault="00FC5C5E"/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Software Process</w:t>
      </w:r>
    </w:p>
    <w:p w:rsidR="00FC5C5E" w:rsidRDefault="00E70A41">
      <w:pPr>
        <w:pStyle w:val="a3"/>
        <w:numPr>
          <w:ilvl w:val="1"/>
          <w:numId w:val="1"/>
        </w:numPr>
      </w:pPr>
      <w:r>
        <w:t>高品質的軟體，需要定義活動、任務的架構</w:t>
      </w:r>
    </w:p>
    <w:p w:rsidR="00FC5C5E" w:rsidRDefault="00E70A41">
      <w:pPr>
        <w:pStyle w:val="a3"/>
        <w:numPr>
          <w:ilvl w:val="1"/>
          <w:numId w:val="1"/>
        </w:numPr>
      </w:pPr>
      <w:r>
        <w:t>定義軟體設計時的方法</w:t>
      </w:r>
    </w:p>
    <w:p w:rsidR="00FC5C5E" w:rsidRDefault="00E70A41">
      <w:pPr>
        <w:pStyle w:val="a3"/>
        <w:numPr>
          <w:ilvl w:val="1"/>
          <w:numId w:val="1"/>
        </w:numPr>
      </w:pPr>
      <w:r>
        <w:t>被那些非常有創意且非常具有知識的軟體工程師所設計出來的軟體，是能滿足市場需求的</w:t>
      </w:r>
    </w:p>
    <w:p w:rsidR="00FC5C5E" w:rsidRDefault="00FC5C5E"/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Umbrella Activities</w:t>
      </w:r>
      <w:r>
        <w:rPr>
          <w:b/>
        </w:rPr>
        <w:t>護傘活動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軟體專案追蹤和控制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危機管理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軟體品質保證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正規技術評論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量測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軟體規劃管理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重複使用性管理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工作產品準備和製造</w:t>
      </w:r>
    </w:p>
    <w:p w:rsidR="00FC5C5E" w:rsidRDefault="00FC5C5E">
      <w:pPr>
        <w:ind w:left="480"/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Process Flow</w:t>
      </w:r>
      <w:r>
        <w:rPr>
          <w:b/>
        </w:rPr>
        <w:t>操作流程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描述五個框架的活動及任務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溝通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計畫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建模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建造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部屬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線性流程是用循序的方式來執行，從溝通開始部屬結束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疊代流程是用循環的方式來執行，藉由每個循環去建立更完整的版本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平行流程是在一個項目中同時進行很多的活動</w:t>
      </w:r>
    </w:p>
    <w:p w:rsidR="00FC5C5E" w:rsidRDefault="00FC5C5E">
      <w:pPr>
        <w:ind w:left="480"/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Prescriptive Process Models</w:t>
      </w:r>
      <w:r>
        <w:rPr>
          <w:b/>
        </w:rPr>
        <w:t>規定的流程模型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一開始就先提出軟體開發的混亂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帶來了軟體工程工作，並且提供軟體團隊合理的引導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無法在一個不斷變化的計算環境下，對軟體發展的問題有明確的答案</w:t>
      </w:r>
    </w:p>
    <w:p w:rsidR="00FC5C5E" w:rsidRDefault="00FC5C5E"/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Software Process Models</w:t>
      </w:r>
      <w:r>
        <w:rPr>
          <w:b/>
        </w:rPr>
        <w:t>軟體流程模型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瀑布模型</w:t>
      </w:r>
      <w:r>
        <w:rPr>
          <w:rFonts w:hint="eastAsia"/>
        </w:rPr>
        <w:t xml:space="preserve">(Waterfall Model) 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增量模型</w:t>
      </w:r>
      <w:r>
        <w:rPr>
          <w:rFonts w:hint="eastAsia"/>
        </w:rPr>
        <w:t>(Incremental Models)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演化模型</w:t>
      </w:r>
      <w:r>
        <w:rPr>
          <w:rFonts w:hint="eastAsia"/>
        </w:rPr>
        <w:t>(Evolutionary Models)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原型模型</w:t>
      </w:r>
      <w:r>
        <w:rPr>
          <w:rFonts w:hint="eastAsia"/>
        </w:rPr>
        <w:t>(Prototyping Model)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螺旋模型</w:t>
      </w:r>
      <w:r>
        <w:rPr>
          <w:rFonts w:hint="eastAsia"/>
        </w:rPr>
        <w:t>(Spiral Model)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並行開發模型</w:t>
      </w:r>
      <w:r>
        <w:rPr>
          <w:rFonts w:hint="eastAsia"/>
        </w:rPr>
        <w:t>(Concurrent Development Model)</w:t>
      </w:r>
    </w:p>
    <w:p w:rsidR="00FC5C5E" w:rsidRDefault="00FC5C5E">
      <w:pPr>
        <w:rPr>
          <w:rFonts w:ascii="Carlito"/>
          <w:b/>
        </w:rPr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Agility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有效的回應需求改變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有效地和利益相關者溝通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顧客和團隊億體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組織團隊控制工作表現</w:t>
      </w:r>
    </w:p>
    <w:p w:rsidR="00FC5C5E" w:rsidRDefault="00FC5C5E">
      <w:pPr>
        <w:ind w:left="480"/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An Agile Process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由使用者需求所驅動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擬定短期計畫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疊代開發軟體，側重於精隨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產出多個軟體單位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接受改變，盡力檢討</w:t>
      </w:r>
    </w:p>
    <w:p w:rsidR="00FC5C5E" w:rsidRDefault="00FC5C5E">
      <w:pPr>
        <w:ind w:left="480"/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Human Factors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為了符合人們和團隊的需求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關鍵在機敏團隊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競爭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共識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合作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決策能力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解決問題能力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互信互重</w:t>
      </w:r>
    </w:p>
    <w:p w:rsidR="00FC5C5E" w:rsidRDefault="00FC5C5E">
      <w:pPr>
        <w:pStyle w:val="a3"/>
        <w:ind w:leftChars="400" w:left="960"/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Extreme Programming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使用最廣泛的機敏過程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XP planning</w:t>
      </w:r>
    </w:p>
    <w:p w:rsidR="00FC5C5E" w:rsidRDefault="00E70A41">
      <w:pPr>
        <w:pStyle w:val="a3"/>
        <w:numPr>
          <w:ilvl w:val="2"/>
          <w:numId w:val="1"/>
        </w:numPr>
        <w:rPr>
          <w:b/>
        </w:rPr>
      </w:pPr>
      <w:r>
        <w:rPr>
          <w:rFonts w:hint="eastAsia"/>
        </w:rPr>
        <w:t>由使用者案例著手</w:t>
      </w:r>
    </w:p>
    <w:p w:rsidR="00FC5C5E" w:rsidRDefault="00E70A41">
      <w:pPr>
        <w:pStyle w:val="a3"/>
        <w:numPr>
          <w:ilvl w:val="2"/>
          <w:numId w:val="1"/>
        </w:numPr>
        <w:rPr>
          <w:b/>
        </w:rPr>
      </w:pPr>
      <w:r>
        <w:rPr>
          <w:rFonts w:hint="eastAsia"/>
        </w:rPr>
        <w:t>評估每個訴求再分配費用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XP design</w:t>
      </w:r>
    </w:p>
    <w:p w:rsidR="00FC5C5E" w:rsidRDefault="00E70A41">
      <w:pPr>
        <w:pStyle w:val="a3"/>
        <w:numPr>
          <w:ilvl w:val="2"/>
          <w:numId w:val="1"/>
        </w:numPr>
        <w:rPr>
          <w:b/>
        </w:rPr>
      </w:pPr>
      <w:r>
        <w:rPr>
          <w:rFonts w:hint="eastAsia"/>
        </w:rPr>
        <w:t>越簡單越好</w:t>
      </w:r>
    </w:p>
    <w:p w:rsidR="00FC5C5E" w:rsidRDefault="00E70A41">
      <w:pPr>
        <w:pStyle w:val="a3"/>
        <w:numPr>
          <w:ilvl w:val="2"/>
          <w:numId w:val="1"/>
        </w:numPr>
        <w:rPr>
          <w:b/>
        </w:rPr>
      </w:pPr>
      <w:r>
        <w:rPr>
          <w:rFonts w:hint="eastAsia"/>
        </w:rPr>
        <w:t>鼓勵使用</w:t>
      </w:r>
      <w:r>
        <w:rPr>
          <w:rFonts w:hint="eastAsia"/>
        </w:rPr>
        <w:t>CRC</w:t>
      </w:r>
      <w:r>
        <w:rPr>
          <w:rFonts w:hint="eastAsia"/>
        </w:rPr>
        <w:t>卡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XP coding</w:t>
      </w:r>
    </w:p>
    <w:p w:rsidR="00FC5C5E" w:rsidRDefault="00E70A41">
      <w:pPr>
        <w:pStyle w:val="a3"/>
        <w:numPr>
          <w:ilvl w:val="2"/>
          <w:numId w:val="1"/>
        </w:numPr>
        <w:rPr>
          <w:b/>
        </w:rPr>
      </w:pPr>
      <w:r>
        <w:rPr>
          <w:rFonts w:hint="eastAsia"/>
        </w:rPr>
        <w:t>先確立測試方法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XP testing</w:t>
      </w:r>
    </w:p>
    <w:p w:rsidR="00FC5C5E" w:rsidRDefault="00E70A41">
      <w:pPr>
        <w:pStyle w:val="a3"/>
        <w:numPr>
          <w:ilvl w:val="2"/>
          <w:numId w:val="1"/>
        </w:numPr>
        <w:rPr>
          <w:b/>
        </w:rPr>
      </w:pPr>
      <w:r>
        <w:rPr>
          <w:rFonts w:hint="eastAsia"/>
        </w:rPr>
        <w:t>每日自行部分測試</w:t>
      </w:r>
    </w:p>
    <w:p w:rsidR="00FC5C5E" w:rsidRDefault="00E70A41">
      <w:pPr>
        <w:pStyle w:val="a3"/>
        <w:numPr>
          <w:ilvl w:val="2"/>
          <w:numId w:val="1"/>
        </w:numPr>
        <w:rPr>
          <w:b/>
        </w:rPr>
      </w:pPr>
      <w:r>
        <w:rPr>
          <w:rFonts w:hint="eastAsia"/>
        </w:rPr>
        <w:t>使用者驗收</w:t>
      </w:r>
    </w:p>
    <w:p w:rsidR="00FC5C5E" w:rsidRDefault="00FC5C5E">
      <w:pPr>
        <w:ind w:left="960"/>
        <w:rPr>
          <w:rFonts w:ascii="Carlito"/>
          <w:b/>
        </w:rPr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Principles that Guide Practice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機敏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注重質量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準備適應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建立一個有效的團隊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建立一個溝通協調機制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管理變革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評估風險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創造可為他人提供價值的商品</w:t>
      </w:r>
    </w:p>
    <w:p w:rsidR="00FC5C5E" w:rsidRDefault="00FC5C5E">
      <w:pPr>
        <w:ind w:left="480"/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Communication Principles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聆聽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事前準備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會議要有一</w:t>
      </w:r>
      <w:r>
        <w:rPr>
          <w:rFonts w:hint="eastAsia"/>
        </w:rPr>
        <w:t>leader</w:t>
      </w:r>
      <w:r>
        <w:rPr>
          <w:rFonts w:hint="eastAsia"/>
        </w:rPr>
        <w:t>，以利會議朝正確方向進行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紀錄會議要點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面對面溝通最好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爭取合作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談判不是比賽</w:t>
      </w:r>
      <w:r>
        <w:rPr>
          <w:rFonts w:hint="eastAsia"/>
        </w:rPr>
        <w:t>or</w:t>
      </w:r>
      <w:r>
        <w:rPr>
          <w:rFonts w:hint="eastAsia"/>
        </w:rPr>
        <w:t>遊戲，最好是雙贏</w:t>
      </w:r>
    </w:p>
    <w:p w:rsidR="00FC5C5E" w:rsidRDefault="00FC5C5E">
      <w:pPr>
        <w:ind w:left="480"/>
        <w:rPr>
          <w:rFonts w:ascii="Carlito"/>
          <w:b/>
        </w:rPr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Requirements </w:t>
      </w:r>
      <w:r>
        <w:rPr>
          <w:b/>
        </w:rPr>
        <w:t>Modeling Principles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問題須被了解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軟體功能需被定義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要表示軟體行為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描述資訊、功能、行為時須以分層方式進行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分析任務須從基本訊息</w:t>
      </w:r>
      <w:r>
        <w:rPr>
          <w:rFonts w:hint="eastAsia"/>
        </w:rPr>
        <w:t>and</w:t>
      </w:r>
      <w:r>
        <w:rPr>
          <w:rFonts w:hint="eastAsia"/>
        </w:rPr>
        <w:t>實作細節開始</w:t>
      </w:r>
    </w:p>
    <w:p w:rsidR="00FC5C5E" w:rsidRDefault="00FC5C5E">
      <w:pPr>
        <w:ind w:left="480"/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Testing Principles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測試應源於客戶的需求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開始之前應計畫良久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測試應由小到大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詳盡的測試是不可能的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t>Pareto</w:t>
      </w:r>
      <w:r>
        <w:t>原則適用於軟體測試</w:t>
      </w:r>
    </w:p>
    <w:p w:rsidR="00FC5C5E" w:rsidRDefault="00FC5C5E">
      <w:pPr>
        <w:ind w:left="480"/>
        <w:rPr>
          <w:rFonts w:ascii="Carlito"/>
          <w:b/>
        </w:rPr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Deployment Principles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軟體須加以管理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軟體交付前須建立支持的制度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有</w:t>
      </w:r>
      <w:r>
        <w:rPr>
          <w:rFonts w:hint="eastAsia"/>
        </w:rPr>
        <w:t>bug</w:t>
      </w:r>
      <w:r>
        <w:rPr>
          <w:rFonts w:hint="eastAsia"/>
        </w:rPr>
        <w:t>的軟體應先修復再交付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適當的教學材料應交給最終用戶</w:t>
      </w:r>
    </w:p>
    <w:p w:rsidR="00FC5C5E" w:rsidRDefault="00FC5C5E">
      <w:pPr>
        <w:rPr>
          <w:rFonts w:ascii="Carlito"/>
          <w:b/>
        </w:rPr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 xml:space="preserve">Class </w:t>
      </w:r>
      <w:r>
        <w:rPr>
          <w:rFonts w:hint="eastAsia"/>
          <w:b/>
        </w:rPr>
        <w:t>與</w:t>
      </w:r>
      <w:r>
        <w:rPr>
          <w:rFonts w:hint="eastAsia"/>
          <w:b/>
        </w:rPr>
        <w:t>object</w:t>
      </w:r>
      <w:r>
        <w:rPr>
          <w:rFonts w:hint="eastAsia"/>
          <w:b/>
        </w:rPr>
        <w:t>的關係</w:t>
      </w:r>
    </w:p>
    <w:p w:rsidR="00FC5C5E" w:rsidRDefault="00E70A41">
      <w:pPr>
        <w:numPr>
          <w:ilvl w:val="1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延伸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ADT </w:t>
      </w:r>
      <w:r>
        <w:rPr>
          <w:rFonts w:ascii="標楷體" w:eastAsia="標楷體" w:hAnsi="標楷體" w:hint="eastAsia"/>
        </w:rPr>
        <w:t>以設計軟體</w:t>
      </w:r>
    </w:p>
    <w:p w:rsidR="00FC5C5E" w:rsidRDefault="00E70A41">
      <w:pPr>
        <w:numPr>
          <w:ilvl w:val="2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產品是根據抽象資料型態所設計的</w:t>
      </w:r>
    </w:p>
    <w:p w:rsidR="00FC5C5E" w:rsidRDefault="00E70A41">
      <w:pPr>
        <w:numPr>
          <w:ilvl w:val="2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變數</w:t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物件</w:t>
      </w:r>
      <w:r>
        <w:rPr>
          <w:rFonts w:ascii="標楷體" w:eastAsia="標楷體" w:hAnsi="標楷體"/>
        </w:rPr>
        <w:t xml:space="preserve">) </w:t>
      </w:r>
      <w:r>
        <w:rPr>
          <w:rFonts w:ascii="標楷體" w:eastAsia="標楷體" w:hAnsi="標楷體"/>
        </w:rPr>
        <w:t>是抽象資料型態的例子</w:t>
      </w:r>
      <w:r>
        <w:rPr>
          <w:rFonts w:ascii="標楷體" w:eastAsia="標楷體" w:hAnsi="標楷體"/>
        </w:rPr>
        <w:t>-- objects</w:t>
      </w:r>
      <w:r>
        <w:rPr>
          <w:rFonts w:ascii="標楷體" w:eastAsia="標楷體" w:hAnsi="標楷體"/>
        </w:rPr>
        <w:t>有各自</w:t>
      </w:r>
      <w:r>
        <w:rPr>
          <w:rFonts w:ascii="標楷體" w:eastAsia="標楷體" w:hAnsi="標楷體"/>
        </w:rPr>
        <w:t xml:space="preserve"> data area ,</w:t>
      </w:r>
      <w:r>
        <w:rPr>
          <w:rFonts w:ascii="標楷體" w:eastAsia="標楷體" w:hAnsi="標楷體"/>
        </w:rPr>
        <w:t>但共用</w:t>
      </w:r>
      <w:r>
        <w:rPr>
          <w:rFonts w:ascii="標楷體" w:eastAsia="標楷體" w:hAnsi="標楷體"/>
        </w:rPr>
        <w:t xml:space="preserve"> procedures codes</w:t>
      </w:r>
    </w:p>
    <w:p w:rsidR="00FC5C5E" w:rsidRDefault="00E70A41">
      <w:pPr>
        <w:numPr>
          <w:ilvl w:val="1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定義</w:t>
      </w:r>
      <w:r>
        <w:rPr>
          <w:rFonts w:ascii="標楷體" w:eastAsia="標楷體" w:hAnsi="標楷體" w:hint="eastAsia"/>
        </w:rPr>
        <w:t xml:space="preserve"> class </w:t>
      </w:r>
      <w:r>
        <w:rPr>
          <w:rFonts w:ascii="標楷體" w:eastAsia="標楷體" w:hAnsi="標楷體" w:hint="eastAsia"/>
        </w:rPr>
        <w:t>及延伸</w:t>
      </w:r>
      <w:r>
        <w:rPr>
          <w:rFonts w:ascii="標楷體" w:eastAsia="標楷體" w:hAnsi="標楷體" w:hint="eastAsia"/>
        </w:rPr>
        <w:t xml:space="preserve"> code sharing</w:t>
      </w:r>
    </w:p>
    <w:p w:rsidR="00FC5C5E" w:rsidRDefault="00E70A41">
      <w:pPr>
        <w:numPr>
          <w:ilvl w:val="2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 xml:space="preserve">Class: </w:t>
      </w:r>
      <w:r>
        <w:rPr>
          <w:rFonts w:ascii="標楷體" w:eastAsia="標楷體" w:hAnsi="標楷體"/>
        </w:rPr>
        <w:t>支持繼承的抽象資料型態</w:t>
      </w:r>
    </w:p>
    <w:p w:rsidR="00FC5C5E" w:rsidRDefault="00E70A41">
      <w:pPr>
        <w:numPr>
          <w:ilvl w:val="2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Objects </w:t>
      </w:r>
      <w:r>
        <w:rPr>
          <w:rFonts w:ascii="標楷體" w:eastAsia="標楷體" w:hAnsi="標楷體"/>
        </w:rPr>
        <w:t>是</w:t>
      </w:r>
      <w:r>
        <w:rPr>
          <w:rFonts w:ascii="標楷體" w:eastAsia="標楷體" w:hAnsi="標楷體"/>
        </w:rPr>
        <w:t xml:space="preserve"> classes</w:t>
      </w:r>
      <w:r>
        <w:rPr>
          <w:rFonts w:ascii="標楷體" w:eastAsia="標楷體" w:hAnsi="標楷體"/>
        </w:rPr>
        <w:t>的例子</w:t>
      </w:r>
    </w:p>
    <w:p w:rsidR="00FC5C5E" w:rsidRDefault="00FC5C5E">
      <w:pPr>
        <w:rPr>
          <w:rFonts w:ascii="標楷體" w:eastAsia="標楷體" w:hAnsi="標楷體"/>
        </w:rPr>
      </w:pPr>
    </w:p>
    <w:p w:rsidR="00FC5C5E" w:rsidRDefault="00E70A41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OOP V.S. SP</w:t>
      </w:r>
    </w:p>
    <w:p w:rsidR="00FC5C5E" w:rsidRDefault="00E70A41">
      <w:pPr>
        <w:numPr>
          <w:ilvl w:val="1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OOP</w:t>
      </w:r>
    </w:p>
    <w:p w:rsidR="00FC5C5E" w:rsidRDefault="00E70A41">
      <w:pPr>
        <w:numPr>
          <w:ilvl w:val="2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使用多型和繼承的觀念</w:t>
      </w:r>
    </w:p>
    <w:p w:rsidR="00FC5C5E" w:rsidRDefault="00E70A41">
      <w:pPr>
        <w:numPr>
          <w:ilvl w:val="2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將資料抽象化：</w:t>
      </w:r>
      <w:r>
        <w:rPr>
          <w:rFonts w:ascii="標楷體" w:eastAsia="標楷體" w:hAnsi="標楷體"/>
        </w:rPr>
        <w:t>data</w:t>
      </w:r>
      <w:r>
        <w:rPr>
          <w:rFonts w:ascii="標楷體" w:eastAsia="標楷體" w:hAnsi="標楷體"/>
        </w:rPr>
        <w:t>、</w:t>
      </w:r>
      <w:r>
        <w:rPr>
          <w:rFonts w:ascii="標楷體" w:eastAsia="標楷體" w:hAnsi="標楷體"/>
        </w:rPr>
        <w:t>operator</w:t>
      </w:r>
    </w:p>
    <w:p w:rsidR="00FC5C5E" w:rsidRDefault="00E70A41">
      <w:pPr>
        <w:numPr>
          <w:ilvl w:val="2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封裝的特性：</w:t>
      </w:r>
      <w:r>
        <w:rPr>
          <w:rFonts w:ascii="標楷體" w:eastAsia="標楷體" w:hAnsi="標楷體"/>
        </w:rPr>
        <w:t>object</w:t>
      </w:r>
      <w:r>
        <w:rPr>
          <w:rFonts w:ascii="標楷體" w:eastAsia="標楷體" w:hAnsi="標楷體"/>
        </w:rPr>
        <w:t>、</w:t>
      </w:r>
      <w:r>
        <w:rPr>
          <w:rFonts w:ascii="標楷體" w:eastAsia="標楷體" w:hAnsi="標楷體"/>
        </w:rPr>
        <w:t>class</w:t>
      </w:r>
    </w:p>
    <w:p w:rsidR="00FC5C5E" w:rsidRDefault="00E70A41">
      <w:pPr>
        <w:numPr>
          <w:ilvl w:val="1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SP</w:t>
      </w:r>
    </w:p>
    <w:p w:rsidR="00FC5C5E" w:rsidRDefault="00E70A41">
      <w:pPr>
        <w:numPr>
          <w:ilvl w:val="2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將重複的程式片段抽出成為函式</w:t>
      </w:r>
    </w:p>
    <w:p w:rsidR="00FC5C5E" w:rsidRDefault="00E70A41">
      <w:pPr>
        <w:numPr>
          <w:ilvl w:val="2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在</w:t>
      </w:r>
      <w:r>
        <w:rPr>
          <w:rFonts w:ascii="標楷體" w:eastAsia="標楷體" w:hAnsi="標楷體"/>
        </w:rPr>
        <w:t>main</w:t>
      </w:r>
      <w:r>
        <w:rPr>
          <w:rFonts w:ascii="標楷體" w:eastAsia="標楷體" w:hAnsi="標楷體"/>
        </w:rPr>
        <w:t>裡透過呼叫函式來執行</w:t>
      </w:r>
    </w:p>
    <w:p w:rsidR="00FC5C5E" w:rsidRDefault="00FC5C5E"/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組織運作與</w:t>
      </w:r>
      <w:r>
        <w:rPr>
          <w:rFonts w:hint="eastAsia"/>
          <w:b/>
        </w:rPr>
        <w:t xml:space="preserve"> object-oriented program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一個組織中</w:t>
      </w:r>
      <w:r>
        <w:rPr>
          <w:rFonts w:hint="eastAsia"/>
        </w:rPr>
        <w:t>,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每個人都有一職稱，且有規定的工作項目，工作內容可以不同，但工作方式需按職務工作程序的規定執行</w:t>
      </w:r>
      <w:r>
        <w:rPr>
          <w:rFonts w:hint="eastAsia"/>
        </w:rPr>
        <w:t xml:space="preserve"> </w:t>
      </w:r>
    </w:p>
    <w:p w:rsidR="00FC5C5E" w:rsidRDefault="00E70A41">
      <w:pPr>
        <w:ind w:leftChars="600" w:left="1440"/>
      </w:pPr>
      <w:r>
        <w:rPr>
          <w:rFonts w:hint="eastAsia"/>
        </w:rPr>
        <w:sym w:font="Wingdings" w:char="F0E0"/>
      </w:r>
      <w:r>
        <w:t xml:space="preserve">object </w:t>
      </w:r>
      <w:r>
        <w:t>及</w:t>
      </w:r>
      <w:r>
        <w:t xml:space="preserve"> class </w:t>
      </w:r>
      <w:r>
        <w:t>的對應關係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一個工作人員可叫另一工作人員執行工作，且必需告知相關資訊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0"/>
      </w:r>
      <w:r>
        <w:t>message passing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一個工作人員叫另一工作人員執行工作時，可等待其完成或繼續執行其他工作</w:t>
      </w:r>
      <w:r>
        <w:rPr>
          <w:rFonts w:hint="eastAsia"/>
        </w:rPr>
        <w:t>(multi-thread)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當組織執行其特定任務時，將有一群人依規定順序執行其任務</w:t>
      </w:r>
      <w:r>
        <w:rPr>
          <w:rFonts w:hint="eastAsia"/>
        </w:rPr>
        <w:t xml:space="preserve"> 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sym w:font="Wingdings" w:char="F0E0"/>
      </w:r>
      <w:r>
        <w:t>OO program</w:t>
      </w:r>
      <w:r>
        <w:t>執行某一功能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有一</w:t>
      </w:r>
      <w:r>
        <w:rPr>
          <w:rFonts w:hint="eastAsia"/>
        </w:rPr>
        <w:t xml:space="preserve"> C</w:t>
      </w:r>
      <w:r>
        <w:rPr>
          <w:rFonts w:hint="eastAsia"/>
        </w:rPr>
        <w:t>程</w:t>
      </w:r>
      <w:r>
        <w:rPr>
          <w:rFonts w:hint="eastAsia"/>
        </w:rPr>
        <w:t>式需撰寫</w:t>
      </w:r>
      <w:r>
        <w:rPr>
          <w:rFonts w:hint="eastAsia"/>
        </w:rPr>
        <w:t>,</w:t>
      </w:r>
      <w:r>
        <w:rPr>
          <w:rFonts w:hint="eastAsia"/>
        </w:rPr>
        <w:t>，任一有空的程式設計師均可交付其完成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0"/>
      </w:r>
      <w:r>
        <w:t>polymorphism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組織中有單位，各單位有其特定功能，各單位間有一定的協調對象及方式</w:t>
      </w:r>
      <w:r>
        <w:rPr>
          <w:rFonts w:hint="eastAsia"/>
        </w:rPr>
        <w:t xml:space="preserve"> 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sym w:font="Wingdings" w:char="F0E0"/>
      </w:r>
      <w:r>
        <w:t>subsystem</w:t>
      </w:r>
      <w:r>
        <w:t>的觀念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多揣摩組織與</w:t>
      </w:r>
      <w:r>
        <w:rPr>
          <w:rFonts w:hint="eastAsia"/>
        </w:rPr>
        <w:t>OO program</w:t>
      </w:r>
      <w:r>
        <w:rPr>
          <w:rFonts w:hint="eastAsia"/>
        </w:rPr>
        <w:t>的對應關係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繼承：一個重要的物件導向語言特性</w:t>
      </w:r>
    </w:p>
    <w:p w:rsidR="00FC5C5E" w:rsidRDefault="00FC5C5E">
      <w:pPr>
        <w:ind w:left="480"/>
        <w:rPr>
          <w:rFonts w:ascii="Carlito"/>
          <w:b/>
        </w:rPr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Requirements Engineering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初始：問一系列關於建立的問題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啟發：徵求所有利益相關者的問題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制定：創建一個可以確定數據、功能、行為需求的分析模型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協商：同意一個為了開發者和消費者的交付系統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規格：可以是一個或多個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書面文件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一組模型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正式的數學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驗證：一個審查機制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需求管理</w:t>
      </w:r>
    </w:p>
    <w:p w:rsidR="00FC5C5E" w:rsidRDefault="00FC5C5E">
      <w:pPr>
        <w:ind w:left="480"/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Eliciting Requirements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會議由軟體工程師和客戶雙方出席且舉辦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建立籌備和參加原則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建議的議程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目標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找出問題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提出解決方案的要素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以不同的方法談判</w:t>
      </w:r>
    </w:p>
    <w:p w:rsidR="00FC5C5E" w:rsidRDefault="00FC5C5E">
      <w:pPr>
        <w:ind w:left="960"/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Elicitation Work Products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必要性和可行性說明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有範圍的開發，限於系統</w:t>
      </w:r>
      <w:r>
        <w:rPr>
          <w:rFonts w:hint="eastAsia"/>
        </w:rPr>
        <w:t>or</w:t>
      </w:r>
      <w:r>
        <w:rPr>
          <w:rFonts w:hint="eastAsia"/>
        </w:rPr>
        <w:t>產品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要有一消費者、使用者、利益相關者的名單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該系統技術環境的描述</w:t>
      </w:r>
    </w:p>
    <w:p w:rsidR="00FC5C5E" w:rsidRDefault="00E70A41">
      <w:pPr>
        <w:pStyle w:val="a3"/>
        <w:numPr>
          <w:ilvl w:val="1"/>
          <w:numId w:val="1"/>
        </w:numPr>
      </w:pPr>
      <w:r>
        <w:rPr>
          <w:rFonts w:hint="eastAsia"/>
        </w:rPr>
        <w:t>要有一需求</w:t>
      </w:r>
      <w:r>
        <w:rPr>
          <w:rFonts w:hint="eastAsia"/>
        </w:rPr>
        <w:t>and</w:t>
      </w:r>
      <w:r>
        <w:rPr>
          <w:rFonts w:hint="eastAsia"/>
        </w:rPr>
        <w:t>限制的清單</w:t>
      </w:r>
    </w:p>
    <w:p w:rsidR="00FC5C5E" w:rsidRDefault="00FC5C5E">
      <w:pPr>
        <w:ind w:left="480"/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analysis model</w:t>
      </w:r>
    </w:p>
    <w:p w:rsidR="00FC5C5E" w:rsidRDefault="00E70A41">
      <w:pPr>
        <w:pStyle w:val="a3"/>
        <w:numPr>
          <w:ilvl w:val="1"/>
          <w:numId w:val="1"/>
        </w:numPr>
      </w:pPr>
      <w:r>
        <w:t>基於場景的元素</w:t>
      </w:r>
    </w:p>
    <w:p w:rsidR="00FC5C5E" w:rsidRDefault="00E70A41">
      <w:pPr>
        <w:pStyle w:val="a3"/>
        <w:numPr>
          <w:ilvl w:val="2"/>
          <w:numId w:val="1"/>
        </w:numPr>
      </w:pPr>
      <w:r>
        <w:t>處理軟體的功能敘述</w:t>
      </w:r>
    </w:p>
    <w:p w:rsidR="00FC5C5E" w:rsidRDefault="00E70A41">
      <w:pPr>
        <w:pStyle w:val="a3"/>
        <w:numPr>
          <w:ilvl w:val="2"/>
          <w:numId w:val="1"/>
        </w:numPr>
      </w:pPr>
      <w:r>
        <w:t>描述相互作用的執行者與系統</w:t>
      </w:r>
    </w:p>
    <w:p w:rsidR="00FC5C5E" w:rsidRDefault="00E70A41">
      <w:pPr>
        <w:pStyle w:val="a3"/>
        <w:numPr>
          <w:ilvl w:val="1"/>
          <w:numId w:val="1"/>
        </w:numPr>
      </w:pPr>
      <w:r>
        <w:t>基於類別的元素</w:t>
      </w:r>
    </w:p>
    <w:p w:rsidR="00FC5C5E" w:rsidRDefault="00E70A41">
      <w:pPr>
        <w:pStyle w:val="a3"/>
        <w:numPr>
          <w:ilvl w:val="2"/>
          <w:numId w:val="1"/>
        </w:numPr>
      </w:pPr>
      <w:r>
        <w:t>隱含在場景內</w:t>
      </w:r>
    </w:p>
    <w:p w:rsidR="00FC5C5E" w:rsidRDefault="00E70A41">
      <w:pPr>
        <w:pStyle w:val="a3"/>
        <w:numPr>
          <w:ilvl w:val="1"/>
          <w:numId w:val="1"/>
        </w:numPr>
      </w:pPr>
      <w:r>
        <w:t>行為元素</w:t>
      </w:r>
    </w:p>
    <w:p w:rsidR="00FC5C5E" w:rsidRDefault="00E70A41">
      <w:pPr>
        <w:pStyle w:val="a3"/>
        <w:numPr>
          <w:ilvl w:val="2"/>
          <w:numId w:val="1"/>
        </w:numPr>
      </w:pPr>
      <w:r>
        <w:t>狀態圖</w:t>
      </w:r>
    </w:p>
    <w:p w:rsidR="00FC5C5E" w:rsidRDefault="00E70A41">
      <w:pPr>
        <w:pStyle w:val="a3"/>
        <w:numPr>
          <w:ilvl w:val="1"/>
          <w:numId w:val="1"/>
        </w:numPr>
      </w:pPr>
      <w:r>
        <w:t>流程導向元素</w:t>
      </w:r>
    </w:p>
    <w:p w:rsidR="00FC5C5E" w:rsidRDefault="00E70A41">
      <w:pPr>
        <w:pStyle w:val="a3"/>
        <w:numPr>
          <w:ilvl w:val="2"/>
          <w:numId w:val="1"/>
        </w:numPr>
      </w:pPr>
      <w:r>
        <w:t>數據流程圖</w:t>
      </w:r>
    </w:p>
    <w:p w:rsidR="00FC5C5E" w:rsidRDefault="00FC5C5E"/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Requirements Analysis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指定軟體的操作特性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說明與其他系統元件的軟體介面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軟體須符合建立的限制條件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讓軟體工程師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詳細說明早期工程的基本要求</w:t>
      </w:r>
    </w:p>
    <w:p w:rsidR="00FC5C5E" w:rsidRDefault="00E70A41">
      <w:pPr>
        <w:pStyle w:val="a3"/>
        <w:numPr>
          <w:ilvl w:val="2"/>
          <w:numId w:val="1"/>
        </w:numPr>
      </w:pPr>
      <w:r>
        <w:rPr>
          <w:rFonts w:hint="eastAsia"/>
        </w:rPr>
        <w:t>建構模型以描述使用者案例</w:t>
      </w:r>
    </w:p>
    <w:p w:rsidR="00FC5C5E" w:rsidRDefault="00FC5C5E">
      <w:pPr>
        <w:ind w:left="960"/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Domain Analysis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定義一個領域進行調查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收集領域應用中的代表性產品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分析樣品中的每個應用程序</w:t>
      </w:r>
    </w:p>
    <w:p w:rsidR="00FC5C5E" w:rsidRDefault="00E70A41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</w:rPr>
        <w:t>開發一個分析模型中的對象</w:t>
      </w:r>
    </w:p>
    <w:p w:rsidR="00FC5C5E" w:rsidRDefault="00FC5C5E"/>
    <w:p w:rsidR="00FC5C5E" w:rsidRDefault="00E70A41">
      <w:pPr>
        <w:pStyle w:val="a3"/>
        <w:numPr>
          <w:ilvl w:val="0"/>
          <w:numId w:val="1"/>
        </w:numPr>
        <w:rPr>
          <w:rFonts w:ascii="Carlito"/>
          <w:b/>
        </w:rPr>
      </w:pPr>
      <w:r>
        <w:rPr>
          <w:rFonts w:ascii="Carlito"/>
          <w:b/>
        </w:rPr>
        <w:t>analysis class</w:t>
      </w:r>
    </w:p>
    <w:p w:rsidR="00FC5C5E" w:rsidRDefault="00E70A41">
      <w:pPr>
        <w:pStyle w:val="a3"/>
        <w:numPr>
          <w:ilvl w:val="1"/>
          <w:numId w:val="1"/>
        </w:numPr>
      </w:pPr>
      <w:r>
        <w:t>檢查使用場景，建立一部分的需求模型，並執行語法分析</w:t>
      </w:r>
    </w:p>
    <w:p w:rsidR="00FC5C5E" w:rsidRDefault="00E70A41">
      <w:pPr>
        <w:pStyle w:val="a3"/>
        <w:numPr>
          <w:ilvl w:val="2"/>
          <w:numId w:val="1"/>
        </w:numPr>
      </w:pPr>
      <w:r>
        <w:t>class</w:t>
      </w:r>
      <w:r>
        <w:t>由每個名詞或名詞短語來強調，並用簡單的表來確定</w:t>
      </w:r>
    </w:p>
    <w:p w:rsidR="00FC5C5E" w:rsidRDefault="00E70A41">
      <w:pPr>
        <w:pStyle w:val="a3"/>
        <w:numPr>
          <w:ilvl w:val="2"/>
          <w:numId w:val="1"/>
        </w:numPr>
      </w:pPr>
      <w:r>
        <w:t>同義字應被注意</w:t>
      </w:r>
    </w:p>
    <w:p w:rsidR="00FC5C5E" w:rsidRDefault="00E70A41">
      <w:pPr>
        <w:pStyle w:val="a3"/>
        <w:numPr>
          <w:ilvl w:val="1"/>
          <w:numId w:val="1"/>
        </w:numPr>
      </w:pPr>
      <w:r>
        <w:t>然而一但名詞都被隔離，我們該如何尋找</w:t>
      </w:r>
    </w:p>
    <w:p w:rsidR="00FC5C5E" w:rsidRDefault="00FC5C5E">
      <w:pPr>
        <w:pStyle w:val="a3"/>
        <w:rPr>
          <w:b/>
        </w:rPr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CRC Models</w:t>
      </w:r>
    </w:p>
    <w:p w:rsidR="00FC5C5E" w:rsidRDefault="00E70A41">
      <w:pPr>
        <w:pStyle w:val="a3"/>
        <w:numPr>
          <w:ilvl w:val="1"/>
          <w:numId w:val="1"/>
        </w:numPr>
      </w:pPr>
      <w:r>
        <w:t>代表</w:t>
      </w:r>
      <w:r>
        <w:t>class</w:t>
      </w:r>
      <w:r>
        <w:t>的標準索引</w:t>
      </w:r>
      <w:r>
        <w:t>card</w:t>
      </w:r>
      <w:r>
        <w:t>的集合</w:t>
      </w:r>
    </w:p>
    <w:p w:rsidR="00FC5C5E" w:rsidRDefault="00E70A41">
      <w:pPr>
        <w:pStyle w:val="a3"/>
        <w:numPr>
          <w:ilvl w:val="1"/>
          <w:numId w:val="1"/>
        </w:numPr>
      </w:pPr>
      <w:r>
        <w:t>card</w:t>
      </w:r>
      <w:r>
        <w:t>分為三部分</w:t>
      </w:r>
    </w:p>
    <w:p w:rsidR="00FC5C5E" w:rsidRDefault="00E70A41">
      <w:pPr>
        <w:pStyle w:val="a3"/>
        <w:numPr>
          <w:ilvl w:val="2"/>
          <w:numId w:val="1"/>
        </w:numPr>
      </w:pPr>
      <w:r>
        <w:t>沿著</w:t>
      </w:r>
      <w:r>
        <w:t>card</w:t>
      </w:r>
      <w:r>
        <w:t>的頂端寫</w:t>
      </w:r>
      <w:r>
        <w:t>class</w:t>
      </w:r>
      <w:r>
        <w:t>的名字</w:t>
      </w:r>
    </w:p>
    <w:p w:rsidR="00FC5C5E" w:rsidRDefault="00E70A41">
      <w:pPr>
        <w:pStyle w:val="a3"/>
        <w:numPr>
          <w:ilvl w:val="2"/>
          <w:numId w:val="1"/>
        </w:numPr>
      </w:pPr>
      <w:r>
        <w:t>在</w:t>
      </w:r>
      <w:r>
        <w:t>body</w:t>
      </w:r>
      <w:r>
        <w:t>的左邊列出</w:t>
      </w:r>
      <w:r>
        <w:t>class</w:t>
      </w:r>
      <w:r>
        <w:t>的責任</w:t>
      </w:r>
    </w:p>
    <w:p w:rsidR="00FC5C5E" w:rsidRDefault="00E70A41">
      <w:pPr>
        <w:pStyle w:val="a3"/>
        <w:numPr>
          <w:ilvl w:val="2"/>
          <w:numId w:val="1"/>
        </w:numPr>
      </w:pPr>
      <w:r>
        <w:t>在</w:t>
      </w:r>
      <w:r>
        <w:t>body</w:t>
      </w:r>
      <w:r>
        <w:t>的右邊列出</w:t>
      </w:r>
      <w:r>
        <w:t>class</w:t>
      </w:r>
      <w:r>
        <w:t>的合作者</w:t>
      </w:r>
    </w:p>
    <w:p w:rsidR="00FC5C5E" w:rsidRDefault="00FC5C5E">
      <w:pPr>
        <w:pStyle w:val="a3"/>
        <w:rPr>
          <w:b/>
        </w:rPr>
      </w:pPr>
    </w:p>
    <w:p w:rsidR="00FC5C5E" w:rsidRDefault="00E70A4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Class Types</w:t>
      </w:r>
    </w:p>
    <w:p w:rsidR="00FC5C5E" w:rsidRDefault="00E70A41">
      <w:pPr>
        <w:pStyle w:val="a3"/>
        <w:numPr>
          <w:ilvl w:val="1"/>
          <w:numId w:val="1"/>
        </w:numPr>
      </w:pPr>
      <w:r>
        <w:t>實體類別</w:t>
      </w:r>
    </w:p>
    <w:p w:rsidR="00FC5C5E" w:rsidRDefault="00E70A41">
      <w:pPr>
        <w:pStyle w:val="a3"/>
        <w:numPr>
          <w:ilvl w:val="1"/>
          <w:numId w:val="1"/>
        </w:numPr>
      </w:pPr>
      <w:r>
        <w:t>邊界類別</w:t>
      </w:r>
    </w:p>
    <w:p w:rsidR="00FC5C5E" w:rsidRDefault="00E70A41">
      <w:pPr>
        <w:pStyle w:val="a3"/>
        <w:numPr>
          <w:ilvl w:val="1"/>
          <w:numId w:val="1"/>
        </w:numPr>
      </w:pPr>
      <w:r>
        <w:t>控制類別管理</w:t>
      </w:r>
    </w:p>
    <w:sectPr w:rsidR="00FC5C5E">
      <w:pgSz w:w="11906" w:h="16838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B68EA"/>
    <w:multiLevelType w:val="hybridMultilevel"/>
    <w:tmpl w:val="4F1A0FC2"/>
    <w:lvl w:ilvl="0" w:tplc="CAF6F2CE">
      <w:start w:val="1"/>
      <w:numFmt w:val="bullet"/>
      <w:lvlText w:val="•"/>
      <w:lvlJc w:val="left"/>
      <w:pPr>
        <w:tabs>
          <w:tab w:val="left" w:pos="0"/>
        </w:tabs>
        <w:ind w:left="720" w:hanging="360"/>
      </w:pPr>
      <w:rPr>
        <w:rFonts w:ascii="新細明體" w:hAnsi="新細明體" w:hint="default"/>
      </w:rPr>
    </w:lvl>
    <w:lvl w:ilvl="1" w:tplc="59BCD830">
      <w:numFmt w:val="bullet"/>
      <w:lvlText w:val="–"/>
      <w:lvlJc w:val="left"/>
      <w:pPr>
        <w:tabs>
          <w:tab w:val="left" w:pos="0"/>
        </w:tabs>
        <w:ind w:left="1440" w:hanging="360"/>
      </w:pPr>
      <w:rPr>
        <w:rFonts w:ascii="新細明體" w:hAnsi="新細明體" w:hint="default"/>
      </w:rPr>
    </w:lvl>
    <w:lvl w:ilvl="2" w:tplc="2AF8C1EC">
      <w:start w:val="1"/>
      <w:numFmt w:val="bullet"/>
      <w:lvlText w:val="•"/>
      <w:lvlJc w:val="left"/>
      <w:pPr>
        <w:tabs>
          <w:tab w:val="left" w:pos="0"/>
        </w:tabs>
        <w:ind w:left="2160" w:hanging="360"/>
      </w:pPr>
      <w:rPr>
        <w:rFonts w:ascii="新細明體" w:hAnsi="新細明體" w:hint="default"/>
      </w:rPr>
    </w:lvl>
    <w:lvl w:ilvl="3" w:tplc="26F86300">
      <w:start w:val="1"/>
      <w:numFmt w:val="bullet"/>
      <w:lvlText w:val="•"/>
      <w:lvlJc w:val="left"/>
      <w:pPr>
        <w:tabs>
          <w:tab w:val="left" w:pos="0"/>
        </w:tabs>
        <w:ind w:left="2880" w:hanging="360"/>
      </w:pPr>
      <w:rPr>
        <w:rFonts w:ascii="新細明體" w:hAnsi="新細明體" w:hint="default"/>
      </w:rPr>
    </w:lvl>
    <w:lvl w:ilvl="4" w:tplc="8EE44FF8">
      <w:start w:val="1"/>
      <w:numFmt w:val="bullet"/>
      <w:lvlText w:val="•"/>
      <w:lvlJc w:val="left"/>
      <w:pPr>
        <w:tabs>
          <w:tab w:val="left" w:pos="0"/>
        </w:tabs>
        <w:ind w:left="3600" w:hanging="360"/>
      </w:pPr>
      <w:rPr>
        <w:rFonts w:ascii="新細明體" w:hAnsi="新細明體" w:hint="default"/>
      </w:rPr>
    </w:lvl>
    <w:lvl w:ilvl="5" w:tplc="4902401C">
      <w:start w:val="1"/>
      <w:numFmt w:val="bullet"/>
      <w:lvlText w:val="•"/>
      <w:lvlJc w:val="left"/>
      <w:pPr>
        <w:tabs>
          <w:tab w:val="left" w:pos="0"/>
        </w:tabs>
        <w:ind w:left="4320" w:hanging="360"/>
      </w:pPr>
      <w:rPr>
        <w:rFonts w:ascii="新細明體" w:hAnsi="新細明體" w:hint="default"/>
      </w:rPr>
    </w:lvl>
    <w:lvl w:ilvl="6" w:tplc="E6DE72F4">
      <w:start w:val="1"/>
      <w:numFmt w:val="bullet"/>
      <w:lvlText w:val="•"/>
      <w:lvlJc w:val="left"/>
      <w:pPr>
        <w:tabs>
          <w:tab w:val="left" w:pos="0"/>
        </w:tabs>
        <w:ind w:left="5040" w:hanging="360"/>
      </w:pPr>
      <w:rPr>
        <w:rFonts w:ascii="新細明體" w:hAnsi="新細明體" w:hint="default"/>
      </w:rPr>
    </w:lvl>
    <w:lvl w:ilvl="7" w:tplc="9E00E6E4">
      <w:start w:val="1"/>
      <w:numFmt w:val="bullet"/>
      <w:lvlText w:val="•"/>
      <w:lvlJc w:val="left"/>
      <w:pPr>
        <w:tabs>
          <w:tab w:val="left" w:pos="0"/>
        </w:tabs>
        <w:ind w:left="5760" w:hanging="360"/>
      </w:pPr>
      <w:rPr>
        <w:rFonts w:ascii="新細明體" w:hAnsi="新細明體" w:hint="default"/>
      </w:rPr>
    </w:lvl>
    <w:lvl w:ilvl="8" w:tplc="5940407E">
      <w:start w:val="1"/>
      <w:numFmt w:val="bullet"/>
      <w:lvlText w:val="•"/>
      <w:lvlJc w:val="left"/>
      <w:pPr>
        <w:tabs>
          <w:tab w:val="left" w:pos="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56B24123"/>
    <w:multiLevelType w:val="hybridMultilevel"/>
    <w:tmpl w:val="193C5F10"/>
    <w:lvl w:ilvl="0" w:tplc="6D466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EC6F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952D09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E1507B4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9B63E6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634485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BC62B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82DE0A3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160664D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">
    <w:nsid w:val="6914727A"/>
    <w:multiLevelType w:val="hybridMultilevel"/>
    <w:tmpl w:val="2312DDCE"/>
    <w:lvl w:ilvl="0" w:tplc="C53AB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CBCC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D3481E6">
      <w:start w:val="1"/>
      <w:numFmt w:val="decimal"/>
      <w:lvlText w:val="%3"/>
      <w:lvlJc w:val="left"/>
      <w:pPr>
        <w:ind w:left="1440" w:hanging="360"/>
      </w:pPr>
      <w:rPr>
        <w:rFonts w:hint="default"/>
      </w:rPr>
    </w:lvl>
    <w:lvl w:ilvl="3" w:tplc="D78EDA8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9EE7F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553C6960">
      <w:start w:val="1"/>
      <w:numFmt w:val="decimal"/>
      <w:lvlText w:val="%6"/>
      <w:lvlJc w:val="left"/>
      <w:pPr>
        <w:ind w:left="2520" w:hanging="360"/>
      </w:pPr>
      <w:rPr>
        <w:rFonts w:hint="default"/>
      </w:rPr>
    </w:lvl>
    <w:lvl w:ilvl="6" w:tplc="0C321CFE">
      <w:start w:val="1"/>
      <w:numFmt w:val="decimal"/>
      <w:lvlText w:val="%7"/>
      <w:lvlJc w:val="left"/>
      <w:pPr>
        <w:ind w:left="2880" w:hanging="360"/>
      </w:pPr>
      <w:rPr>
        <w:rFonts w:hint="default"/>
      </w:rPr>
    </w:lvl>
    <w:lvl w:ilvl="7" w:tplc="AEB4A76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6483AE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3">
    <w:nsid w:val="69175B65"/>
    <w:multiLevelType w:val="hybridMultilevel"/>
    <w:tmpl w:val="020017D4"/>
    <w:lvl w:ilvl="0" w:tplc="84702D1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b/>
      </w:rPr>
    </w:lvl>
    <w:lvl w:ilvl="1" w:tplc="3B8A8DB8">
      <w:start w:val="1"/>
      <w:numFmt w:val="decimal"/>
      <w:lvlText w:val="%2"/>
      <w:lvlJc w:val="left"/>
      <w:pPr>
        <w:ind w:left="960" w:hanging="480"/>
      </w:pPr>
      <w:rPr>
        <w:rFonts w:hint="default"/>
      </w:rPr>
    </w:lvl>
    <w:lvl w:ilvl="2" w:tplc="35B02F1A">
      <w:start w:val="1"/>
      <w:numFmt w:val="lowerLetter"/>
      <w:lvlText w:val="(%3)"/>
      <w:lvlJc w:val="left"/>
      <w:pPr>
        <w:ind w:left="1440" w:hanging="480"/>
      </w:pPr>
      <w:rPr>
        <w:rFonts w:ascii="Calibri" w:eastAsia="新細明體" w:hAnsi="Calibri" w:hint="default"/>
        <w:spacing w:val="-1"/>
        <w:sz w:val="24"/>
      </w:rPr>
    </w:lvl>
    <w:lvl w:ilvl="3" w:tplc="5420B39E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5748CE98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38E87D86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8D6DB9A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1CA683A8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3BF0DF00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3C"/>
    <w:rsid w:val="000941BB"/>
    <w:rsid w:val="001A3C63"/>
    <w:rsid w:val="001E793C"/>
    <w:rsid w:val="00446235"/>
    <w:rsid w:val="0078630E"/>
    <w:rsid w:val="009F17DE"/>
    <w:rsid w:val="00A4560C"/>
    <w:rsid w:val="00DE362B"/>
    <w:rsid w:val="00E70A41"/>
    <w:rsid w:val="00ED2193"/>
    <w:rsid w:val="00F543C1"/>
    <w:rsid w:val="00FC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EFB26-3AA4-424D-906A-F6B00A60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0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9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joyu Huang</dc:creator>
  <cp:keywords/>
  <dc:description/>
  <cp:lastModifiedBy>joyu Huang</cp:lastModifiedBy>
  <cp:revision>2</cp:revision>
  <dcterms:created xsi:type="dcterms:W3CDTF">2016-11-09T07:56:00Z</dcterms:created>
  <dcterms:modified xsi:type="dcterms:W3CDTF">2016-11-09T07:56:00Z</dcterms:modified>
</cp:coreProperties>
</file>