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106CDA74" w:rsidR="00CD0D3A" w:rsidRPr="00CD09C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42497C">
        <w:rPr>
          <w:b/>
          <w:bCs/>
          <w:sz w:val="28"/>
          <w:szCs w:val="28"/>
          <w:lang w:val="uk-UA"/>
        </w:rPr>
        <w:t>10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4A84AFC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r w:rsidR="0042497C" w:rsidRPr="0042497C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="0042497C" w:rsidRPr="0042497C">
        <w:rPr>
          <w:rFonts w:ascii="Times New Roman" w:hAnsi="Times New Roman" w:cs="Times New Roman"/>
          <w:sz w:val="28"/>
        </w:rPr>
        <w:t>Ґаффмена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4ED537C0" w:rsidR="00CD0D3A" w:rsidRPr="00CD09CC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D1E20F" w14:textId="05FAF228" w:rsidR="003C3E2C" w:rsidRDefault="0042497C" w:rsidP="00CD09C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497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Ґаффмена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тесту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97C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42497C">
        <w:rPr>
          <w:rFonts w:ascii="Times New Roman" w:hAnsi="Times New Roman" w:cs="Times New Roman"/>
          <w:sz w:val="28"/>
          <w:szCs w:val="28"/>
        </w:rPr>
        <w:t>.</w:t>
      </w:r>
    </w:p>
    <w:p w14:paraId="56BA3F09" w14:textId="5E95749E" w:rsidR="00CD09CC" w:rsidRPr="00CD09CC" w:rsidRDefault="0042497C" w:rsidP="00CD09C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497C">
        <w:rPr>
          <w:rFonts w:ascii="Times New Roman" w:hAnsi="Times New Roman" w:cs="Times New Roman"/>
          <w:i/>
          <w:iCs/>
          <w:sz w:val="28"/>
          <w:szCs w:val="28"/>
        </w:rPr>
        <w:t>Добрав бобру добра добу.</w:t>
      </w: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38F3A593" w:rsidR="00345498" w:rsidRPr="003F489E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9C3323" w14:textId="64591DC6" w:rsidR="0051130E" w:rsidRDefault="00CD09CC" w:rsidP="00CD09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14:paraId="301CB6CC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t>Структура HuffmanNode: для кожного вузла зберігаються символ (char), частота (frequency), лівий і правий нащадки.</w:t>
      </w:r>
    </w:p>
    <w:p w14:paraId="66A69768" w14:textId="12ADC9A0" w:rsidR="00CD09CC" w:rsidRDefault="0042497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2497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D9F0165" wp14:editId="79EA2355">
            <wp:extent cx="1762432" cy="1060579"/>
            <wp:effectExtent l="0" t="0" r="3175" b="0"/>
            <wp:docPr id="3942329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295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080" cy="10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0D6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E79097" w14:textId="77777777" w:rsidR="00A9560F" w:rsidRP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t>Реалізація пріоритетної черги (heap), яка забезпечує вибір вузлів з мінімальною частотою, необхідну для побудови дерева Гаффмана</w:t>
      </w:r>
    </w:p>
    <w:p w14:paraId="550E9EC4" w14:textId="557AABC2" w:rsidR="0042497C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E1C0B04" wp14:editId="0F774E41">
            <wp:extent cx="2986548" cy="3285203"/>
            <wp:effectExtent l="0" t="0" r="0" b="4445"/>
            <wp:docPr id="8598350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508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079" cy="3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3AB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CB3C8A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70D3116" w14:textId="33FD04F8" w:rsidR="00A9560F" w:rsidRP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lastRenderedPageBreak/>
        <w:t>Функція buildHuffmanTree: будує дерево Гаффмана, об’єднуючи вузли з найменшою частотою і створюючи нові батьківські вузли з сумарною частотою.</w:t>
      </w:r>
    </w:p>
    <w:p w14:paraId="32FD467E" w14:textId="0B34A09F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D029EEB" wp14:editId="5B4C43E2">
            <wp:extent cx="3952363" cy="3095839"/>
            <wp:effectExtent l="0" t="0" r="0" b="3175"/>
            <wp:docPr id="10495930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3057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418" cy="31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46E" w14:textId="77777777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A8A926B" w14:textId="73FE1421" w:rsidR="00A9560F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Функція </w:t>
      </w:r>
      <w:proofErr w:type="spellStart"/>
      <w:r w:rsidRPr="00A9560F">
        <w:rPr>
          <w:rFonts w:ascii="Times New Roman" w:hAnsi="Times New Roman" w:cs="Times New Roman"/>
          <w:sz w:val="24"/>
          <w:szCs w:val="24"/>
          <w:lang w:val="uk-UA"/>
        </w:rPr>
        <w:t>generateHuffmanCodes</w:t>
      </w:r>
      <w:proofErr w:type="spellEnd"/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A9560F">
        <w:rPr>
          <w:rFonts w:ascii="Times New Roman" w:hAnsi="Times New Roman" w:cs="Times New Roman"/>
          <w:sz w:val="24"/>
          <w:szCs w:val="24"/>
          <w:lang w:val="uk-UA"/>
        </w:rPr>
        <w:t>рекурсивно</w:t>
      </w:r>
      <w:proofErr w:type="spellEnd"/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 проходить дерево </w:t>
      </w:r>
      <w:proofErr w:type="spellStart"/>
      <w:r w:rsidRPr="00A9560F">
        <w:rPr>
          <w:rFonts w:ascii="Times New Roman" w:hAnsi="Times New Roman" w:cs="Times New Roman"/>
          <w:sz w:val="24"/>
          <w:szCs w:val="24"/>
          <w:lang w:val="uk-UA"/>
        </w:rPr>
        <w:t>Гаффмана</w:t>
      </w:r>
      <w:proofErr w:type="spellEnd"/>
      <w:r w:rsidRPr="00A9560F">
        <w:rPr>
          <w:rFonts w:ascii="Times New Roman" w:hAnsi="Times New Roman" w:cs="Times New Roman"/>
          <w:sz w:val="24"/>
          <w:szCs w:val="24"/>
          <w:lang w:val="uk-UA"/>
        </w:rPr>
        <w:t xml:space="preserve"> і призначає коди символам. Лівий перехід додає 0, правий – 1.</w:t>
      </w:r>
    </w:p>
    <w:p w14:paraId="56E0A13B" w14:textId="173CA046" w:rsidR="00A9560F" w:rsidRPr="0042497C" w:rsidRDefault="00A9560F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BDD6105" wp14:editId="0061B9BF">
            <wp:extent cx="4070555" cy="1393369"/>
            <wp:effectExtent l="0" t="0" r="0" b="3810"/>
            <wp:docPr id="19883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67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598" cy="14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8C16" w14:textId="74C946F8" w:rsidR="0051130E" w:rsidRDefault="0051130E" w:rsidP="0051130E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C4447DB" w14:textId="77777777" w:rsidR="00A9560F" w:rsidRP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t>Функція encodeText: використовує згенеровані коди для заміни кожного символу у тексті на відповідний бінарний код</w:t>
      </w:r>
      <w:r w:rsidRPr="00A9560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0388E28" w14:textId="66DF36C0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9560F">
        <w:rPr>
          <w:rFonts w:ascii="Times New Roman" w:hAnsi="Times New Roman" w:cs="Times New Roman"/>
          <w:sz w:val="24"/>
          <w:szCs w:val="24"/>
          <w:lang w:val="uk-UA"/>
        </w:rPr>
        <w:t>Функція saveToFile: зберігає закодований текст у файл.</w:t>
      </w:r>
    </w:p>
    <w:p w14:paraId="101FBA1E" w14:textId="38FC36A3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A9560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5EA31DAE" wp14:editId="45CCA271">
            <wp:extent cx="3266768" cy="2085648"/>
            <wp:effectExtent l="0" t="0" r="0" b="0"/>
            <wp:docPr id="2490230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5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000" cy="21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A19D" w14:textId="77777777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lastRenderedPageBreak/>
        <w:t>Функція decodeText: проходить бінарний код і повертає оригінальний текст, рухаючись по дереву Гаффмана відповідно до значень 0 і 1.</w:t>
      </w:r>
    </w:p>
    <w:p w14:paraId="1BBAC986" w14:textId="38EA0B31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05BC276D" wp14:editId="06E564BD">
            <wp:extent cx="3414252" cy="2582456"/>
            <wp:effectExtent l="0" t="0" r="2540" b="0"/>
            <wp:docPr id="15653776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767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709" cy="25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548C" w14:textId="77777777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</w:p>
    <w:p w14:paraId="6B06DBFA" w14:textId="53091C2E" w:rsid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t>Основна функція main</w:t>
      </w:r>
    </w:p>
    <w:p w14:paraId="1ADC73B6" w14:textId="7B7C731B" w:rsidR="00A9560F" w:rsidRPr="00A9560F" w:rsidRDefault="00A9560F" w:rsidP="00A956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A9560F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7058CFB6" wp14:editId="01F3FB56">
            <wp:extent cx="4358148" cy="3775217"/>
            <wp:effectExtent l="0" t="0" r="0" b="0"/>
            <wp:docPr id="462160140" name="Picture 1" descr="A computer screen with text and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0140" name="Picture 1" descr="A computer screen with text and bubbl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27" cy="37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D318" w14:textId="0DF33E97" w:rsidR="0042497C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</w:p>
    <w:p w14:paraId="01D50D49" w14:textId="77777777" w:rsidR="00706C76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62C19579" w14:textId="77777777" w:rsidR="00706C76" w:rsidRPr="00A9560F" w:rsidRDefault="00706C76" w:rsidP="00A9560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186D371D" w14:textId="4F09C36D" w:rsidR="00EA444B" w:rsidRPr="00CD09CC" w:rsidRDefault="00EA444B" w:rsidP="00CD09C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04D323D" w14:textId="173367AD" w:rsidR="00EE1DE4" w:rsidRDefault="00706C76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06C7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A1D0927" wp14:editId="69147D61">
            <wp:extent cx="3495368" cy="630151"/>
            <wp:effectExtent l="0" t="0" r="0" b="5080"/>
            <wp:docPr id="16129127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274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546" cy="6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B81D" w14:textId="4111F6DB" w:rsidR="00706C76" w:rsidRPr="00706C76" w:rsidRDefault="00706C76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06C76">
        <w:rPr>
          <w:rFonts w:ascii="Times New Roman" w:hAnsi="Times New Roman" w:cs="Times New Roman"/>
          <w:b/>
          <w:bCs/>
          <w:sz w:val="32"/>
          <w:szCs w:val="32"/>
          <w:lang w:val="pl-PL"/>
        </w:rPr>
        <w:drawing>
          <wp:inline distT="0" distB="0" distL="0" distR="0" wp14:anchorId="69380E1E" wp14:editId="60E3B3C3">
            <wp:extent cx="5080819" cy="571534"/>
            <wp:effectExtent l="0" t="0" r="0" b="0"/>
            <wp:docPr id="21497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6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729" cy="5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57D" w14:textId="34EFE5B1" w:rsidR="00C3718F" w:rsidRPr="009444B2" w:rsidRDefault="00C3718F" w:rsidP="00D355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1B1E1FC8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BB11A" w14:textId="77777777" w:rsidR="00A21CDC" w:rsidRDefault="00A21CDC" w:rsidP="002C061D">
      <w:pPr>
        <w:spacing w:after="0" w:line="240" w:lineRule="auto"/>
      </w:pPr>
      <w:r>
        <w:separator/>
      </w:r>
    </w:p>
  </w:endnote>
  <w:endnote w:type="continuationSeparator" w:id="0">
    <w:p w14:paraId="3BE0AF35" w14:textId="77777777" w:rsidR="00A21CDC" w:rsidRDefault="00A21CD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BB72" w14:textId="77777777" w:rsidR="00A21CDC" w:rsidRDefault="00A21CDC" w:rsidP="002C061D">
      <w:pPr>
        <w:spacing w:after="0" w:line="240" w:lineRule="auto"/>
      </w:pPr>
      <w:r>
        <w:separator/>
      </w:r>
    </w:p>
  </w:footnote>
  <w:footnote w:type="continuationSeparator" w:id="0">
    <w:p w14:paraId="38B1E15F" w14:textId="77777777" w:rsidR="00A21CDC" w:rsidRDefault="00A21CD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D69"/>
    <w:multiLevelType w:val="hybridMultilevel"/>
    <w:tmpl w:val="B084473C"/>
    <w:lvl w:ilvl="0" w:tplc="300C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79AD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5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287542053">
    <w:abstractNumId w:val="7"/>
  </w:num>
  <w:num w:numId="13" w16cid:durableId="1644263815">
    <w:abstractNumId w:val="3"/>
  </w:num>
  <w:num w:numId="14" w16cid:durableId="978612254">
    <w:abstractNumId w:val="13"/>
  </w:num>
  <w:num w:numId="15" w16cid:durableId="697434221">
    <w:abstractNumId w:val="14"/>
  </w:num>
  <w:num w:numId="16" w16cid:durableId="8847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017C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10B4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31A5"/>
    <w:rsid w:val="00114C18"/>
    <w:rsid w:val="00122687"/>
    <w:rsid w:val="00124139"/>
    <w:rsid w:val="00130FCC"/>
    <w:rsid w:val="00144E4D"/>
    <w:rsid w:val="00146F9E"/>
    <w:rsid w:val="0015006D"/>
    <w:rsid w:val="00151C4D"/>
    <w:rsid w:val="001613B0"/>
    <w:rsid w:val="001636BB"/>
    <w:rsid w:val="00170017"/>
    <w:rsid w:val="00170E46"/>
    <w:rsid w:val="00182CBC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663F6"/>
    <w:rsid w:val="00280D06"/>
    <w:rsid w:val="002811F5"/>
    <w:rsid w:val="00281EA1"/>
    <w:rsid w:val="00283AEA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3187"/>
    <w:rsid w:val="002C44B4"/>
    <w:rsid w:val="002D0719"/>
    <w:rsid w:val="002D593C"/>
    <w:rsid w:val="002E0EA8"/>
    <w:rsid w:val="002E2E7C"/>
    <w:rsid w:val="002E6912"/>
    <w:rsid w:val="002E743F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E2C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89E"/>
    <w:rsid w:val="00402DBE"/>
    <w:rsid w:val="00404F90"/>
    <w:rsid w:val="00411026"/>
    <w:rsid w:val="0041310A"/>
    <w:rsid w:val="00413B39"/>
    <w:rsid w:val="00415E4D"/>
    <w:rsid w:val="00420E29"/>
    <w:rsid w:val="0042497C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30E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0E61"/>
    <w:rsid w:val="005636D8"/>
    <w:rsid w:val="00565EB1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E66F1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4BCD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9B7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0B72"/>
    <w:rsid w:val="00701115"/>
    <w:rsid w:val="00703174"/>
    <w:rsid w:val="00706C76"/>
    <w:rsid w:val="00715839"/>
    <w:rsid w:val="00715A97"/>
    <w:rsid w:val="00716D79"/>
    <w:rsid w:val="00717D51"/>
    <w:rsid w:val="00721DB2"/>
    <w:rsid w:val="00724278"/>
    <w:rsid w:val="00742FEE"/>
    <w:rsid w:val="00747E72"/>
    <w:rsid w:val="007511BB"/>
    <w:rsid w:val="00751FD6"/>
    <w:rsid w:val="00753F39"/>
    <w:rsid w:val="00755CE1"/>
    <w:rsid w:val="0075600D"/>
    <w:rsid w:val="00760439"/>
    <w:rsid w:val="00766458"/>
    <w:rsid w:val="00767A97"/>
    <w:rsid w:val="007747C7"/>
    <w:rsid w:val="00787DFC"/>
    <w:rsid w:val="007942DD"/>
    <w:rsid w:val="0079584D"/>
    <w:rsid w:val="00795E61"/>
    <w:rsid w:val="00796093"/>
    <w:rsid w:val="00796E3E"/>
    <w:rsid w:val="007A0561"/>
    <w:rsid w:val="007A2805"/>
    <w:rsid w:val="007B0BA3"/>
    <w:rsid w:val="007B23A1"/>
    <w:rsid w:val="007B38D2"/>
    <w:rsid w:val="007B4A68"/>
    <w:rsid w:val="007B5BE7"/>
    <w:rsid w:val="007B630B"/>
    <w:rsid w:val="007B6FA9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5635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1CDC"/>
    <w:rsid w:val="00A2290C"/>
    <w:rsid w:val="00A23D32"/>
    <w:rsid w:val="00A25986"/>
    <w:rsid w:val="00A25E35"/>
    <w:rsid w:val="00A26A3E"/>
    <w:rsid w:val="00A27C95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560F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C20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5441"/>
    <w:rsid w:val="00B515A1"/>
    <w:rsid w:val="00B54135"/>
    <w:rsid w:val="00B54276"/>
    <w:rsid w:val="00B5589B"/>
    <w:rsid w:val="00B55A04"/>
    <w:rsid w:val="00B57F72"/>
    <w:rsid w:val="00B6157E"/>
    <w:rsid w:val="00B65BED"/>
    <w:rsid w:val="00B6751A"/>
    <w:rsid w:val="00B70CCD"/>
    <w:rsid w:val="00B72247"/>
    <w:rsid w:val="00B73824"/>
    <w:rsid w:val="00B77533"/>
    <w:rsid w:val="00B813CA"/>
    <w:rsid w:val="00B815BD"/>
    <w:rsid w:val="00B83333"/>
    <w:rsid w:val="00B8731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15CE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D8A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9CC"/>
    <w:rsid w:val="00CD0D3A"/>
    <w:rsid w:val="00CD5840"/>
    <w:rsid w:val="00CF06DB"/>
    <w:rsid w:val="00CF0D04"/>
    <w:rsid w:val="00CF3139"/>
    <w:rsid w:val="00D017E7"/>
    <w:rsid w:val="00D10482"/>
    <w:rsid w:val="00D11630"/>
    <w:rsid w:val="00D1285E"/>
    <w:rsid w:val="00D133E9"/>
    <w:rsid w:val="00D13715"/>
    <w:rsid w:val="00D1488E"/>
    <w:rsid w:val="00D168F0"/>
    <w:rsid w:val="00D260EA"/>
    <w:rsid w:val="00D263EB"/>
    <w:rsid w:val="00D27211"/>
    <w:rsid w:val="00D308A5"/>
    <w:rsid w:val="00D30E32"/>
    <w:rsid w:val="00D32CD4"/>
    <w:rsid w:val="00D32DFC"/>
    <w:rsid w:val="00D34B51"/>
    <w:rsid w:val="00D35520"/>
    <w:rsid w:val="00D37B25"/>
    <w:rsid w:val="00D409BC"/>
    <w:rsid w:val="00D41FB6"/>
    <w:rsid w:val="00D43777"/>
    <w:rsid w:val="00D4387C"/>
    <w:rsid w:val="00D44CD1"/>
    <w:rsid w:val="00D4675A"/>
    <w:rsid w:val="00D47702"/>
    <w:rsid w:val="00D47D46"/>
    <w:rsid w:val="00D53294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9443F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1265"/>
    <w:rsid w:val="00E13B38"/>
    <w:rsid w:val="00E16878"/>
    <w:rsid w:val="00E2177B"/>
    <w:rsid w:val="00E24DFF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927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7EF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19</cp:revision>
  <cp:lastPrinted>2020-05-12T14:54:00Z</cp:lastPrinted>
  <dcterms:created xsi:type="dcterms:W3CDTF">2024-10-25T17:41:00Z</dcterms:created>
  <dcterms:modified xsi:type="dcterms:W3CDTF">2024-11-15T13:09:00Z</dcterms:modified>
</cp:coreProperties>
</file>