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b"/>
        <w:tblW w:w="107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8051"/>
      </w:tblGrid>
      <w:tr w:rsidR="009B3EE3" w:rsidTr="00B21063">
        <w:tc>
          <w:tcPr>
            <w:tcW w:w="2689" w:type="dxa"/>
            <w:vAlign w:val="center"/>
          </w:tcPr>
          <w:p w:rsidR="009B3EE3" w:rsidRDefault="0017062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75pt;height:149.25pt">
                  <v:imagedata r:id="rId6" o:title="5d664f6765bcf192706dd5c7"/>
                </v:shape>
              </w:pic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right="2442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Варламов Иван Алексеевич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77" w:line="459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Тел.: +7-952-182-7766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457" w:lineRule="auto"/>
              <w:ind w:left="430" w:hanging="200"/>
              <w:rPr>
                <w:b/>
                <w:color w:val="000000"/>
                <w:sz w:val="36"/>
                <w:szCs w:val="36"/>
              </w:rPr>
            </w:pPr>
            <w:r>
              <w:rPr>
                <w:b/>
                <w:color w:val="000000"/>
                <w:sz w:val="36"/>
                <w:szCs w:val="36"/>
              </w:rPr>
              <w:t>E-</w:t>
            </w:r>
            <w:proofErr w:type="spellStart"/>
            <w:r>
              <w:rPr>
                <w:b/>
                <w:color w:val="000000"/>
                <w:sz w:val="36"/>
                <w:szCs w:val="36"/>
              </w:rPr>
              <w:t>mail</w:t>
            </w:r>
            <w:proofErr w:type="spellEnd"/>
            <w:r>
              <w:rPr>
                <w:b/>
                <w:color w:val="000000"/>
                <w:sz w:val="36"/>
                <w:szCs w:val="36"/>
              </w:rPr>
              <w:t>: xxxyxxx16@gmail.com</w:t>
            </w:r>
          </w:p>
          <w:p w:rsidR="009B3EE3" w:rsidRDefault="008032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Мужчина, 23</w:t>
            </w:r>
            <w:r w:rsidR="00993260">
              <w:rPr>
                <w:color w:val="000000"/>
                <w:sz w:val="28"/>
                <w:szCs w:val="28"/>
              </w:rPr>
              <w:t xml:space="preserve"> года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auto"/>
              <w:ind w:left="430" w:hanging="20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рождения: 12 августа 1997</w:t>
            </w:r>
          </w:p>
        </w:tc>
      </w:tr>
      <w:tr w:rsidR="009B3EE3" w:rsidTr="00B21063">
        <w:tc>
          <w:tcPr>
            <w:tcW w:w="2689" w:type="dxa"/>
          </w:tcPr>
          <w:p w:rsidR="009B3EE3" w:rsidRDefault="009B3EE3">
            <w:pPr>
              <w:ind w:left="141"/>
              <w:jc w:val="both"/>
              <w:rPr>
                <w:sz w:val="24"/>
                <w:szCs w:val="24"/>
              </w:rPr>
            </w:pPr>
          </w:p>
          <w:p w:rsidR="009B3EE3" w:rsidRDefault="00287291">
            <w:pPr>
              <w:jc w:val="both"/>
              <w:rPr>
                <w:sz w:val="28"/>
                <w:szCs w:val="28"/>
              </w:rPr>
            </w:pPr>
            <w:r w:rsidRPr="004732BF">
              <w:rPr>
                <w:sz w:val="24"/>
                <w:szCs w:val="24"/>
              </w:rPr>
              <w:t xml:space="preserve">  </w:t>
            </w:r>
            <w:r w:rsidR="00993260">
              <w:rPr>
                <w:sz w:val="24"/>
                <w:szCs w:val="24"/>
              </w:rPr>
              <w:t>Гражданство: РФ</w:t>
            </w:r>
          </w:p>
        </w:tc>
        <w:tc>
          <w:tcPr>
            <w:tcW w:w="8051" w:type="dxa"/>
          </w:tcPr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Адрес места проживания: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Московская область, г. Москва, ул. Москворечье д. 2 к 1.</w:t>
            </w:r>
          </w:p>
          <w:p w:rsidR="009B3EE3" w:rsidRPr="00B2106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Готов к переездам, командировкам</w:t>
            </w:r>
            <w:r>
              <w:rPr>
                <w:b/>
                <w:color w:val="000000"/>
                <w:sz w:val="24"/>
                <w:szCs w:val="24"/>
              </w:rPr>
              <w:t>.</w:t>
            </w:r>
          </w:p>
        </w:tc>
      </w:tr>
      <w:tr w:rsidR="00343A72" w:rsidTr="00B21063">
        <w:tc>
          <w:tcPr>
            <w:tcW w:w="2689" w:type="dxa"/>
          </w:tcPr>
          <w:p w:rsidR="00343A72" w:rsidRDefault="00343A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Вакансия</w:t>
            </w:r>
          </w:p>
        </w:tc>
        <w:tc>
          <w:tcPr>
            <w:tcW w:w="8051" w:type="dxa"/>
          </w:tcPr>
          <w:p w:rsidR="00343A72" w:rsidRPr="00343A72" w:rsidRDefault="00343A7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30" w:hanging="200"/>
              <w:jc w:val="both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Data S</w:t>
            </w:r>
            <w:r w:rsidRPr="00343A72">
              <w:rPr>
                <w:b/>
                <w:color w:val="000000"/>
                <w:sz w:val="24"/>
                <w:szCs w:val="24"/>
                <w:lang w:val="en-US"/>
              </w:rPr>
              <w:t>cientist</w:t>
            </w:r>
          </w:p>
        </w:tc>
      </w:tr>
      <w:tr w:rsidR="009B3EE3" w:rsidTr="00B21063">
        <w:tc>
          <w:tcPr>
            <w:tcW w:w="2689" w:type="dxa"/>
          </w:tcPr>
          <w:p w:rsidR="009B3EE3" w:rsidRDefault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Образование</w:t>
            </w:r>
          </w:p>
        </w:tc>
        <w:tc>
          <w:tcPr>
            <w:tcW w:w="8051" w:type="dxa"/>
          </w:tcPr>
          <w:p w:rsidR="009B3EE3" w:rsidRDefault="009B3EE3">
            <w:pPr>
              <w:jc w:val="both"/>
              <w:rPr>
                <w:sz w:val="28"/>
                <w:szCs w:val="28"/>
              </w:rPr>
            </w:pPr>
          </w:p>
        </w:tc>
      </w:tr>
      <w:tr w:rsidR="009B3EE3" w:rsidTr="00B21063">
        <w:tc>
          <w:tcPr>
            <w:tcW w:w="2689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F1199C" w:rsidRDefault="00F1199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2019 – по </w:t>
            </w:r>
            <w:proofErr w:type="spellStart"/>
            <w:r>
              <w:rPr>
                <w:color w:val="000000"/>
                <w:sz w:val="24"/>
                <w:szCs w:val="24"/>
              </w:rPr>
              <w:t>н.в</w:t>
            </w:r>
            <w:proofErr w:type="spellEnd"/>
            <w:r>
              <w:rPr>
                <w:color w:val="000000"/>
                <w:sz w:val="24"/>
                <w:szCs w:val="24"/>
              </w:rPr>
              <w:t>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2015 – 2019</w:t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  <w:r>
              <w:rPr>
                <w:color w:val="000000"/>
                <w:sz w:val="24"/>
                <w:szCs w:val="24"/>
              </w:rPr>
              <w:br/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2017 – 2019</w:t>
            </w: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</w:p>
          <w:p w:rsidR="009B3EE3" w:rsidRDefault="009B3EE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8051" w:type="dxa"/>
          </w:tcPr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ядерный университет «МИФИ»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«Ядерные физика и технологии».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«Физика и экономика ядерных энергетических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Pr="00F1199C" w:rsidRDefault="0037134C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4,92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Тема ВКР «</w:t>
            </w:r>
            <w:r w:rsidR="00F1199C">
              <w:rPr>
                <w:color w:val="000000"/>
                <w:sz w:val="24"/>
                <w:szCs w:val="24"/>
              </w:rPr>
              <w:t>Применение алгоритмов глубокого обучения для теплофизического расчета ЯЭУ</w:t>
            </w:r>
            <w:r>
              <w:rPr>
                <w:color w:val="000000"/>
                <w:sz w:val="24"/>
                <w:szCs w:val="24"/>
              </w:rPr>
              <w:t>»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ВАВТ Минэкономразвития РФ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Магистратура: направление «Экономика».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«Внешнеэкономическая</w:t>
            </w:r>
            <w:r w:rsidR="008032D8">
              <w:rPr>
                <w:color w:val="000000"/>
                <w:sz w:val="24"/>
                <w:szCs w:val="24"/>
              </w:rPr>
              <w:t xml:space="preserve"> деятельность в сфере</w:t>
            </w:r>
            <w:r>
              <w:rPr>
                <w:color w:val="000000"/>
                <w:sz w:val="24"/>
                <w:szCs w:val="24"/>
              </w:rPr>
              <w:t xml:space="preserve"> наукоемких технологий».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Средний балл: 4,75</w:t>
            </w:r>
          </w:p>
          <w:p w:rsidR="00B21063" w:rsidRPr="00B21063" w:rsidRDefault="00B21063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«Роль и место России на рынке искусственного интеллекта» 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Национальный исследовательский Томский политехнический университет.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Бакалавриат</w:t>
            </w:r>
            <w:proofErr w:type="spellEnd"/>
            <w:r>
              <w:rPr>
                <w:color w:val="000000"/>
                <w:sz w:val="24"/>
                <w:szCs w:val="24"/>
              </w:rPr>
              <w:t>: направление «Ядерные физика и технологии».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rPr>
                <w:color w:val="000000"/>
                <w:sz w:val="24"/>
                <w:szCs w:val="24"/>
              </w:rPr>
              <w:t>рофиль «Ядерные реакторы и энергетические установки».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Очная форма обучения.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Средний балл: 5.0</w:t>
            </w:r>
          </w:p>
          <w:p w:rsidR="009B3EE3" w:rsidRDefault="002D4D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Тема ВКР </w:t>
            </w:r>
            <w:r w:rsidR="00B21063">
              <w:rPr>
                <w:color w:val="000000"/>
                <w:sz w:val="24"/>
                <w:szCs w:val="24"/>
              </w:rPr>
              <w:t>«Обоснование ядерной безопасности чехла для хранения ОТВС»</w:t>
            </w:r>
          </w:p>
          <w:p w:rsidR="00B21063" w:rsidRDefault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Военная кафедра Национального исследовательского Томского политехнического университета.</w:t>
            </w:r>
          </w:p>
          <w:p w:rsidR="009B3EE3" w:rsidRDefault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ВУС: Боевое применение зенитно-артиллерийских комплексов.</w:t>
            </w:r>
          </w:p>
          <w:p w:rsidR="009B3EE3" w:rsidRPr="00B21063" w:rsidRDefault="00993260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Звание: лейтенант запаса.</w:t>
            </w:r>
          </w:p>
        </w:tc>
      </w:tr>
      <w:tr w:rsidR="00343A72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Дополнительное образование</w:t>
            </w:r>
          </w:p>
        </w:tc>
        <w:tc>
          <w:tcPr>
            <w:tcW w:w="8051" w:type="dxa"/>
          </w:tcPr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343A72" w:rsidRPr="00170627" w:rsidTr="00B21063">
        <w:tc>
          <w:tcPr>
            <w:tcW w:w="2689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Coursera</w:t>
            </w:r>
          </w:p>
        </w:tc>
        <w:tc>
          <w:tcPr>
            <w:tcW w:w="8051" w:type="dxa"/>
          </w:tcPr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Natural Language Processing in </w:t>
            </w:r>
            <w:proofErr w:type="spellStart"/>
            <w:r>
              <w:rPr>
                <w:color w:val="000000"/>
                <w:sz w:val="24"/>
                <w:szCs w:val="24"/>
                <w:lang w:val="en-US"/>
              </w:rPr>
              <w:t>TensorFlow</w:t>
            </w:r>
            <w:proofErr w:type="spellEnd"/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  <w:p w:rsid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</w:p>
          <w:p w:rsidR="00343A72" w:rsidRPr="00170627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70627">
              <w:rPr>
                <w:color w:val="000000"/>
                <w:sz w:val="24"/>
                <w:szCs w:val="24"/>
                <w:lang w:val="en-US"/>
              </w:rPr>
              <w:t>Sequences, Time Series and Predictions</w:t>
            </w:r>
          </w:p>
          <w:p w:rsidR="00343A72" w:rsidRPr="00343A72" w:rsidRDefault="00343A72" w:rsidP="00B210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170627">
              <w:rPr>
                <w:color w:val="000000"/>
                <w:sz w:val="24"/>
                <w:szCs w:val="24"/>
                <w:lang w:val="en-US"/>
              </w:rPr>
              <w:t>deeplearning.ai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Полученные в ходе обучения навыки</w:t>
            </w:r>
          </w:p>
        </w:tc>
        <w:tc>
          <w:tcPr>
            <w:tcW w:w="8051" w:type="dxa"/>
          </w:tcPr>
          <w:p w:rsidR="00993260" w:rsidRPr="00642A5B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Теплофизический ра</w:t>
            </w:r>
            <w:r w:rsidR="00642A5B">
              <w:rPr>
                <w:sz w:val="24"/>
                <w:szCs w:val="24"/>
              </w:rPr>
              <w:t>счет ядерной установки (</w:t>
            </w:r>
            <w:r w:rsidR="00642A5B">
              <w:rPr>
                <w:sz w:val="24"/>
                <w:szCs w:val="24"/>
                <w:lang w:val="en-US"/>
              </w:rPr>
              <w:t>Python</w:t>
            </w:r>
            <w:r w:rsidR="00642A5B" w:rsidRPr="00642A5B">
              <w:rPr>
                <w:sz w:val="24"/>
                <w:szCs w:val="24"/>
              </w:rPr>
              <w:t>)</w:t>
            </w:r>
          </w:p>
          <w:p w:rsidR="00642A5B" w:rsidRPr="00642A5B" w:rsidRDefault="00642A5B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Моделирование нейтронных взаимодействий методом Монте-Карло</w:t>
            </w:r>
            <w:r w:rsidRPr="00642A5B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C</w:t>
            </w:r>
            <w:r w:rsidRPr="00642A5B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Python</w:t>
            </w:r>
            <w:r w:rsidRPr="00642A5B">
              <w:rPr>
                <w:sz w:val="24"/>
                <w:szCs w:val="24"/>
              </w:rPr>
              <w:t>)</w:t>
            </w:r>
          </w:p>
          <w:p w:rsidR="007A731F" w:rsidRDefault="007A731F" w:rsidP="00993260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7A731F" w:rsidP="009B4C98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Python</w:t>
            </w:r>
            <w:r w:rsidRPr="007A731F">
              <w:rPr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sz w:val="24"/>
                <w:szCs w:val="24"/>
                <w:lang w:val="en-US"/>
              </w:rPr>
              <w:t>symp</w:t>
            </w:r>
            <w:r w:rsidR="008C627E">
              <w:rPr>
                <w:sz w:val="24"/>
                <w:szCs w:val="24"/>
                <w:lang w:val="en-US"/>
              </w:rPr>
              <w:t>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numpy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US"/>
              </w:rPr>
              <w:t>matplotlib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pandas</w:t>
            </w:r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seaborn</w:t>
            </w:r>
            <w:proofErr w:type="spellEnd"/>
            <w:r w:rsidRPr="007A731F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15AE5">
              <w:rPr>
                <w:sz w:val="24"/>
                <w:szCs w:val="24"/>
                <w:lang w:val="en-US"/>
              </w:rPr>
              <w:t>pytest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plotly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1707A9">
              <w:rPr>
                <w:sz w:val="24"/>
                <w:szCs w:val="24"/>
                <w:lang w:val="en-US"/>
              </w:rPr>
              <w:t>scikit</w:t>
            </w:r>
            <w:proofErr w:type="spellEnd"/>
            <w:r w:rsidR="001707A9">
              <w:rPr>
                <w:sz w:val="24"/>
                <w:szCs w:val="24"/>
                <w:lang w:val="en-US"/>
              </w:rPr>
              <w:t>-learn</w:t>
            </w:r>
            <w:r w:rsidR="00B6200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B62001">
              <w:rPr>
                <w:sz w:val="24"/>
                <w:szCs w:val="24"/>
                <w:lang w:val="en-US"/>
              </w:rPr>
              <w:t>statsmodels</w:t>
            </w:r>
            <w:proofErr w:type="spellEnd"/>
            <w:r w:rsidR="00642A5B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642A5B">
              <w:rPr>
                <w:sz w:val="24"/>
                <w:szCs w:val="24"/>
                <w:lang w:val="en-US"/>
              </w:rPr>
              <w:t>PyTorch</w:t>
            </w:r>
            <w:proofErr w:type="spellEnd"/>
            <w:r w:rsidR="008032D8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="008032D8">
              <w:rPr>
                <w:sz w:val="24"/>
                <w:szCs w:val="24"/>
                <w:lang w:val="en-US"/>
              </w:rPr>
              <w:t>keras</w:t>
            </w:r>
            <w:proofErr w:type="spellEnd"/>
            <w:r w:rsidR="00151102">
              <w:rPr>
                <w:sz w:val="24"/>
                <w:szCs w:val="24"/>
                <w:lang w:val="en-US"/>
              </w:rPr>
              <w:t>, sqlite3</w:t>
            </w:r>
            <w:r w:rsidRPr="007A731F">
              <w:rPr>
                <w:sz w:val="24"/>
                <w:szCs w:val="24"/>
                <w:lang w:val="en-US"/>
              </w:rPr>
              <w:t>).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Эконометрика (высокий уровень подготовки и заинтересованности)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bookmarkStart w:id="0" w:name="_heading=h.30j0zll" w:colFirst="0" w:colLast="0"/>
            <w:bookmarkEnd w:id="0"/>
            <w:r>
              <w:rPr>
                <w:sz w:val="24"/>
                <w:szCs w:val="24"/>
              </w:rPr>
              <w:t xml:space="preserve">Регрессионный и временной анализ в программе </w:t>
            </w:r>
            <w:proofErr w:type="spellStart"/>
            <w:r>
              <w:rPr>
                <w:sz w:val="24"/>
                <w:szCs w:val="24"/>
              </w:rPr>
              <w:t>Gretl</w:t>
            </w:r>
            <w:proofErr w:type="spellEnd"/>
          </w:p>
          <w:p w:rsidR="00151102" w:rsidRPr="00151102" w:rsidRDefault="00151102" w:rsidP="009B4C98">
            <w:pPr>
              <w:ind w:left="141"/>
              <w:jc w:val="both"/>
              <w:rPr>
                <w:sz w:val="24"/>
                <w:szCs w:val="24"/>
              </w:rPr>
            </w:pPr>
            <w:r w:rsidRPr="00170627">
              <w:rPr>
                <w:sz w:val="24"/>
                <w:szCs w:val="24"/>
              </w:rPr>
              <w:t xml:space="preserve">Регрессионный и временной анализ на </w:t>
            </w:r>
            <w:r w:rsidRPr="00170627">
              <w:rPr>
                <w:sz w:val="24"/>
                <w:szCs w:val="24"/>
                <w:lang w:val="en-US"/>
              </w:rPr>
              <w:t>Python</w:t>
            </w:r>
            <w:r w:rsidRPr="00170627">
              <w:rPr>
                <w:sz w:val="24"/>
                <w:szCs w:val="24"/>
              </w:rPr>
              <w:t>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Математические методы в экономике (теория игр, портфельное инвестирование</w:t>
            </w:r>
            <w:r w:rsidRPr="00CA78EE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постановка </w:t>
            </w:r>
            <w:proofErr w:type="spellStart"/>
            <w:r>
              <w:rPr>
                <w:sz w:val="24"/>
                <w:szCs w:val="24"/>
              </w:rPr>
              <w:t>Марковица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short</w:t>
            </w:r>
            <w:r w:rsidRPr="00CA78E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sale</w:t>
            </w:r>
            <w:r w:rsidRPr="00CA78EE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, задачи условной и безусловной оптимизации, ЗЛП).</w:t>
            </w: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</w:p>
          <w:p w:rsid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 w:rsidRPr="00170627">
              <w:rPr>
                <w:sz w:val="24"/>
                <w:szCs w:val="24"/>
                <w:lang w:val="en-US"/>
              </w:rPr>
              <w:t>ML</w:t>
            </w:r>
            <w:r w:rsidRPr="00170627">
              <w:rPr>
                <w:sz w:val="24"/>
                <w:szCs w:val="24"/>
              </w:rPr>
              <w:t xml:space="preserve"> (Р</w:t>
            </w:r>
            <w:r w:rsidR="00343A72" w:rsidRPr="00170627">
              <w:rPr>
                <w:sz w:val="24"/>
                <w:szCs w:val="24"/>
              </w:rPr>
              <w:t>егрессия, классификация, ансамбли</w:t>
            </w:r>
            <w:r w:rsidRPr="00170627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PCA</w:t>
            </w:r>
            <w:r w:rsidRPr="00F1199C">
              <w:rPr>
                <w:sz w:val="24"/>
                <w:szCs w:val="24"/>
              </w:rPr>
              <w:t>)</w:t>
            </w:r>
          </w:p>
          <w:p w:rsidR="009B4C98" w:rsidRPr="009B4C98" w:rsidRDefault="009B4C98" w:rsidP="009B4C98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DL</w:t>
            </w:r>
            <w:r w:rsidRPr="00F1199C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Активно изучаю в настоящий момент</w:t>
            </w:r>
            <w:r w:rsid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  <w:lang w:val="en-US"/>
              </w:rPr>
              <w:t>RNN</w:t>
            </w:r>
            <w:r w:rsidR="008032D8" w:rsidRP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</w:rPr>
              <w:t xml:space="preserve">для задач </w:t>
            </w:r>
            <w:r w:rsidR="008032D8">
              <w:rPr>
                <w:sz w:val="24"/>
                <w:szCs w:val="24"/>
                <w:lang w:val="en-US"/>
              </w:rPr>
              <w:t>NLP</w:t>
            </w:r>
            <w:r w:rsidR="008032D8" w:rsidRPr="008032D8">
              <w:rPr>
                <w:sz w:val="24"/>
                <w:szCs w:val="24"/>
              </w:rPr>
              <w:t xml:space="preserve"> </w:t>
            </w:r>
            <w:r w:rsidR="008032D8">
              <w:rPr>
                <w:sz w:val="24"/>
                <w:szCs w:val="24"/>
              </w:rPr>
              <w:t xml:space="preserve">и </w:t>
            </w:r>
            <w:r w:rsidR="008032D8" w:rsidRPr="008032D8">
              <w:rPr>
                <w:sz w:val="24"/>
                <w:szCs w:val="24"/>
                <w:lang w:val="en-US"/>
              </w:rPr>
              <w:t>time</w:t>
            </w:r>
            <w:r w:rsidR="008032D8" w:rsidRPr="00F245F1">
              <w:rPr>
                <w:sz w:val="24"/>
                <w:szCs w:val="24"/>
              </w:rPr>
              <w:t xml:space="preserve"> </w:t>
            </w:r>
            <w:r w:rsidR="008032D8" w:rsidRPr="008032D8">
              <w:rPr>
                <w:sz w:val="24"/>
                <w:szCs w:val="24"/>
                <w:lang w:val="en-US"/>
              </w:rPr>
              <w:t>series</w:t>
            </w:r>
            <w:r w:rsidR="008032D8" w:rsidRPr="00F245F1">
              <w:rPr>
                <w:sz w:val="24"/>
                <w:szCs w:val="24"/>
              </w:rPr>
              <w:t xml:space="preserve"> </w:t>
            </w:r>
            <w:r w:rsidR="008032D8" w:rsidRPr="008032D8">
              <w:rPr>
                <w:sz w:val="24"/>
                <w:szCs w:val="24"/>
                <w:lang w:val="en-US"/>
              </w:rPr>
              <w:t>prediction</w:t>
            </w:r>
            <w:r>
              <w:rPr>
                <w:sz w:val="24"/>
                <w:szCs w:val="24"/>
              </w:rPr>
              <w:t>).</w:t>
            </w:r>
          </w:p>
          <w:p w:rsidR="009B4C98" w:rsidRPr="009B4C98" w:rsidRDefault="009B4C98" w:rsidP="00B62001">
            <w:pPr>
              <w:ind w:left="141"/>
              <w:jc w:val="both"/>
              <w:rPr>
                <w:sz w:val="24"/>
                <w:szCs w:val="24"/>
              </w:rPr>
            </w:pPr>
          </w:p>
          <w:p w:rsidR="00F1199C" w:rsidRPr="00F1199C" w:rsidRDefault="001707A9" w:rsidP="006E7B9C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Имел небольшой опыт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++, </w:t>
            </w:r>
            <w:r>
              <w:rPr>
                <w:sz w:val="24"/>
                <w:szCs w:val="24"/>
                <w:lang w:val="en-US"/>
              </w:rPr>
              <w:t>C</w:t>
            </w:r>
            <w:r w:rsidRPr="001707A9">
              <w:rPr>
                <w:sz w:val="24"/>
                <w:szCs w:val="24"/>
              </w:rPr>
              <w:t xml:space="preserve">#, </w:t>
            </w:r>
            <w:r>
              <w:rPr>
                <w:sz w:val="24"/>
                <w:szCs w:val="24"/>
                <w:lang w:val="en-US"/>
              </w:rPr>
              <w:t>R</w:t>
            </w:r>
            <w:r w:rsidRPr="001707A9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  <w:lang w:val="en-US"/>
              </w:rPr>
              <w:t>html</w:t>
            </w:r>
            <w:r w:rsidRPr="001707A9">
              <w:rPr>
                <w:sz w:val="24"/>
                <w:szCs w:val="24"/>
              </w:rPr>
              <w:t>.</w:t>
            </w:r>
            <w:r w:rsidR="009239FE">
              <w:rPr>
                <w:sz w:val="24"/>
                <w:szCs w:val="24"/>
              </w:rPr>
              <w:t xml:space="preserve"> В случае производственной необходимости готов быстро вспомнить.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rPr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lastRenderedPageBreak/>
              <w:t>Научная работа и достижения в обучении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93260" w:rsidTr="00E2416F">
        <w:trPr>
          <w:trHeight w:val="2553"/>
        </w:trPr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Темы НИР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проведения нейтронно-физического расчета ядерных установок».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 xml:space="preserve"> Краткое описание</w:t>
            </w:r>
            <w:r>
              <w:rPr>
                <w:color w:val="000000"/>
                <w:sz w:val="24"/>
                <w:szCs w:val="24"/>
              </w:rPr>
              <w:t xml:space="preserve">: </w:t>
            </w:r>
            <w:proofErr w:type="gramStart"/>
            <w:r>
              <w:rPr>
                <w:color w:val="000000"/>
                <w:sz w:val="24"/>
                <w:szCs w:val="24"/>
              </w:rPr>
              <w:t>С</w:t>
            </w:r>
            <w:proofErr w:type="gramEnd"/>
            <w:r>
              <w:rPr>
                <w:color w:val="000000"/>
                <w:sz w:val="24"/>
                <w:szCs w:val="24"/>
              </w:rPr>
              <w:t xml:space="preserve"> помощью программы MCU производился определенный нейтронно-физический расчет ядерной установки для решения задач оптимизации и модернизации.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sz w:val="24"/>
                <w:szCs w:val="24"/>
              </w:rPr>
            </w:pP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«Использование метода Монте-Карло для обоснования ядерной безопасности чехла для хранения ОТВС».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u w:val="single"/>
              </w:rPr>
              <w:t>Краткое описание</w:t>
            </w:r>
            <w:r>
              <w:rPr>
                <w:color w:val="000000"/>
                <w:sz w:val="24"/>
                <w:szCs w:val="24"/>
              </w:rPr>
              <w:t xml:space="preserve">: С помощью программ MCU и </w:t>
            </w:r>
            <w:proofErr w:type="spellStart"/>
            <w:r>
              <w:rPr>
                <w:color w:val="000000"/>
                <w:sz w:val="24"/>
                <w:szCs w:val="24"/>
              </w:rPr>
              <w:t>Scale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6.1 производилось обоснование ядерной безопасности чехла для хранения ОТВС ВВЭР-1000.</w:t>
            </w:r>
          </w:p>
        </w:tc>
      </w:tr>
      <w:tr w:rsidR="00993260" w:rsidTr="00E2416F">
        <w:trPr>
          <w:trHeight w:val="101"/>
        </w:trPr>
        <w:tc>
          <w:tcPr>
            <w:tcW w:w="2689" w:type="dxa"/>
          </w:tcPr>
          <w:p w:rsidR="00993260" w:rsidRDefault="006E7B9C" w:rsidP="00775361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Публикации</w:t>
            </w:r>
          </w:p>
        </w:tc>
        <w:tc>
          <w:tcPr>
            <w:tcW w:w="8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93260" w:rsidRPr="00FE4315" w:rsidRDefault="00993260" w:rsidP="00993260">
            <w:pPr>
              <w:ind w:left="187"/>
              <w:jc w:val="both"/>
              <w:rPr>
                <w:color w:val="000000"/>
                <w:sz w:val="24"/>
                <w:szCs w:val="24"/>
              </w:rPr>
            </w:pPr>
            <w:r w:rsidRPr="00FE4315">
              <w:rPr>
                <w:color w:val="000000"/>
                <w:sz w:val="24"/>
                <w:szCs w:val="24"/>
              </w:rPr>
              <w:t>16 публикаций различного уровн</w:t>
            </w:r>
            <w:r w:rsidR="006E7B9C">
              <w:rPr>
                <w:color w:val="000000"/>
                <w:sz w:val="24"/>
                <w:szCs w:val="24"/>
              </w:rPr>
              <w:t>я, в том числе с очным участием на конференциях</w:t>
            </w:r>
            <w:bookmarkStart w:id="1" w:name="_GoBack"/>
            <w:bookmarkEnd w:id="1"/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Результаты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Победитель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 Призер всероссийской олимпиады «Я профессионал» по направлению «Ядерные физика и технологии».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Победитель XII Международной научной конференции «Инновации в технологиях и образовании»</w:t>
            </w:r>
          </w:p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4. Победитель областной студенческой олимпиады по экономическ</w:t>
            </w:r>
            <w:r w:rsidR="004732BF">
              <w:rPr>
                <w:color w:val="000000"/>
                <w:sz w:val="24"/>
                <w:szCs w:val="24"/>
              </w:rPr>
              <w:t>ой теории. Томская область, 2018</w:t>
            </w:r>
            <w:r>
              <w:rPr>
                <w:color w:val="000000"/>
                <w:sz w:val="24"/>
                <w:szCs w:val="24"/>
              </w:rPr>
              <w:t xml:space="preserve"> год.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 практика</w:t>
            </w:r>
          </w:p>
        </w:tc>
        <w:tc>
          <w:tcPr>
            <w:tcW w:w="8051" w:type="dxa"/>
          </w:tcPr>
          <w:p w:rsidR="008B342C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РФЯЦ «ВНИИТФ» г. </w:t>
            </w:r>
            <w:proofErr w:type="spellStart"/>
            <w:r>
              <w:rPr>
                <w:color w:val="000000"/>
                <w:sz w:val="24"/>
                <w:szCs w:val="24"/>
              </w:rPr>
              <w:t>Снежинск</w:t>
            </w:r>
            <w:proofErr w:type="spellEnd"/>
          </w:p>
          <w:p w:rsidR="00767872" w:rsidRDefault="00767872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Оператор ЭВМ 4-ого разряда</w:t>
            </w:r>
          </w:p>
          <w:p w:rsidR="00767872" w:rsidRDefault="00767872" w:rsidP="00767872">
            <w:pPr>
              <w:ind w:left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«Моделирование нейтронных взаимодействий методом Монте-Карло»</w:t>
            </w:r>
          </w:p>
          <w:p w:rsidR="009239FE" w:rsidRDefault="009239FE" w:rsidP="00767872">
            <w:pPr>
              <w:ind w:left="141"/>
              <w:jc w:val="both"/>
              <w:rPr>
                <w:sz w:val="24"/>
                <w:szCs w:val="24"/>
              </w:rPr>
            </w:pP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ООО НПФ «СОСНЫ» г. Димитровград.</w:t>
            </w:r>
          </w:p>
          <w:p w:rsid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Стажер</w:t>
            </w:r>
          </w:p>
          <w:p w:rsidR="009239FE" w:rsidRPr="009239FE" w:rsidRDefault="009239FE" w:rsidP="00923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«Обоснование ядерной безопасности двадцати местного чехла для хранения ОТВС ВВЭР-1000»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b/>
                <w:sz w:val="24"/>
                <w:szCs w:val="24"/>
              </w:rPr>
            </w:pPr>
            <w:bookmarkStart w:id="2" w:name="_heading=h.gjdgxs" w:colFirst="0" w:colLast="0"/>
            <w:bookmarkEnd w:id="2"/>
            <w:r>
              <w:rPr>
                <w:b/>
                <w:sz w:val="24"/>
                <w:szCs w:val="24"/>
              </w:rPr>
              <w:t>Дополнительная информация</w:t>
            </w:r>
          </w:p>
        </w:tc>
        <w:tc>
          <w:tcPr>
            <w:tcW w:w="8051" w:type="dxa"/>
          </w:tcPr>
          <w:p w:rsidR="00993260" w:rsidRDefault="00993260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9239FE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GitHub</w:t>
            </w:r>
          </w:p>
        </w:tc>
        <w:tc>
          <w:tcPr>
            <w:tcW w:w="8051" w:type="dxa"/>
          </w:tcPr>
          <w:p w:rsidR="009239FE" w:rsidRDefault="006E7B9C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</w:rPr>
            </w:pPr>
            <w:hyperlink r:id="rId7" w:history="1">
              <w:r w:rsidR="009239FE">
                <w:rPr>
                  <w:rStyle w:val="ac"/>
                </w:rPr>
                <w:t>https://github.com/xxxyxxx16</w:t>
              </w:r>
            </w:hyperlink>
          </w:p>
        </w:tc>
      </w:tr>
      <w:tr w:rsidR="009239FE" w:rsidRPr="00170627" w:rsidTr="00B21063">
        <w:tc>
          <w:tcPr>
            <w:tcW w:w="2689" w:type="dxa"/>
          </w:tcPr>
          <w:p w:rsidR="009239FE" w:rsidRPr="009239FE" w:rsidRDefault="009239FE" w:rsidP="00993260">
            <w:pPr>
              <w:ind w:left="141"/>
              <w:jc w:val="both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Kaggle</w:t>
            </w:r>
            <w:proofErr w:type="spellEnd"/>
          </w:p>
        </w:tc>
        <w:tc>
          <w:tcPr>
            <w:tcW w:w="8051" w:type="dxa"/>
          </w:tcPr>
          <w:p w:rsidR="009239FE" w:rsidRPr="009239FE" w:rsidRDefault="006E7B9C" w:rsidP="009932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41"/>
              <w:jc w:val="both"/>
              <w:rPr>
                <w:color w:val="000000"/>
                <w:sz w:val="24"/>
                <w:szCs w:val="24"/>
                <w:lang w:val="en-US"/>
              </w:rPr>
            </w:pPr>
            <w:hyperlink r:id="rId8" w:history="1">
              <w:r w:rsidR="009239FE" w:rsidRPr="009239FE">
                <w:rPr>
                  <w:rStyle w:val="ac"/>
                  <w:lang w:val="en-US"/>
                </w:rPr>
                <w:t>https://www.kaggle.com/ivanvarlamov</w:t>
              </w:r>
            </w:hyperlink>
          </w:p>
        </w:tc>
      </w:tr>
      <w:tr w:rsidR="00993260" w:rsidRPr="00170627" w:rsidTr="00B21063">
        <w:tc>
          <w:tcPr>
            <w:tcW w:w="2689" w:type="dxa"/>
          </w:tcPr>
          <w:p w:rsidR="00993260" w:rsidRDefault="00993260" w:rsidP="00993260">
            <w:pPr>
              <w:keepNext/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Навыки работы на ПК</w:t>
            </w:r>
          </w:p>
        </w:tc>
        <w:tc>
          <w:tcPr>
            <w:tcW w:w="8051" w:type="dxa"/>
          </w:tcPr>
          <w:p w:rsidR="00993260" w:rsidRPr="00C41913" w:rsidRDefault="00993260" w:rsidP="00993260">
            <w:pPr>
              <w:keepNext/>
              <w:ind w:left="141"/>
              <w:jc w:val="both"/>
              <w:rPr>
                <w:sz w:val="28"/>
                <w:szCs w:val="28"/>
                <w:lang w:val="en-US"/>
              </w:rPr>
            </w:pPr>
            <w:r w:rsidRPr="00B21063">
              <w:rPr>
                <w:sz w:val="24"/>
                <w:szCs w:val="24"/>
                <w:lang w:val="en-US"/>
              </w:rPr>
              <w:t>MCU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lang w:val="en-US"/>
              </w:rPr>
              <w:t>Jupyter</w:t>
            </w:r>
            <w:proofErr w:type="spellEnd"/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Notebook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="00E33948">
              <w:rPr>
                <w:sz w:val="24"/>
                <w:szCs w:val="24"/>
                <w:highlight w:val="white"/>
                <w:lang w:val="en-US"/>
              </w:rPr>
              <w:t>Git</w:t>
            </w:r>
            <w:proofErr w:type="spellEnd"/>
            <w:r w:rsidR="00E33948"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proofErr w:type="spellStart"/>
            <w:r w:rsidRPr="00B21063">
              <w:rPr>
                <w:sz w:val="24"/>
                <w:szCs w:val="24"/>
                <w:highlight w:val="white"/>
                <w:lang w:val="en-US"/>
              </w:rPr>
              <w:t>Gretl</w:t>
            </w:r>
            <w:proofErr w:type="spellEnd"/>
            <w:r w:rsidRPr="002D4DE4">
              <w:rPr>
                <w:sz w:val="24"/>
                <w:szCs w:val="24"/>
                <w:highlight w:val="white"/>
                <w:lang w:val="en-US"/>
              </w:rPr>
              <w:t xml:space="preserve">, </w:t>
            </w:r>
            <w:r>
              <w:rPr>
                <w:sz w:val="24"/>
                <w:szCs w:val="24"/>
                <w:highlight w:val="white"/>
              </w:rPr>
              <w:t>Компас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-3</w:t>
            </w:r>
            <w:r w:rsidRPr="00B21063">
              <w:rPr>
                <w:sz w:val="24"/>
                <w:szCs w:val="24"/>
                <w:highlight w:val="white"/>
                <w:lang w:val="en-US"/>
              </w:rPr>
              <w:t>D</w:t>
            </w:r>
            <w:r w:rsidRPr="002D4DE4">
              <w:rPr>
                <w:sz w:val="24"/>
                <w:szCs w:val="24"/>
                <w:highlight w:val="white"/>
                <w:lang w:val="en-US"/>
              </w:rPr>
              <w:t>,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MS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Office</w:t>
            </w:r>
            <w:r w:rsidRPr="002D4DE4">
              <w:rPr>
                <w:sz w:val="24"/>
                <w:szCs w:val="24"/>
                <w:lang w:val="en-US"/>
              </w:rPr>
              <w:t xml:space="preserve"> (</w:t>
            </w:r>
            <w:r w:rsidRPr="00B21063">
              <w:rPr>
                <w:sz w:val="24"/>
                <w:szCs w:val="24"/>
                <w:lang w:val="en-US"/>
              </w:rPr>
              <w:t>Excel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Word</w:t>
            </w:r>
            <w:r w:rsidRPr="002D4DE4">
              <w:rPr>
                <w:sz w:val="24"/>
                <w:szCs w:val="24"/>
                <w:lang w:val="en-US"/>
              </w:rPr>
              <w:t xml:space="preserve">, </w:t>
            </w:r>
            <w:r w:rsidRPr="00B21063">
              <w:rPr>
                <w:sz w:val="24"/>
                <w:szCs w:val="24"/>
                <w:lang w:val="en-US"/>
              </w:rPr>
              <w:t>Power</w:t>
            </w:r>
            <w:r w:rsidRPr="002D4DE4">
              <w:rPr>
                <w:sz w:val="24"/>
                <w:szCs w:val="24"/>
                <w:lang w:val="en-US"/>
              </w:rPr>
              <w:t xml:space="preserve"> </w:t>
            </w:r>
            <w:r w:rsidRPr="00B21063">
              <w:rPr>
                <w:sz w:val="24"/>
                <w:szCs w:val="24"/>
                <w:lang w:val="en-US"/>
              </w:rPr>
              <w:t>Point)</w:t>
            </w:r>
            <w:r w:rsidR="003E3FF3">
              <w:rPr>
                <w:sz w:val="24"/>
                <w:szCs w:val="24"/>
                <w:lang w:val="en-US"/>
              </w:rPr>
              <w:t>.</w:t>
            </w:r>
          </w:p>
        </w:tc>
      </w:tr>
      <w:tr w:rsidR="00993260" w:rsidTr="00B21063">
        <w:tc>
          <w:tcPr>
            <w:tcW w:w="2689" w:type="dxa"/>
          </w:tcPr>
          <w:p w:rsidR="00993260" w:rsidRDefault="00993260" w:rsidP="00993260">
            <w:pPr>
              <w:ind w:left="141"/>
              <w:jc w:val="both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Иностранные языки</w:t>
            </w:r>
          </w:p>
        </w:tc>
        <w:tc>
          <w:tcPr>
            <w:tcW w:w="8051" w:type="dxa"/>
            <w:shd w:val="clear" w:color="auto" w:fill="auto"/>
          </w:tcPr>
          <w:p w:rsidR="00993260" w:rsidRDefault="00993260" w:rsidP="00993260">
            <w:pPr>
              <w:keepNext/>
              <w:ind w:left="141"/>
              <w:jc w:val="both"/>
              <w:rPr>
                <w:sz w:val="24"/>
                <w:szCs w:val="24"/>
                <w:shd w:val="clear" w:color="auto" w:fill="B7B7B7"/>
              </w:rPr>
            </w:pPr>
            <w:r>
              <w:rPr>
                <w:sz w:val="24"/>
                <w:szCs w:val="24"/>
              </w:rPr>
              <w:t>Английский язык. Средний уровень разговорного и хороший уровень      профессионального английского (ядерные технологии, бизнес переписка и   контракты)</w:t>
            </w:r>
          </w:p>
        </w:tc>
      </w:tr>
    </w:tbl>
    <w:p w:rsidR="009B3EE3" w:rsidRDefault="009B3EE3">
      <w:pPr>
        <w:jc w:val="both"/>
        <w:rPr>
          <w:sz w:val="28"/>
          <w:szCs w:val="28"/>
        </w:rPr>
      </w:pPr>
    </w:p>
    <w:sectPr w:rsidR="009B3EE3">
      <w:pgSz w:w="11910" w:h="16840"/>
      <w:pgMar w:top="560" w:right="220" w:bottom="280" w:left="9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56A7D"/>
    <w:multiLevelType w:val="multilevel"/>
    <w:tmpl w:val="22AA27D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EE3"/>
    <w:rsid w:val="000D005E"/>
    <w:rsid w:val="00115AE5"/>
    <w:rsid w:val="00151102"/>
    <w:rsid w:val="001657CC"/>
    <w:rsid w:val="00170627"/>
    <w:rsid w:val="001707A9"/>
    <w:rsid w:val="001D3E82"/>
    <w:rsid w:val="00287291"/>
    <w:rsid w:val="002B4829"/>
    <w:rsid w:val="002D4DE4"/>
    <w:rsid w:val="00332C18"/>
    <w:rsid w:val="00343A72"/>
    <w:rsid w:val="0037134C"/>
    <w:rsid w:val="003E3FF3"/>
    <w:rsid w:val="00460E3E"/>
    <w:rsid w:val="004732BF"/>
    <w:rsid w:val="004C0513"/>
    <w:rsid w:val="004F04CB"/>
    <w:rsid w:val="00642A5B"/>
    <w:rsid w:val="006E7B9C"/>
    <w:rsid w:val="00767872"/>
    <w:rsid w:val="00775361"/>
    <w:rsid w:val="007A731F"/>
    <w:rsid w:val="008032D8"/>
    <w:rsid w:val="00890660"/>
    <w:rsid w:val="008B342C"/>
    <w:rsid w:val="008C627E"/>
    <w:rsid w:val="009239FE"/>
    <w:rsid w:val="00993260"/>
    <w:rsid w:val="009B0146"/>
    <w:rsid w:val="009B0642"/>
    <w:rsid w:val="009B3EE3"/>
    <w:rsid w:val="009B4C98"/>
    <w:rsid w:val="009D0AC3"/>
    <w:rsid w:val="00B21063"/>
    <w:rsid w:val="00B62001"/>
    <w:rsid w:val="00C41913"/>
    <w:rsid w:val="00CA78EE"/>
    <w:rsid w:val="00D159EB"/>
    <w:rsid w:val="00D177E8"/>
    <w:rsid w:val="00DB18EC"/>
    <w:rsid w:val="00E2416F"/>
    <w:rsid w:val="00E33948"/>
    <w:rsid w:val="00E400CF"/>
    <w:rsid w:val="00E5546B"/>
    <w:rsid w:val="00E84FF6"/>
    <w:rsid w:val="00EA494E"/>
    <w:rsid w:val="00F1199C"/>
    <w:rsid w:val="00F245F1"/>
    <w:rsid w:val="00FC34EA"/>
    <w:rsid w:val="00FE4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454F"/>
  <w15:docId w15:val="{4AC47390-3CC8-4725-8107-494DA59FD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lang w:bidi="ru-RU"/>
    </w:rPr>
  </w:style>
  <w:style w:type="paragraph" w:styleId="1">
    <w:name w:val="heading 1"/>
    <w:aliases w:val="Заголовок 1_1"/>
    <w:basedOn w:val="a"/>
    <w:next w:val="a"/>
    <w:link w:val="10"/>
    <w:uiPriority w:val="9"/>
    <w:qFormat/>
    <w:rsid w:val="00A32CAE"/>
    <w:pPr>
      <w:keepNext/>
      <w:keepLines/>
      <w:widowControl/>
      <w:numPr>
        <w:numId w:val="1"/>
      </w:numPr>
      <w:spacing w:before="480" w:line="259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 w:bidi="ar-SA"/>
    </w:rPr>
  </w:style>
  <w:style w:type="paragraph" w:styleId="2">
    <w:name w:val="heading 2"/>
    <w:aliases w:val="Заголовок 2_2,Headline 1.1"/>
    <w:basedOn w:val="a"/>
    <w:next w:val="a"/>
    <w:link w:val="20"/>
    <w:uiPriority w:val="9"/>
    <w:unhideWhenUsed/>
    <w:qFormat/>
    <w:rsid w:val="00A32CAE"/>
    <w:pPr>
      <w:keepNext/>
      <w:keepLines/>
      <w:widowControl/>
      <w:numPr>
        <w:ilvl w:val="1"/>
        <w:numId w:val="1"/>
      </w:numPr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qFormat/>
    <w:rsid w:val="00A32CAE"/>
    <w:pPr>
      <w:keepNext/>
      <w:widowControl/>
      <w:numPr>
        <w:ilvl w:val="2"/>
        <w:numId w:val="1"/>
      </w:numPr>
      <w:tabs>
        <w:tab w:val="center" w:pos="0"/>
        <w:tab w:val="center" w:pos="567"/>
      </w:tabs>
      <w:spacing w:before="240" w:after="120"/>
      <w:outlineLvl w:val="2"/>
    </w:pPr>
    <w:rPr>
      <w:rFonts w:cs="Arial"/>
      <w:b/>
      <w:bCs/>
      <w:sz w:val="28"/>
      <w:szCs w:val="26"/>
      <w:lang w:bidi="ar-SA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pPr>
      <w:spacing w:before="4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ind w:left="200"/>
    </w:pPr>
  </w:style>
  <w:style w:type="table" w:styleId="a6">
    <w:name w:val="Table Grid"/>
    <w:basedOn w:val="a1"/>
    <w:uiPriority w:val="39"/>
    <w:rsid w:val="008D17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BF468C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F468C"/>
    <w:rPr>
      <w:rFonts w:ascii="Tahoma" w:eastAsia="Times New Roman" w:hAnsi="Tahoma" w:cs="Tahoma"/>
      <w:sz w:val="16"/>
      <w:szCs w:val="16"/>
      <w:lang w:val="ru-RU" w:eastAsia="ru-RU" w:bidi="ru-RU"/>
    </w:rPr>
  </w:style>
  <w:style w:type="character" w:customStyle="1" w:styleId="10">
    <w:name w:val="Заголовок 1 Знак"/>
    <w:aliases w:val="Заголовок 1_1 Знак"/>
    <w:basedOn w:val="a0"/>
    <w:link w:val="1"/>
    <w:uiPriority w:val="9"/>
    <w:rsid w:val="00A32C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customStyle="1" w:styleId="20">
    <w:name w:val="Заголовок 2 Знак"/>
    <w:aliases w:val="Заголовок 2_2 Знак,Headline 1.1 Знак"/>
    <w:basedOn w:val="a0"/>
    <w:link w:val="2"/>
    <w:uiPriority w:val="9"/>
    <w:rsid w:val="00A32C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A32CAE"/>
    <w:rPr>
      <w:rFonts w:ascii="Times New Roman" w:eastAsia="Times New Roman" w:hAnsi="Times New Roman" w:cs="Arial"/>
      <w:b/>
      <w:bCs/>
      <w:sz w:val="28"/>
      <w:szCs w:val="26"/>
      <w:lang w:val="ru-RU" w:eastAsia="ru-RU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c">
    <w:name w:val="Hyperlink"/>
    <w:basedOn w:val="a0"/>
    <w:uiPriority w:val="99"/>
    <w:semiHidden/>
    <w:unhideWhenUsed/>
    <w:rsid w:val="009239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ivanvarlamov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xxxyxxx1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SzWM/64C4832TT3j9w8MqBzRFw==">AMUW2mXbYCMTZPDLtATYRqPd6HxC7pF+QVj/u0RwmvEWY6vRyagFB3X62FXSmVOAyJYLOxLYVE6EWDjnLNksOizJJ99yU3WbXy3e5IDN+SpUEOwzOuEEn/JYmbaB/99t5sX9RoFO7Tbp7IkrjxEdSCmzXXRy3/rZP/VnY5k7lEd1GOSOSMABDmY=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Ivan Varlamov</cp:lastModifiedBy>
  <cp:revision>59</cp:revision>
  <dcterms:created xsi:type="dcterms:W3CDTF">2018-02-16T03:48:00Z</dcterms:created>
  <dcterms:modified xsi:type="dcterms:W3CDTF">2020-09-11T18:18:00Z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2018-02-15T00:00:00Z</vt:filetime>
  </property>
</Properties>
</file>