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21C2" w:rsidRDefault="000721C2" w:rsidP="00EC1E92">
      <w:pPr>
        <w:pStyle w:val="1"/>
        <w:spacing w:beforeLines="35" w:before="109" w:line="420" w:lineRule="atLeast"/>
        <w:jc w:val="center"/>
      </w:pPr>
      <w:r>
        <w:rPr>
          <w:rFonts w:hint="eastAsia"/>
        </w:rPr>
        <w:t>蓝牙协议栈</w:t>
      </w:r>
    </w:p>
    <w:p w:rsidR="00B63D4A" w:rsidRDefault="00B63D4A" w:rsidP="00EC1E92">
      <w:pPr>
        <w:spacing w:beforeLines="35" w:before="109" w:line="420" w:lineRule="atLeast"/>
      </w:pPr>
      <w:r>
        <w:rPr>
          <w:rFonts w:hint="eastAsia"/>
        </w:rPr>
        <w:t>参考链接：</w:t>
      </w:r>
    </w:p>
    <w:p w:rsidR="00B63D4A" w:rsidRPr="00B63D4A" w:rsidRDefault="00014101" w:rsidP="00EC1E92">
      <w:pPr>
        <w:spacing w:beforeLines="35" w:before="109" w:line="420" w:lineRule="atLeast"/>
      </w:pPr>
      <w:hyperlink r:id="rId7" w:history="1">
        <w:r w:rsidR="00B63D4A" w:rsidRPr="00A4591B">
          <w:rPr>
            <w:rStyle w:val="a6"/>
          </w:rPr>
          <w:t>https://blog.csdn.net/XG_2013/article/details/80864527</w:t>
        </w:r>
      </w:hyperlink>
    </w:p>
    <w:p w:rsidR="000721C2" w:rsidRDefault="000721C2" w:rsidP="00EC1E92">
      <w:pPr>
        <w:pStyle w:val="1"/>
        <w:spacing w:beforeLines="35" w:before="109" w:line="420" w:lineRule="atLeast"/>
      </w:pPr>
      <w:r>
        <w:rPr>
          <w:rFonts w:hint="eastAsia"/>
        </w:rPr>
        <w:t>GAP</w:t>
      </w:r>
    </w:p>
    <w:p w:rsidR="000721C2" w:rsidRDefault="009C6835" w:rsidP="00EC1E92">
      <w:pPr>
        <w:pStyle w:val="2"/>
        <w:spacing w:beforeLines="35" w:before="109" w:line="420" w:lineRule="atLeast"/>
      </w:pPr>
      <w:r>
        <w:rPr>
          <w:rFonts w:hint="eastAsia"/>
        </w:rPr>
        <w:t>一、前言</w:t>
      </w:r>
    </w:p>
    <w:p w:rsidR="009C6835" w:rsidRPr="000A2D81" w:rsidRDefault="009C6835" w:rsidP="00EC1E92">
      <w:pPr>
        <w:pStyle w:val="a5"/>
        <w:spacing w:beforeLines="35" w:before="109" w:line="420" w:lineRule="atLeast"/>
        <w:ind w:left="420" w:firstLineChars="0" w:firstLine="0"/>
        <w:rPr>
          <w:sz w:val="24"/>
        </w:rPr>
      </w:pPr>
      <w:r w:rsidRPr="000A2D81">
        <w:rPr>
          <w:rFonts w:hint="eastAsia"/>
          <w:sz w:val="24"/>
        </w:rPr>
        <w:t>GAP</w:t>
      </w:r>
      <w:r w:rsidRPr="000A2D81">
        <w:rPr>
          <w:rFonts w:hint="eastAsia"/>
          <w:sz w:val="24"/>
        </w:rPr>
        <w:t>（</w:t>
      </w:r>
      <w:r w:rsidRPr="000A2D81">
        <w:rPr>
          <w:rFonts w:hint="eastAsia"/>
          <w:sz w:val="24"/>
        </w:rPr>
        <w:t>Generic</w:t>
      </w:r>
      <w:r w:rsidRPr="000A2D81">
        <w:rPr>
          <w:sz w:val="24"/>
        </w:rPr>
        <w:t xml:space="preserve"> </w:t>
      </w:r>
      <w:r w:rsidRPr="000A2D81">
        <w:rPr>
          <w:rFonts w:hint="eastAsia"/>
          <w:sz w:val="24"/>
        </w:rPr>
        <w:t>Access</w:t>
      </w:r>
      <w:r w:rsidRPr="000A2D81">
        <w:rPr>
          <w:sz w:val="24"/>
        </w:rPr>
        <w:t xml:space="preserve"> </w:t>
      </w:r>
      <w:r w:rsidRPr="000A2D81">
        <w:rPr>
          <w:rFonts w:hint="eastAsia"/>
          <w:sz w:val="24"/>
        </w:rPr>
        <w:t>Profile</w:t>
      </w:r>
      <w:r w:rsidRPr="000A2D81">
        <w:rPr>
          <w:rFonts w:hint="eastAsia"/>
          <w:sz w:val="24"/>
        </w:rPr>
        <w:t>），主要工作是：</w:t>
      </w:r>
    </w:p>
    <w:p w:rsidR="009C6835" w:rsidRPr="000A2D81" w:rsidRDefault="009C6835" w:rsidP="00EC1E92">
      <w:pPr>
        <w:pStyle w:val="a5"/>
        <w:numPr>
          <w:ilvl w:val="0"/>
          <w:numId w:val="3"/>
        </w:numPr>
        <w:spacing w:beforeLines="35" w:before="109" w:line="420" w:lineRule="atLeast"/>
        <w:ind w:firstLineChars="0"/>
        <w:rPr>
          <w:sz w:val="24"/>
        </w:rPr>
      </w:pPr>
      <w:r w:rsidRPr="000A2D81">
        <w:rPr>
          <w:rFonts w:hint="eastAsia"/>
          <w:sz w:val="24"/>
        </w:rPr>
        <w:t>它是一个最基础的</w:t>
      </w:r>
      <w:r w:rsidRPr="000A2D81">
        <w:rPr>
          <w:rFonts w:hint="eastAsia"/>
          <w:sz w:val="24"/>
        </w:rPr>
        <w:t xml:space="preserve"> profile</w:t>
      </w:r>
      <w:r w:rsidRPr="000A2D81">
        <w:rPr>
          <w:rFonts w:hint="eastAsia"/>
          <w:sz w:val="24"/>
        </w:rPr>
        <w:t>，其他的</w:t>
      </w:r>
      <w:r w:rsidRPr="000A2D81">
        <w:rPr>
          <w:rFonts w:hint="eastAsia"/>
          <w:sz w:val="24"/>
        </w:rPr>
        <w:t xml:space="preserve"> profile</w:t>
      </w:r>
      <w:r w:rsidRPr="000A2D81">
        <w:rPr>
          <w:sz w:val="24"/>
        </w:rPr>
        <w:t xml:space="preserve"> </w:t>
      </w:r>
      <w:r w:rsidRPr="000A2D81">
        <w:rPr>
          <w:rFonts w:hint="eastAsia"/>
          <w:sz w:val="24"/>
        </w:rPr>
        <w:t>都是直接或者间接的引用了这个</w:t>
      </w:r>
      <w:r w:rsidRPr="000A2D81">
        <w:rPr>
          <w:rFonts w:hint="eastAsia"/>
          <w:sz w:val="24"/>
        </w:rPr>
        <w:t xml:space="preserve"> profile</w:t>
      </w:r>
      <w:r w:rsidRPr="000A2D81">
        <w:rPr>
          <w:rFonts w:hint="eastAsia"/>
          <w:sz w:val="24"/>
        </w:rPr>
        <w:t>。</w:t>
      </w:r>
    </w:p>
    <w:p w:rsidR="009C6835" w:rsidRPr="000A2D81" w:rsidRDefault="00BA0BAD" w:rsidP="00EC1E92">
      <w:pPr>
        <w:pStyle w:val="a5"/>
        <w:numPr>
          <w:ilvl w:val="0"/>
          <w:numId w:val="3"/>
        </w:numPr>
        <w:spacing w:beforeLines="35" w:before="109" w:line="420" w:lineRule="atLeast"/>
        <w:ind w:firstLineChars="0"/>
        <w:rPr>
          <w:sz w:val="24"/>
        </w:rPr>
      </w:pPr>
      <w:r w:rsidRPr="000A2D81">
        <w:rPr>
          <w:rFonts w:hint="eastAsia"/>
          <w:sz w:val="24"/>
        </w:rPr>
        <w:t>主要对</w:t>
      </w:r>
      <w:r w:rsidRPr="000A2D81">
        <w:rPr>
          <w:rFonts w:hint="eastAsia"/>
          <w:sz w:val="24"/>
        </w:rPr>
        <w:t>Link</w:t>
      </w:r>
      <w:r w:rsidRPr="000A2D81">
        <w:rPr>
          <w:sz w:val="24"/>
        </w:rPr>
        <w:t xml:space="preserve"> </w:t>
      </w:r>
      <w:r w:rsidRPr="000A2D81">
        <w:rPr>
          <w:rFonts w:hint="eastAsia"/>
          <w:sz w:val="24"/>
        </w:rPr>
        <w:t>Layer</w:t>
      </w:r>
      <w:r w:rsidRPr="000A2D81">
        <w:rPr>
          <w:rFonts w:hint="eastAsia"/>
          <w:sz w:val="24"/>
        </w:rPr>
        <w:t>层（</w:t>
      </w:r>
      <w:r w:rsidRPr="000A2D81">
        <w:rPr>
          <w:rFonts w:hint="eastAsia"/>
          <w:sz w:val="24"/>
        </w:rPr>
        <w:t>standby</w:t>
      </w:r>
      <w:r w:rsidRPr="000A2D81">
        <w:rPr>
          <w:sz w:val="24"/>
        </w:rPr>
        <w:t xml:space="preserve"> </w:t>
      </w:r>
      <w:r w:rsidRPr="000A2D81">
        <w:rPr>
          <w:rFonts w:hint="eastAsia"/>
          <w:sz w:val="24"/>
        </w:rPr>
        <w:t>state</w:t>
      </w:r>
      <w:r w:rsidRPr="000A2D81">
        <w:rPr>
          <w:rFonts w:hint="eastAsia"/>
          <w:sz w:val="24"/>
        </w:rPr>
        <w:t>、</w:t>
      </w:r>
      <w:r w:rsidRPr="000A2D81">
        <w:rPr>
          <w:rFonts w:hint="eastAsia"/>
          <w:sz w:val="24"/>
        </w:rPr>
        <w:t>advertiseing</w:t>
      </w:r>
      <w:r w:rsidRPr="000A2D81">
        <w:rPr>
          <w:sz w:val="24"/>
        </w:rPr>
        <w:t xml:space="preserve"> </w:t>
      </w:r>
      <w:r w:rsidRPr="000A2D81">
        <w:rPr>
          <w:rFonts w:hint="eastAsia"/>
          <w:sz w:val="24"/>
        </w:rPr>
        <w:t>state</w:t>
      </w:r>
      <w:r w:rsidRPr="000A2D81">
        <w:rPr>
          <w:rFonts w:hint="eastAsia"/>
          <w:sz w:val="24"/>
        </w:rPr>
        <w:t>、</w:t>
      </w:r>
      <w:r w:rsidRPr="000A2D81">
        <w:rPr>
          <w:rFonts w:hint="eastAsia"/>
          <w:sz w:val="24"/>
        </w:rPr>
        <w:t>initiating</w:t>
      </w:r>
      <w:r w:rsidRPr="000A2D81">
        <w:rPr>
          <w:sz w:val="24"/>
        </w:rPr>
        <w:t xml:space="preserve"> </w:t>
      </w:r>
      <w:r w:rsidRPr="000A2D81">
        <w:rPr>
          <w:rFonts w:hint="eastAsia"/>
          <w:sz w:val="24"/>
        </w:rPr>
        <w:t>state</w:t>
      </w:r>
      <w:r w:rsidRPr="000A2D81">
        <w:rPr>
          <w:rFonts w:hint="eastAsia"/>
          <w:sz w:val="24"/>
        </w:rPr>
        <w:t>、</w:t>
      </w:r>
      <w:r w:rsidRPr="000A2D81">
        <w:rPr>
          <w:rFonts w:hint="eastAsia"/>
          <w:sz w:val="24"/>
        </w:rPr>
        <w:t>connection</w:t>
      </w:r>
      <w:r w:rsidRPr="000A2D81">
        <w:rPr>
          <w:sz w:val="24"/>
        </w:rPr>
        <w:t xml:space="preserve"> </w:t>
      </w:r>
      <w:r w:rsidRPr="000A2D81">
        <w:rPr>
          <w:rFonts w:hint="eastAsia"/>
          <w:sz w:val="24"/>
        </w:rPr>
        <w:t>state</w:t>
      </w:r>
      <w:r w:rsidRPr="000A2D81">
        <w:rPr>
          <w:rFonts w:hint="eastAsia"/>
          <w:sz w:val="24"/>
        </w:rPr>
        <w:t>）的状态进行抽象，转化成上层的概念。</w:t>
      </w:r>
    </w:p>
    <w:p w:rsidR="00BA0BAD" w:rsidRPr="000A2D81" w:rsidRDefault="0000440F" w:rsidP="00EC1E92">
      <w:pPr>
        <w:pStyle w:val="a5"/>
        <w:numPr>
          <w:ilvl w:val="0"/>
          <w:numId w:val="3"/>
        </w:numPr>
        <w:spacing w:beforeLines="35" w:before="109" w:line="420" w:lineRule="atLeast"/>
        <w:ind w:firstLineChars="0"/>
        <w:rPr>
          <w:sz w:val="24"/>
        </w:rPr>
      </w:pPr>
      <w:r w:rsidRPr="000A2D81">
        <w:rPr>
          <w:rFonts w:hint="eastAsia"/>
          <w:sz w:val="24"/>
        </w:rPr>
        <w:t>对广播数据进行封装，对于统一的格式和类型，从而达到互连的目的。比如我们扫描设备时，发现设备名称，该名称就是按照</w:t>
      </w:r>
      <w:r w:rsidRPr="000A2D81">
        <w:rPr>
          <w:rFonts w:hint="eastAsia"/>
          <w:sz w:val="24"/>
        </w:rPr>
        <w:t>GAP</w:t>
      </w:r>
      <w:r w:rsidRPr="000A2D81">
        <w:rPr>
          <w:sz w:val="24"/>
        </w:rPr>
        <w:t xml:space="preserve"> </w:t>
      </w:r>
      <w:r w:rsidRPr="000A2D81">
        <w:rPr>
          <w:rFonts w:hint="eastAsia"/>
          <w:sz w:val="24"/>
        </w:rPr>
        <w:t>格式封装</w:t>
      </w:r>
      <w:r w:rsidR="007856CE" w:rsidRPr="000A2D81">
        <w:rPr>
          <w:rFonts w:hint="eastAsia"/>
          <w:sz w:val="24"/>
        </w:rPr>
        <w:t>在</w:t>
      </w:r>
      <w:r w:rsidR="007856CE" w:rsidRPr="000A2D81">
        <w:rPr>
          <w:rFonts w:hint="eastAsia"/>
          <w:sz w:val="24"/>
        </w:rPr>
        <w:t>adv</w:t>
      </w:r>
      <w:r w:rsidR="007856CE" w:rsidRPr="000A2D81">
        <w:rPr>
          <w:rFonts w:hint="eastAsia"/>
          <w:sz w:val="24"/>
        </w:rPr>
        <w:t>报文中的，支持</w:t>
      </w:r>
      <w:r w:rsidR="007856CE" w:rsidRPr="000A2D81">
        <w:rPr>
          <w:rFonts w:hint="eastAsia"/>
          <w:sz w:val="24"/>
        </w:rPr>
        <w:t>GAP</w:t>
      </w:r>
      <w:r w:rsidR="007856CE" w:rsidRPr="000A2D81">
        <w:rPr>
          <w:rFonts w:hint="eastAsia"/>
          <w:sz w:val="24"/>
        </w:rPr>
        <w:t>的设备都可以识别该</w:t>
      </w:r>
      <w:r w:rsidR="00B8753E" w:rsidRPr="000A2D81">
        <w:rPr>
          <w:rFonts w:hint="eastAsia"/>
          <w:sz w:val="24"/>
        </w:rPr>
        <w:t>数据包，并解析里面的</w:t>
      </w:r>
      <w:r w:rsidR="00B8753E" w:rsidRPr="000A2D81">
        <w:rPr>
          <w:rFonts w:hint="eastAsia"/>
          <w:sz w:val="24"/>
        </w:rPr>
        <w:t>data.</w:t>
      </w:r>
    </w:p>
    <w:p w:rsidR="00B8753E" w:rsidRDefault="00B8753E" w:rsidP="00EC1E92">
      <w:pPr>
        <w:pStyle w:val="2"/>
        <w:spacing w:beforeLines="35" w:before="109" w:line="420" w:lineRule="atLeast"/>
      </w:pPr>
      <w:r>
        <w:rPr>
          <w:rFonts w:hint="eastAsia"/>
        </w:rPr>
        <w:t>二、</w:t>
      </w:r>
      <w:r>
        <w:rPr>
          <w:rFonts w:hint="eastAsia"/>
        </w:rPr>
        <w:t>profile</w:t>
      </w:r>
      <w:r>
        <w:t xml:space="preserve"> </w:t>
      </w:r>
      <w:r>
        <w:rPr>
          <w:rFonts w:hint="eastAsia"/>
        </w:rPr>
        <w:t>stack</w:t>
      </w:r>
    </w:p>
    <w:p w:rsidR="009C6835" w:rsidRDefault="000B4F20" w:rsidP="00EC1E92">
      <w:pPr>
        <w:pStyle w:val="a5"/>
        <w:spacing w:beforeLines="35" w:before="109" w:line="420" w:lineRule="atLeast"/>
        <w:ind w:left="420" w:firstLineChars="0" w:firstLine="0"/>
      </w:pPr>
      <w:r>
        <w:rPr>
          <w:noProof/>
        </w:rPr>
        <w:drawing>
          <wp:inline distT="0" distB="0" distL="0" distR="0" wp14:anchorId="3A234433" wp14:editId="3087985C">
            <wp:extent cx="5274310" cy="2247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20" w:rsidRDefault="000B4F20" w:rsidP="00EC1E92">
      <w:pPr>
        <w:pStyle w:val="a5"/>
        <w:spacing w:beforeLines="35" w:before="109" w:line="420" w:lineRule="atLeast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1-1</w:t>
      </w:r>
      <w:r>
        <w:t xml:space="preserve"> </w:t>
      </w:r>
      <w:r>
        <w:rPr>
          <w:rFonts w:hint="eastAsia"/>
        </w:rPr>
        <w:t>GAP</w:t>
      </w:r>
      <w:r>
        <w:rPr>
          <w:rFonts w:hint="eastAsia"/>
        </w:rPr>
        <w:t>层与其他层的关系</w:t>
      </w:r>
    </w:p>
    <w:p w:rsidR="000D2B8C" w:rsidRPr="004B016E" w:rsidRDefault="000D2B8C" w:rsidP="00EC1E92">
      <w:pPr>
        <w:pStyle w:val="a5"/>
        <w:spacing w:beforeLines="35" w:before="109" w:line="420" w:lineRule="atLeast"/>
        <w:ind w:left="420" w:firstLineChars="0" w:firstLine="0"/>
        <w:rPr>
          <w:sz w:val="24"/>
        </w:rPr>
      </w:pPr>
      <w:r w:rsidRPr="004B016E">
        <w:rPr>
          <w:rFonts w:hint="eastAsia"/>
          <w:sz w:val="24"/>
        </w:rPr>
        <w:t>GAP</w:t>
      </w:r>
      <w:r w:rsidRPr="004B016E">
        <w:rPr>
          <w:sz w:val="24"/>
        </w:rPr>
        <w:t xml:space="preserve"> </w:t>
      </w:r>
      <w:r w:rsidRPr="004B016E">
        <w:rPr>
          <w:rFonts w:hint="eastAsia"/>
          <w:sz w:val="24"/>
        </w:rPr>
        <w:t>profile</w:t>
      </w:r>
      <w:r w:rsidRPr="004B016E">
        <w:rPr>
          <w:sz w:val="24"/>
        </w:rPr>
        <w:t xml:space="preserve"> </w:t>
      </w:r>
      <w:r w:rsidRPr="004B016E">
        <w:rPr>
          <w:rFonts w:hint="eastAsia"/>
          <w:sz w:val="24"/>
        </w:rPr>
        <w:t>描述的内容：</w:t>
      </w:r>
    </w:p>
    <w:p w:rsidR="000D2B8C" w:rsidRPr="004B016E" w:rsidRDefault="000D2B8C" w:rsidP="00EC1E92">
      <w:pPr>
        <w:pStyle w:val="a5"/>
        <w:numPr>
          <w:ilvl w:val="0"/>
          <w:numId w:val="4"/>
        </w:numPr>
        <w:spacing w:beforeLines="35" w:before="109" w:line="420" w:lineRule="atLeast"/>
        <w:ind w:firstLineChars="0"/>
        <w:rPr>
          <w:sz w:val="24"/>
        </w:rPr>
      </w:pPr>
      <w:r w:rsidRPr="004B016E">
        <w:rPr>
          <w:rFonts w:hint="eastAsia"/>
          <w:sz w:val="24"/>
        </w:rPr>
        <w:lastRenderedPageBreak/>
        <w:t>GAP</w:t>
      </w:r>
      <w:r w:rsidRPr="004B016E">
        <w:rPr>
          <w:rFonts w:hint="eastAsia"/>
          <w:sz w:val="24"/>
        </w:rPr>
        <w:t>的角色</w:t>
      </w:r>
    </w:p>
    <w:p w:rsidR="000D2B8C" w:rsidRPr="004B016E" w:rsidRDefault="000D2B8C" w:rsidP="00EC1E92">
      <w:pPr>
        <w:pStyle w:val="a5"/>
        <w:numPr>
          <w:ilvl w:val="0"/>
          <w:numId w:val="4"/>
        </w:numPr>
        <w:spacing w:beforeLines="35" w:before="109" w:line="420" w:lineRule="atLeast"/>
        <w:ind w:firstLineChars="0"/>
        <w:rPr>
          <w:sz w:val="24"/>
        </w:rPr>
      </w:pPr>
      <w:r w:rsidRPr="004B016E">
        <w:rPr>
          <w:rFonts w:hint="eastAsia"/>
          <w:sz w:val="24"/>
        </w:rPr>
        <w:t>发现的模式和过程</w:t>
      </w:r>
    </w:p>
    <w:p w:rsidR="000D2B8C" w:rsidRPr="004B016E" w:rsidRDefault="000D2B8C" w:rsidP="00EC1E92">
      <w:pPr>
        <w:pStyle w:val="a5"/>
        <w:numPr>
          <w:ilvl w:val="0"/>
          <w:numId w:val="4"/>
        </w:numPr>
        <w:spacing w:beforeLines="35" w:before="109" w:line="420" w:lineRule="atLeast"/>
        <w:ind w:firstLineChars="0"/>
        <w:rPr>
          <w:sz w:val="24"/>
        </w:rPr>
      </w:pPr>
      <w:r w:rsidRPr="004B016E">
        <w:rPr>
          <w:rFonts w:hint="eastAsia"/>
          <w:sz w:val="24"/>
        </w:rPr>
        <w:t>连接模式和过程</w:t>
      </w:r>
    </w:p>
    <w:p w:rsidR="000D2B8C" w:rsidRDefault="000D2B8C" w:rsidP="00EC1E92">
      <w:pPr>
        <w:pStyle w:val="a5"/>
        <w:numPr>
          <w:ilvl w:val="0"/>
          <w:numId w:val="4"/>
        </w:numPr>
        <w:spacing w:beforeLines="35" w:before="109" w:line="420" w:lineRule="atLeast"/>
        <w:ind w:firstLineChars="0"/>
        <w:rPr>
          <w:sz w:val="24"/>
        </w:rPr>
      </w:pPr>
      <w:r w:rsidRPr="004B016E">
        <w:rPr>
          <w:rFonts w:hint="eastAsia"/>
          <w:sz w:val="24"/>
        </w:rPr>
        <w:t>安全模式和过程</w:t>
      </w:r>
    </w:p>
    <w:p w:rsidR="00720CF4" w:rsidRDefault="00720CF4" w:rsidP="00EC1E92">
      <w:pPr>
        <w:pStyle w:val="2"/>
        <w:spacing w:beforeLines="35" w:before="109" w:line="420" w:lineRule="atLeast"/>
        <w:sectPr w:rsidR="00720CF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2186A" w:rsidRDefault="0032186A" w:rsidP="00EC1E92">
      <w:pPr>
        <w:pStyle w:val="2"/>
        <w:spacing w:beforeLines="35" w:before="109" w:line="420" w:lineRule="atLeast"/>
      </w:pPr>
      <w:r>
        <w:rPr>
          <w:rFonts w:hint="eastAsia"/>
        </w:rPr>
        <w:lastRenderedPageBreak/>
        <w:t>三、</w:t>
      </w:r>
      <w:r>
        <w:rPr>
          <w:rFonts w:hint="eastAsia"/>
        </w:rPr>
        <w:t>GAP</w:t>
      </w:r>
      <w:r>
        <w:rPr>
          <w:rFonts w:hint="eastAsia"/>
        </w:rPr>
        <w:t>角色</w:t>
      </w:r>
    </w:p>
    <w:p w:rsidR="0032186A" w:rsidRDefault="0032186A" w:rsidP="00EC1E92">
      <w:pPr>
        <w:spacing w:beforeLines="35" w:before="109" w:line="420" w:lineRule="atLeast"/>
      </w:pPr>
      <w:r>
        <w:rPr>
          <w:rFonts w:hint="eastAsia"/>
        </w:rPr>
        <w:t>GAP</w:t>
      </w:r>
      <w:r>
        <w:rPr>
          <w:rFonts w:hint="eastAsia"/>
        </w:rPr>
        <w:t>的角色及作用：</w:t>
      </w:r>
    </w:p>
    <w:p w:rsidR="0032186A" w:rsidRPr="00D12A01" w:rsidRDefault="0032186A" w:rsidP="00EC1E92">
      <w:pPr>
        <w:pStyle w:val="a5"/>
        <w:numPr>
          <w:ilvl w:val="0"/>
          <w:numId w:val="5"/>
        </w:numPr>
        <w:spacing w:beforeLines="35" w:before="109" w:line="420" w:lineRule="atLeast"/>
        <w:ind w:firstLineChars="0"/>
        <w:rPr>
          <w:b/>
          <w:sz w:val="24"/>
        </w:rPr>
      </w:pPr>
      <w:r w:rsidRPr="00D12A01">
        <w:rPr>
          <w:b/>
          <w:sz w:val="24"/>
        </w:rPr>
        <w:t>B</w:t>
      </w:r>
      <w:r w:rsidRPr="00D12A01">
        <w:rPr>
          <w:rFonts w:hint="eastAsia"/>
          <w:b/>
          <w:sz w:val="24"/>
        </w:rPr>
        <w:t>roadcaster</w:t>
      </w:r>
      <w:r w:rsidRPr="00D12A01">
        <w:rPr>
          <w:rFonts w:hint="eastAsia"/>
          <w:b/>
          <w:sz w:val="24"/>
        </w:rPr>
        <w:t>设备</w:t>
      </w:r>
    </w:p>
    <w:p w:rsidR="008C6D8F" w:rsidRPr="00DB6F42" w:rsidRDefault="00E96645" w:rsidP="00EC1E92">
      <w:pPr>
        <w:pStyle w:val="a5"/>
        <w:spacing w:beforeLines="35" w:before="109" w:line="420" w:lineRule="atLeast"/>
        <w:ind w:left="360" w:firstLineChars="0" w:firstLine="0"/>
        <w:rPr>
          <w:sz w:val="24"/>
        </w:rPr>
      </w:pPr>
      <w:r w:rsidRPr="00DB6F42">
        <w:rPr>
          <w:rFonts w:hint="eastAsia"/>
          <w:sz w:val="24"/>
        </w:rPr>
        <w:t xml:space="preserve">broadcast </w:t>
      </w:r>
      <w:r w:rsidRPr="00DB6F42">
        <w:rPr>
          <w:rFonts w:hint="eastAsia"/>
          <w:sz w:val="24"/>
        </w:rPr>
        <w:t>设备物理层上具备发送能力（接受能力是可选的），在</w:t>
      </w:r>
      <w:r w:rsidR="00430A52" w:rsidRPr="00DB6F42">
        <w:rPr>
          <w:rFonts w:hint="eastAsia"/>
          <w:sz w:val="24"/>
        </w:rPr>
        <w:t>L</w:t>
      </w:r>
      <w:r w:rsidRPr="00DB6F42">
        <w:rPr>
          <w:rFonts w:hint="eastAsia"/>
          <w:sz w:val="24"/>
        </w:rPr>
        <w:t>ink</w:t>
      </w:r>
      <w:r w:rsidR="00430A52" w:rsidRPr="00DB6F42">
        <w:rPr>
          <w:sz w:val="24"/>
        </w:rPr>
        <w:t xml:space="preserve"> </w:t>
      </w:r>
      <w:r w:rsidR="00430A52" w:rsidRPr="00DB6F42">
        <w:rPr>
          <w:rFonts w:hint="eastAsia"/>
          <w:sz w:val="24"/>
        </w:rPr>
        <w:t>L</w:t>
      </w:r>
      <w:r w:rsidRPr="00DB6F42">
        <w:rPr>
          <w:rFonts w:hint="eastAsia"/>
          <w:sz w:val="24"/>
        </w:rPr>
        <w:t>ayer</w:t>
      </w:r>
      <w:r w:rsidRPr="00DB6F42">
        <w:rPr>
          <w:rFonts w:hint="eastAsia"/>
          <w:sz w:val="24"/>
        </w:rPr>
        <w:t>层可以处于空闲和广播状态，具备发送</w:t>
      </w:r>
      <w:r w:rsidRPr="00DB6F42">
        <w:rPr>
          <w:rFonts w:hint="eastAsia"/>
          <w:sz w:val="24"/>
        </w:rPr>
        <w:t>ADV_NONCONN_IND</w:t>
      </w:r>
      <w:r w:rsidRPr="00DB6F42">
        <w:rPr>
          <w:rFonts w:hint="eastAsia"/>
          <w:sz w:val="24"/>
        </w:rPr>
        <w:t>报文的能力（</w:t>
      </w:r>
      <w:r w:rsidRPr="00DB6F42">
        <w:rPr>
          <w:rFonts w:hint="eastAsia"/>
          <w:sz w:val="24"/>
        </w:rPr>
        <w:t>ADV_SCAN_IND</w:t>
      </w:r>
      <w:r w:rsidRPr="00DB6F42">
        <w:rPr>
          <w:rFonts w:hint="eastAsia"/>
          <w:sz w:val="24"/>
        </w:rPr>
        <w:t>的报文是可选的），不支持扫描，不支持连接</w:t>
      </w:r>
    </w:p>
    <w:p w:rsidR="008C6D8F" w:rsidRPr="00D12A01" w:rsidRDefault="008C6D8F" w:rsidP="00EC1E92">
      <w:pPr>
        <w:pStyle w:val="a5"/>
        <w:numPr>
          <w:ilvl w:val="0"/>
          <w:numId w:val="5"/>
        </w:numPr>
        <w:spacing w:beforeLines="35" w:before="109" w:line="420" w:lineRule="atLeast"/>
        <w:ind w:firstLineChars="0"/>
        <w:rPr>
          <w:b/>
          <w:sz w:val="24"/>
        </w:rPr>
      </w:pPr>
      <w:r w:rsidRPr="00D12A01">
        <w:rPr>
          <w:b/>
          <w:sz w:val="24"/>
        </w:rPr>
        <w:t>O</w:t>
      </w:r>
      <w:r w:rsidRPr="00D12A01">
        <w:rPr>
          <w:rFonts w:hint="eastAsia"/>
          <w:b/>
          <w:sz w:val="24"/>
        </w:rPr>
        <w:t>bserver</w:t>
      </w:r>
      <w:r w:rsidRPr="00D12A01">
        <w:rPr>
          <w:rFonts w:hint="eastAsia"/>
          <w:b/>
          <w:sz w:val="24"/>
        </w:rPr>
        <w:t>设备</w:t>
      </w:r>
    </w:p>
    <w:p w:rsidR="00DB6F42" w:rsidRDefault="0006600E" w:rsidP="00EC1E92">
      <w:pPr>
        <w:pStyle w:val="a5"/>
        <w:spacing w:beforeLines="35" w:before="109" w:line="420" w:lineRule="atLeast"/>
        <w:ind w:firstLine="480"/>
        <w:rPr>
          <w:sz w:val="24"/>
        </w:rPr>
      </w:pPr>
      <w:r w:rsidRPr="00DB6F42">
        <w:rPr>
          <w:rFonts w:hint="eastAsia"/>
          <w:sz w:val="24"/>
        </w:rPr>
        <w:t xml:space="preserve">observer </w:t>
      </w:r>
      <w:r w:rsidRPr="00DB6F42">
        <w:rPr>
          <w:rFonts w:hint="eastAsia"/>
          <w:sz w:val="24"/>
        </w:rPr>
        <w:t>设备物理层上具备接收能力（发送能力是可选的），在</w:t>
      </w:r>
      <w:r w:rsidR="00285521" w:rsidRPr="00DB6F42">
        <w:rPr>
          <w:rFonts w:hint="eastAsia"/>
          <w:sz w:val="24"/>
        </w:rPr>
        <w:t>L</w:t>
      </w:r>
      <w:r w:rsidRPr="00DB6F42">
        <w:rPr>
          <w:rFonts w:hint="eastAsia"/>
          <w:sz w:val="24"/>
        </w:rPr>
        <w:t>ink</w:t>
      </w:r>
      <w:r w:rsidR="00285521" w:rsidRPr="00DB6F42">
        <w:rPr>
          <w:sz w:val="24"/>
        </w:rPr>
        <w:t xml:space="preserve"> </w:t>
      </w:r>
      <w:r w:rsidR="00285521" w:rsidRPr="00DB6F42">
        <w:rPr>
          <w:rFonts w:hint="eastAsia"/>
          <w:sz w:val="24"/>
        </w:rPr>
        <w:t>L</w:t>
      </w:r>
      <w:r w:rsidRPr="00DB6F42">
        <w:rPr>
          <w:rFonts w:hint="eastAsia"/>
          <w:sz w:val="24"/>
        </w:rPr>
        <w:t>ayer</w:t>
      </w:r>
      <w:r w:rsidRPr="00DB6F42">
        <w:rPr>
          <w:rFonts w:hint="eastAsia"/>
          <w:sz w:val="24"/>
        </w:rPr>
        <w:t>层</w:t>
      </w:r>
    </w:p>
    <w:p w:rsidR="00DB6F42" w:rsidRDefault="0006600E" w:rsidP="00EC1E92">
      <w:pPr>
        <w:pStyle w:val="a5"/>
        <w:spacing w:beforeLines="35" w:before="109" w:line="420" w:lineRule="atLeast"/>
        <w:ind w:firstLine="480"/>
        <w:rPr>
          <w:sz w:val="24"/>
        </w:rPr>
      </w:pPr>
      <w:r w:rsidRPr="00DB6F42">
        <w:rPr>
          <w:rFonts w:hint="eastAsia"/>
          <w:sz w:val="24"/>
        </w:rPr>
        <w:t>可以处于空闲和扫描状态，具备被动</w:t>
      </w:r>
      <w:r w:rsidRPr="00DB6F42">
        <w:rPr>
          <w:rFonts w:hint="eastAsia"/>
          <w:sz w:val="24"/>
        </w:rPr>
        <w:t>scan</w:t>
      </w:r>
      <w:r w:rsidRPr="00DB6F42">
        <w:rPr>
          <w:rFonts w:hint="eastAsia"/>
          <w:sz w:val="24"/>
        </w:rPr>
        <w:t>能力（主动</w:t>
      </w:r>
      <w:r w:rsidRPr="00DB6F42">
        <w:rPr>
          <w:rFonts w:hint="eastAsia"/>
          <w:sz w:val="24"/>
        </w:rPr>
        <w:t>scan</w:t>
      </w:r>
      <w:r w:rsidRPr="00DB6F42">
        <w:rPr>
          <w:rFonts w:hint="eastAsia"/>
          <w:sz w:val="24"/>
        </w:rPr>
        <w:t>能力是可选的），</w:t>
      </w:r>
    </w:p>
    <w:p w:rsidR="00DB6F42" w:rsidRDefault="0006600E" w:rsidP="00EC1E92">
      <w:pPr>
        <w:pStyle w:val="a5"/>
        <w:spacing w:beforeLines="35" w:before="109" w:line="420" w:lineRule="atLeast"/>
        <w:ind w:firstLine="480"/>
        <w:rPr>
          <w:sz w:val="24"/>
        </w:rPr>
      </w:pPr>
      <w:r w:rsidRPr="00DB6F42">
        <w:rPr>
          <w:rFonts w:hint="eastAsia"/>
          <w:sz w:val="24"/>
        </w:rPr>
        <w:t>不支持连接，不支持广播。被动扫描指的是接收广播不发送</w:t>
      </w:r>
      <w:r w:rsidRPr="00DB6F42">
        <w:rPr>
          <w:rFonts w:hint="eastAsia"/>
          <w:sz w:val="24"/>
        </w:rPr>
        <w:t>scan_req</w:t>
      </w:r>
      <w:r w:rsidR="00340737" w:rsidRPr="00DB6F42">
        <w:rPr>
          <w:rFonts w:hint="eastAsia"/>
          <w:sz w:val="24"/>
        </w:rPr>
        <w:t>，</w:t>
      </w:r>
      <w:r w:rsidRPr="00DB6F42">
        <w:rPr>
          <w:rFonts w:hint="eastAsia"/>
          <w:sz w:val="24"/>
        </w:rPr>
        <w:t>主动</w:t>
      </w:r>
    </w:p>
    <w:p w:rsidR="008C6D8F" w:rsidRPr="00DB6F42" w:rsidRDefault="0006600E" w:rsidP="00EC1E92">
      <w:pPr>
        <w:pStyle w:val="a5"/>
        <w:spacing w:beforeLines="35" w:before="109" w:line="420" w:lineRule="atLeast"/>
        <w:ind w:firstLine="480"/>
        <w:rPr>
          <w:sz w:val="24"/>
        </w:rPr>
      </w:pPr>
      <w:r w:rsidRPr="00DB6F42">
        <w:rPr>
          <w:rFonts w:hint="eastAsia"/>
          <w:sz w:val="24"/>
        </w:rPr>
        <w:t>扫描指的是接收广播并发送</w:t>
      </w:r>
      <w:r w:rsidRPr="00DB6F42">
        <w:rPr>
          <w:rFonts w:hint="eastAsia"/>
          <w:sz w:val="24"/>
        </w:rPr>
        <w:t>scan_req</w:t>
      </w:r>
    </w:p>
    <w:p w:rsidR="008C6D8F" w:rsidRPr="00D12A01" w:rsidRDefault="008C6D8F" w:rsidP="00EC1E92">
      <w:pPr>
        <w:pStyle w:val="a5"/>
        <w:numPr>
          <w:ilvl w:val="0"/>
          <w:numId w:val="5"/>
        </w:numPr>
        <w:spacing w:beforeLines="35" w:before="109" w:line="420" w:lineRule="atLeast"/>
        <w:ind w:firstLineChars="0"/>
        <w:rPr>
          <w:b/>
          <w:sz w:val="24"/>
        </w:rPr>
      </w:pPr>
      <w:r w:rsidRPr="00D12A01">
        <w:rPr>
          <w:b/>
          <w:sz w:val="24"/>
        </w:rPr>
        <w:t>P</w:t>
      </w:r>
      <w:r w:rsidRPr="00D12A01">
        <w:rPr>
          <w:rFonts w:hint="eastAsia"/>
          <w:b/>
          <w:sz w:val="24"/>
        </w:rPr>
        <w:t>eripheral</w:t>
      </w:r>
      <w:r w:rsidRPr="00D12A01">
        <w:rPr>
          <w:rFonts w:hint="eastAsia"/>
          <w:b/>
          <w:sz w:val="24"/>
        </w:rPr>
        <w:t>设备</w:t>
      </w:r>
    </w:p>
    <w:p w:rsidR="00417136" w:rsidRDefault="00BD2053" w:rsidP="00EC1E92">
      <w:pPr>
        <w:pStyle w:val="a5"/>
        <w:spacing w:beforeLines="35" w:before="109" w:line="420" w:lineRule="atLeast"/>
        <w:ind w:firstLine="480"/>
        <w:rPr>
          <w:sz w:val="24"/>
        </w:rPr>
      </w:pPr>
      <w:r w:rsidRPr="00DB6F42">
        <w:rPr>
          <w:rFonts w:hint="eastAsia"/>
          <w:sz w:val="24"/>
        </w:rPr>
        <w:t xml:space="preserve">peripheral </w:t>
      </w:r>
      <w:r w:rsidRPr="00DB6F42">
        <w:rPr>
          <w:rFonts w:hint="eastAsia"/>
          <w:sz w:val="24"/>
        </w:rPr>
        <w:t>设备这个是我们最常用的角色，物理层上具备收发能力，在</w:t>
      </w:r>
      <w:r w:rsidR="00621A6C" w:rsidRPr="00DB6F42">
        <w:rPr>
          <w:rFonts w:hint="eastAsia"/>
          <w:sz w:val="24"/>
        </w:rPr>
        <w:t>L</w:t>
      </w:r>
      <w:r w:rsidRPr="00DB6F42">
        <w:rPr>
          <w:rFonts w:hint="eastAsia"/>
          <w:sz w:val="24"/>
        </w:rPr>
        <w:t>ink</w:t>
      </w:r>
      <w:r w:rsidR="00621A6C" w:rsidRPr="00DB6F42">
        <w:rPr>
          <w:sz w:val="24"/>
        </w:rPr>
        <w:t xml:space="preserve"> </w:t>
      </w:r>
    </w:p>
    <w:p w:rsidR="00417136" w:rsidRDefault="00621A6C" w:rsidP="00EC1E92">
      <w:pPr>
        <w:pStyle w:val="a5"/>
        <w:spacing w:beforeLines="35" w:before="109" w:line="420" w:lineRule="atLeast"/>
        <w:ind w:firstLine="480"/>
        <w:rPr>
          <w:sz w:val="24"/>
        </w:rPr>
      </w:pPr>
      <w:r w:rsidRPr="00DB6F42">
        <w:rPr>
          <w:rFonts w:hint="eastAsia"/>
          <w:sz w:val="24"/>
        </w:rPr>
        <w:t>L</w:t>
      </w:r>
      <w:r w:rsidR="00BD2053" w:rsidRPr="00DB6F42">
        <w:rPr>
          <w:rFonts w:hint="eastAsia"/>
          <w:sz w:val="24"/>
        </w:rPr>
        <w:t>ayer</w:t>
      </w:r>
      <w:r w:rsidR="00BD2053" w:rsidRPr="00DB6F42">
        <w:rPr>
          <w:rFonts w:hint="eastAsia"/>
          <w:sz w:val="24"/>
        </w:rPr>
        <w:t>层可以处于空闲和广播状态，具备发送</w:t>
      </w:r>
      <w:r w:rsidR="00BD2053" w:rsidRPr="00DB6F42">
        <w:rPr>
          <w:rFonts w:hint="eastAsia"/>
          <w:sz w:val="24"/>
        </w:rPr>
        <w:t>ADV__IND</w:t>
      </w:r>
      <w:r w:rsidR="00BD2053" w:rsidRPr="00DB6F42">
        <w:rPr>
          <w:rFonts w:hint="eastAsia"/>
          <w:sz w:val="24"/>
        </w:rPr>
        <w:t>报文的能力（其他</w:t>
      </w:r>
    </w:p>
    <w:p w:rsidR="00417136" w:rsidRDefault="00BD2053" w:rsidP="00EC1E92">
      <w:pPr>
        <w:pStyle w:val="a5"/>
        <w:spacing w:beforeLines="35" w:before="109" w:line="420" w:lineRule="atLeast"/>
        <w:ind w:firstLine="480"/>
        <w:rPr>
          <w:sz w:val="24"/>
        </w:rPr>
      </w:pPr>
      <w:r w:rsidRPr="00DB6F42">
        <w:rPr>
          <w:rFonts w:hint="eastAsia"/>
          <w:sz w:val="24"/>
        </w:rPr>
        <w:t>的广播报文是可选的），不支持扫描，支持连接，连接的时在</w:t>
      </w:r>
      <w:r w:rsidRPr="00DB6F42">
        <w:rPr>
          <w:rFonts w:hint="eastAsia"/>
          <w:sz w:val="24"/>
        </w:rPr>
        <w:t>linklayer</w:t>
      </w:r>
      <w:r w:rsidRPr="00DB6F42">
        <w:rPr>
          <w:rFonts w:hint="eastAsia"/>
          <w:sz w:val="24"/>
        </w:rPr>
        <w:t>处于</w:t>
      </w:r>
    </w:p>
    <w:p w:rsidR="008C6D8F" w:rsidRPr="00DB6F42" w:rsidRDefault="00BD2053" w:rsidP="00EC1E92">
      <w:pPr>
        <w:pStyle w:val="a5"/>
        <w:spacing w:beforeLines="35" w:before="109" w:line="420" w:lineRule="atLeast"/>
        <w:ind w:firstLine="480"/>
        <w:rPr>
          <w:sz w:val="24"/>
        </w:rPr>
      </w:pPr>
      <w:r w:rsidRPr="00DB6F42">
        <w:rPr>
          <w:rFonts w:hint="eastAsia"/>
          <w:sz w:val="24"/>
        </w:rPr>
        <w:t>slave</w:t>
      </w:r>
      <w:r w:rsidRPr="00DB6F42">
        <w:rPr>
          <w:rFonts w:hint="eastAsia"/>
          <w:sz w:val="24"/>
        </w:rPr>
        <w:t>角色，同是支持一些连接参数的更新和加密的过程</w:t>
      </w:r>
    </w:p>
    <w:p w:rsidR="0032186A" w:rsidRPr="00D12A01" w:rsidRDefault="008C6D8F" w:rsidP="00EC1E92">
      <w:pPr>
        <w:pStyle w:val="a5"/>
        <w:numPr>
          <w:ilvl w:val="0"/>
          <w:numId w:val="5"/>
        </w:numPr>
        <w:spacing w:beforeLines="35" w:before="109" w:line="420" w:lineRule="atLeast"/>
        <w:ind w:firstLineChars="0"/>
        <w:rPr>
          <w:b/>
          <w:sz w:val="24"/>
        </w:rPr>
      </w:pPr>
      <w:r w:rsidRPr="00D12A01">
        <w:rPr>
          <w:b/>
          <w:sz w:val="24"/>
        </w:rPr>
        <w:t>C</w:t>
      </w:r>
      <w:r w:rsidRPr="00D12A01">
        <w:rPr>
          <w:rFonts w:hint="eastAsia"/>
          <w:b/>
          <w:sz w:val="24"/>
        </w:rPr>
        <w:t>entral</w:t>
      </w:r>
      <w:r w:rsidRPr="00D12A01">
        <w:rPr>
          <w:rFonts w:hint="eastAsia"/>
          <w:b/>
          <w:sz w:val="24"/>
        </w:rPr>
        <w:t>设备</w:t>
      </w:r>
    </w:p>
    <w:p w:rsidR="005724AE" w:rsidRDefault="00533737" w:rsidP="00EC1E92">
      <w:pPr>
        <w:pStyle w:val="a5"/>
        <w:spacing w:beforeLines="35" w:before="109" w:line="420" w:lineRule="atLeast"/>
        <w:ind w:firstLine="480"/>
        <w:rPr>
          <w:sz w:val="24"/>
        </w:rPr>
      </w:pPr>
      <w:r w:rsidRPr="00DB6F42">
        <w:rPr>
          <w:rFonts w:hint="eastAsia"/>
          <w:sz w:val="24"/>
        </w:rPr>
        <w:t xml:space="preserve">central </w:t>
      </w:r>
      <w:r w:rsidRPr="00DB6F42">
        <w:rPr>
          <w:rFonts w:hint="eastAsia"/>
          <w:sz w:val="24"/>
        </w:rPr>
        <w:t>设备物理层上具备收发能力，在</w:t>
      </w:r>
      <w:r w:rsidRPr="00DB6F42">
        <w:rPr>
          <w:rFonts w:hint="eastAsia"/>
          <w:sz w:val="24"/>
        </w:rPr>
        <w:t>linklayer</w:t>
      </w:r>
      <w:r w:rsidRPr="00DB6F42">
        <w:rPr>
          <w:rFonts w:hint="eastAsia"/>
          <w:sz w:val="24"/>
        </w:rPr>
        <w:t>层可以处于空闲和扫描和</w:t>
      </w:r>
    </w:p>
    <w:p w:rsidR="005724AE" w:rsidRDefault="00533737" w:rsidP="00EC1E92">
      <w:pPr>
        <w:pStyle w:val="a5"/>
        <w:spacing w:beforeLines="35" w:before="109" w:line="420" w:lineRule="atLeast"/>
        <w:ind w:firstLine="480"/>
        <w:rPr>
          <w:sz w:val="24"/>
        </w:rPr>
      </w:pPr>
      <w:r w:rsidRPr="00DB6F42">
        <w:rPr>
          <w:rFonts w:hint="eastAsia"/>
          <w:sz w:val="24"/>
        </w:rPr>
        <w:t>初始化状态，支持扫描，支持连接，连接的时在</w:t>
      </w:r>
      <w:r w:rsidRPr="00DB6F42">
        <w:rPr>
          <w:rFonts w:hint="eastAsia"/>
          <w:sz w:val="24"/>
        </w:rPr>
        <w:t>linklayer</w:t>
      </w:r>
      <w:r w:rsidRPr="00DB6F42">
        <w:rPr>
          <w:rFonts w:hint="eastAsia"/>
          <w:sz w:val="24"/>
        </w:rPr>
        <w:t>处于</w:t>
      </w:r>
      <w:r w:rsidRPr="00DB6F42">
        <w:rPr>
          <w:rFonts w:hint="eastAsia"/>
          <w:sz w:val="24"/>
        </w:rPr>
        <w:t>master</w:t>
      </w:r>
      <w:r w:rsidRPr="00DB6F42">
        <w:rPr>
          <w:rFonts w:hint="eastAsia"/>
          <w:sz w:val="24"/>
        </w:rPr>
        <w:t>角色，</w:t>
      </w:r>
    </w:p>
    <w:p w:rsidR="00533737" w:rsidRPr="00DB6F42" w:rsidRDefault="00533737" w:rsidP="00EC1E92">
      <w:pPr>
        <w:pStyle w:val="a5"/>
        <w:spacing w:beforeLines="35" w:before="109" w:line="420" w:lineRule="atLeast"/>
        <w:ind w:firstLine="480"/>
        <w:rPr>
          <w:sz w:val="24"/>
        </w:rPr>
      </w:pPr>
      <w:r w:rsidRPr="00DB6F42">
        <w:rPr>
          <w:rFonts w:hint="eastAsia"/>
          <w:sz w:val="24"/>
        </w:rPr>
        <w:t>同是支持一些连接参数的更新和加密的过程</w:t>
      </w:r>
    </w:p>
    <w:p w:rsidR="00533737" w:rsidRPr="00D12A01" w:rsidRDefault="00533737" w:rsidP="00EC1E92">
      <w:pPr>
        <w:pStyle w:val="a5"/>
        <w:spacing w:beforeLines="35" w:before="109" w:line="420" w:lineRule="atLeast"/>
      </w:pPr>
    </w:p>
    <w:p w:rsidR="009D09B8" w:rsidRPr="00D12A01" w:rsidRDefault="00614FC1" w:rsidP="00EC1E92">
      <w:pPr>
        <w:pStyle w:val="a5"/>
        <w:numPr>
          <w:ilvl w:val="0"/>
          <w:numId w:val="5"/>
        </w:numPr>
        <w:spacing w:beforeLines="35" w:before="109" w:line="420" w:lineRule="atLeast"/>
        <w:ind w:firstLineChars="0"/>
        <w:rPr>
          <w:b/>
          <w:sz w:val="24"/>
        </w:rPr>
      </w:pPr>
      <w:r w:rsidRPr="00D12A01">
        <w:rPr>
          <w:rFonts w:hint="eastAsia"/>
          <w:b/>
          <w:sz w:val="24"/>
        </w:rPr>
        <w:t>注意</w:t>
      </w:r>
    </w:p>
    <w:p w:rsidR="00B168B4" w:rsidRDefault="00533737" w:rsidP="00EC1E92">
      <w:pPr>
        <w:pStyle w:val="a5"/>
        <w:spacing w:beforeLines="35" w:before="109" w:line="420" w:lineRule="atLeast"/>
        <w:ind w:firstLine="480"/>
      </w:pPr>
      <w:r w:rsidRPr="00DB6F42">
        <w:rPr>
          <w:rFonts w:hint="eastAsia"/>
          <w:sz w:val="24"/>
        </w:rPr>
        <w:t>设备支持多角色的，比如既是</w:t>
      </w:r>
      <w:r w:rsidRPr="00DB6F42">
        <w:rPr>
          <w:rFonts w:hint="eastAsia"/>
          <w:sz w:val="24"/>
        </w:rPr>
        <w:t>peripheral</w:t>
      </w:r>
      <w:r w:rsidRPr="00DB6F42">
        <w:rPr>
          <w:rFonts w:hint="eastAsia"/>
          <w:sz w:val="24"/>
        </w:rPr>
        <w:t>也是</w:t>
      </w:r>
      <w:r w:rsidRPr="00DB6F42">
        <w:rPr>
          <w:rFonts w:hint="eastAsia"/>
          <w:sz w:val="24"/>
        </w:rPr>
        <w:t>central</w:t>
      </w:r>
    </w:p>
    <w:p w:rsidR="00B168B4" w:rsidRDefault="00E96645" w:rsidP="00EC1E92">
      <w:pPr>
        <w:spacing w:beforeLines="35" w:before="109" w:line="420" w:lineRule="atLeast"/>
      </w:pPr>
      <w:r>
        <w:rPr>
          <w:noProof/>
        </w:rPr>
        <w:lastRenderedPageBreak/>
        <w:drawing>
          <wp:inline distT="0" distB="0" distL="0" distR="0">
            <wp:extent cx="5274310" cy="3392772"/>
            <wp:effectExtent l="0" t="0" r="2540" b="0"/>
            <wp:docPr id="2" name="图片 2" descr="https://img-blog.csdn.net/20180630112557271?watermark/2/text/aHR0cHM6Ly9ibG9nLmNzZG4ubmV0L1hHXzIwMTM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630112557271?watermark/2/text/aHR0cHM6Ly9ibG9nLmNzZG4ubmV0L1hHXzIwMTM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645" w:rsidRDefault="00E96645" w:rsidP="00EC1E92">
      <w:pPr>
        <w:spacing w:beforeLines="35" w:before="109" w:line="420" w:lineRule="atLeast"/>
      </w:pPr>
      <w:r>
        <w:rPr>
          <w:noProof/>
        </w:rPr>
        <w:drawing>
          <wp:inline distT="0" distB="0" distL="0" distR="0">
            <wp:extent cx="5274310" cy="4643731"/>
            <wp:effectExtent l="0" t="0" r="2540" b="5080"/>
            <wp:docPr id="3" name="图片 3" descr="https://img-blog.csdn.net/20180630113117898?watermark/2/text/aHR0cHM6Ly9ibG9nLmNzZG4ubmV0L1hHXzIwMTM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630113117898?watermark/2/text/aHR0cHM6Ly9ibG9nLmNzZG4ubmV0L1hHXzIwMTM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E4" w:rsidRDefault="00E96645" w:rsidP="00EC1E92">
      <w:pPr>
        <w:spacing w:beforeLines="35" w:before="109" w:line="420" w:lineRule="atLeast"/>
        <w:sectPr w:rsidR="006A1FE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inline distT="0" distB="0" distL="0" distR="0">
            <wp:extent cx="5274310" cy="2878139"/>
            <wp:effectExtent l="0" t="0" r="2540" b="0"/>
            <wp:docPr id="4" name="图片 4" descr="https://img-blog.csdn.net/20180630114759675?watermark/2/text/aHR0cHM6Ly9ibG9nLmNzZG4ubmV0L1hHXzIwMTM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0630114759675?watermark/2/text/aHR0cHM6Ly9ibG9nLmNzZG4ubmV0L1hHXzIwMTM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645" w:rsidRDefault="00E97C92" w:rsidP="00EC1E92">
      <w:pPr>
        <w:pStyle w:val="2"/>
        <w:spacing w:beforeLines="35" w:before="109" w:line="420" w:lineRule="atLeast"/>
      </w:pPr>
      <w:r>
        <w:rPr>
          <w:rFonts w:hint="eastAsia"/>
        </w:rPr>
        <w:lastRenderedPageBreak/>
        <w:t>四、广播模式和发现过程</w:t>
      </w:r>
    </w:p>
    <w:p w:rsidR="006A1FE4" w:rsidRDefault="006A1FE4" w:rsidP="00EC1E92">
      <w:pPr>
        <w:spacing w:beforeLines="35" w:before="109" w:line="420" w:lineRule="atLeast"/>
        <w:rPr>
          <w:noProof/>
        </w:rPr>
      </w:pPr>
      <w:r>
        <w:rPr>
          <w:noProof/>
        </w:rPr>
        <w:drawing>
          <wp:inline distT="0" distB="0" distL="0" distR="0" wp14:anchorId="15C5EF69" wp14:editId="657E4E62">
            <wp:extent cx="5273895" cy="1162373"/>
            <wp:effectExtent l="0" t="0" r="3175" b="0"/>
            <wp:docPr id="5" name="图片 5" descr="https://img-blog.csdn.net/20180630121259617?watermark/2/text/aHR0cHM6Ly9ibG9nLmNzZG4ubmV0L1hHXzIwMTM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0630121259617?watermark/2/text/aHR0cHM6Ly9ibG9nLmNzZG4ubmV0L1hHXzIwMTM=/font/5a6L5L2T/fontsize/400/fill/I0JBQkFCMA==/dissolve/7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18"/>
                    <a:stretch/>
                  </pic:blipFill>
                  <pic:spPr bwMode="auto">
                    <a:xfrm>
                      <a:off x="0" y="0"/>
                      <a:ext cx="5274310" cy="116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C92" w:rsidRDefault="006A1FE4" w:rsidP="00EC1E92">
      <w:pPr>
        <w:spacing w:beforeLines="35" w:before="109" w:line="4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2-3</w:t>
      </w:r>
      <w:r>
        <w:t xml:space="preserve"> </w:t>
      </w:r>
      <w:r>
        <w:rPr>
          <w:rFonts w:hint="eastAsia"/>
        </w:rPr>
        <w:t>广播模式和发现模式要求</w:t>
      </w:r>
    </w:p>
    <w:p w:rsidR="008A6539" w:rsidRDefault="008A6539" w:rsidP="00EC1E92">
      <w:pPr>
        <w:spacing w:beforeLines="35" w:before="109" w:line="420" w:lineRule="atLeast"/>
        <w:jc w:val="center"/>
      </w:pPr>
    </w:p>
    <w:p w:rsidR="006A1FE4" w:rsidRPr="00F625E8" w:rsidRDefault="008A6539" w:rsidP="00EC1E92">
      <w:pPr>
        <w:spacing w:beforeLines="35" w:before="109" w:line="420" w:lineRule="atLeast"/>
        <w:rPr>
          <w:b/>
          <w:sz w:val="24"/>
        </w:rPr>
      </w:pPr>
      <w:r w:rsidRPr="00F625E8">
        <w:rPr>
          <w:rFonts w:hint="eastAsia"/>
          <w:b/>
          <w:sz w:val="24"/>
        </w:rPr>
        <w:t>广播模式：</w:t>
      </w:r>
    </w:p>
    <w:p w:rsidR="005A4A4C" w:rsidRDefault="00F625E8" w:rsidP="00EC1E92">
      <w:pPr>
        <w:pStyle w:val="a5"/>
        <w:spacing w:beforeLines="35" w:before="109" w:line="420" w:lineRule="atLeast"/>
        <w:ind w:firstLine="480"/>
        <w:rPr>
          <w:noProof/>
        </w:rPr>
      </w:pPr>
      <w:r w:rsidRPr="00F625E8">
        <w:rPr>
          <w:rFonts w:hint="eastAsia"/>
          <w:sz w:val="24"/>
        </w:rPr>
        <w:t>只有</w:t>
      </w:r>
      <w:r w:rsidRPr="00F625E8">
        <w:rPr>
          <w:rFonts w:hint="eastAsia"/>
          <w:sz w:val="24"/>
        </w:rPr>
        <w:t>broadcaster</w:t>
      </w:r>
      <w:r w:rsidRPr="00F625E8">
        <w:rPr>
          <w:rFonts w:hint="eastAsia"/>
          <w:sz w:val="24"/>
        </w:rPr>
        <w:t>设备支持，提供了一个方法发送不可连接的广播包。一个设备处于</w:t>
      </w:r>
      <w:r w:rsidRPr="00F625E8">
        <w:rPr>
          <w:rFonts w:hint="eastAsia"/>
          <w:sz w:val="24"/>
        </w:rPr>
        <w:t>broadcaster</w:t>
      </w:r>
      <w:r w:rsidRPr="00F625E8">
        <w:rPr>
          <w:rFonts w:hint="eastAsia"/>
          <w:sz w:val="24"/>
        </w:rPr>
        <w:t>模式可以发送</w:t>
      </w:r>
      <w:r w:rsidRPr="00F625E8">
        <w:rPr>
          <w:rFonts w:hint="eastAsia"/>
          <w:sz w:val="24"/>
        </w:rPr>
        <w:t>ADV_NONOCN_IND</w:t>
      </w:r>
      <w:r w:rsidRPr="00F625E8">
        <w:rPr>
          <w:rFonts w:hint="eastAsia"/>
          <w:sz w:val="24"/>
        </w:rPr>
        <w:t>或者发送</w:t>
      </w:r>
      <w:r w:rsidRPr="00F625E8">
        <w:rPr>
          <w:rFonts w:hint="eastAsia"/>
          <w:sz w:val="24"/>
        </w:rPr>
        <w:t xml:space="preserve"> ADV_SCAN_IND</w:t>
      </w:r>
      <w:r w:rsidRPr="00F625E8">
        <w:rPr>
          <w:rFonts w:hint="eastAsia"/>
          <w:sz w:val="24"/>
        </w:rPr>
        <w:t>的报文。在广播报文的</w:t>
      </w:r>
      <w:r w:rsidRPr="00F625E8">
        <w:rPr>
          <w:rFonts w:hint="eastAsia"/>
          <w:sz w:val="24"/>
        </w:rPr>
        <w:t>ADV_TYPE</w:t>
      </w:r>
      <w:r w:rsidRPr="00F625E8">
        <w:rPr>
          <w:rFonts w:hint="eastAsia"/>
          <w:sz w:val="24"/>
        </w:rPr>
        <w:t>格式的</w:t>
      </w:r>
      <w:r w:rsidRPr="00F625E8">
        <w:rPr>
          <w:rFonts w:hint="eastAsia"/>
          <w:sz w:val="24"/>
        </w:rPr>
        <w:t>AD_TYPE_FLAGS</w:t>
      </w:r>
      <w:r w:rsidRPr="00F625E8">
        <w:rPr>
          <w:rFonts w:hint="eastAsia"/>
          <w:sz w:val="24"/>
        </w:rPr>
        <w:t>设置成</w:t>
      </w:r>
      <w:r w:rsidRPr="00F625E8">
        <w:rPr>
          <w:rFonts w:hint="eastAsia"/>
          <w:sz w:val="24"/>
        </w:rPr>
        <w:t>LE_LIMITED_DISC_MODE</w:t>
      </w:r>
      <w:r w:rsidRPr="00F625E8">
        <w:rPr>
          <w:rFonts w:hint="eastAsia"/>
          <w:sz w:val="24"/>
        </w:rPr>
        <w:t>或者</w:t>
      </w:r>
      <w:r w:rsidRPr="00F625E8">
        <w:rPr>
          <w:rFonts w:hint="eastAsia"/>
          <w:sz w:val="24"/>
        </w:rPr>
        <w:t>LE_GENERAL_DISC_MODE</w:t>
      </w:r>
      <w:r w:rsidRPr="00F625E8">
        <w:rPr>
          <w:rFonts w:hint="eastAsia"/>
          <w:sz w:val="24"/>
        </w:rPr>
        <w:t>。</w:t>
      </w:r>
    </w:p>
    <w:p w:rsidR="006A1FE4" w:rsidRPr="002A0379" w:rsidRDefault="002A0379" w:rsidP="00EC1E92">
      <w:pPr>
        <w:spacing w:beforeLines="35" w:before="109" w:line="420" w:lineRule="atLeast"/>
      </w:pPr>
      <w:r>
        <w:rPr>
          <w:noProof/>
        </w:rPr>
        <w:drawing>
          <wp:inline distT="0" distB="0" distL="0" distR="0">
            <wp:extent cx="5273544" cy="2743200"/>
            <wp:effectExtent l="0" t="0" r="3810" b="0"/>
            <wp:docPr id="6" name="图片 6" descr="https://img-blog.csdn.net/20180630123306693?watermark/2/text/aHR0cHM6Ly9ibG9nLmNzZG4ubmV0L1hHXzIwMTM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0630123306693?watermark/2/text/aHR0cHM6Ly9ibG9nLmNzZG4ubmV0L1hHXzIwMTM=/font/5a6L5L2T/fontsize/400/fill/I0JBQkFCMA==/dissolve/7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71"/>
                    <a:stretch/>
                  </pic:blipFill>
                  <pic:spPr bwMode="auto">
                    <a:xfrm>
                      <a:off x="0" y="0"/>
                      <a:ext cx="5274310" cy="274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FE4" w:rsidRDefault="002A0379" w:rsidP="00EC1E92">
      <w:pPr>
        <w:spacing w:beforeLines="35" w:before="109" w:line="4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2-4</w:t>
      </w:r>
      <w:r>
        <w:t xml:space="preserve"> </w:t>
      </w:r>
      <w:r>
        <w:rPr>
          <w:rFonts w:hint="eastAsia"/>
        </w:rPr>
        <w:t>Advertising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Scan</w:t>
      </w:r>
      <w:r>
        <w:t xml:space="preserve"> </w:t>
      </w:r>
      <w:r>
        <w:rPr>
          <w:rFonts w:hint="eastAsia"/>
        </w:rPr>
        <w:t>Response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 w:rsidR="005663AE">
        <w:rPr>
          <w:rFonts w:hint="eastAsia"/>
        </w:rPr>
        <w:t>格式</w:t>
      </w:r>
    </w:p>
    <w:p w:rsidR="00272DCD" w:rsidRDefault="00272DCD" w:rsidP="00EC1E92">
      <w:pPr>
        <w:spacing w:beforeLines="35" w:before="109" w:line="420" w:lineRule="atLeast"/>
        <w:sectPr w:rsidR="00272DC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97C92" w:rsidRDefault="00272DCD" w:rsidP="00EC1E92">
      <w:pPr>
        <w:pStyle w:val="2"/>
        <w:spacing w:beforeLines="35" w:before="109" w:line="420" w:lineRule="atLeast"/>
      </w:pPr>
      <w:r w:rsidRPr="00272DCD">
        <w:rPr>
          <w:rFonts w:hint="eastAsia"/>
        </w:rPr>
        <w:lastRenderedPageBreak/>
        <w:t>五、发现模式与过程</w:t>
      </w:r>
    </w:p>
    <w:p w:rsidR="008D3713" w:rsidRPr="00E0042E" w:rsidRDefault="00272DCD" w:rsidP="00EC1E92">
      <w:pPr>
        <w:spacing w:beforeLines="35" w:before="109" w:line="420" w:lineRule="atLeast"/>
        <w:rPr>
          <w:noProof/>
          <w:sz w:val="24"/>
        </w:rPr>
      </w:pPr>
      <w:r w:rsidRPr="00E0042E">
        <w:rPr>
          <w:rFonts w:hint="eastAsia"/>
          <w:sz w:val="24"/>
        </w:rPr>
        <w:t>发现模式：</w:t>
      </w:r>
      <w:r w:rsidRPr="00E0042E">
        <w:rPr>
          <w:rFonts w:hint="eastAsia"/>
          <w:sz w:val="24"/>
        </w:rPr>
        <w:t>non-discoverable</w:t>
      </w:r>
      <w:r w:rsidRPr="00E0042E">
        <w:rPr>
          <w:rFonts w:hint="eastAsia"/>
          <w:sz w:val="24"/>
        </w:rPr>
        <w:t>和</w:t>
      </w:r>
      <w:r w:rsidRPr="00E0042E">
        <w:rPr>
          <w:rFonts w:hint="eastAsia"/>
          <w:sz w:val="24"/>
        </w:rPr>
        <w:t>discoverable</w:t>
      </w:r>
      <w:r w:rsidRPr="00E0042E">
        <w:rPr>
          <w:sz w:val="24"/>
        </w:rPr>
        <w:t xml:space="preserve"> </w:t>
      </w:r>
      <w:r w:rsidRPr="00E0042E">
        <w:rPr>
          <w:rFonts w:hint="eastAsia"/>
          <w:sz w:val="24"/>
        </w:rPr>
        <w:t>mode</w:t>
      </w:r>
      <w:r w:rsidRPr="00E0042E">
        <w:rPr>
          <w:rFonts w:hint="eastAsia"/>
          <w:sz w:val="24"/>
        </w:rPr>
        <w:t>（</w:t>
      </w:r>
      <w:r w:rsidRPr="00E0042E">
        <w:rPr>
          <w:rFonts w:hint="eastAsia"/>
          <w:sz w:val="24"/>
        </w:rPr>
        <w:t>discoverable</w:t>
      </w:r>
      <w:r w:rsidRPr="00E0042E">
        <w:rPr>
          <w:sz w:val="24"/>
        </w:rPr>
        <w:t xml:space="preserve"> </w:t>
      </w:r>
      <w:r w:rsidRPr="00E0042E">
        <w:rPr>
          <w:rFonts w:hint="eastAsia"/>
          <w:sz w:val="24"/>
        </w:rPr>
        <w:t>mode</w:t>
      </w:r>
      <w:r w:rsidRPr="00E0042E">
        <w:rPr>
          <w:rFonts w:hint="eastAsia"/>
          <w:sz w:val="24"/>
        </w:rPr>
        <w:t>由很多模式）</w:t>
      </w:r>
    </w:p>
    <w:p w:rsidR="00272DCD" w:rsidRDefault="00272DCD" w:rsidP="00EC1E92">
      <w:pPr>
        <w:spacing w:beforeLines="35" w:before="109" w:line="420" w:lineRule="atLeast"/>
      </w:pPr>
      <w:r>
        <w:rPr>
          <w:noProof/>
        </w:rPr>
        <w:drawing>
          <wp:inline distT="0" distB="0" distL="0" distR="0">
            <wp:extent cx="5273418" cy="2611464"/>
            <wp:effectExtent l="0" t="0" r="3810" b="0"/>
            <wp:docPr id="7" name="图片 7" descr="https://img-blog.csdn.net/2018063012595943?watermark/2/text/aHR0cHM6Ly9ibG9nLmNzZG4ubmV0L1hHXzIwMTM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8063012595943?watermark/2/text/aHR0cHM6Ly9ibG9nLmNzZG4ubmV0L1hHXzIwMTM=/font/5a6L5L2T/fontsize/400/fill/I0JBQkFCMA==/dissolve/7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54"/>
                    <a:stretch/>
                  </pic:blipFill>
                  <pic:spPr bwMode="auto">
                    <a:xfrm>
                      <a:off x="0" y="0"/>
                      <a:ext cx="5274310" cy="26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DCD" w:rsidRDefault="00272DCD" w:rsidP="00EC1E92">
      <w:pPr>
        <w:spacing w:beforeLines="35" w:before="109" w:line="4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2-5</w:t>
      </w:r>
      <w:r>
        <w:t xml:space="preserve"> </w:t>
      </w:r>
      <w:r>
        <w:rPr>
          <w:rFonts w:hint="eastAsia"/>
        </w:rPr>
        <w:t>device</w:t>
      </w:r>
      <w:r>
        <w:t xml:space="preserve"> </w:t>
      </w:r>
      <w:r w:rsidR="00C23388">
        <w:rPr>
          <w:rFonts w:hint="eastAsia"/>
        </w:rPr>
        <w:t>discovery</w:t>
      </w:r>
      <w:r w:rsidR="00C23388">
        <w:t xml:space="preserve"> </w:t>
      </w:r>
      <w:r w:rsidR="00C23388">
        <w:rPr>
          <w:rFonts w:hint="eastAsia"/>
        </w:rPr>
        <w:t>requirements</w:t>
      </w:r>
    </w:p>
    <w:p w:rsidR="00113E94" w:rsidRPr="00CE57D7" w:rsidRDefault="00B63D4A" w:rsidP="00EC1E92">
      <w:pPr>
        <w:pStyle w:val="3"/>
        <w:numPr>
          <w:ilvl w:val="1"/>
          <w:numId w:val="5"/>
        </w:numPr>
        <w:spacing w:beforeLines="35" w:before="109" w:line="420" w:lineRule="atLeast"/>
      </w:pPr>
      <w:r w:rsidRPr="00CE57D7">
        <w:t>non-discoverable mode</w:t>
      </w:r>
    </w:p>
    <w:p w:rsidR="00BE59FF" w:rsidRPr="00CE57D7" w:rsidRDefault="00CE57D7" w:rsidP="00EC1E92">
      <w:pPr>
        <w:pStyle w:val="3"/>
        <w:spacing w:beforeLines="35" w:before="109" w:line="420" w:lineRule="atLeast"/>
      </w:pPr>
      <w:r>
        <w:t>5.2</w:t>
      </w:r>
      <w:r w:rsidRPr="00CE57D7">
        <w:t xml:space="preserve"> </w:t>
      </w:r>
      <w:r w:rsidR="00BE59FF" w:rsidRPr="00CE57D7">
        <w:rPr>
          <w:rFonts w:hint="eastAsia"/>
        </w:rPr>
        <w:t>limited discoverable mode</w:t>
      </w:r>
      <w:r w:rsidR="00AC30BB" w:rsidRPr="00CE57D7">
        <w:t xml:space="preserve"> </w:t>
      </w:r>
      <w:r w:rsidR="00BE59FF" w:rsidRPr="00CE57D7">
        <w:rPr>
          <w:rFonts w:hint="eastAsia"/>
        </w:rPr>
        <w:t>——</w:t>
      </w:r>
      <w:r w:rsidR="00BE59FF" w:rsidRPr="00CE57D7">
        <w:rPr>
          <w:rFonts w:hint="eastAsia"/>
        </w:rPr>
        <w:t xml:space="preserve"> peripheral</w:t>
      </w:r>
    </w:p>
    <w:p w:rsidR="00BE59FF" w:rsidRPr="00E0042E" w:rsidRDefault="00D5226F" w:rsidP="00EC1E92">
      <w:pPr>
        <w:spacing w:beforeLines="35" w:before="109" w:line="420" w:lineRule="atLeast"/>
        <w:rPr>
          <w:sz w:val="24"/>
        </w:rPr>
      </w:pPr>
      <w:r w:rsidRPr="00E0042E">
        <w:rPr>
          <w:rFonts w:hint="eastAsia"/>
          <w:sz w:val="24"/>
        </w:rPr>
        <w:t>作用：</w:t>
      </w:r>
      <w:r w:rsidR="00BE59FF" w:rsidRPr="00E0042E">
        <w:rPr>
          <w:rFonts w:hint="eastAsia"/>
          <w:sz w:val="24"/>
        </w:rPr>
        <w:t>发送广播的时候有时限的限制，到了时间就停止广播</w:t>
      </w:r>
      <w:r w:rsidRPr="00E0042E">
        <w:rPr>
          <w:rFonts w:hint="eastAsia"/>
          <w:sz w:val="24"/>
        </w:rPr>
        <w:t>。</w:t>
      </w:r>
    </w:p>
    <w:p w:rsidR="00E0042E" w:rsidRPr="006F38CD" w:rsidRDefault="006F38CD" w:rsidP="00EC1E92">
      <w:pPr>
        <w:pStyle w:val="3"/>
        <w:spacing w:beforeLines="35" w:before="109" w:line="420" w:lineRule="atLeast"/>
      </w:pPr>
      <w:r>
        <w:rPr>
          <w:rFonts w:hint="eastAsia"/>
        </w:rPr>
        <w:t>5.3</w:t>
      </w:r>
      <w:r>
        <w:t xml:space="preserve"> </w:t>
      </w:r>
      <w:r w:rsidR="00E0042E" w:rsidRPr="006F38CD">
        <w:rPr>
          <w:rFonts w:hint="eastAsia"/>
        </w:rPr>
        <w:t>limited discovery procedure</w:t>
      </w:r>
      <w:r w:rsidR="00E0042E" w:rsidRPr="006F38CD">
        <w:t xml:space="preserve"> </w:t>
      </w:r>
      <w:r w:rsidR="00E0042E" w:rsidRPr="006F38CD">
        <w:rPr>
          <w:rFonts w:hint="eastAsia"/>
        </w:rPr>
        <w:t>——</w:t>
      </w:r>
      <w:r w:rsidR="00E0042E" w:rsidRPr="006F38CD">
        <w:rPr>
          <w:rFonts w:hint="eastAsia"/>
        </w:rPr>
        <w:t xml:space="preserve"> central</w:t>
      </w:r>
    </w:p>
    <w:p w:rsidR="00E0042E" w:rsidRDefault="00102BB6" w:rsidP="00EC1E92">
      <w:pPr>
        <w:spacing w:beforeLines="35" w:before="109" w:line="420" w:lineRule="atLeast"/>
        <w:rPr>
          <w:sz w:val="24"/>
        </w:rPr>
      </w:pPr>
      <w:r w:rsidRPr="00102BB6">
        <w:rPr>
          <w:rFonts w:hint="eastAsia"/>
          <w:sz w:val="24"/>
        </w:rPr>
        <w:t>作用：它只接受</w:t>
      </w:r>
      <w:r w:rsidRPr="00102BB6">
        <w:rPr>
          <w:rFonts w:hint="eastAsia"/>
          <w:sz w:val="24"/>
        </w:rPr>
        <w:t>limited advertising event</w:t>
      </w:r>
      <w:r w:rsidRPr="00102BB6">
        <w:rPr>
          <w:rFonts w:hint="eastAsia"/>
          <w:sz w:val="24"/>
        </w:rPr>
        <w:t>，并且有一个</w:t>
      </w:r>
      <w:r w:rsidRPr="00102BB6">
        <w:rPr>
          <w:rFonts w:hint="eastAsia"/>
          <w:sz w:val="24"/>
        </w:rPr>
        <w:t>scan</w:t>
      </w:r>
      <w:r w:rsidRPr="00102BB6">
        <w:rPr>
          <w:rFonts w:hint="eastAsia"/>
          <w:sz w:val="24"/>
        </w:rPr>
        <w:t>的时限的</w:t>
      </w:r>
      <w:r w:rsidR="00300F33">
        <w:rPr>
          <w:rFonts w:hint="eastAsia"/>
          <w:sz w:val="24"/>
        </w:rPr>
        <w:t>。</w:t>
      </w:r>
    </w:p>
    <w:p w:rsidR="00BA4970" w:rsidRDefault="00BA4970" w:rsidP="00EC1E92">
      <w:pPr>
        <w:spacing w:beforeLines="35" w:before="109" w:line="420" w:lineRule="atLeast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274310" cy="3660080"/>
            <wp:effectExtent l="0" t="0" r="2540" b="0"/>
            <wp:docPr id="8" name="图片 8" descr="https://img-blog.csdn.net/20180630160736362?watermark/2/text/aHR0cHM6Ly9ibG9nLmNzZG4ubmV0L1hHXzIwMTM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630160736362?watermark/2/text/aHR0cHM6Ly9ibG9nLmNzZG4ubmV0L1hHXzIwMTM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317" w:rsidRPr="00FA6D0B" w:rsidRDefault="00FA6D0B" w:rsidP="00EC1E92">
      <w:pPr>
        <w:pStyle w:val="3"/>
        <w:spacing w:beforeLines="35" w:before="109" w:line="420" w:lineRule="atLeast"/>
      </w:pPr>
      <w:r>
        <w:rPr>
          <w:rFonts w:hint="eastAsia"/>
        </w:rPr>
        <w:t>5.4</w:t>
      </w:r>
      <w:r>
        <w:t xml:space="preserve"> </w:t>
      </w:r>
      <w:r w:rsidR="00E02825">
        <w:rPr>
          <w:rFonts w:hint="eastAsia"/>
        </w:rPr>
        <w:t>general discoverable mode</w:t>
      </w:r>
    </w:p>
    <w:p w:rsidR="00F3502B" w:rsidRPr="00D92317" w:rsidRDefault="00D92317" w:rsidP="00EC1E92">
      <w:pPr>
        <w:spacing w:beforeLines="35" w:before="109" w:line="420" w:lineRule="atLeast"/>
        <w:rPr>
          <w:sz w:val="24"/>
        </w:rPr>
      </w:pPr>
      <w:r w:rsidRPr="00D92317">
        <w:rPr>
          <w:rFonts w:hint="eastAsia"/>
          <w:sz w:val="24"/>
        </w:rPr>
        <w:t>简单的讲就是发送长时间的广播，可以通过</w:t>
      </w:r>
      <w:r w:rsidRPr="00D92317">
        <w:rPr>
          <w:rFonts w:hint="eastAsia"/>
          <w:sz w:val="24"/>
        </w:rPr>
        <w:t>general discovery procedure</w:t>
      </w:r>
      <w:r w:rsidRPr="00D92317">
        <w:rPr>
          <w:rFonts w:hint="eastAsia"/>
          <w:sz w:val="24"/>
        </w:rPr>
        <w:t>来发现</w:t>
      </w:r>
    </w:p>
    <w:p w:rsidR="00BA4970" w:rsidRDefault="00FA6D0B" w:rsidP="00EC1E92">
      <w:pPr>
        <w:pStyle w:val="3"/>
        <w:spacing w:beforeLines="35" w:before="109" w:line="420" w:lineRule="atLeast"/>
      </w:pPr>
      <w:r>
        <w:rPr>
          <w:rFonts w:hint="eastAsia"/>
        </w:rPr>
        <w:lastRenderedPageBreak/>
        <w:t>5.5</w:t>
      </w:r>
      <w:r>
        <w:t xml:space="preserve"> </w:t>
      </w:r>
      <w:r w:rsidR="00B41562" w:rsidRPr="00B41562">
        <w:rPr>
          <w:rFonts w:hint="eastAsia"/>
        </w:rPr>
        <w:t>general discovery procedure</w:t>
      </w:r>
    </w:p>
    <w:p w:rsidR="00D137DD" w:rsidRDefault="00F3502B" w:rsidP="00EC1E92">
      <w:pPr>
        <w:pStyle w:val="a7"/>
        <w:shd w:val="clear" w:color="auto" w:fill="FFFFFF"/>
        <w:spacing w:beforeLines="35" w:before="109" w:beforeAutospacing="0" w:after="240" w:afterAutospacing="0" w:line="420" w:lineRule="atLeast"/>
        <w:rPr>
          <w:rFonts w:asciiTheme="minorHAnsi" w:eastAsiaTheme="minorEastAsia" w:hAnsiTheme="minorHAnsi" w:cstheme="minorBidi"/>
          <w:kern w:val="2"/>
          <w:szCs w:val="22"/>
        </w:rPr>
        <w:sectPr w:rsidR="00D137D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D9247A">
        <w:rPr>
          <w:rFonts w:asciiTheme="minorHAnsi" w:eastAsiaTheme="minorEastAsia" w:hAnsiTheme="minorHAnsi" w:cstheme="minorBidi" w:hint="eastAsia"/>
          <w:kern w:val="2"/>
          <w:szCs w:val="22"/>
        </w:rPr>
        <w:t>可以发现</w:t>
      </w:r>
      <w:r w:rsidRPr="00D9247A">
        <w:rPr>
          <w:rFonts w:asciiTheme="minorHAnsi" w:eastAsiaTheme="minorEastAsia" w:hAnsiTheme="minorHAnsi" w:cstheme="minorBidi" w:hint="eastAsia"/>
          <w:kern w:val="2"/>
          <w:szCs w:val="22"/>
        </w:rPr>
        <w:t xml:space="preserve">limited advertising event </w:t>
      </w:r>
      <w:r w:rsidRPr="00D9247A">
        <w:rPr>
          <w:rFonts w:asciiTheme="minorHAnsi" w:eastAsiaTheme="minorEastAsia" w:hAnsiTheme="minorHAnsi" w:cstheme="minorBidi" w:hint="eastAsia"/>
          <w:kern w:val="2"/>
          <w:szCs w:val="22"/>
        </w:rPr>
        <w:t>和</w:t>
      </w:r>
      <w:r w:rsidRPr="00D9247A">
        <w:rPr>
          <w:rFonts w:asciiTheme="minorHAnsi" w:eastAsiaTheme="minorEastAsia" w:hAnsiTheme="minorHAnsi" w:cstheme="minorBidi" w:hint="eastAsia"/>
          <w:kern w:val="2"/>
          <w:szCs w:val="22"/>
        </w:rPr>
        <w:t xml:space="preserve"> general advertising event</w:t>
      </w:r>
      <w:r w:rsidRPr="00D9247A">
        <w:rPr>
          <w:rFonts w:asciiTheme="minorHAnsi" w:eastAsiaTheme="minorEastAsia" w:hAnsiTheme="minorHAnsi" w:cstheme="minorBidi" w:hint="eastAsia"/>
          <w:kern w:val="2"/>
          <w:szCs w:val="22"/>
        </w:rPr>
        <w:t>。</w:t>
      </w:r>
      <w:r>
        <w:rPr>
          <w:noProof/>
        </w:rPr>
        <w:drawing>
          <wp:inline distT="0" distB="0" distL="0" distR="0">
            <wp:extent cx="5274310" cy="3640085"/>
            <wp:effectExtent l="0" t="0" r="2540" b="0"/>
            <wp:docPr id="9" name="图片 9" descr="https://img-blog.csdn.net/20180701102526875?watermark/2/text/aHR0cHM6Ly9ibG9nLmNzZG4ubmV0L1hHXzIwMTM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701102526875?watermark/2/text/aHR0cHM6Ly9ibG9nLmNzZG4ubmV0L1hHXzIwMTM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D4A" w:rsidRDefault="00D137DD" w:rsidP="00EC1E92">
      <w:pPr>
        <w:pStyle w:val="2"/>
        <w:spacing w:beforeLines="35" w:before="109" w:line="420" w:lineRule="atLeast"/>
      </w:pPr>
      <w:r w:rsidRPr="00D137DD">
        <w:rPr>
          <w:rFonts w:hint="eastAsia"/>
        </w:rPr>
        <w:lastRenderedPageBreak/>
        <w:t>六、连接模式与过程</w:t>
      </w:r>
    </w:p>
    <w:p w:rsidR="005825FA" w:rsidRPr="005825FA" w:rsidRDefault="005825FA" w:rsidP="00EC1E92">
      <w:pPr>
        <w:pStyle w:val="3"/>
        <w:spacing w:beforeLines="35" w:before="109" w:line="420" w:lineRule="atLeast"/>
      </w:pPr>
      <w:r w:rsidRPr="005825FA">
        <w:rPr>
          <w:rFonts w:hint="eastAsia"/>
        </w:rPr>
        <w:t>6.1</w:t>
      </w:r>
      <w:r w:rsidR="0084075D">
        <w:rPr>
          <w:rFonts w:hint="eastAsia"/>
        </w:rPr>
        <w:t xml:space="preserve"> </w:t>
      </w:r>
      <w:r w:rsidRPr="005825FA">
        <w:rPr>
          <w:rFonts w:hint="eastAsia"/>
        </w:rPr>
        <w:t>NON_connectable mode</w:t>
      </w:r>
    </w:p>
    <w:p w:rsidR="007F7E4A" w:rsidRDefault="00CC1657" w:rsidP="00EC1E92">
      <w:pPr>
        <w:spacing w:beforeLines="35" w:before="109" w:line="420" w:lineRule="atLeast"/>
        <w:rPr>
          <w:sz w:val="24"/>
        </w:rPr>
      </w:pPr>
      <w:r w:rsidRPr="00CC1657">
        <w:rPr>
          <w:rFonts w:hint="eastAsia"/>
          <w:sz w:val="24"/>
        </w:rPr>
        <w:t>这个模式可以发送</w:t>
      </w:r>
      <w:r w:rsidRPr="00CC1657">
        <w:rPr>
          <w:rFonts w:hint="eastAsia"/>
          <w:sz w:val="24"/>
        </w:rPr>
        <w:t xml:space="preserve">non-connectable undirected advertising events </w:t>
      </w:r>
      <w:r w:rsidRPr="00CC1657">
        <w:rPr>
          <w:rFonts w:hint="eastAsia"/>
          <w:sz w:val="24"/>
        </w:rPr>
        <w:t>或者</w:t>
      </w:r>
      <w:r w:rsidRPr="00CC1657">
        <w:rPr>
          <w:rFonts w:hint="eastAsia"/>
          <w:sz w:val="24"/>
        </w:rPr>
        <w:t xml:space="preserve"> scannable undirected advertising events </w:t>
      </w:r>
      <w:r w:rsidRPr="00CC1657">
        <w:rPr>
          <w:rFonts w:hint="eastAsia"/>
          <w:sz w:val="24"/>
        </w:rPr>
        <w:t>。</w:t>
      </w:r>
    </w:p>
    <w:p w:rsidR="00CC1657" w:rsidRDefault="00CC1657" w:rsidP="00EC1E92">
      <w:pPr>
        <w:spacing w:beforeLines="35" w:before="109" w:line="420" w:lineRule="atLeast"/>
        <w:rPr>
          <w:sz w:val="24"/>
        </w:rPr>
      </w:pPr>
      <w:r w:rsidRPr="00CC1657">
        <w:rPr>
          <w:rFonts w:hint="eastAsia"/>
          <w:sz w:val="24"/>
        </w:rPr>
        <w:t>peripheral</w:t>
      </w:r>
      <w:r w:rsidR="007F7E4A">
        <w:rPr>
          <w:rFonts w:hint="eastAsia"/>
          <w:sz w:val="24"/>
        </w:rPr>
        <w:t>、</w:t>
      </w:r>
      <w:r w:rsidRPr="00CC1657">
        <w:rPr>
          <w:rFonts w:hint="eastAsia"/>
          <w:sz w:val="24"/>
        </w:rPr>
        <w:t>broadcaster</w:t>
      </w:r>
      <w:r w:rsidR="007F7E4A">
        <w:rPr>
          <w:rFonts w:hint="eastAsia"/>
          <w:sz w:val="24"/>
        </w:rPr>
        <w:t>、</w:t>
      </w:r>
      <w:r w:rsidRPr="00CC1657">
        <w:rPr>
          <w:rFonts w:hint="eastAsia"/>
          <w:sz w:val="24"/>
        </w:rPr>
        <w:t xml:space="preserve">and observe </w:t>
      </w:r>
      <w:r w:rsidRPr="00CC1657">
        <w:rPr>
          <w:rFonts w:hint="eastAsia"/>
          <w:sz w:val="24"/>
        </w:rPr>
        <w:t>都支持</w:t>
      </w:r>
      <w:r w:rsidRPr="00CC1657">
        <w:rPr>
          <w:rFonts w:hint="eastAsia"/>
          <w:sz w:val="24"/>
        </w:rPr>
        <w:t>non_connectable mode</w:t>
      </w:r>
      <w:r w:rsidRPr="00CC1657">
        <w:rPr>
          <w:rFonts w:hint="eastAsia"/>
          <w:sz w:val="24"/>
        </w:rPr>
        <w:t>。</w:t>
      </w:r>
    </w:p>
    <w:p w:rsidR="00AB7A78" w:rsidRDefault="00AB7A78" w:rsidP="00EC1E92">
      <w:pPr>
        <w:pStyle w:val="3"/>
        <w:spacing w:beforeLines="35" w:before="109" w:line="420" w:lineRule="atLeast"/>
      </w:pPr>
      <w:r w:rsidRPr="00AB7A78">
        <w:rPr>
          <w:rFonts w:hint="eastAsia"/>
        </w:rPr>
        <w:t>6.2</w:t>
      </w:r>
      <w:r w:rsidR="0084075D">
        <w:rPr>
          <w:rFonts w:hint="eastAsia"/>
        </w:rPr>
        <w:t xml:space="preserve"> </w:t>
      </w:r>
      <w:r w:rsidR="00AC05FF">
        <w:rPr>
          <w:rFonts w:hint="eastAsia"/>
        </w:rPr>
        <w:t>D</w:t>
      </w:r>
      <w:r w:rsidRPr="00AB7A78">
        <w:rPr>
          <w:rFonts w:hint="eastAsia"/>
        </w:rPr>
        <w:t>irected_connectable mode</w:t>
      </w:r>
    </w:p>
    <w:p w:rsidR="00AB7A78" w:rsidRPr="00835490" w:rsidRDefault="00597043" w:rsidP="00EC1E92">
      <w:pPr>
        <w:spacing w:beforeLines="35" w:before="109" w:line="420" w:lineRule="atLeast"/>
        <w:rPr>
          <w:sz w:val="24"/>
        </w:rPr>
      </w:pPr>
      <w:r w:rsidRPr="00597043">
        <w:rPr>
          <w:rFonts w:hint="eastAsia"/>
          <w:sz w:val="24"/>
        </w:rPr>
        <w:t>这个模式只有</w:t>
      </w:r>
      <w:r w:rsidRPr="00597043">
        <w:rPr>
          <w:rFonts w:hint="eastAsia"/>
          <w:sz w:val="24"/>
        </w:rPr>
        <w:t>peripheral</w:t>
      </w:r>
      <w:r w:rsidRPr="00597043">
        <w:rPr>
          <w:rFonts w:hint="eastAsia"/>
          <w:sz w:val="24"/>
        </w:rPr>
        <w:t>角色支持，</w:t>
      </w:r>
      <w:r w:rsidRPr="00597043">
        <w:rPr>
          <w:rFonts w:hint="eastAsia"/>
          <w:sz w:val="24"/>
        </w:rPr>
        <w:t>peripheral</w:t>
      </w:r>
      <w:r w:rsidRPr="00597043">
        <w:rPr>
          <w:rFonts w:hint="eastAsia"/>
          <w:sz w:val="24"/>
        </w:rPr>
        <w:t>角色必须事先知道</w:t>
      </w:r>
      <w:r w:rsidRPr="00597043">
        <w:rPr>
          <w:rFonts w:hint="eastAsia"/>
          <w:sz w:val="24"/>
        </w:rPr>
        <w:t>peer address</w:t>
      </w:r>
      <w:r w:rsidR="001A1E47">
        <w:rPr>
          <w:sz w:val="24"/>
        </w:rPr>
        <w:t>.</w:t>
      </w:r>
    </w:p>
    <w:p w:rsidR="00835490" w:rsidRPr="00835490" w:rsidRDefault="00835490" w:rsidP="00EC1E92">
      <w:pPr>
        <w:pStyle w:val="3"/>
        <w:spacing w:beforeLines="35" w:before="109" w:line="420" w:lineRule="atLeast"/>
      </w:pPr>
      <w:r w:rsidRPr="00835490">
        <w:rPr>
          <w:rFonts w:hint="eastAsia"/>
        </w:rPr>
        <w:t>6.3</w:t>
      </w:r>
      <w:r w:rsidR="0084075D">
        <w:rPr>
          <w:rFonts w:hint="eastAsia"/>
        </w:rPr>
        <w:t xml:space="preserve"> </w:t>
      </w:r>
      <w:r w:rsidR="00BB0E5F">
        <w:t>U</w:t>
      </w:r>
      <w:r w:rsidRPr="00835490">
        <w:rPr>
          <w:rFonts w:hint="eastAsia"/>
        </w:rPr>
        <w:t>ndirected_connectable mode</w:t>
      </w:r>
    </w:p>
    <w:p w:rsidR="000979D0" w:rsidRPr="000979D0" w:rsidRDefault="000979D0" w:rsidP="00EC1E92">
      <w:pPr>
        <w:spacing w:beforeLines="35" w:before="109" w:line="420" w:lineRule="atLeast"/>
        <w:rPr>
          <w:sz w:val="24"/>
        </w:rPr>
      </w:pPr>
      <w:r w:rsidRPr="000979D0">
        <w:rPr>
          <w:rFonts w:hint="eastAsia"/>
          <w:sz w:val="24"/>
        </w:rPr>
        <w:t>这个模式只有</w:t>
      </w:r>
      <w:r w:rsidRPr="000979D0">
        <w:rPr>
          <w:rFonts w:hint="eastAsia"/>
          <w:sz w:val="24"/>
        </w:rPr>
        <w:t>peripheral</w:t>
      </w:r>
      <w:r w:rsidRPr="000979D0">
        <w:rPr>
          <w:rFonts w:hint="eastAsia"/>
          <w:sz w:val="24"/>
        </w:rPr>
        <w:t>角色支持</w:t>
      </w:r>
    </w:p>
    <w:p w:rsidR="007D38A4" w:rsidRPr="007D38A4" w:rsidRDefault="007D38A4" w:rsidP="00EC1E92">
      <w:pPr>
        <w:pStyle w:val="3"/>
        <w:spacing w:beforeLines="35" w:before="109" w:line="420" w:lineRule="atLeast"/>
      </w:pPr>
      <w:r w:rsidRPr="007D38A4">
        <w:rPr>
          <w:rFonts w:hint="eastAsia"/>
        </w:rPr>
        <w:t>6.4</w:t>
      </w:r>
      <w:r w:rsidR="0084075D">
        <w:rPr>
          <w:rFonts w:hint="eastAsia"/>
        </w:rPr>
        <w:t xml:space="preserve"> </w:t>
      </w:r>
      <w:r w:rsidR="006D1F6E">
        <w:rPr>
          <w:rFonts w:hint="eastAsia"/>
        </w:rPr>
        <w:t>A</w:t>
      </w:r>
      <w:r w:rsidRPr="007D38A4">
        <w:rPr>
          <w:rFonts w:hint="eastAsia"/>
        </w:rPr>
        <w:t xml:space="preserve">uto connection establishment procedure </w:t>
      </w:r>
    </w:p>
    <w:p w:rsidR="00AB7A78" w:rsidRDefault="00B06D53" w:rsidP="00EC1E92">
      <w:pPr>
        <w:spacing w:beforeLines="35" w:before="109" w:line="420" w:lineRule="atLeast"/>
        <w:rPr>
          <w:sz w:val="24"/>
        </w:rPr>
      </w:pPr>
      <w:r>
        <w:rPr>
          <w:noProof/>
        </w:rPr>
        <w:drawing>
          <wp:inline distT="0" distB="0" distL="0" distR="0">
            <wp:extent cx="5274310" cy="3834437"/>
            <wp:effectExtent l="0" t="0" r="2540" b="0"/>
            <wp:docPr id="10" name="图片 10" descr="https://img-blog.csdn.net/20180701105317282?watermark/2/text/aHR0cHM6Ly9ibG9nLmNzZG4ubmV0L1hHXzIwMTM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0701105317282?watermark/2/text/aHR0cHM6Ly9ibG9nLmNzZG4ubmV0L1hHXzIwMTM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D53" w:rsidRDefault="00B06D53" w:rsidP="00EC1E92">
      <w:pPr>
        <w:spacing w:beforeLines="35" w:before="109" w:line="420" w:lineRule="atLeast"/>
        <w:rPr>
          <w:sz w:val="24"/>
        </w:rPr>
      </w:pPr>
      <w:r w:rsidRPr="00B06D53">
        <w:rPr>
          <w:rFonts w:hint="eastAsia"/>
          <w:sz w:val="24"/>
        </w:rPr>
        <w:t>这个过程是</w:t>
      </w:r>
      <w:r w:rsidRPr="00B06D53">
        <w:rPr>
          <w:rFonts w:hint="eastAsia"/>
          <w:sz w:val="24"/>
        </w:rPr>
        <w:t>central</w:t>
      </w:r>
      <w:r w:rsidRPr="00B06D53">
        <w:rPr>
          <w:rFonts w:hint="eastAsia"/>
          <w:sz w:val="24"/>
        </w:rPr>
        <w:t>设备支持的，先添加白名单，设置</w:t>
      </w:r>
      <w:r w:rsidRPr="00B06D53">
        <w:rPr>
          <w:rFonts w:hint="eastAsia"/>
          <w:sz w:val="24"/>
        </w:rPr>
        <w:t>initiator</w:t>
      </w:r>
      <w:r w:rsidRPr="00B06D53">
        <w:rPr>
          <w:rFonts w:hint="eastAsia"/>
          <w:sz w:val="24"/>
        </w:rPr>
        <w:t>的策略运行与白名</w:t>
      </w:r>
      <w:r w:rsidRPr="00B06D53">
        <w:rPr>
          <w:rFonts w:hint="eastAsia"/>
          <w:sz w:val="24"/>
        </w:rPr>
        <w:lastRenderedPageBreak/>
        <w:t>单的设备建立连接，配置连接参数，然后就</w:t>
      </w:r>
      <w:r w:rsidRPr="00B06D53">
        <w:rPr>
          <w:rFonts w:hint="eastAsia"/>
          <w:sz w:val="24"/>
        </w:rPr>
        <w:t>ok</w:t>
      </w:r>
      <w:r w:rsidRPr="00B06D53">
        <w:rPr>
          <w:rFonts w:hint="eastAsia"/>
          <w:sz w:val="24"/>
        </w:rPr>
        <w:t>了</w:t>
      </w:r>
      <w:r>
        <w:rPr>
          <w:rFonts w:hint="eastAsia"/>
          <w:sz w:val="24"/>
        </w:rPr>
        <w:t>，</w:t>
      </w:r>
      <w:r w:rsidRPr="00B06D53">
        <w:rPr>
          <w:rFonts w:hint="eastAsia"/>
          <w:sz w:val="24"/>
        </w:rPr>
        <w:t>很简单的过程。</w:t>
      </w:r>
    </w:p>
    <w:p w:rsidR="002D3419" w:rsidRDefault="002D3419" w:rsidP="00EC1E92">
      <w:pPr>
        <w:spacing w:beforeLines="35" w:before="109" w:line="420" w:lineRule="atLeast"/>
        <w:rPr>
          <w:sz w:val="24"/>
        </w:rPr>
      </w:pPr>
    </w:p>
    <w:p w:rsidR="0084075D" w:rsidRPr="0084075D" w:rsidRDefault="0084075D" w:rsidP="00EC1E92">
      <w:pPr>
        <w:pStyle w:val="3"/>
        <w:spacing w:beforeLines="35" w:before="109" w:line="420" w:lineRule="atLeast"/>
      </w:pPr>
      <w:r w:rsidRPr="0084075D">
        <w:t xml:space="preserve">6.5 general connection establishment procedure </w:t>
      </w:r>
    </w:p>
    <w:p w:rsidR="00AF7096" w:rsidRPr="00AF7096" w:rsidRDefault="00AF7096" w:rsidP="00EC1E92">
      <w:pPr>
        <w:spacing w:beforeLines="35" w:before="109" w:line="420" w:lineRule="atLeast"/>
        <w:rPr>
          <w:sz w:val="24"/>
        </w:rPr>
      </w:pPr>
      <w:r w:rsidRPr="00AF7096">
        <w:rPr>
          <w:rFonts w:hint="eastAsia"/>
          <w:sz w:val="24"/>
        </w:rPr>
        <w:t>这个过程是</w:t>
      </w:r>
      <w:r w:rsidRPr="00AF7096">
        <w:rPr>
          <w:rFonts w:hint="eastAsia"/>
          <w:sz w:val="24"/>
        </w:rPr>
        <w:t>central</w:t>
      </w:r>
      <w:r w:rsidRPr="00AF7096">
        <w:rPr>
          <w:rFonts w:hint="eastAsia"/>
          <w:sz w:val="24"/>
        </w:rPr>
        <w:t>设备支持的，先添加白名单，设置</w:t>
      </w:r>
      <w:r w:rsidRPr="00AF7096">
        <w:rPr>
          <w:rFonts w:hint="eastAsia"/>
          <w:sz w:val="24"/>
        </w:rPr>
        <w:t>scannig</w:t>
      </w:r>
      <w:r w:rsidRPr="00AF7096">
        <w:rPr>
          <w:rFonts w:hint="eastAsia"/>
          <w:sz w:val="24"/>
        </w:rPr>
        <w:t>的策略可以所用设备进行扫描，获取扫描的结果，比对扫描的地址选择一个进行直接连接</w:t>
      </w:r>
      <w:r>
        <w:rPr>
          <w:rFonts w:hint="eastAsia"/>
          <w:sz w:val="24"/>
        </w:rPr>
        <w:t>.</w:t>
      </w:r>
    </w:p>
    <w:p w:rsidR="002D3419" w:rsidRPr="00AF7096" w:rsidRDefault="00AF7096" w:rsidP="00EC1E92">
      <w:pPr>
        <w:spacing w:beforeLines="35" w:before="109" w:line="420" w:lineRule="atLeast"/>
        <w:rPr>
          <w:sz w:val="24"/>
        </w:rPr>
      </w:pPr>
      <w:r>
        <w:rPr>
          <w:noProof/>
        </w:rPr>
        <w:drawing>
          <wp:inline distT="0" distB="0" distL="0" distR="0">
            <wp:extent cx="5274310" cy="4343062"/>
            <wp:effectExtent l="0" t="0" r="2540" b="635"/>
            <wp:docPr id="12" name="图片 12" descr="https://img-blog.csdn.net/20180701105651682?watermark/2/text/aHR0cHM6Ly9ibG9nLmNzZG4ubmV0L1hHXzIwMTM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.net/20180701105651682?watermark/2/text/aHR0cHM6Ly9ibG9nLmNzZG4ubmV0L1hHXzIwMTM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096" w:rsidRDefault="00AF7096" w:rsidP="00EC1E92">
      <w:pPr>
        <w:spacing w:beforeLines="35" w:before="109" w:line="420" w:lineRule="atLeast"/>
        <w:rPr>
          <w:noProof/>
        </w:rPr>
      </w:pPr>
      <w:r>
        <w:rPr>
          <w:noProof/>
        </w:rPr>
        <w:drawing>
          <wp:inline distT="0" distB="0" distL="0" distR="0" wp14:anchorId="1403ECBF" wp14:editId="759E14B4">
            <wp:extent cx="5274046" cy="2200079"/>
            <wp:effectExtent l="0" t="0" r="3175" b="0"/>
            <wp:docPr id="13" name="图片 13" descr="https://img-blog.csdn.net/20180701105754863?watermark/2/text/aHR0cHM6Ly9ibG9nLmNzZG4ubmV0L1hHXzIwMTM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.net/20180701105754863?watermark/2/text/aHR0cHM6Ly9ibG9nLmNzZG4ubmV0L1hHXzIwMTM=/font/5a6L5L2T/fontsize/400/fill/I0JBQkFCMA==/dissolve/7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5"/>
                    <a:stretch/>
                  </pic:blipFill>
                  <pic:spPr bwMode="auto">
                    <a:xfrm>
                      <a:off x="0" y="0"/>
                      <a:ext cx="5274310" cy="220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57A" w:rsidRPr="0047457A" w:rsidRDefault="0047457A" w:rsidP="00EC1E92">
      <w:pPr>
        <w:pStyle w:val="3"/>
        <w:spacing w:beforeLines="35" w:before="109" w:line="420" w:lineRule="atLeast"/>
      </w:pPr>
      <w:r w:rsidRPr="0047457A">
        <w:rPr>
          <w:rFonts w:hint="eastAsia"/>
        </w:rPr>
        <w:lastRenderedPageBreak/>
        <w:t>6.6</w:t>
      </w:r>
      <w:r>
        <w:rPr>
          <w:rFonts w:hint="eastAsia"/>
        </w:rPr>
        <w:t xml:space="preserve"> </w:t>
      </w:r>
      <w:r w:rsidRPr="0047457A">
        <w:rPr>
          <w:rFonts w:hint="eastAsia"/>
        </w:rPr>
        <w:t>selective connection establishment procedure</w:t>
      </w:r>
    </w:p>
    <w:p w:rsidR="00DA03D1" w:rsidRDefault="0047457A" w:rsidP="00EC1E92">
      <w:pPr>
        <w:spacing w:beforeLines="35" w:before="109" w:line="420" w:lineRule="atLeast"/>
        <w:rPr>
          <w:sz w:val="24"/>
        </w:rPr>
      </w:pPr>
      <w:r w:rsidRPr="0047457A">
        <w:rPr>
          <w:rFonts w:hint="eastAsia"/>
          <w:sz w:val="24"/>
        </w:rPr>
        <w:t>这个过程是</w:t>
      </w:r>
      <w:r w:rsidRPr="0047457A">
        <w:rPr>
          <w:rFonts w:hint="eastAsia"/>
          <w:sz w:val="24"/>
        </w:rPr>
        <w:t>central</w:t>
      </w:r>
      <w:r w:rsidRPr="0047457A">
        <w:rPr>
          <w:rFonts w:hint="eastAsia"/>
          <w:sz w:val="24"/>
        </w:rPr>
        <w:t>设备支持的，先添加白名单，设置</w:t>
      </w:r>
      <w:r w:rsidRPr="0047457A">
        <w:rPr>
          <w:rFonts w:hint="eastAsia"/>
          <w:sz w:val="24"/>
        </w:rPr>
        <w:t>scannig</w:t>
      </w:r>
      <w:r w:rsidRPr="0047457A">
        <w:rPr>
          <w:rFonts w:hint="eastAsia"/>
          <w:sz w:val="24"/>
        </w:rPr>
        <w:t>的策略只能对白名单设备进行扫描，获取扫描的结果，比对扫描的地址选择一个进行直接连接</w:t>
      </w:r>
      <w:r>
        <w:rPr>
          <w:rFonts w:hint="eastAsia"/>
          <w:sz w:val="24"/>
        </w:rPr>
        <w:t>。</w:t>
      </w:r>
    </w:p>
    <w:p w:rsidR="0047457A" w:rsidRPr="00B06D53" w:rsidRDefault="0047457A" w:rsidP="00EC1E92">
      <w:pPr>
        <w:spacing w:beforeLines="35" w:before="109" w:line="420" w:lineRule="atLeast"/>
        <w:rPr>
          <w:sz w:val="24"/>
        </w:rPr>
      </w:pPr>
      <w:r>
        <w:rPr>
          <w:noProof/>
        </w:rPr>
        <w:drawing>
          <wp:inline distT="0" distB="0" distL="0" distR="0">
            <wp:extent cx="5274310" cy="5181041"/>
            <wp:effectExtent l="0" t="0" r="2540" b="635"/>
            <wp:docPr id="14" name="图片 14" descr="https://img-blog.csdn.net/20180701110531219?watermark/2/text/aHR0cHM6Ly9ibG9nLmNzZG4ubmV0L1hHXzIwMTM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80701110531219?watermark/2/text/aHR0cHM6Ly9ibG9nLmNzZG4ubmV0L1hHXzIwMTM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D53" w:rsidRDefault="0047457A" w:rsidP="00EC1E92">
      <w:pPr>
        <w:spacing w:beforeLines="35" w:before="109" w:line="420" w:lineRule="atLeast"/>
        <w:rPr>
          <w:sz w:val="24"/>
        </w:rPr>
      </w:pPr>
      <w:r>
        <w:rPr>
          <w:noProof/>
        </w:rPr>
        <w:drawing>
          <wp:inline distT="0" distB="0" distL="0" distR="0">
            <wp:extent cx="5274310" cy="2009341"/>
            <wp:effectExtent l="0" t="0" r="2540" b="0"/>
            <wp:docPr id="15" name="图片 15" descr="https://img-blog.csdn.net/20180701110611631?watermark/2/text/aHR0cHM6Ly9ibG9nLmNzZG4ubmV0L1hHXzIwMTM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.net/20180701110611631?watermark/2/text/aHR0cHM6Ly9ibG9nLmNzZG4ubmV0L1hHXzIwMTM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91C" w:rsidRPr="008E091C" w:rsidRDefault="008E091C" w:rsidP="00EC1E92">
      <w:pPr>
        <w:pStyle w:val="3"/>
        <w:spacing w:beforeLines="35" w:before="109" w:line="420" w:lineRule="atLeast"/>
      </w:pPr>
      <w:r w:rsidRPr="008E091C">
        <w:rPr>
          <w:rFonts w:hint="eastAsia"/>
        </w:rPr>
        <w:lastRenderedPageBreak/>
        <w:t>6.7</w:t>
      </w:r>
      <w:r>
        <w:rPr>
          <w:rFonts w:hint="eastAsia"/>
        </w:rPr>
        <w:t xml:space="preserve"> </w:t>
      </w:r>
      <w:r w:rsidRPr="008E091C">
        <w:rPr>
          <w:rFonts w:hint="eastAsia"/>
        </w:rPr>
        <w:t>direct connection establishment procedure</w:t>
      </w:r>
    </w:p>
    <w:p w:rsidR="00C10C5C" w:rsidRPr="00C10C5C" w:rsidRDefault="00C10C5C" w:rsidP="00EC1E92">
      <w:pPr>
        <w:spacing w:beforeLines="35" w:before="109" w:line="420" w:lineRule="atLeast"/>
        <w:rPr>
          <w:sz w:val="24"/>
        </w:rPr>
      </w:pPr>
      <w:r w:rsidRPr="00C10C5C">
        <w:rPr>
          <w:rFonts w:hint="eastAsia"/>
          <w:sz w:val="24"/>
        </w:rPr>
        <w:t>这个也只有</w:t>
      </w:r>
      <w:r w:rsidRPr="00C10C5C">
        <w:rPr>
          <w:rFonts w:hint="eastAsia"/>
          <w:sz w:val="24"/>
        </w:rPr>
        <w:t>central</w:t>
      </w:r>
      <w:r w:rsidRPr="00C10C5C">
        <w:rPr>
          <w:rFonts w:hint="eastAsia"/>
          <w:sz w:val="24"/>
        </w:rPr>
        <w:t>设备支持，忽略白名单的策略，直接连接对方设备。</w:t>
      </w:r>
    </w:p>
    <w:p w:rsidR="008E091C" w:rsidRDefault="00A47F72" w:rsidP="00EC1E92">
      <w:pPr>
        <w:spacing w:beforeLines="35" w:before="109" w:line="420" w:lineRule="atLeast"/>
        <w:rPr>
          <w:sz w:val="24"/>
        </w:rPr>
      </w:pPr>
      <w:r>
        <w:rPr>
          <w:noProof/>
        </w:rPr>
        <w:drawing>
          <wp:inline distT="0" distB="0" distL="0" distR="0">
            <wp:extent cx="5274310" cy="3718109"/>
            <wp:effectExtent l="0" t="0" r="2540" b="0"/>
            <wp:docPr id="16" name="图片 16" descr="https://img-blog.csdn.net/20180701110820857?watermark/2/text/aHR0cHM6Ly9ibG9nLmNzZG4ubmV0L1hHXzIwMTM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.net/20180701110820857?watermark/2/text/aHR0cHM6Ly9ibG9nLmNzZG4ubmV0L1hHXzIwMTM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1DD" w:rsidRDefault="000441DD" w:rsidP="00EC1E92">
      <w:pPr>
        <w:spacing w:beforeLines="35" w:before="109" w:line="420" w:lineRule="atLeast"/>
      </w:pPr>
    </w:p>
    <w:p w:rsidR="0004552D" w:rsidRDefault="0004552D" w:rsidP="00EC1E92">
      <w:pPr>
        <w:spacing w:beforeLines="35" w:before="109" w:line="420" w:lineRule="atLeast"/>
      </w:pPr>
    </w:p>
    <w:p w:rsidR="0004552D" w:rsidRPr="0004552D" w:rsidRDefault="0004552D" w:rsidP="00EC1E92">
      <w:pPr>
        <w:spacing w:beforeLines="35" w:before="109" w:line="420" w:lineRule="atLeast"/>
        <w:sectPr w:rsidR="0004552D" w:rsidRPr="0004552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441DD" w:rsidRDefault="000441DD" w:rsidP="00EC1E92">
      <w:pPr>
        <w:pStyle w:val="2"/>
        <w:spacing w:beforeLines="35" w:before="109" w:line="420" w:lineRule="atLeast"/>
      </w:pPr>
      <w:r w:rsidRPr="000441DD">
        <w:rPr>
          <w:rFonts w:hint="eastAsia"/>
        </w:rPr>
        <w:lastRenderedPageBreak/>
        <w:t>七、</w:t>
      </w:r>
      <w:r w:rsidRPr="000441DD">
        <w:rPr>
          <w:rFonts w:hint="eastAsia"/>
        </w:rPr>
        <w:t xml:space="preserve">bonding </w:t>
      </w:r>
      <w:r w:rsidRPr="000441DD">
        <w:rPr>
          <w:rFonts w:hint="eastAsia"/>
        </w:rPr>
        <w:t>模式与过程</w:t>
      </w:r>
    </w:p>
    <w:p w:rsidR="000441DD" w:rsidRPr="0004552D" w:rsidRDefault="0004552D" w:rsidP="00EC1E92">
      <w:pPr>
        <w:spacing w:beforeLines="35" w:before="109" w:line="420" w:lineRule="atLeast"/>
      </w:pPr>
      <w:r w:rsidRPr="0004552D">
        <w:rPr>
          <w:rFonts w:hint="eastAsia"/>
        </w:rPr>
        <w:t xml:space="preserve">bonding </w:t>
      </w:r>
      <w:r w:rsidRPr="0004552D">
        <w:rPr>
          <w:rFonts w:hint="eastAsia"/>
        </w:rPr>
        <w:t>允许</w:t>
      </w:r>
      <w:r w:rsidRPr="0004552D">
        <w:rPr>
          <w:rFonts w:hint="eastAsia"/>
        </w:rPr>
        <w:t>2</w:t>
      </w:r>
      <w:r w:rsidRPr="0004552D">
        <w:rPr>
          <w:rFonts w:hint="eastAsia"/>
        </w:rPr>
        <w:t>个连接的设备创建和储存安全个识别的信息，安全和识别的信息叫做</w:t>
      </w:r>
      <w:r w:rsidRPr="0004552D">
        <w:rPr>
          <w:rFonts w:hint="eastAsia"/>
        </w:rPr>
        <w:t>bonding information</w:t>
      </w:r>
      <w:r>
        <w:rPr>
          <w:rFonts w:hint="eastAsia"/>
        </w:rPr>
        <w:t>.</w:t>
      </w:r>
      <w:r w:rsidR="0087451D" w:rsidRPr="0087451D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</w:t>
      </w:r>
      <w:r w:rsidR="0087451D" w:rsidRPr="0087451D">
        <w:rPr>
          <w:rFonts w:hint="eastAsia"/>
        </w:rPr>
        <w:t>bonding information</w:t>
      </w:r>
      <w:r w:rsidR="0087451D" w:rsidRPr="0087451D">
        <w:rPr>
          <w:rFonts w:hint="eastAsia"/>
        </w:rPr>
        <w:t>，其实就是一大堆</w:t>
      </w:r>
      <w:r w:rsidR="0087451D" w:rsidRPr="0087451D">
        <w:rPr>
          <w:rFonts w:hint="eastAsia"/>
        </w:rPr>
        <w:t>key</w:t>
      </w:r>
      <w:r w:rsidR="0087451D">
        <w:t>.</w:t>
      </w:r>
    </w:p>
    <w:p w:rsidR="0004552D" w:rsidRDefault="0004552D" w:rsidP="00EC1E92">
      <w:pPr>
        <w:spacing w:beforeLines="35" w:before="109" w:line="420" w:lineRule="atLeast"/>
      </w:pPr>
      <w:r>
        <w:rPr>
          <w:noProof/>
        </w:rPr>
        <w:drawing>
          <wp:inline distT="0" distB="0" distL="0" distR="0">
            <wp:extent cx="5274310" cy="1319793"/>
            <wp:effectExtent l="0" t="0" r="2540" b="0"/>
            <wp:docPr id="17" name="图片 17" descr="https://img-blog.csdn.net/20180701121955691?watermark/2/text/aHR0cHM6Ly9ibG9nLmNzZG4ubmV0L1hHXzIwMTM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80701121955691?watermark/2/text/aHR0cHM6Ly9ibG9nLmNzZG4ubmV0L1hHXzIwMTM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4B2" w:rsidRPr="004E24B2" w:rsidRDefault="004E24B2" w:rsidP="00EC1E92">
      <w:pPr>
        <w:pStyle w:val="3"/>
        <w:spacing w:beforeLines="35" w:before="109" w:line="420" w:lineRule="atLeast"/>
      </w:pPr>
      <w:r w:rsidRPr="004E24B2">
        <w:rPr>
          <w:rFonts w:hint="eastAsia"/>
        </w:rPr>
        <w:t>7.1</w:t>
      </w:r>
      <w:r>
        <w:t xml:space="preserve"> </w:t>
      </w:r>
      <w:r w:rsidRPr="004E24B2">
        <w:rPr>
          <w:rFonts w:hint="eastAsia"/>
        </w:rPr>
        <w:t>bonding procedure</w:t>
      </w:r>
    </w:p>
    <w:p w:rsidR="001C5938" w:rsidRDefault="001C5938" w:rsidP="00EC1E92">
      <w:pPr>
        <w:spacing w:beforeLines="35" w:before="109" w:line="420" w:lineRule="atLeast"/>
        <w:rPr>
          <w:noProof/>
        </w:rPr>
      </w:pPr>
      <w:r w:rsidRPr="001C5938">
        <w:rPr>
          <w:rFonts w:hint="eastAsia"/>
        </w:rPr>
        <w:t>简单讲就是配对的交换</w:t>
      </w:r>
      <w:r w:rsidRPr="001C5938">
        <w:rPr>
          <w:rFonts w:hint="eastAsia"/>
        </w:rPr>
        <w:t>feature</w:t>
      </w:r>
      <w:r w:rsidRPr="001C5938">
        <w:rPr>
          <w:rFonts w:hint="eastAsia"/>
        </w:rPr>
        <w:t>的时候，双方使能</w:t>
      </w:r>
      <w:r w:rsidRPr="001C5938">
        <w:rPr>
          <w:rFonts w:hint="eastAsia"/>
        </w:rPr>
        <w:t>bonding enable</w:t>
      </w:r>
      <w:r w:rsidRPr="001C5938">
        <w:rPr>
          <w:rFonts w:hint="eastAsia"/>
        </w:rPr>
        <w:t>。下一次配对的时候，</w:t>
      </w:r>
      <w:r w:rsidRPr="001C5938">
        <w:rPr>
          <w:rFonts w:hint="eastAsia"/>
        </w:rPr>
        <w:t>master</w:t>
      </w:r>
      <w:r w:rsidRPr="001C5938">
        <w:rPr>
          <w:rFonts w:hint="eastAsia"/>
        </w:rPr>
        <w:t>会检查从机在不在</w:t>
      </w:r>
      <w:r w:rsidRPr="001C5938">
        <w:rPr>
          <w:rFonts w:hint="eastAsia"/>
        </w:rPr>
        <w:t>bonding</w:t>
      </w:r>
      <w:r w:rsidRPr="001C5938">
        <w:rPr>
          <w:rFonts w:hint="eastAsia"/>
        </w:rPr>
        <w:t>在绑定的</w:t>
      </w:r>
      <w:r w:rsidRPr="001C5938">
        <w:rPr>
          <w:rFonts w:hint="eastAsia"/>
        </w:rPr>
        <w:t>list</w:t>
      </w:r>
      <w:r w:rsidRPr="001C5938">
        <w:rPr>
          <w:rFonts w:hint="eastAsia"/>
        </w:rPr>
        <w:t>中，如果在</w:t>
      </w:r>
      <w:r w:rsidR="00FC442D">
        <w:rPr>
          <w:rFonts w:hint="eastAsia"/>
        </w:rPr>
        <w:t>，</w:t>
      </w:r>
      <w:r w:rsidRPr="001C5938">
        <w:rPr>
          <w:rFonts w:hint="eastAsia"/>
        </w:rPr>
        <w:t>双方使用上一次的</w:t>
      </w:r>
      <w:r w:rsidRPr="001C5938">
        <w:rPr>
          <w:rFonts w:hint="eastAsia"/>
        </w:rPr>
        <w:t xml:space="preserve">bonding information </w:t>
      </w:r>
      <w:r w:rsidRPr="001C5938">
        <w:rPr>
          <w:rFonts w:hint="eastAsia"/>
        </w:rPr>
        <w:t>进行加密通信。</w:t>
      </w:r>
    </w:p>
    <w:p w:rsidR="004A01D8" w:rsidRDefault="001C5938" w:rsidP="00EC1E92">
      <w:pPr>
        <w:spacing w:beforeLines="35" w:before="109" w:line="420" w:lineRule="atLeast"/>
      </w:pPr>
      <w:r>
        <w:rPr>
          <w:noProof/>
        </w:rPr>
        <w:drawing>
          <wp:inline distT="0" distB="0" distL="0" distR="0">
            <wp:extent cx="5273397" cy="2719754"/>
            <wp:effectExtent l="0" t="0" r="3810" b="4445"/>
            <wp:docPr id="18" name="图片 18" descr="https://img-blog.csdn.net/20180701123215867?watermark/2/text/aHR0cHM6Ly9ibG9nLmNzZG4ubmV0L1hHXzIwMTM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.net/20180701123215867?watermark/2/text/aHR0cHM6Ly9ibG9nLmNzZG4ubmV0L1hHXzIwMTM=/font/5a6L5L2T/fontsize/400/fill/I0JBQkFCMA==/dissolve/7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3"/>
                    <a:stretch/>
                  </pic:blipFill>
                  <pic:spPr bwMode="auto">
                    <a:xfrm>
                      <a:off x="0" y="0"/>
                      <a:ext cx="5274310" cy="272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125" w:rsidRDefault="00A32125" w:rsidP="00EC1E92">
      <w:pPr>
        <w:spacing w:beforeLines="35" w:before="109" w:line="420" w:lineRule="atLeast"/>
        <w:sectPr w:rsidR="00A3212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32125" w:rsidRDefault="00A32125" w:rsidP="00EC1E92">
      <w:pPr>
        <w:pStyle w:val="1"/>
        <w:spacing w:beforeLines="35" w:before="109" w:line="420" w:lineRule="atLeast"/>
      </w:pPr>
      <w:r>
        <w:rPr>
          <w:rFonts w:hint="eastAsia"/>
        </w:rPr>
        <w:lastRenderedPageBreak/>
        <w:t>相关问题</w:t>
      </w:r>
    </w:p>
    <w:p w:rsidR="00A32125" w:rsidRPr="0005179B" w:rsidRDefault="00A32125" w:rsidP="00EC1E92">
      <w:pPr>
        <w:pStyle w:val="2"/>
        <w:numPr>
          <w:ilvl w:val="0"/>
          <w:numId w:val="9"/>
        </w:numPr>
        <w:spacing w:beforeLines="35" w:before="109" w:line="420" w:lineRule="atLeast"/>
      </w:pPr>
      <w:r w:rsidRPr="0005179B">
        <w:rPr>
          <w:rFonts w:hint="eastAsia"/>
        </w:rPr>
        <w:t>BLE</w:t>
      </w:r>
      <w:r w:rsidRPr="0005179B">
        <w:rPr>
          <w:rFonts w:hint="eastAsia"/>
        </w:rPr>
        <w:t>调试宝为什么不能搜索手机蓝牙？</w:t>
      </w:r>
    </w:p>
    <w:p w:rsidR="00E40A4E" w:rsidRDefault="00973D7E" w:rsidP="00EC1E92">
      <w:pPr>
        <w:spacing w:beforeLines="35" w:before="109" w:line="420" w:lineRule="atLeast"/>
        <w:rPr>
          <w:sz w:val="24"/>
        </w:rPr>
      </w:pPr>
      <w:r>
        <w:rPr>
          <w:rFonts w:hint="eastAsia"/>
          <w:sz w:val="24"/>
        </w:rPr>
        <w:t>①</w:t>
      </w:r>
      <w:r>
        <w:rPr>
          <w:rFonts w:hint="eastAsia"/>
          <w:sz w:val="24"/>
        </w:rPr>
        <w:t xml:space="preserve"> </w:t>
      </w:r>
      <w:r w:rsidR="00A32125" w:rsidRPr="00A32125">
        <w:rPr>
          <w:rFonts w:hint="eastAsia"/>
          <w:sz w:val="24"/>
        </w:rPr>
        <w:t>手机蓝牙是</w:t>
      </w:r>
      <w:r w:rsidR="00A32125" w:rsidRPr="00A32125">
        <w:rPr>
          <w:rFonts w:hint="eastAsia"/>
          <w:sz w:val="24"/>
        </w:rPr>
        <w:t>BT4.0</w:t>
      </w:r>
      <w:r w:rsidR="003D774A">
        <w:rPr>
          <w:rFonts w:hint="eastAsia"/>
          <w:sz w:val="24"/>
        </w:rPr>
        <w:t>之前的传统的蓝牙，二者的</w:t>
      </w:r>
      <w:r w:rsidR="00A32125" w:rsidRPr="00A32125">
        <w:rPr>
          <w:rFonts w:hint="eastAsia"/>
          <w:sz w:val="24"/>
        </w:rPr>
        <w:t>扫描机制</w:t>
      </w:r>
      <w:r w:rsidR="003D774A">
        <w:rPr>
          <w:rFonts w:hint="eastAsia"/>
          <w:sz w:val="24"/>
        </w:rPr>
        <w:t>、</w:t>
      </w:r>
      <w:r w:rsidR="00A32125" w:rsidRPr="00A32125">
        <w:rPr>
          <w:rFonts w:hint="eastAsia"/>
          <w:sz w:val="24"/>
        </w:rPr>
        <w:t>封包内容都不一样。比如传统蓝牙是广播自己的</w:t>
      </w:r>
      <w:r w:rsidR="00A32125" w:rsidRPr="00A32125">
        <w:rPr>
          <w:rFonts w:hint="eastAsia"/>
          <w:sz w:val="24"/>
        </w:rPr>
        <w:t>inquiry</w:t>
      </w:r>
      <w:r w:rsidR="00A32125" w:rsidRPr="00A32125">
        <w:rPr>
          <w:rFonts w:hint="eastAsia"/>
          <w:sz w:val="24"/>
        </w:rPr>
        <w:t>封包，对端如果收到了，就会响应，而</w:t>
      </w:r>
      <w:r w:rsidR="00A32125" w:rsidRPr="00A32125">
        <w:rPr>
          <w:rFonts w:hint="eastAsia"/>
          <w:sz w:val="24"/>
        </w:rPr>
        <w:t>ble</w:t>
      </w:r>
      <w:r w:rsidR="00A32125" w:rsidRPr="00A32125">
        <w:rPr>
          <w:rFonts w:hint="eastAsia"/>
          <w:sz w:val="24"/>
        </w:rPr>
        <w:t>是手机端去接收来自外设的广播包。</w:t>
      </w:r>
    </w:p>
    <w:p w:rsidR="00973D7E" w:rsidRDefault="00973D7E" w:rsidP="00EC1E92">
      <w:pPr>
        <w:spacing w:beforeLines="35" w:before="109" w:line="420" w:lineRule="atLeast"/>
        <w:rPr>
          <w:sz w:val="24"/>
        </w:rPr>
      </w:pPr>
      <w:r>
        <w:rPr>
          <w:rFonts w:hint="eastAsia"/>
          <w:sz w:val="24"/>
        </w:rPr>
        <w:t>②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手机是作为</w:t>
      </w:r>
      <w:r>
        <w:rPr>
          <w:rFonts w:hint="eastAsia"/>
          <w:sz w:val="24"/>
        </w:rPr>
        <w:t>Master</w:t>
      </w:r>
      <w:r>
        <w:rPr>
          <w:rFonts w:hint="eastAsia"/>
          <w:sz w:val="24"/>
        </w:rPr>
        <w:t>角色，是主动连接</w:t>
      </w:r>
      <w:r w:rsidR="00E40A4E">
        <w:rPr>
          <w:rFonts w:hint="eastAsia"/>
          <w:sz w:val="24"/>
        </w:rPr>
        <w:t>。</w:t>
      </w:r>
    </w:p>
    <w:p w:rsidR="00973D7E" w:rsidRDefault="00624377" w:rsidP="00EC1E92">
      <w:pPr>
        <w:pStyle w:val="2"/>
        <w:numPr>
          <w:ilvl w:val="0"/>
          <w:numId w:val="9"/>
        </w:numPr>
        <w:spacing w:beforeLines="35" w:before="109" w:line="420" w:lineRule="atLeast"/>
      </w:pPr>
      <w:r>
        <w:rPr>
          <w:rFonts w:hint="eastAsia"/>
        </w:rPr>
        <w:t>为什么</w:t>
      </w:r>
      <w:r>
        <w:rPr>
          <w:rFonts w:hint="eastAsia"/>
        </w:rPr>
        <w:t>BLE</w:t>
      </w:r>
      <w:r>
        <w:rPr>
          <w:rFonts w:hint="eastAsia"/>
        </w:rPr>
        <w:t>设备被连接后，就收不到广播包了？</w:t>
      </w:r>
    </w:p>
    <w:p w:rsidR="00624377" w:rsidRDefault="00FC3CD0" w:rsidP="00EC1E92">
      <w:pPr>
        <w:spacing w:beforeLines="35" w:before="109" w:line="420" w:lineRule="atLeast"/>
      </w:pPr>
      <w:r>
        <w:rPr>
          <w:rFonts w:hint="eastAsia"/>
        </w:rPr>
        <w:t>蓝牙技术联盟规定，</w:t>
      </w:r>
      <w:r>
        <w:rPr>
          <w:rFonts w:hint="eastAsia"/>
        </w:rPr>
        <w:t>BLE</w:t>
      </w:r>
      <w:r>
        <w:rPr>
          <w:rFonts w:hint="eastAsia"/>
        </w:rPr>
        <w:t>一旦被连接后，就</w:t>
      </w:r>
      <w:r w:rsidR="00E2743F">
        <w:rPr>
          <w:rFonts w:hint="eastAsia"/>
        </w:rPr>
        <w:t>会</w:t>
      </w:r>
      <w:r>
        <w:rPr>
          <w:rFonts w:hint="eastAsia"/>
        </w:rPr>
        <w:t>被掩藏</w:t>
      </w:r>
      <w:r w:rsidR="00101A35">
        <w:rPr>
          <w:rFonts w:hint="eastAsia"/>
        </w:rPr>
        <w:t>。也自然就收不到蓝牙广播包了</w:t>
      </w:r>
      <w:r w:rsidR="008247A1">
        <w:rPr>
          <w:rFonts w:hint="eastAsia"/>
        </w:rPr>
        <w:t>。</w:t>
      </w:r>
    </w:p>
    <w:p w:rsidR="006D2EEF" w:rsidRPr="006D2EEF" w:rsidRDefault="006D2EEF" w:rsidP="00EC1E92">
      <w:pPr>
        <w:pStyle w:val="2"/>
        <w:numPr>
          <w:ilvl w:val="0"/>
          <w:numId w:val="9"/>
        </w:numPr>
        <w:spacing w:beforeLines="35" w:before="109" w:line="420" w:lineRule="atLeast"/>
      </w:pPr>
      <w:r w:rsidRPr="006D2EEF">
        <w:t xml:space="preserve">MAC </w:t>
      </w:r>
      <w:r w:rsidRPr="006D2EEF">
        <w:t>地址分类</w:t>
      </w:r>
    </w:p>
    <w:p w:rsidR="006D2EEF" w:rsidRPr="006D2EEF" w:rsidRDefault="008E6070" w:rsidP="00EC1E92">
      <w:pPr>
        <w:spacing w:beforeLines="35" w:before="109" w:line="420" w:lineRule="atLeast"/>
      </w:pPr>
      <w:r>
        <w:rPr>
          <w:noProof/>
        </w:rPr>
        <w:drawing>
          <wp:inline distT="0" distB="0" distL="0" distR="0" wp14:anchorId="2A2C10B1" wp14:editId="581E6E54">
            <wp:extent cx="5274310" cy="21456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125" w:rsidRDefault="00A33B2F" w:rsidP="00EC1E92">
      <w:pPr>
        <w:pStyle w:val="3"/>
        <w:numPr>
          <w:ilvl w:val="1"/>
          <w:numId w:val="9"/>
        </w:numPr>
        <w:spacing w:beforeLines="35" w:before="109" w:line="420" w:lineRule="atLeast"/>
      </w:pPr>
      <w:r w:rsidRPr="00A33B2F">
        <w:t>Public Device Address</w:t>
      </w:r>
    </w:p>
    <w:p w:rsidR="00A33B2F" w:rsidRPr="000E3418" w:rsidRDefault="00A33B2F" w:rsidP="00EC1E92">
      <w:pPr>
        <w:spacing w:beforeLines="35" w:before="109" w:line="420" w:lineRule="atLeast"/>
        <w:rPr>
          <w:sz w:val="24"/>
        </w:rPr>
      </w:pPr>
      <w:r w:rsidRPr="000E3418">
        <w:rPr>
          <w:rFonts w:hint="eastAsia"/>
          <w:sz w:val="24"/>
        </w:rPr>
        <w:t>在</w:t>
      </w:r>
      <w:r w:rsidRPr="000E3418">
        <w:rPr>
          <w:rFonts w:hint="eastAsia"/>
          <w:sz w:val="24"/>
        </w:rPr>
        <w:t>BLE</w:t>
      </w:r>
      <w:r w:rsidRPr="000E3418">
        <w:rPr>
          <w:rFonts w:hint="eastAsia"/>
          <w:sz w:val="24"/>
        </w:rPr>
        <w:t>时代中，</w:t>
      </w:r>
      <w:r w:rsidRPr="000E3418">
        <w:rPr>
          <w:rFonts w:hint="eastAsia"/>
          <w:sz w:val="24"/>
        </w:rPr>
        <w:t>Public Device Address</w:t>
      </w:r>
      <w:r w:rsidRPr="000E3418">
        <w:rPr>
          <w:rFonts w:hint="eastAsia"/>
          <w:sz w:val="24"/>
        </w:rPr>
        <w:t>有什么不足？</w:t>
      </w:r>
    </w:p>
    <w:p w:rsidR="00A33B2F" w:rsidRPr="000E3418" w:rsidRDefault="001E34A7" w:rsidP="00EC1E92">
      <w:pPr>
        <w:spacing w:beforeLines="35" w:before="109" w:line="420" w:lineRule="atLeast"/>
        <w:rPr>
          <w:sz w:val="24"/>
        </w:rPr>
      </w:pPr>
      <w:r>
        <w:rPr>
          <w:rFonts w:hint="eastAsia"/>
          <w:sz w:val="24"/>
        </w:rPr>
        <w:t>（</w:t>
      </w:r>
      <w:r w:rsidR="00A33B2F" w:rsidRPr="000E3418">
        <w:rPr>
          <w:rFonts w:hint="eastAsia"/>
          <w:sz w:val="24"/>
        </w:rPr>
        <w:t>1</w:t>
      </w:r>
      <w:r w:rsidR="00A33B2F" w:rsidRPr="000E3418">
        <w:rPr>
          <w:rFonts w:hint="eastAsia"/>
          <w:sz w:val="24"/>
        </w:rPr>
        <w:t>）</w:t>
      </w:r>
      <w:r w:rsidR="00A33B2F" w:rsidRPr="000E3418">
        <w:rPr>
          <w:rFonts w:hint="eastAsia"/>
          <w:sz w:val="24"/>
        </w:rPr>
        <w:t>Public Device Address</w:t>
      </w:r>
      <w:r w:rsidR="00A33B2F" w:rsidRPr="000E3418">
        <w:rPr>
          <w:rFonts w:hint="eastAsia"/>
          <w:sz w:val="24"/>
        </w:rPr>
        <w:t>需要向</w:t>
      </w:r>
      <w:r w:rsidR="00A33B2F" w:rsidRPr="000E3418">
        <w:rPr>
          <w:rFonts w:hint="eastAsia"/>
          <w:sz w:val="24"/>
        </w:rPr>
        <w:t>IEEE</w:t>
      </w:r>
      <w:r w:rsidR="00A33B2F" w:rsidRPr="000E3418">
        <w:rPr>
          <w:rFonts w:hint="eastAsia"/>
          <w:sz w:val="24"/>
        </w:rPr>
        <w:t>购买。虽然不贵，但在</w:t>
      </w:r>
      <w:r w:rsidR="00A33B2F" w:rsidRPr="000E3418">
        <w:rPr>
          <w:rFonts w:hint="eastAsia"/>
          <w:sz w:val="24"/>
        </w:rPr>
        <w:t>BLE</w:t>
      </w:r>
      <w:r w:rsidR="00A33B2F" w:rsidRPr="000E3418">
        <w:rPr>
          <w:rFonts w:hint="eastAsia"/>
          <w:sz w:val="24"/>
        </w:rPr>
        <w:t>时代，相比</w:t>
      </w:r>
      <w:r w:rsidR="00A33B2F" w:rsidRPr="000E3418">
        <w:rPr>
          <w:rFonts w:hint="eastAsia"/>
          <w:sz w:val="24"/>
        </w:rPr>
        <w:t>BLE IC</w:t>
      </w:r>
      <w:r w:rsidR="00A33B2F" w:rsidRPr="000E3418">
        <w:rPr>
          <w:rFonts w:hint="eastAsia"/>
          <w:sz w:val="24"/>
        </w:rPr>
        <w:t>的成本，还是不小的一笔开销。</w:t>
      </w:r>
    </w:p>
    <w:p w:rsidR="00A33B2F" w:rsidRPr="000E3418" w:rsidRDefault="00A33B2F" w:rsidP="00EC1E92">
      <w:pPr>
        <w:spacing w:beforeLines="35" w:before="109" w:line="420" w:lineRule="atLeast"/>
        <w:rPr>
          <w:sz w:val="24"/>
        </w:rPr>
      </w:pPr>
    </w:p>
    <w:p w:rsidR="00A33B2F" w:rsidRPr="000E3418" w:rsidRDefault="001E34A7" w:rsidP="00EC1E92">
      <w:pPr>
        <w:spacing w:beforeLines="35" w:before="109" w:line="420" w:lineRule="atLeast"/>
        <w:rPr>
          <w:sz w:val="24"/>
        </w:rPr>
      </w:pPr>
      <w:r>
        <w:rPr>
          <w:rFonts w:hint="eastAsia"/>
          <w:sz w:val="24"/>
        </w:rPr>
        <w:t>（</w:t>
      </w:r>
      <w:r w:rsidR="00A33B2F" w:rsidRPr="000E3418">
        <w:rPr>
          <w:rFonts w:hint="eastAsia"/>
          <w:sz w:val="24"/>
        </w:rPr>
        <w:t>2</w:t>
      </w:r>
      <w:r w:rsidR="00A33B2F" w:rsidRPr="000E3418">
        <w:rPr>
          <w:rFonts w:hint="eastAsia"/>
          <w:sz w:val="24"/>
        </w:rPr>
        <w:t>）</w:t>
      </w:r>
      <w:r w:rsidR="00A33B2F" w:rsidRPr="000E3418">
        <w:rPr>
          <w:rFonts w:hint="eastAsia"/>
          <w:sz w:val="24"/>
        </w:rPr>
        <w:t>Public Device Address</w:t>
      </w:r>
      <w:r w:rsidR="00A33B2F" w:rsidRPr="000E3418">
        <w:rPr>
          <w:rFonts w:hint="eastAsia"/>
          <w:sz w:val="24"/>
        </w:rPr>
        <w:t>的申请与管理是相当繁琐、复杂的一件事情，再加上</w:t>
      </w:r>
      <w:r w:rsidR="00A33B2F" w:rsidRPr="000E3418">
        <w:rPr>
          <w:rFonts w:hint="eastAsia"/>
          <w:sz w:val="24"/>
        </w:rPr>
        <w:t>BLE</w:t>
      </w:r>
      <w:r w:rsidR="00A33B2F" w:rsidRPr="000E3418">
        <w:rPr>
          <w:rFonts w:hint="eastAsia"/>
          <w:sz w:val="24"/>
        </w:rPr>
        <w:t>设备的数量众多（和传统蓝牙设备不是一个数量级的），导致维护成本增大。</w:t>
      </w:r>
    </w:p>
    <w:p w:rsidR="00A33B2F" w:rsidRPr="000E3418" w:rsidRDefault="00A33B2F" w:rsidP="00EC1E92">
      <w:pPr>
        <w:spacing w:beforeLines="35" w:before="109" w:line="420" w:lineRule="atLeast"/>
        <w:rPr>
          <w:sz w:val="24"/>
        </w:rPr>
      </w:pPr>
    </w:p>
    <w:p w:rsidR="00A33B2F" w:rsidRPr="000E3418" w:rsidRDefault="001E34A7" w:rsidP="00EC1E92">
      <w:pPr>
        <w:spacing w:beforeLines="35" w:before="109" w:line="420" w:lineRule="atLeast"/>
        <w:rPr>
          <w:sz w:val="24"/>
        </w:rPr>
      </w:pPr>
      <w:r>
        <w:rPr>
          <w:rFonts w:hint="eastAsia"/>
          <w:sz w:val="24"/>
        </w:rPr>
        <w:lastRenderedPageBreak/>
        <w:t>（</w:t>
      </w:r>
      <w:r w:rsidR="00A33B2F" w:rsidRPr="000E3418">
        <w:rPr>
          <w:rFonts w:hint="eastAsia"/>
          <w:sz w:val="24"/>
        </w:rPr>
        <w:t>3</w:t>
      </w:r>
      <w:r w:rsidR="00E76F05" w:rsidRPr="000E3418">
        <w:rPr>
          <w:rFonts w:hint="eastAsia"/>
          <w:sz w:val="24"/>
        </w:rPr>
        <w:t>）安全因素，</w:t>
      </w:r>
      <w:r w:rsidR="00A33B2F" w:rsidRPr="000E3418">
        <w:rPr>
          <w:rFonts w:hint="eastAsia"/>
          <w:sz w:val="24"/>
        </w:rPr>
        <w:t>BLE</w:t>
      </w:r>
      <w:r w:rsidR="00A33B2F" w:rsidRPr="000E3418">
        <w:rPr>
          <w:rFonts w:hint="eastAsia"/>
          <w:sz w:val="24"/>
        </w:rPr>
        <w:t>很大一部分的应用场景是广播通信，这意味着只要知道设备的地址，就可以获取所有的信息，这是不安全的。因此固定的设备地址，加大了信息泄漏的风险。</w:t>
      </w:r>
    </w:p>
    <w:p w:rsidR="001F0E75" w:rsidRDefault="000E3418" w:rsidP="00EC1E92">
      <w:pPr>
        <w:spacing w:beforeLines="35" w:before="109" w:line="420" w:lineRule="atLeast"/>
        <w:rPr>
          <w:sz w:val="24"/>
        </w:rPr>
      </w:pPr>
      <w:r w:rsidRPr="000E3418">
        <w:rPr>
          <w:rFonts w:hint="eastAsia"/>
          <w:sz w:val="24"/>
        </w:rPr>
        <w:t>为了解决上述问题，</w:t>
      </w:r>
      <w:r w:rsidRPr="000E3418">
        <w:rPr>
          <w:rFonts w:hint="eastAsia"/>
          <w:sz w:val="24"/>
        </w:rPr>
        <w:t>BLE</w:t>
      </w:r>
      <w:r w:rsidRPr="000E3418">
        <w:rPr>
          <w:rFonts w:hint="eastAsia"/>
          <w:sz w:val="24"/>
        </w:rPr>
        <w:t>协议新增了一种地址：</w:t>
      </w:r>
      <w:r w:rsidRPr="000E3418">
        <w:rPr>
          <w:rFonts w:hint="eastAsia"/>
          <w:sz w:val="24"/>
        </w:rPr>
        <w:t>Random Device Address</w:t>
      </w:r>
      <w:r w:rsidRPr="000E3418">
        <w:rPr>
          <w:rFonts w:hint="eastAsia"/>
          <w:sz w:val="24"/>
        </w:rPr>
        <w:t>，即设备地址不是固定分配的，而是在设备启动后随机生成的。</w:t>
      </w:r>
    </w:p>
    <w:p w:rsidR="001F0E75" w:rsidRDefault="001F0E75" w:rsidP="00EC1E92">
      <w:pPr>
        <w:pStyle w:val="3"/>
        <w:spacing w:beforeLines="35" w:before="109" w:line="420" w:lineRule="atLeast"/>
      </w:pPr>
      <w:r>
        <w:rPr>
          <w:rFonts w:hint="eastAsia"/>
        </w:rPr>
        <w:t>3.2</w:t>
      </w:r>
      <w:r>
        <w:t xml:space="preserve"> </w:t>
      </w:r>
      <w:r w:rsidRPr="000E3418">
        <w:rPr>
          <w:rFonts w:hint="eastAsia"/>
        </w:rPr>
        <w:t>Random Device Address</w:t>
      </w:r>
    </w:p>
    <w:p w:rsidR="001F0E75" w:rsidRPr="001F0E75" w:rsidRDefault="001F0E75" w:rsidP="00EC1E92">
      <w:pPr>
        <w:pStyle w:val="4"/>
        <w:spacing w:beforeLines="35" w:before="109" w:line="420" w:lineRule="atLeast"/>
      </w:pPr>
      <w:r w:rsidRPr="001F0E75">
        <w:t>Static Device Address</w:t>
      </w:r>
    </w:p>
    <w:p w:rsidR="00133648" w:rsidRDefault="001F0E75" w:rsidP="00EC1E92">
      <w:pPr>
        <w:spacing w:beforeLines="35" w:before="109" w:line="420" w:lineRule="atLeast"/>
        <w:rPr>
          <w:sz w:val="24"/>
        </w:rPr>
      </w:pPr>
      <w:r w:rsidRPr="001F0E75">
        <w:rPr>
          <w:sz w:val="24"/>
        </w:rPr>
        <w:t>Static Device Address</w:t>
      </w:r>
      <w:r w:rsidRPr="001F0E75">
        <w:rPr>
          <w:sz w:val="24"/>
        </w:rPr>
        <w:t>是设备在上电时随机生成的地址</w:t>
      </w:r>
      <w:r w:rsidR="00EA7F7D">
        <w:rPr>
          <w:sz w:val="24"/>
        </w:rPr>
        <w:t>。</w:t>
      </w:r>
    </w:p>
    <w:p w:rsidR="002F3BF6" w:rsidRDefault="002F3BF6" w:rsidP="00EC1E92">
      <w:pPr>
        <w:spacing w:beforeLines="35" w:before="109" w:line="420" w:lineRule="atLeast"/>
        <w:rPr>
          <w:sz w:val="24"/>
        </w:rPr>
      </w:pPr>
      <w:r w:rsidRPr="00620E19">
        <w:rPr>
          <w:rFonts w:hint="eastAsia"/>
          <w:sz w:val="24"/>
        </w:rPr>
        <w:t>地址格式如下：</w:t>
      </w:r>
    </w:p>
    <w:p w:rsidR="002F3BF6" w:rsidRDefault="002F3BF6" w:rsidP="00EC1E92">
      <w:pPr>
        <w:spacing w:beforeLines="35" w:before="109" w:line="420" w:lineRule="atLeast"/>
        <w:jc w:val="center"/>
        <w:rPr>
          <w:sz w:val="24"/>
        </w:rPr>
      </w:pPr>
      <w:r>
        <w:rPr>
          <w:noProof/>
        </w:rPr>
        <w:drawing>
          <wp:inline distT="0" distB="0" distL="0" distR="0" wp14:anchorId="00AB8619" wp14:editId="5C7F5C35">
            <wp:extent cx="3638095" cy="1028571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75" w:rsidRDefault="008D495C" w:rsidP="00EC1E92">
      <w:pPr>
        <w:spacing w:beforeLines="35" w:before="109" w:line="420" w:lineRule="atLeast"/>
        <w:rPr>
          <w:sz w:val="24"/>
        </w:rPr>
      </w:pPr>
      <w:r w:rsidRPr="00620E19">
        <w:rPr>
          <w:rFonts w:hint="eastAsia"/>
          <w:sz w:val="24"/>
        </w:rPr>
        <w:t>特征可总结为：</w:t>
      </w:r>
    </w:p>
    <w:p w:rsidR="008D495C" w:rsidRPr="008D495C" w:rsidRDefault="008D495C" w:rsidP="00EC1E92">
      <w:pPr>
        <w:spacing w:beforeLines="35" w:before="109" w:line="420" w:lineRule="atLeast"/>
        <w:rPr>
          <w:sz w:val="24"/>
        </w:rPr>
      </w:pPr>
      <w:r>
        <w:rPr>
          <w:sz w:val="24"/>
        </w:rPr>
        <w:t>（</w:t>
      </w:r>
      <w:r w:rsidRPr="008D495C">
        <w:rPr>
          <w:sz w:val="24"/>
        </w:rPr>
        <w:t>1</w:t>
      </w:r>
      <w:r w:rsidRPr="008D495C">
        <w:rPr>
          <w:sz w:val="24"/>
        </w:rPr>
        <w:t>）最高两个</w:t>
      </w:r>
      <w:r w:rsidRPr="008D495C">
        <w:rPr>
          <w:sz w:val="24"/>
        </w:rPr>
        <w:t>bit</w:t>
      </w:r>
      <w:r w:rsidRPr="008D495C">
        <w:rPr>
          <w:sz w:val="24"/>
        </w:rPr>
        <w:t>为</w:t>
      </w:r>
      <w:r w:rsidRPr="008D495C">
        <w:rPr>
          <w:sz w:val="24"/>
        </w:rPr>
        <w:t>“11”</w:t>
      </w:r>
      <w:r w:rsidRPr="008D495C">
        <w:rPr>
          <w:sz w:val="24"/>
        </w:rPr>
        <w:t>。</w:t>
      </w:r>
    </w:p>
    <w:p w:rsidR="008D495C" w:rsidRPr="008D495C" w:rsidRDefault="008D495C" w:rsidP="00EC1E92">
      <w:pPr>
        <w:spacing w:beforeLines="35" w:before="109" w:line="420" w:lineRule="atLeast"/>
        <w:rPr>
          <w:sz w:val="24"/>
        </w:rPr>
      </w:pPr>
      <w:r>
        <w:rPr>
          <w:sz w:val="24"/>
        </w:rPr>
        <w:t>（</w:t>
      </w:r>
      <w:r w:rsidRPr="008D495C">
        <w:rPr>
          <w:sz w:val="24"/>
        </w:rPr>
        <w:t>2</w:t>
      </w:r>
      <w:r w:rsidRPr="008D495C">
        <w:rPr>
          <w:sz w:val="24"/>
        </w:rPr>
        <w:t>）剩余的</w:t>
      </w:r>
      <w:r w:rsidRPr="008D495C">
        <w:rPr>
          <w:sz w:val="24"/>
        </w:rPr>
        <w:t>46bits</w:t>
      </w:r>
      <w:r w:rsidRPr="008D495C">
        <w:rPr>
          <w:sz w:val="24"/>
        </w:rPr>
        <w:t>是一个随机数，不能全部为</w:t>
      </w:r>
      <w:r w:rsidRPr="008D495C">
        <w:rPr>
          <w:sz w:val="24"/>
        </w:rPr>
        <w:t>0</w:t>
      </w:r>
      <w:r w:rsidRPr="008D495C">
        <w:rPr>
          <w:sz w:val="24"/>
        </w:rPr>
        <w:t>，也不能全部为</w:t>
      </w:r>
      <w:r w:rsidRPr="008D495C">
        <w:rPr>
          <w:sz w:val="24"/>
        </w:rPr>
        <w:t>1</w:t>
      </w:r>
      <w:r w:rsidRPr="008D495C">
        <w:rPr>
          <w:sz w:val="24"/>
        </w:rPr>
        <w:t>。</w:t>
      </w:r>
    </w:p>
    <w:p w:rsidR="008D495C" w:rsidRPr="008D495C" w:rsidRDefault="008D495C" w:rsidP="00EC1E92">
      <w:pPr>
        <w:spacing w:beforeLines="35" w:before="109" w:line="420" w:lineRule="atLeast"/>
        <w:rPr>
          <w:sz w:val="24"/>
        </w:rPr>
      </w:pPr>
      <w:r>
        <w:rPr>
          <w:sz w:val="24"/>
        </w:rPr>
        <w:t>（</w:t>
      </w:r>
      <w:r w:rsidRPr="008D495C">
        <w:rPr>
          <w:sz w:val="24"/>
        </w:rPr>
        <w:t>3</w:t>
      </w:r>
      <w:r w:rsidRPr="008D495C">
        <w:rPr>
          <w:sz w:val="24"/>
        </w:rPr>
        <w:t>）</w:t>
      </w:r>
      <w:r w:rsidRPr="00704770">
        <w:rPr>
          <w:sz w:val="24"/>
          <w:highlight w:val="green"/>
        </w:rPr>
        <w:t>在一个上电周期内保持不变。</w:t>
      </w:r>
    </w:p>
    <w:p w:rsidR="008D495C" w:rsidRPr="008D495C" w:rsidRDefault="008D495C" w:rsidP="00EC1E92">
      <w:pPr>
        <w:spacing w:beforeLines="35" w:before="109" w:line="420" w:lineRule="atLeast"/>
        <w:rPr>
          <w:sz w:val="24"/>
        </w:rPr>
      </w:pPr>
      <w:r>
        <w:rPr>
          <w:sz w:val="24"/>
        </w:rPr>
        <w:t>（</w:t>
      </w:r>
      <w:r w:rsidRPr="008D495C">
        <w:rPr>
          <w:sz w:val="24"/>
        </w:rPr>
        <w:t>4</w:t>
      </w:r>
      <w:r w:rsidRPr="008D495C">
        <w:rPr>
          <w:sz w:val="24"/>
        </w:rPr>
        <w:t>）下一次上电的时候可以改变。但不是强制的，因此也可以保持不变。如果改变，上次保存的连接等信息，将不再有效。</w:t>
      </w:r>
    </w:p>
    <w:p w:rsidR="00695026" w:rsidRDefault="00695026" w:rsidP="00EC1E92">
      <w:pPr>
        <w:spacing w:beforeLines="35" w:before="109" w:line="420" w:lineRule="atLeast"/>
        <w:rPr>
          <w:sz w:val="24"/>
        </w:rPr>
      </w:pPr>
    </w:p>
    <w:p w:rsidR="008D495C" w:rsidRDefault="00133648" w:rsidP="00EC1E92">
      <w:pPr>
        <w:spacing w:beforeLines="35" w:before="109" w:line="420" w:lineRule="atLeast"/>
        <w:rPr>
          <w:sz w:val="24"/>
        </w:rPr>
      </w:pPr>
      <w:r w:rsidRPr="00620E19">
        <w:rPr>
          <w:sz w:val="24"/>
        </w:rPr>
        <w:t>使用场景：</w:t>
      </w:r>
    </w:p>
    <w:p w:rsidR="00133648" w:rsidRPr="00133648" w:rsidRDefault="00133648" w:rsidP="00EC1E92">
      <w:pPr>
        <w:spacing w:beforeLines="35" w:before="109" w:line="420" w:lineRule="atLeast"/>
        <w:rPr>
          <w:sz w:val="24"/>
        </w:rPr>
      </w:pPr>
      <w:r>
        <w:rPr>
          <w:sz w:val="24"/>
        </w:rPr>
        <w:t>（</w:t>
      </w:r>
      <w:r w:rsidRPr="00133648">
        <w:rPr>
          <w:sz w:val="24"/>
        </w:rPr>
        <w:t>1</w:t>
      </w:r>
      <w:r w:rsidRPr="00133648">
        <w:rPr>
          <w:sz w:val="24"/>
        </w:rPr>
        <w:t>）</w:t>
      </w:r>
      <w:r w:rsidRPr="00133648">
        <w:rPr>
          <w:sz w:val="24"/>
        </w:rPr>
        <w:t>46bits</w:t>
      </w:r>
      <w:r w:rsidRPr="00133648">
        <w:rPr>
          <w:sz w:val="24"/>
        </w:rPr>
        <w:t>的随机数，可以很好地解决</w:t>
      </w:r>
      <w:r w:rsidRPr="00133648">
        <w:rPr>
          <w:sz w:val="24"/>
        </w:rPr>
        <w:t>“</w:t>
      </w:r>
      <w:r w:rsidRPr="00133648">
        <w:rPr>
          <w:sz w:val="24"/>
        </w:rPr>
        <w:t>设备地址唯一性</w:t>
      </w:r>
      <w:r w:rsidRPr="00133648">
        <w:rPr>
          <w:sz w:val="24"/>
        </w:rPr>
        <w:t>”</w:t>
      </w:r>
      <w:r w:rsidRPr="00133648">
        <w:rPr>
          <w:sz w:val="24"/>
        </w:rPr>
        <w:t>的问题，因为两个地址相同的概率很小。</w:t>
      </w:r>
    </w:p>
    <w:p w:rsidR="00500EDD" w:rsidRDefault="00133648" w:rsidP="00EC1E92">
      <w:pPr>
        <w:spacing w:beforeLines="35" w:before="109" w:line="420" w:lineRule="atLeast"/>
        <w:rPr>
          <w:sz w:val="24"/>
        </w:rPr>
      </w:pPr>
      <w:r>
        <w:rPr>
          <w:sz w:val="24"/>
        </w:rPr>
        <w:t>（</w:t>
      </w:r>
      <w:r w:rsidRPr="00133648">
        <w:rPr>
          <w:sz w:val="24"/>
        </w:rPr>
        <w:t>2</w:t>
      </w:r>
      <w:r w:rsidRPr="00133648">
        <w:rPr>
          <w:sz w:val="24"/>
        </w:rPr>
        <w:t>）地址随机生成，可以解决</w:t>
      </w:r>
      <w:r w:rsidRPr="00133648">
        <w:rPr>
          <w:sz w:val="24"/>
        </w:rPr>
        <w:t>Public Device Address</w:t>
      </w:r>
      <w:r w:rsidRPr="00133648">
        <w:rPr>
          <w:sz w:val="24"/>
        </w:rPr>
        <w:t>申请所带来的费用和维护问题。</w:t>
      </w:r>
    </w:p>
    <w:p w:rsidR="00FC5A3B" w:rsidRPr="00FC5A3B" w:rsidRDefault="00FC5A3B" w:rsidP="00EC1E92">
      <w:pPr>
        <w:pStyle w:val="4"/>
        <w:spacing w:beforeLines="35" w:before="109" w:line="420" w:lineRule="atLeast"/>
      </w:pPr>
      <w:r w:rsidRPr="00FC5A3B">
        <w:lastRenderedPageBreak/>
        <w:t>Private Device Address</w:t>
      </w:r>
    </w:p>
    <w:p w:rsidR="0059326C" w:rsidRDefault="001C28F6" w:rsidP="0059326C">
      <w:pPr>
        <w:spacing w:beforeLines="35" w:before="109" w:line="420" w:lineRule="atLeast"/>
        <w:rPr>
          <w:sz w:val="24"/>
        </w:rPr>
      </w:pPr>
      <w:r w:rsidRPr="001C28F6">
        <w:rPr>
          <w:sz w:val="24"/>
        </w:rPr>
        <w:t>Static Device Address</w:t>
      </w:r>
      <w:r w:rsidRPr="001C28F6">
        <w:rPr>
          <w:sz w:val="24"/>
        </w:rPr>
        <w:t>通过地址随机生成的方式，解决了部分问题，</w:t>
      </w:r>
      <w:r w:rsidRPr="001C28F6">
        <w:rPr>
          <w:sz w:val="24"/>
        </w:rPr>
        <w:t>Private Device Address</w:t>
      </w:r>
      <w:r w:rsidRPr="001C28F6">
        <w:rPr>
          <w:sz w:val="24"/>
        </w:rPr>
        <w:t>则更进一步，通过定时更新和地址加密两种方法，提高蓝牙地址的可靠性和安全性。</w:t>
      </w:r>
      <w:r w:rsidR="00C57E38" w:rsidRPr="00C57E38">
        <w:rPr>
          <w:sz w:val="24"/>
        </w:rPr>
        <w:t>根据地址是否加密，</w:t>
      </w:r>
      <w:r w:rsidR="00C57E38" w:rsidRPr="00C57E38">
        <w:rPr>
          <w:sz w:val="24"/>
        </w:rPr>
        <w:t>Private Device Address</w:t>
      </w:r>
      <w:r w:rsidR="00C57E38" w:rsidRPr="00C57E38">
        <w:rPr>
          <w:sz w:val="24"/>
        </w:rPr>
        <w:t>又分为两类，</w:t>
      </w:r>
      <w:r w:rsidR="00C57E38" w:rsidRPr="00C57E38">
        <w:rPr>
          <w:sz w:val="24"/>
        </w:rPr>
        <w:t>Non-resolvable private address</w:t>
      </w:r>
      <w:r w:rsidR="00C57E38" w:rsidRPr="00C57E38">
        <w:rPr>
          <w:sz w:val="24"/>
        </w:rPr>
        <w:t>和</w:t>
      </w:r>
      <w:r w:rsidR="00C57E38" w:rsidRPr="00C57E38">
        <w:rPr>
          <w:sz w:val="24"/>
        </w:rPr>
        <w:t>Resolvable private address</w:t>
      </w:r>
    </w:p>
    <w:p w:rsidR="00C57E38" w:rsidRDefault="00C57E38" w:rsidP="0059326C">
      <w:pPr>
        <w:pStyle w:val="5"/>
      </w:pPr>
      <w:r w:rsidRPr="00C57E38">
        <w:t>Non-resolvable private address</w:t>
      </w:r>
    </w:p>
    <w:p w:rsidR="00F86207" w:rsidRPr="00620E19" w:rsidRDefault="00F86207" w:rsidP="00EC1E92">
      <w:pPr>
        <w:spacing w:beforeLines="35" w:before="109" w:line="420" w:lineRule="atLeast"/>
        <w:rPr>
          <w:sz w:val="24"/>
        </w:rPr>
      </w:pPr>
      <w:r w:rsidRPr="00620E19">
        <w:rPr>
          <w:rFonts w:hint="eastAsia"/>
          <w:sz w:val="24"/>
        </w:rPr>
        <w:t>与</w:t>
      </w:r>
      <w:r w:rsidRPr="00620E19">
        <w:rPr>
          <w:sz w:val="24"/>
        </w:rPr>
        <w:t>Static Device Address</w:t>
      </w:r>
      <w:r w:rsidRPr="00620E19">
        <w:rPr>
          <w:rFonts w:hint="eastAsia"/>
          <w:sz w:val="24"/>
        </w:rPr>
        <w:t>的不同之处</w:t>
      </w:r>
    </w:p>
    <w:p w:rsidR="00F86207" w:rsidRDefault="00F86207" w:rsidP="00EC1E92">
      <w:pPr>
        <w:spacing w:beforeLines="35" w:before="109" w:line="420" w:lineRule="atLeast"/>
        <w:rPr>
          <w:sz w:val="24"/>
        </w:rPr>
      </w:pPr>
      <w:r w:rsidRPr="0012377A">
        <w:rPr>
          <w:sz w:val="24"/>
        </w:rPr>
        <w:t>Non-resolvable private address</w:t>
      </w:r>
      <w:r w:rsidRPr="0012377A">
        <w:rPr>
          <w:sz w:val="24"/>
        </w:rPr>
        <w:t>和</w:t>
      </w:r>
      <w:r w:rsidRPr="0012377A">
        <w:rPr>
          <w:sz w:val="24"/>
        </w:rPr>
        <w:t>Static Device Address</w:t>
      </w:r>
      <w:r w:rsidRPr="0012377A">
        <w:rPr>
          <w:sz w:val="24"/>
        </w:rPr>
        <w:t>类似，不同之处在于，</w:t>
      </w:r>
      <w:r w:rsidRPr="0012377A">
        <w:rPr>
          <w:sz w:val="24"/>
        </w:rPr>
        <w:t>Non-resolvable private address</w:t>
      </w:r>
      <w:r w:rsidRPr="0012377A">
        <w:rPr>
          <w:sz w:val="24"/>
        </w:rPr>
        <w:t>会定时更新。更新的周期称是由</w:t>
      </w:r>
      <w:r w:rsidRPr="0012377A">
        <w:rPr>
          <w:sz w:val="24"/>
        </w:rPr>
        <w:t>GAP</w:t>
      </w:r>
      <w:r w:rsidRPr="0012377A">
        <w:rPr>
          <w:sz w:val="24"/>
        </w:rPr>
        <w:t>规定的，称作</w:t>
      </w:r>
      <w:r w:rsidRPr="0012377A">
        <w:rPr>
          <w:sz w:val="24"/>
        </w:rPr>
        <w:t xml:space="preserve">T_GAP(private_addr_int) </w:t>
      </w:r>
      <w:r w:rsidRPr="0012377A">
        <w:rPr>
          <w:sz w:val="24"/>
        </w:rPr>
        <w:t>，建议值是</w:t>
      </w:r>
      <w:r w:rsidRPr="0012377A">
        <w:rPr>
          <w:sz w:val="24"/>
        </w:rPr>
        <w:t>15</w:t>
      </w:r>
      <w:r w:rsidRPr="0012377A">
        <w:rPr>
          <w:sz w:val="24"/>
        </w:rPr>
        <w:t>分钟。</w:t>
      </w:r>
    </w:p>
    <w:p w:rsidR="00F86207" w:rsidRPr="00F86207" w:rsidRDefault="00F86207" w:rsidP="00EC1E92">
      <w:pPr>
        <w:spacing w:beforeLines="35" w:before="109" w:line="420" w:lineRule="atLeast"/>
      </w:pPr>
    </w:p>
    <w:p w:rsidR="00517197" w:rsidRDefault="00517197" w:rsidP="00EC1E92">
      <w:pPr>
        <w:spacing w:beforeLines="35" w:before="109" w:line="420" w:lineRule="atLeast"/>
        <w:rPr>
          <w:sz w:val="24"/>
        </w:rPr>
      </w:pPr>
      <w:r w:rsidRPr="00620E19">
        <w:rPr>
          <w:rFonts w:hint="eastAsia"/>
          <w:sz w:val="24"/>
        </w:rPr>
        <w:t>地址格式如下：</w:t>
      </w:r>
    </w:p>
    <w:p w:rsidR="00517197" w:rsidRDefault="00517197" w:rsidP="00EC1E92">
      <w:pPr>
        <w:spacing w:beforeLines="35" w:before="109" w:line="420" w:lineRule="atLeast"/>
        <w:jc w:val="center"/>
        <w:rPr>
          <w:sz w:val="24"/>
        </w:rPr>
      </w:pPr>
      <w:r>
        <w:rPr>
          <w:noProof/>
        </w:rPr>
        <w:drawing>
          <wp:inline distT="0" distB="0" distL="0" distR="0" wp14:anchorId="0BC1F4A8" wp14:editId="2AD3845C">
            <wp:extent cx="3590476" cy="1047619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7A" w:rsidRDefault="0012377A" w:rsidP="00EC1E92">
      <w:pPr>
        <w:spacing w:beforeLines="35" w:before="109" w:line="420" w:lineRule="atLeast"/>
        <w:rPr>
          <w:sz w:val="24"/>
        </w:rPr>
      </w:pPr>
      <w:r w:rsidRPr="00620E19">
        <w:rPr>
          <w:rFonts w:hint="eastAsia"/>
          <w:sz w:val="24"/>
        </w:rPr>
        <w:t>特征</w:t>
      </w:r>
      <w:r w:rsidR="00612551" w:rsidRPr="00620E19">
        <w:rPr>
          <w:rFonts w:hint="eastAsia"/>
          <w:sz w:val="24"/>
        </w:rPr>
        <w:t>总结</w:t>
      </w:r>
      <w:r w:rsidRPr="00620E19">
        <w:rPr>
          <w:rFonts w:hint="eastAsia"/>
          <w:sz w:val="24"/>
        </w:rPr>
        <w:t>如下：</w:t>
      </w:r>
    </w:p>
    <w:p w:rsidR="000E7356" w:rsidRPr="000E7356" w:rsidRDefault="006D4D7D" w:rsidP="00EC1E92">
      <w:pPr>
        <w:spacing w:beforeLines="35" w:before="109" w:line="420" w:lineRule="atLeast"/>
        <w:rPr>
          <w:sz w:val="24"/>
        </w:rPr>
      </w:pPr>
      <w:r>
        <w:rPr>
          <w:sz w:val="24"/>
        </w:rPr>
        <w:t>（</w:t>
      </w:r>
      <w:r w:rsidR="000E7356" w:rsidRPr="000E7356">
        <w:rPr>
          <w:sz w:val="24"/>
        </w:rPr>
        <w:t>1</w:t>
      </w:r>
      <w:r w:rsidR="000E7356" w:rsidRPr="000E7356">
        <w:rPr>
          <w:sz w:val="24"/>
        </w:rPr>
        <w:t>）最高两个</w:t>
      </w:r>
      <w:r w:rsidR="000E7356" w:rsidRPr="000E7356">
        <w:rPr>
          <w:sz w:val="24"/>
        </w:rPr>
        <w:t>bit</w:t>
      </w:r>
      <w:r w:rsidR="000E7356" w:rsidRPr="000E7356">
        <w:rPr>
          <w:sz w:val="24"/>
        </w:rPr>
        <w:t>为</w:t>
      </w:r>
      <w:r w:rsidR="000E7356" w:rsidRPr="000E7356">
        <w:rPr>
          <w:sz w:val="24"/>
        </w:rPr>
        <w:t>“00”</w:t>
      </w:r>
      <w:r w:rsidR="000E7356" w:rsidRPr="000E7356">
        <w:rPr>
          <w:sz w:val="24"/>
        </w:rPr>
        <w:t>。</w:t>
      </w:r>
    </w:p>
    <w:p w:rsidR="000E7356" w:rsidRPr="000E7356" w:rsidRDefault="006D4D7D" w:rsidP="00EC1E92">
      <w:pPr>
        <w:spacing w:beforeLines="35" w:before="109" w:line="420" w:lineRule="atLeast"/>
        <w:rPr>
          <w:sz w:val="24"/>
        </w:rPr>
      </w:pPr>
      <w:r>
        <w:rPr>
          <w:sz w:val="24"/>
        </w:rPr>
        <w:t>（</w:t>
      </w:r>
      <w:r w:rsidR="000E7356" w:rsidRPr="000E7356">
        <w:rPr>
          <w:sz w:val="24"/>
        </w:rPr>
        <w:t>2</w:t>
      </w:r>
      <w:r w:rsidR="000E7356" w:rsidRPr="000E7356">
        <w:rPr>
          <w:sz w:val="24"/>
        </w:rPr>
        <w:t>）剩余的</w:t>
      </w:r>
      <w:r w:rsidR="000E7356" w:rsidRPr="000E7356">
        <w:rPr>
          <w:sz w:val="24"/>
        </w:rPr>
        <w:t>46bits</w:t>
      </w:r>
      <w:r w:rsidR="000E7356" w:rsidRPr="000E7356">
        <w:rPr>
          <w:sz w:val="24"/>
        </w:rPr>
        <w:t>是一个随机数，不能全部为</w:t>
      </w:r>
      <w:r w:rsidR="000E7356" w:rsidRPr="000E7356">
        <w:rPr>
          <w:sz w:val="24"/>
        </w:rPr>
        <w:t>0</w:t>
      </w:r>
      <w:r w:rsidR="000E7356" w:rsidRPr="000E7356">
        <w:rPr>
          <w:sz w:val="24"/>
        </w:rPr>
        <w:t>，也不能全部为</w:t>
      </w:r>
      <w:r w:rsidR="000E7356" w:rsidRPr="000E7356">
        <w:rPr>
          <w:sz w:val="24"/>
        </w:rPr>
        <w:t>1</w:t>
      </w:r>
      <w:r w:rsidR="000E7356" w:rsidRPr="000E7356">
        <w:rPr>
          <w:sz w:val="24"/>
        </w:rPr>
        <w:t>。</w:t>
      </w:r>
    </w:p>
    <w:p w:rsidR="00C57E38" w:rsidRDefault="006D4D7D" w:rsidP="00EC1E92">
      <w:pPr>
        <w:spacing w:beforeLines="35" w:before="109" w:line="420" w:lineRule="atLeast"/>
        <w:rPr>
          <w:sz w:val="24"/>
        </w:rPr>
      </w:pPr>
      <w:r>
        <w:rPr>
          <w:sz w:val="24"/>
        </w:rPr>
        <w:t>（</w:t>
      </w:r>
      <w:r w:rsidR="000E7356" w:rsidRPr="000E7356">
        <w:rPr>
          <w:sz w:val="24"/>
        </w:rPr>
        <w:t>3</w:t>
      </w:r>
      <w:r w:rsidR="000E7356" w:rsidRPr="000E7356">
        <w:rPr>
          <w:sz w:val="24"/>
        </w:rPr>
        <w:t>）</w:t>
      </w:r>
      <w:r w:rsidR="000E7356" w:rsidRPr="000E7356">
        <w:rPr>
          <w:sz w:val="24"/>
          <w:highlight w:val="green"/>
        </w:rPr>
        <w:t>以</w:t>
      </w:r>
      <w:r w:rsidR="000E7356" w:rsidRPr="000E7356">
        <w:rPr>
          <w:sz w:val="24"/>
          <w:highlight w:val="green"/>
        </w:rPr>
        <w:t>T_GAP(private_addr_int)</w:t>
      </w:r>
      <w:r w:rsidR="000E7356" w:rsidRPr="000E7356">
        <w:rPr>
          <w:sz w:val="24"/>
          <w:highlight w:val="green"/>
        </w:rPr>
        <w:t>为周期，定时更新。</w:t>
      </w:r>
    </w:p>
    <w:p w:rsidR="00AC6140" w:rsidRDefault="00AC6140" w:rsidP="00EC1E92">
      <w:pPr>
        <w:spacing w:beforeLines="35" w:before="109" w:line="420" w:lineRule="atLeast"/>
        <w:rPr>
          <w:sz w:val="24"/>
        </w:rPr>
      </w:pPr>
    </w:p>
    <w:p w:rsidR="00AC6140" w:rsidRDefault="00AC6140" w:rsidP="00EC1E92">
      <w:pPr>
        <w:spacing w:beforeLines="35" w:before="109" w:line="420" w:lineRule="atLeast"/>
        <w:rPr>
          <w:sz w:val="24"/>
        </w:rPr>
      </w:pPr>
      <w:r w:rsidRPr="00620E19">
        <w:rPr>
          <w:rFonts w:hint="eastAsia"/>
          <w:sz w:val="24"/>
        </w:rPr>
        <w:t>注意：</w:t>
      </w:r>
    </w:p>
    <w:p w:rsidR="00AC6140" w:rsidRDefault="00AC6140" w:rsidP="00EC1E92">
      <w:pPr>
        <w:spacing w:beforeLines="35" w:before="109" w:line="420" w:lineRule="atLeast"/>
        <w:rPr>
          <w:sz w:val="24"/>
        </w:rPr>
      </w:pPr>
      <w:r w:rsidRPr="00AC6140">
        <w:rPr>
          <w:sz w:val="24"/>
        </w:rPr>
        <w:t>Non-resolvable private address</w:t>
      </w:r>
      <w:r w:rsidRPr="00AC6140">
        <w:rPr>
          <w:sz w:val="24"/>
        </w:rPr>
        <w:t>有点奇怪，其应用场景并不是很清晰。地址变来变去的，确实是迷惑了敌人，但自己人不也一样被迷惑了吗？因此，实际产品中，该地址类型并不常用。</w:t>
      </w:r>
    </w:p>
    <w:p w:rsidR="00C57E38" w:rsidRDefault="00C57E38" w:rsidP="00EC1E92">
      <w:pPr>
        <w:pStyle w:val="5"/>
        <w:spacing w:beforeLines="35" w:before="109" w:line="420" w:lineRule="atLeast"/>
      </w:pPr>
      <w:r w:rsidRPr="00C57E38">
        <w:lastRenderedPageBreak/>
        <w:t>Resolvable private address</w:t>
      </w:r>
    </w:p>
    <w:p w:rsidR="00D80702" w:rsidRPr="00620E19" w:rsidRDefault="00D80702" w:rsidP="00EC1E92">
      <w:pPr>
        <w:spacing w:beforeLines="35" w:before="109" w:line="420" w:lineRule="atLeast"/>
        <w:rPr>
          <w:sz w:val="24"/>
        </w:rPr>
      </w:pPr>
      <w:r w:rsidRPr="00620E19">
        <w:rPr>
          <w:rFonts w:hint="eastAsia"/>
          <w:sz w:val="24"/>
        </w:rPr>
        <w:t>定义如下：</w:t>
      </w:r>
    </w:p>
    <w:p w:rsidR="005B7342" w:rsidRDefault="005B7342" w:rsidP="00EC1E92">
      <w:pPr>
        <w:spacing w:beforeLines="35" w:before="109" w:line="420" w:lineRule="atLeast"/>
        <w:rPr>
          <w:sz w:val="24"/>
        </w:rPr>
      </w:pPr>
      <w:r w:rsidRPr="005B7342">
        <w:rPr>
          <w:sz w:val="24"/>
        </w:rPr>
        <w:t>Resolvable private address</w:t>
      </w:r>
      <w:r w:rsidRPr="005B7342">
        <w:rPr>
          <w:sz w:val="24"/>
        </w:rPr>
        <w:t>比较有用，它通过一个随机数和一个称作</w:t>
      </w:r>
      <w:r w:rsidRPr="005B7342">
        <w:rPr>
          <w:sz w:val="24"/>
        </w:rPr>
        <w:t xml:space="preserve">identity resolving key (IRK) </w:t>
      </w:r>
      <w:r w:rsidRPr="005B7342">
        <w:rPr>
          <w:sz w:val="24"/>
        </w:rPr>
        <w:t>的密码生成，因此只能被拥有相同</w:t>
      </w:r>
      <w:r w:rsidRPr="005B7342">
        <w:rPr>
          <w:sz w:val="24"/>
        </w:rPr>
        <w:t>IRK</w:t>
      </w:r>
      <w:r w:rsidRPr="005B7342">
        <w:rPr>
          <w:sz w:val="24"/>
        </w:rPr>
        <w:t>的设备扫描到，可以防止被未知设备扫描和追踪。其格式如下：</w:t>
      </w:r>
    </w:p>
    <w:p w:rsidR="005B7342" w:rsidRDefault="005B7342" w:rsidP="00EC1E92">
      <w:pPr>
        <w:spacing w:beforeLines="35" w:before="109" w:line="420" w:lineRule="atLeast"/>
        <w:rPr>
          <w:sz w:val="24"/>
        </w:rPr>
      </w:pPr>
      <w:r w:rsidRPr="00620E19">
        <w:rPr>
          <w:rFonts w:hint="eastAsia"/>
          <w:sz w:val="24"/>
        </w:rPr>
        <w:t>地址格式如下：</w:t>
      </w:r>
    </w:p>
    <w:p w:rsidR="005B7342" w:rsidRDefault="005B7342" w:rsidP="00EC1E92">
      <w:pPr>
        <w:spacing w:beforeLines="35" w:before="109" w:line="420" w:lineRule="atLeast"/>
        <w:jc w:val="center"/>
        <w:rPr>
          <w:sz w:val="24"/>
        </w:rPr>
      </w:pPr>
      <w:r>
        <w:rPr>
          <w:noProof/>
        </w:rPr>
        <w:drawing>
          <wp:inline distT="0" distB="0" distL="0" distR="0" wp14:anchorId="23038BE3" wp14:editId="3C559ABB">
            <wp:extent cx="4714286" cy="119047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6DA" w:rsidRDefault="000656DA" w:rsidP="00EC1E92">
      <w:pPr>
        <w:spacing w:beforeLines="35" w:before="109" w:line="420" w:lineRule="atLeast"/>
        <w:rPr>
          <w:sz w:val="24"/>
        </w:rPr>
      </w:pPr>
      <w:r w:rsidRPr="00620E19">
        <w:rPr>
          <w:rFonts w:hint="eastAsia"/>
          <w:sz w:val="24"/>
        </w:rPr>
        <w:t>特征总结如下：</w:t>
      </w:r>
    </w:p>
    <w:p w:rsidR="000656DA" w:rsidRPr="000656DA" w:rsidRDefault="000656DA" w:rsidP="00EC1E92">
      <w:pPr>
        <w:spacing w:beforeLines="35" w:before="109" w:line="420" w:lineRule="atLeast"/>
        <w:rPr>
          <w:sz w:val="24"/>
        </w:rPr>
      </w:pPr>
      <w:r>
        <w:rPr>
          <w:sz w:val="24"/>
        </w:rPr>
        <w:t>（</w:t>
      </w:r>
      <w:r w:rsidRPr="000656DA">
        <w:rPr>
          <w:sz w:val="24"/>
        </w:rPr>
        <w:t>1</w:t>
      </w:r>
      <w:r w:rsidRPr="000656DA">
        <w:rPr>
          <w:sz w:val="24"/>
        </w:rPr>
        <w:t>）由两部分组成：</w:t>
      </w:r>
      <w:r w:rsidRPr="000656DA">
        <w:rPr>
          <w:sz w:val="24"/>
        </w:rPr>
        <w:br/>
        <w:t xml:space="preserve">     </w:t>
      </w:r>
      <w:r w:rsidRPr="000656DA">
        <w:rPr>
          <w:sz w:val="24"/>
        </w:rPr>
        <w:t>高位</w:t>
      </w:r>
      <w:r w:rsidRPr="000656DA">
        <w:rPr>
          <w:sz w:val="24"/>
        </w:rPr>
        <w:t>24bits</w:t>
      </w:r>
      <w:r w:rsidRPr="000656DA">
        <w:rPr>
          <w:sz w:val="24"/>
        </w:rPr>
        <w:t>是随机数部分，其中最高两个</w:t>
      </w:r>
      <w:r w:rsidRPr="000656DA">
        <w:rPr>
          <w:sz w:val="24"/>
        </w:rPr>
        <w:t>bit</w:t>
      </w:r>
      <w:r w:rsidRPr="000656DA">
        <w:rPr>
          <w:sz w:val="24"/>
        </w:rPr>
        <w:t>为</w:t>
      </w:r>
      <w:r w:rsidRPr="000656DA">
        <w:rPr>
          <w:sz w:val="24"/>
        </w:rPr>
        <w:t>“10”</w:t>
      </w:r>
      <w:r w:rsidRPr="000656DA">
        <w:rPr>
          <w:sz w:val="24"/>
        </w:rPr>
        <w:t>，用于标识地址类型；低位</w:t>
      </w:r>
      <w:r w:rsidRPr="000656DA">
        <w:rPr>
          <w:sz w:val="24"/>
        </w:rPr>
        <w:t>24bits</w:t>
      </w:r>
      <w:r w:rsidRPr="000656DA">
        <w:rPr>
          <w:sz w:val="24"/>
        </w:rPr>
        <w:t>是随机数和</w:t>
      </w:r>
      <w:r w:rsidRPr="000656DA">
        <w:rPr>
          <w:sz w:val="24"/>
        </w:rPr>
        <w:t>IRK</w:t>
      </w:r>
      <w:r w:rsidRPr="000656DA">
        <w:rPr>
          <w:sz w:val="24"/>
        </w:rPr>
        <w:t>经过</w:t>
      </w:r>
      <w:r w:rsidRPr="000656DA">
        <w:rPr>
          <w:sz w:val="24"/>
        </w:rPr>
        <w:t>hash</w:t>
      </w:r>
      <w:r w:rsidRPr="000656DA">
        <w:rPr>
          <w:sz w:val="24"/>
        </w:rPr>
        <w:t>运算得到的</w:t>
      </w:r>
      <w:r w:rsidRPr="000656DA">
        <w:rPr>
          <w:sz w:val="24"/>
        </w:rPr>
        <w:t>hash</w:t>
      </w:r>
      <w:r w:rsidRPr="000656DA">
        <w:rPr>
          <w:sz w:val="24"/>
        </w:rPr>
        <w:t>值，运算的公式为</w:t>
      </w:r>
      <w:r w:rsidRPr="000656DA">
        <w:rPr>
          <w:sz w:val="24"/>
        </w:rPr>
        <w:t>hash = ah(IRK, prand)</w:t>
      </w:r>
      <w:r w:rsidRPr="000656DA">
        <w:rPr>
          <w:sz w:val="24"/>
        </w:rPr>
        <w:t>。</w:t>
      </w:r>
    </w:p>
    <w:p w:rsidR="000656DA" w:rsidRPr="000656DA" w:rsidRDefault="004E1B9D" w:rsidP="00EC1E92">
      <w:pPr>
        <w:spacing w:beforeLines="35" w:before="109" w:line="420" w:lineRule="atLeast"/>
        <w:rPr>
          <w:sz w:val="24"/>
        </w:rPr>
      </w:pPr>
      <w:r>
        <w:rPr>
          <w:sz w:val="24"/>
        </w:rPr>
        <w:t>（</w:t>
      </w:r>
      <w:r w:rsidR="000656DA" w:rsidRPr="000656DA">
        <w:rPr>
          <w:sz w:val="24"/>
        </w:rPr>
        <w:t>2</w:t>
      </w:r>
      <w:r w:rsidR="000656DA" w:rsidRPr="000656DA">
        <w:rPr>
          <w:sz w:val="24"/>
        </w:rPr>
        <w:t>）当对端</w:t>
      </w:r>
      <w:r w:rsidR="000656DA" w:rsidRPr="000656DA">
        <w:rPr>
          <w:sz w:val="24"/>
        </w:rPr>
        <w:t>BLE</w:t>
      </w:r>
      <w:r w:rsidR="000656DA" w:rsidRPr="000656DA">
        <w:rPr>
          <w:sz w:val="24"/>
        </w:rPr>
        <w:t>设备扫描到该类型的蓝牙地址后，会使用保存在本机的</w:t>
      </w:r>
      <w:r w:rsidR="000656DA" w:rsidRPr="000656DA">
        <w:rPr>
          <w:sz w:val="24"/>
        </w:rPr>
        <w:t>IRK</w:t>
      </w:r>
      <w:r w:rsidR="000656DA" w:rsidRPr="000656DA">
        <w:rPr>
          <w:sz w:val="24"/>
        </w:rPr>
        <w:t>，和该地址中的</w:t>
      </w:r>
      <w:r w:rsidR="000656DA" w:rsidRPr="000656DA">
        <w:rPr>
          <w:sz w:val="24"/>
        </w:rPr>
        <w:t>prand</w:t>
      </w:r>
      <w:r w:rsidR="000656DA" w:rsidRPr="000656DA">
        <w:rPr>
          <w:sz w:val="24"/>
        </w:rPr>
        <w:t>，进行同样的</w:t>
      </w:r>
      <w:r w:rsidR="000656DA" w:rsidRPr="000656DA">
        <w:rPr>
          <w:sz w:val="24"/>
        </w:rPr>
        <w:t>hash</w:t>
      </w:r>
      <w:r w:rsidR="000656DA" w:rsidRPr="000656DA">
        <w:rPr>
          <w:sz w:val="24"/>
        </w:rPr>
        <w:t>运算，并将运算结果和地址中的</w:t>
      </w:r>
      <w:r w:rsidR="000656DA" w:rsidRPr="000656DA">
        <w:rPr>
          <w:sz w:val="24"/>
        </w:rPr>
        <w:t>hash</w:t>
      </w:r>
      <w:r w:rsidR="000656DA" w:rsidRPr="000656DA">
        <w:rPr>
          <w:sz w:val="24"/>
        </w:rPr>
        <w:t>字段比较，相同的时候，才进行后续的操作。这个过程称作</w:t>
      </w:r>
      <w:r w:rsidR="000656DA" w:rsidRPr="000656DA">
        <w:rPr>
          <w:sz w:val="24"/>
        </w:rPr>
        <w:t>resolve</w:t>
      </w:r>
      <w:r w:rsidR="000656DA" w:rsidRPr="000656DA">
        <w:rPr>
          <w:sz w:val="24"/>
        </w:rPr>
        <w:t>（解析），这也是</w:t>
      </w:r>
      <w:r w:rsidR="000656DA" w:rsidRPr="000656DA">
        <w:rPr>
          <w:sz w:val="24"/>
        </w:rPr>
        <w:t>Non-resolvable private address/Resolvable private address</w:t>
      </w:r>
      <w:r w:rsidR="000656DA" w:rsidRPr="000656DA">
        <w:rPr>
          <w:sz w:val="24"/>
        </w:rPr>
        <w:t>命名的由来。</w:t>
      </w:r>
    </w:p>
    <w:p w:rsidR="000656DA" w:rsidRPr="000656DA" w:rsidRDefault="00EC1E92" w:rsidP="00EC1E92">
      <w:pPr>
        <w:spacing w:beforeLines="35" w:before="109" w:line="420" w:lineRule="atLeast"/>
        <w:rPr>
          <w:sz w:val="24"/>
        </w:rPr>
      </w:pPr>
      <w:r>
        <w:rPr>
          <w:sz w:val="24"/>
        </w:rPr>
        <w:t>（</w:t>
      </w:r>
      <w:r w:rsidR="000656DA" w:rsidRPr="000656DA">
        <w:rPr>
          <w:sz w:val="24"/>
        </w:rPr>
        <w:t>3</w:t>
      </w:r>
      <w:r w:rsidR="000656DA" w:rsidRPr="000656DA">
        <w:rPr>
          <w:sz w:val="24"/>
        </w:rPr>
        <w:t>）以</w:t>
      </w:r>
      <w:r w:rsidR="000656DA" w:rsidRPr="000656DA">
        <w:rPr>
          <w:sz w:val="24"/>
        </w:rPr>
        <w:t>T_GAP(private_addr_int)</w:t>
      </w:r>
      <w:r w:rsidR="000656DA" w:rsidRPr="000656DA">
        <w:rPr>
          <w:sz w:val="24"/>
        </w:rPr>
        <w:t>为周期，定时更新。哪怕在广播、扫描、已连接等过程中，也可能改变。</w:t>
      </w:r>
    </w:p>
    <w:p w:rsidR="00C134A1" w:rsidRDefault="00EC1E92" w:rsidP="00EC1E92">
      <w:pPr>
        <w:spacing w:beforeLines="35" w:before="109" w:line="420" w:lineRule="atLeast"/>
        <w:rPr>
          <w:sz w:val="24"/>
        </w:rPr>
        <w:sectPr w:rsidR="00C134A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sz w:val="24"/>
        </w:rPr>
        <w:t>（</w:t>
      </w:r>
      <w:r w:rsidR="000656DA" w:rsidRPr="000656DA">
        <w:rPr>
          <w:sz w:val="24"/>
        </w:rPr>
        <w:t>4</w:t>
      </w:r>
      <w:r w:rsidR="000656DA" w:rsidRPr="000656DA">
        <w:rPr>
          <w:sz w:val="24"/>
        </w:rPr>
        <w:t>）</w:t>
      </w:r>
      <w:r w:rsidR="000656DA" w:rsidRPr="000656DA">
        <w:rPr>
          <w:sz w:val="24"/>
        </w:rPr>
        <w:t>Resolvable private address</w:t>
      </w:r>
      <w:r w:rsidR="000656DA" w:rsidRPr="000656DA">
        <w:rPr>
          <w:sz w:val="24"/>
        </w:rPr>
        <w:t>不能单独使用，因此需要使用该类型的地址的话，设备要同时具备</w:t>
      </w:r>
      <w:r w:rsidR="000656DA" w:rsidRPr="000656DA">
        <w:rPr>
          <w:sz w:val="24"/>
        </w:rPr>
        <w:t>Public Device Address</w:t>
      </w:r>
      <w:r w:rsidR="000656DA" w:rsidRPr="000656DA">
        <w:rPr>
          <w:sz w:val="24"/>
        </w:rPr>
        <w:t>或者</w:t>
      </w:r>
      <w:r w:rsidR="000656DA" w:rsidRPr="000656DA">
        <w:rPr>
          <w:sz w:val="24"/>
        </w:rPr>
        <w:t>Static Device Address</w:t>
      </w:r>
      <w:r w:rsidR="000656DA" w:rsidRPr="000656DA">
        <w:rPr>
          <w:sz w:val="24"/>
        </w:rPr>
        <w:t>中的一种。</w:t>
      </w:r>
    </w:p>
    <w:p w:rsidR="000656DA" w:rsidRDefault="00C134A1" w:rsidP="00C134A1">
      <w:pPr>
        <w:pStyle w:val="2"/>
      </w:pPr>
      <w:r>
        <w:rPr>
          <w:rFonts w:hint="eastAsia"/>
        </w:rPr>
        <w:lastRenderedPageBreak/>
        <w:t>4.</w:t>
      </w:r>
      <w:r>
        <w:t xml:space="preserve"> </w:t>
      </w:r>
      <w:r>
        <w:rPr>
          <w:rFonts w:hint="eastAsia"/>
        </w:rPr>
        <w:t>广播的类型</w:t>
      </w:r>
    </w:p>
    <w:p w:rsidR="008A45CB" w:rsidRPr="008A45CB" w:rsidRDefault="008A45CB" w:rsidP="008A45CB">
      <w:r>
        <w:rPr>
          <w:noProof/>
        </w:rPr>
        <w:drawing>
          <wp:inline distT="0" distB="0" distL="0" distR="0">
            <wp:extent cx="5274310" cy="1842721"/>
            <wp:effectExtent l="0" t="0" r="2540" b="5715"/>
            <wp:docPr id="22" name="图片 22" descr="https://images2017.cnblogs.com/blog/1099712/201709/1099712-20170929152633153-1673813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1099712/201709/1099712-20170929152633153-167381397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7EC" w:rsidRDefault="00DF6F6E" w:rsidP="00DF6F6E">
      <w:pPr>
        <w:pStyle w:val="3"/>
      </w:pPr>
      <w:r>
        <w:t>4.</w:t>
      </w:r>
      <w:r w:rsidRPr="00DF6F6E">
        <w:t>1 </w:t>
      </w:r>
      <w:r w:rsidRPr="00DF6F6E">
        <w:t>可连接的非定向广播</w:t>
      </w:r>
    </w:p>
    <w:p w:rsidR="00D722B2" w:rsidRDefault="00807C5F" w:rsidP="00807C5F">
      <w:pPr>
        <w:spacing w:beforeLines="35" w:before="109" w:line="420" w:lineRule="atLeast"/>
        <w:ind w:firstLine="420"/>
        <w:rPr>
          <w:sz w:val="24"/>
        </w:rPr>
      </w:pPr>
      <w:r w:rsidRPr="00807C5F">
        <w:rPr>
          <w:rFonts w:hint="eastAsia"/>
          <w:sz w:val="24"/>
        </w:rPr>
        <w:t>这是一种用途最广的广播类型，包括广播数据和扫描响应数据，它表示当前设备可以接受其他任何设备的连接请求。进行通用广播的设备能够被扫描设备扫描到，或者在接收到连接请求时作为从设备进入一个连接。通用广播可以在没有连接的情况下发出，换句话说，没有主从设备之分。</w:t>
      </w:r>
    </w:p>
    <w:p w:rsidR="008C1DF4" w:rsidRDefault="008C1DF4" w:rsidP="008C1DF4">
      <w:pPr>
        <w:pStyle w:val="3"/>
        <w:rPr>
          <w:rStyle w:val="a8"/>
          <w:b/>
          <w:bCs/>
        </w:rPr>
      </w:pPr>
      <w:r>
        <w:rPr>
          <w:rStyle w:val="a8"/>
          <w:b/>
          <w:bCs/>
        </w:rPr>
        <w:t>4.2</w:t>
      </w:r>
      <w:r w:rsidR="007D27B1">
        <w:rPr>
          <w:rStyle w:val="a8"/>
          <w:b/>
          <w:bCs/>
        </w:rPr>
        <w:t xml:space="preserve"> </w:t>
      </w:r>
      <w:r w:rsidRPr="008C1DF4">
        <w:rPr>
          <w:rStyle w:val="a8"/>
          <w:b/>
          <w:bCs/>
        </w:rPr>
        <w:t>可连接的定向广播</w:t>
      </w:r>
    </w:p>
    <w:p w:rsidR="00C87B35" w:rsidRPr="00C87B35" w:rsidRDefault="00C87B35" w:rsidP="001E4A95">
      <w:pPr>
        <w:spacing w:beforeLines="35" w:before="109" w:line="420" w:lineRule="atLeast"/>
        <w:ind w:firstLine="420"/>
        <w:rPr>
          <w:sz w:val="24"/>
        </w:rPr>
      </w:pPr>
      <w:r w:rsidRPr="00C87B35">
        <w:rPr>
          <w:rFonts w:hint="eastAsia"/>
          <w:sz w:val="24"/>
        </w:rPr>
        <w:t>定向广播类型是为了尽可能快的建立连接。这种报文包含两个地址：广播者的地址和发起者的地址。发起者收到发给自己的定向广播报文之后，可以立即发送连接请求作为回应。</w:t>
      </w:r>
      <w:r>
        <w:rPr>
          <w:rFonts w:hint="eastAsia"/>
          <w:sz w:val="24"/>
        </w:rPr>
        <w:t xml:space="preserve"> </w:t>
      </w:r>
    </w:p>
    <w:p w:rsidR="00C87B35" w:rsidRPr="00C87B35" w:rsidRDefault="00C87B35" w:rsidP="00E600C8">
      <w:pPr>
        <w:spacing w:beforeLines="35" w:before="109" w:line="420" w:lineRule="atLeast"/>
        <w:ind w:firstLine="420"/>
        <w:rPr>
          <w:sz w:val="24"/>
        </w:rPr>
      </w:pPr>
      <w:r w:rsidRPr="00C87B35">
        <w:rPr>
          <w:rFonts w:hint="eastAsia"/>
          <w:sz w:val="24"/>
        </w:rPr>
        <w:t>定向广播类型有特殊的时序要求。完整的广播事件必须每</w:t>
      </w:r>
      <w:r w:rsidRPr="00C87B35">
        <w:rPr>
          <w:rFonts w:hint="eastAsia"/>
          <w:sz w:val="24"/>
        </w:rPr>
        <w:t>3.75ms</w:t>
      </w:r>
      <w:r w:rsidRPr="00C87B35">
        <w:rPr>
          <w:rFonts w:hint="eastAsia"/>
          <w:sz w:val="24"/>
        </w:rPr>
        <w:t>重复一次。这一要求使得扫描设备只需扫描</w:t>
      </w:r>
      <w:r w:rsidRPr="00C87B35">
        <w:rPr>
          <w:rFonts w:hint="eastAsia"/>
          <w:sz w:val="24"/>
        </w:rPr>
        <w:t>3.75ms</w:t>
      </w:r>
      <w:r w:rsidRPr="00C87B35">
        <w:rPr>
          <w:rFonts w:hint="eastAsia"/>
          <w:sz w:val="24"/>
        </w:rPr>
        <w:t>便可以收到定向广播设备的消息。</w:t>
      </w:r>
      <w:r w:rsidRPr="00C87B35">
        <w:rPr>
          <w:rFonts w:hint="eastAsia"/>
          <w:sz w:val="24"/>
        </w:rPr>
        <w:t xml:space="preserve"> </w:t>
      </w:r>
    </w:p>
    <w:p w:rsidR="00C87B35" w:rsidRPr="00C87B35" w:rsidRDefault="00C87B35" w:rsidP="006633EE">
      <w:pPr>
        <w:spacing w:beforeLines="35" w:before="109" w:line="420" w:lineRule="atLeast"/>
        <w:ind w:firstLine="420"/>
        <w:rPr>
          <w:sz w:val="24"/>
        </w:rPr>
      </w:pPr>
      <w:r w:rsidRPr="00C87B35">
        <w:rPr>
          <w:rFonts w:hint="eastAsia"/>
          <w:sz w:val="24"/>
        </w:rPr>
        <w:t>当然，如此快的发送会让报文充斥着广播信道，进而导致该区域内的其他设备无法进行广播。因此，定向广播不可以持续</w:t>
      </w:r>
      <w:r w:rsidRPr="00C87B35">
        <w:rPr>
          <w:rFonts w:hint="eastAsia"/>
          <w:sz w:val="24"/>
        </w:rPr>
        <w:t>1.28s</w:t>
      </w:r>
      <w:r w:rsidRPr="00C87B35">
        <w:rPr>
          <w:rFonts w:hint="eastAsia"/>
          <w:sz w:val="24"/>
        </w:rPr>
        <w:t>以上的时间。如果主机没有主动要求停止，或者连接没有建立，控制器都会自动停止广播。一旦到了</w:t>
      </w:r>
      <w:r w:rsidRPr="00C87B35">
        <w:rPr>
          <w:rFonts w:hint="eastAsia"/>
          <w:sz w:val="24"/>
        </w:rPr>
        <w:t>1.28s</w:t>
      </w:r>
      <w:r w:rsidRPr="00C87B35">
        <w:rPr>
          <w:rFonts w:hint="eastAsia"/>
          <w:sz w:val="24"/>
        </w:rPr>
        <w:t>，主机便只能使用间隔长得多的可连接非定向广播让其他设备来连接。</w:t>
      </w:r>
    </w:p>
    <w:p w:rsidR="00C87B35" w:rsidRDefault="00C87B35" w:rsidP="00755006">
      <w:pPr>
        <w:spacing w:beforeLines="35" w:before="109" w:line="420" w:lineRule="atLeast"/>
        <w:ind w:firstLine="420"/>
        <w:rPr>
          <w:sz w:val="24"/>
        </w:rPr>
      </w:pPr>
      <w:r w:rsidRPr="00C87B35">
        <w:rPr>
          <w:rFonts w:hint="eastAsia"/>
          <w:sz w:val="24"/>
        </w:rPr>
        <w:t>当使用定向广播时，设备不能被主动扫描。此外，定向广播报文的净荷中也不能带有其他附加数据。该净荷只能包含两个必须的地址。</w:t>
      </w:r>
    </w:p>
    <w:p w:rsidR="00424F4C" w:rsidRDefault="00424F4C" w:rsidP="00424F4C">
      <w:pPr>
        <w:spacing w:beforeLines="35" w:before="109" w:line="420" w:lineRule="atLeast"/>
        <w:rPr>
          <w:sz w:val="24"/>
        </w:rPr>
      </w:pPr>
    </w:p>
    <w:p w:rsidR="00424F4C" w:rsidRDefault="00424F4C" w:rsidP="00424F4C">
      <w:pPr>
        <w:pStyle w:val="3"/>
      </w:pPr>
      <w:r>
        <w:lastRenderedPageBreak/>
        <w:t xml:space="preserve">4.3 </w:t>
      </w:r>
      <w:r w:rsidRPr="00424F4C">
        <w:rPr>
          <w:rFonts w:hint="eastAsia"/>
        </w:rPr>
        <w:t>不可连接的非定向广播</w:t>
      </w:r>
    </w:p>
    <w:p w:rsidR="00CD58F6" w:rsidRDefault="00CD58F6" w:rsidP="00F10F1F">
      <w:pPr>
        <w:spacing w:beforeLines="35" w:before="109" w:line="420" w:lineRule="atLeast"/>
        <w:ind w:firstLine="420"/>
        <w:rPr>
          <w:sz w:val="24"/>
        </w:rPr>
      </w:pPr>
      <w:r w:rsidRPr="00CD58F6">
        <w:rPr>
          <w:sz w:val="24"/>
        </w:rPr>
        <w:t>仅仅发送广播数据，而不想被扫描或者连接。这也是唯一可用于只有发射机而没有接收机设备的广播类型。不可连接广播设备不会进入连接态，因此，它只能根据主机的要求在广播态和就绪态之间切换。</w:t>
      </w:r>
    </w:p>
    <w:p w:rsidR="004251D3" w:rsidRDefault="004251D3" w:rsidP="004251D3">
      <w:pPr>
        <w:pStyle w:val="3"/>
      </w:pPr>
      <w:r>
        <w:t>4.4</w:t>
      </w:r>
      <w:r w:rsidR="007A6ADE">
        <w:t xml:space="preserve"> </w:t>
      </w:r>
      <w:r w:rsidRPr="004251D3">
        <w:rPr>
          <w:rFonts w:hint="eastAsia"/>
        </w:rPr>
        <w:t>可扫描的非定向广播</w:t>
      </w:r>
    </w:p>
    <w:p w:rsidR="00A61D2E" w:rsidRDefault="00A61D2E" w:rsidP="00A61D2E">
      <w:pPr>
        <w:spacing w:beforeLines="35" w:before="109" w:line="420" w:lineRule="atLeast"/>
        <w:ind w:firstLine="420"/>
        <w:rPr>
          <w:sz w:val="24"/>
        </w:rPr>
      </w:pPr>
      <w:r w:rsidRPr="00A61D2E">
        <w:rPr>
          <w:sz w:val="24"/>
        </w:rPr>
        <w:t>又称可发现广播，这种广播不能用于发起连接，但允许其他设备扫描该广播设备。这意味着该设备可以被发现，既可以发送广播数据，也可以响应扫描发送扫描回应数据，但不能建立连接。这是一种适用于广播数据的广播形式，动态数据可以包含于广播数据之中，而静态数据可以包含于扫描响应数据之中。</w:t>
      </w:r>
    </w:p>
    <w:p w:rsidR="00AF6301" w:rsidRDefault="00AF6301" w:rsidP="00A61D2E">
      <w:pPr>
        <w:spacing w:beforeLines="35" w:before="109" w:line="420" w:lineRule="atLeast"/>
        <w:ind w:firstLine="420"/>
        <w:rPr>
          <w:sz w:val="24"/>
        </w:rPr>
      </w:pPr>
      <w:r w:rsidRPr="00AF6301">
        <w:rPr>
          <w:rFonts w:hint="eastAsia"/>
          <w:sz w:val="24"/>
        </w:rPr>
        <w:t>注意：</w:t>
      </w:r>
      <w:r w:rsidR="007B3B48">
        <w:rPr>
          <w:rFonts w:hint="eastAsia"/>
          <w:sz w:val="24"/>
        </w:rPr>
        <w:t>①</w:t>
      </w:r>
      <w:r w:rsidR="007B3B48">
        <w:rPr>
          <w:rFonts w:hint="eastAsia"/>
          <w:sz w:val="24"/>
        </w:rPr>
        <w:t xml:space="preserve"> </w:t>
      </w:r>
      <w:r w:rsidRPr="00AF6301">
        <w:rPr>
          <w:rFonts w:hint="eastAsia"/>
          <w:sz w:val="24"/>
        </w:rPr>
        <w:t>所谓的定向和非定向针对的是广播的对象，如果是针对特定的对象进行广播（在广播包</w:t>
      </w:r>
      <w:r w:rsidRPr="00AF6301">
        <w:rPr>
          <w:rFonts w:hint="eastAsia"/>
          <w:sz w:val="24"/>
        </w:rPr>
        <w:t>PDU</w:t>
      </w:r>
      <w:r w:rsidRPr="00AF6301">
        <w:rPr>
          <w:rFonts w:hint="eastAsia"/>
          <w:sz w:val="24"/>
        </w:rPr>
        <w:t>中会包含目标对象的</w:t>
      </w:r>
      <w:r w:rsidRPr="00AF6301">
        <w:rPr>
          <w:rFonts w:hint="eastAsia"/>
          <w:sz w:val="24"/>
        </w:rPr>
        <w:t>MAC</w:t>
      </w:r>
      <w:r w:rsidRPr="00AF6301">
        <w:rPr>
          <w:rFonts w:hint="eastAsia"/>
          <w:sz w:val="24"/>
        </w:rPr>
        <w:t>）就是定向广播，反之就是非定向。</w:t>
      </w:r>
      <w:r w:rsidR="007B3B48">
        <w:rPr>
          <w:rFonts w:hint="eastAsia"/>
          <w:sz w:val="24"/>
        </w:rPr>
        <w:t>②</w:t>
      </w:r>
      <w:r w:rsidR="007B3B48">
        <w:rPr>
          <w:rFonts w:hint="eastAsia"/>
          <w:sz w:val="24"/>
        </w:rPr>
        <w:t xml:space="preserve"> </w:t>
      </w:r>
      <w:r w:rsidRPr="00AF6301">
        <w:rPr>
          <w:rFonts w:hint="eastAsia"/>
          <w:sz w:val="24"/>
        </w:rPr>
        <w:t>可连接和不可连接是指是否接受连接请求，如果是不可连接的广播类型，它将不回应连接请求。</w:t>
      </w:r>
      <w:r w:rsidR="005D0B91">
        <w:rPr>
          <w:rFonts w:hint="eastAsia"/>
          <w:sz w:val="24"/>
        </w:rPr>
        <w:t>③</w:t>
      </w:r>
      <w:r w:rsidR="005D0B91">
        <w:rPr>
          <w:rFonts w:hint="eastAsia"/>
          <w:sz w:val="24"/>
        </w:rPr>
        <w:t xml:space="preserve"> </w:t>
      </w:r>
      <w:r w:rsidRPr="00AF6301">
        <w:rPr>
          <w:rFonts w:hint="eastAsia"/>
          <w:sz w:val="24"/>
        </w:rPr>
        <w:t>可扫描广播类型是指回应扫描请求。</w:t>
      </w:r>
    </w:p>
    <w:p w:rsidR="00AF6301" w:rsidRPr="00C95F24" w:rsidRDefault="00C95F24" w:rsidP="002D6DA1">
      <w:pPr>
        <w:pStyle w:val="3"/>
        <w:rPr>
          <w:sz w:val="24"/>
        </w:rPr>
      </w:pPr>
      <w:r>
        <w:t xml:space="preserve">4.5 </w:t>
      </w:r>
      <w:r>
        <w:t>广播数据包格式</w:t>
      </w:r>
    </w:p>
    <w:p w:rsidR="00C95F24" w:rsidRDefault="00C95F24" w:rsidP="00A61D2E">
      <w:pPr>
        <w:spacing w:beforeLines="35" w:before="109" w:line="420" w:lineRule="atLeast"/>
        <w:ind w:firstLine="420"/>
        <w:rPr>
          <w:sz w:val="24"/>
        </w:rPr>
      </w:pPr>
      <w:r>
        <w:rPr>
          <w:noProof/>
        </w:rPr>
        <w:drawing>
          <wp:inline distT="0" distB="0" distL="0" distR="0">
            <wp:extent cx="5005840" cy="2625920"/>
            <wp:effectExtent l="0" t="0" r="4445" b="3175"/>
            <wp:docPr id="23" name="图片 23" descr="https://upload-images.jianshu.io/upload_images/2191371-fc29b5124fa07b82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-images.jianshu.io/upload_images/2191371-fc29b5124fa07b82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519" cy="263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901" w:rsidRPr="007D1901" w:rsidRDefault="007D1901" w:rsidP="007D1901">
      <w:pPr>
        <w:spacing w:beforeLines="35" w:before="109" w:line="420" w:lineRule="atLeast"/>
        <w:ind w:firstLine="420"/>
        <w:rPr>
          <w:sz w:val="24"/>
        </w:rPr>
      </w:pPr>
      <w:r w:rsidRPr="007D1901">
        <w:rPr>
          <w:sz w:val="24"/>
        </w:rPr>
        <w:t>每个包都是</w:t>
      </w:r>
      <w:r w:rsidRPr="007D1901">
        <w:rPr>
          <w:sz w:val="24"/>
        </w:rPr>
        <w:t xml:space="preserve"> 31 </w:t>
      </w:r>
      <w:r w:rsidRPr="007D1901">
        <w:rPr>
          <w:sz w:val="24"/>
        </w:rPr>
        <w:t>字节，数据包中分为有效数据（</w:t>
      </w:r>
      <w:r w:rsidRPr="007D1901">
        <w:rPr>
          <w:sz w:val="24"/>
        </w:rPr>
        <w:t>significant</w:t>
      </w:r>
      <w:r w:rsidRPr="007D1901">
        <w:rPr>
          <w:sz w:val="24"/>
        </w:rPr>
        <w:t>）和无效数据（</w:t>
      </w:r>
      <w:r w:rsidRPr="007D1901">
        <w:rPr>
          <w:sz w:val="24"/>
        </w:rPr>
        <w:t>non-significant</w:t>
      </w:r>
      <w:r w:rsidRPr="007D1901">
        <w:rPr>
          <w:sz w:val="24"/>
        </w:rPr>
        <w:t>）两部分。</w:t>
      </w:r>
    </w:p>
    <w:p w:rsidR="007D1901" w:rsidRPr="007D1901" w:rsidRDefault="007D1901" w:rsidP="0001658A">
      <w:pPr>
        <w:tabs>
          <w:tab w:val="num" w:pos="1440"/>
        </w:tabs>
        <w:spacing w:beforeLines="35" w:before="109" w:line="420" w:lineRule="atLeast"/>
        <w:ind w:firstLine="420"/>
        <w:rPr>
          <w:sz w:val="24"/>
        </w:rPr>
      </w:pPr>
      <w:r w:rsidRPr="007D1901">
        <w:rPr>
          <w:sz w:val="24"/>
        </w:rPr>
        <w:t>有效数据部分</w:t>
      </w:r>
      <w:r>
        <w:rPr>
          <w:sz w:val="24"/>
        </w:rPr>
        <w:t>：</w:t>
      </w:r>
      <w:r w:rsidRPr="007D1901">
        <w:rPr>
          <w:sz w:val="24"/>
        </w:rPr>
        <w:t>包含若干个广播数据单元，称为</w:t>
      </w:r>
      <w:r w:rsidRPr="007D1901">
        <w:rPr>
          <w:sz w:val="24"/>
        </w:rPr>
        <w:t xml:space="preserve"> AD Structure </w:t>
      </w:r>
      <w:r w:rsidRPr="007D1901">
        <w:rPr>
          <w:sz w:val="24"/>
        </w:rPr>
        <w:t>。如图所示，</w:t>
      </w:r>
      <w:r w:rsidRPr="007D1901">
        <w:rPr>
          <w:sz w:val="24"/>
        </w:rPr>
        <w:lastRenderedPageBreak/>
        <w:t xml:space="preserve">AD Structure </w:t>
      </w:r>
      <w:r w:rsidRPr="007D1901">
        <w:rPr>
          <w:sz w:val="24"/>
        </w:rPr>
        <w:t>的组成是：长度</w:t>
      </w:r>
      <w:r w:rsidRPr="007D1901">
        <w:rPr>
          <w:sz w:val="24"/>
        </w:rPr>
        <w:t xml:space="preserve"> Len </w:t>
      </w:r>
      <w:r w:rsidRPr="007D1901">
        <w:rPr>
          <w:sz w:val="24"/>
        </w:rPr>
        <w:t>，表示这个</w:t>
      </w:r>
      <w:r w:rsidRPr="007D1901">
        <w:rPr>
          <w:sz w:val="24"/>
        </w:rPr>
        <w:t xml:space="preserve"> AD Structure </w:t>
      </w:r>
      <w:r w:rsidRPr="007D1901">
        <w:rPr>
          <w:sz w:val="24"/>
        </w:rPr>
        <w:t>的长度（除去</w:t>
      </w:r>
      <w:r w:rsidRPr="007D1901">
        <w:rPr>
          <w:sz w:val="24"/>
        </w:rPr>
        <w:t xml:space="preserve"> len</w:t>
      </w:r>
      <w:r w:rsidRPr="007D1901">
        <w:rPr>
          <w:sz w:val="24"/>
        </w:rPr>
        <w:t>本身</w:t>
      </w:r>
      <w:r w:rsidRPr="007D1901">
        <w:rPr>
          <w:sz w:val="24"/>
        </w:rPr>
        <w:t xml:space="preserve"> 1</w:t>
      </w:r>
      <w:r w:rsidRPr="007D1901">
        <w:rPr>
          <w:sz w:val="24"/>
        </w:rPr>
        <w:t>）</w:t>
      </w:r>
      <w:r w:rsidR="0001658A">
        <w:rPr>
          <w:sz w:val="24"/>
        </w:rPr>
        <w:t>；</w:t>
      </w:r>
      <w:r w:rsidRPr="007D1901">
        <w:rPr>
          <w:sz w:val="24"/>
        </w:rPr>
        <w:t>类型</w:t>
      </w:r>
      <w:r w:rsidRPr="007D1901">
        <w:rPr>
          <w:sz w:val="24"/>
        </w:rPr>
        <w:t>ADType</w:t>
      </w:r>
      <w:r w:rsidR="0001658A">
        <w:rPr>
          <w:sz w:val="24"/>
        </w:rPr>
        <w:t>，</w:t>
      </w:r>
      <w:r w:rsidR="008C4B8D">
        <w:rPr>
          <w:sz w:val="24"/>
        </w:rPr>
        <w:t>标记这段广播数据代表什么，</w:t>
      </w:r>
      <w:r w:rsidRPr="007D1901">
        <w:rPr>
          <w:sz w:val="24"/>
        </w:rPr>
        <w:t>如设备名，</w:t>
      </w:r>
      <w:r w:rsidRPr="007D1901">
        <w:rPr>
          <w:sz w:val="24"/>
        </w:rPr>
        <w:t xml:space="preserve">uuid </w:t>
      </w:r>
      <w:r w:rsidR="0001658A">
        <w:rPr>
          <w:sz w:val="24"/>
        </w:rPr>
        <w:t>等；</w:t>
      </w:r>
      <w:r w:rsidRPr="007D1901">
        <w:rPr>
          <w:sz w:val="24"/>
        </w:rPr>
        <w:t>数据</w:t>
      </w:r>
      <w:r w:rsidRPr="007D1901">
        <w:rPr>
          <w:sz w:val="24"/>
        </w:rPr>
        <w:t xml:space="preserve"> AD data</w:t>
      </w:r>
      <w:r w:rsidR="0001658A">
        <w:rPr>
          <w:sz w:val="24"/>
        </w:rPr>
        <w:t>。</w:t>
      </w:r>
    </w:p>
    <w:p w:rsidR="002637FB" w:rsidRDefault="007D1901" w:rsidP="00A61D2E">
      <w:pPr>
        <w:spacing w:beforeLines="35" w:before="109" w:line="420" w:lineRule="atLeast"/>
        <w:ind w:firstLine="420"/>
        <w:rPr>
          <w:sz w:val="24"/>
        </w:rPr>
        <w:sectPr w:rsidR="002637F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7D1901">
        <w:rPr>
          <w:sz w:val="24"/>
        </w:rPr>
        <w:t>无效数据部分</w:t>
      </w:r>
      <w:r w:rsidR="0001658A">
        <w:rPr>
          <w:sz w:val="24"/>
        </w:rPr>
        <w:t>：</w:t>
      </w:r>
      <w:r w:rsidRPr="007D1901">
        <w:rPr>
          <w:sz w:val="24"/>
        </w:rPr>
        <w:t>广播包的长度必须是</w:t>
      </w:r>
      <w:r w:rsidRPr="007D1901">
        <w:rPr>
          <w:sz w:val="24"/>
        </w:rPr>
        <w:t xml:space="preserve"> 31 </w:t>
      </w:r>
      <w:r w:rsidRPr="007D1901">
        <w:rPr>
          <w:sz w:val="24"/>
        </w:rPr>
        <w:t>个</w:t>
      </w:r>
      <w:r w:rsidRPr="007D1901">
        <w:rPr>
          <w:sz w:val="24"/>
        </w:rPr>
        <w:t xml:space="preserve"> byte</w:t>
      </w:r>
      <w:r w:rsidRPr="007D1901">
        <w:rPr>
          <w:sz w:val="24"/>
        </w:rPr>
        <w:t>，如果有效数据部分不到</w:t>
      </w:r>
      <w:r w:rsidRPr="007D1901">
        <w:rPr>
          <w:sz w:val="24"/>
        </w:rPr>
        <w:t xml:space="preserve"> 31 </w:t>
      </w:r>
      <w:r w:rsidRPr="007D1901">
        <w:rPr>
          <w:sz w:val="24"/>
        </w:rPr>
        <w:t>自己，剩下的就用</w:t>
      </w:r>
      <w:r w:rsidRPr="007D1901">
        <w:rPr>
          <w:sz w:val="24"/>
        </w:rPr>
        <w:t xml:space="preserve"> 0 </w:t>
      </w:r>
      <w:r w:rsidRPr="007D1901">
        <w:rPr>
          <w:sz w:val="24"/>
        </w:rPr>
        <w:t>补全。这部分的数据是无效的。</w:t>
      </w:r>
    </w:p>
    <w:p w:rsidR="007D1901" w:rsidRDefault="002637FB" w:rsidP="002637FB">
      <w:pPr>
        <w:pStyle w:val="2"/>
      </w:pPr>
      <w:r>
        <w:lastRenderedPageBreak/>
        <w:t xml:space="preserve">5. </w:t>
      </w:r>
      <w:r w:rsidRPr="002637FB">
        <w:rPr>
          <w:rFonts w:hint="eastAsia"/>
        </w:rPr>
        <w:t xml:space="preserve">discovery </w:t>
      </w:r>
      <w:r w:rsidRPr="002637FB">
        <w:rPr>
          <w:rFonts w:hint="eastAsia"/>
        </w:rPr>
        <w:t>类型</w:t>
      </w:r>
    </w:p>
    <w:p w:rsidR="002637FB" w:rsidRPr="002637FB" w:rsidRDefault="00620E19" w:rsidP="002637FB">
      <w:r>
        <w:rPr>
          <w:rFonts w:hint="eastAsia"/>
        </w:rPr>
        <w:t>见</w:t>
      </w:r>
      <w:r>
        <w:rPr>
          <w:rFonts w:hint="eastAsia"/>
        </w:rPr>
        <w:t>GAP</w:t>
      </w:r>
      <w:r>
        <w:rPr>
          <w:rFonts w:hint="eastAsia"/>
        </w:rPr>
        <w:t>层</w:t>
      </w:r>
      <w:bookmarkStart w:id="0" w:name="_GoBack"/>
      <w:bookmarkEnd w:id="0"/>
    </w:p>
    <w:sectPr w:rsidR="002637FB" w:rsidRPr="002637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4101" w:rsidRDefault="00014101" w:rsidP="000721C2">
      <w:r>
        <w:separator/>
      </w:r>
    </w:p>
  </w:endnote>
  <w:endnote w:type="continuationSeparator" w:id="0">
    <w:p w:rsidR="00014101" w:rsidRDefault="00014101" w:rsidP="000721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4101" w:rsidRDefault="00014101" w:rsidP="000721C2">
      <w:r>
        <w:separator/>
      </w:r>
    </w:p>
  </w:footnote>
  <w:footnote w:type="continuationSeparator" w:id="0">
    <w:p w:rsidR="00014101" w:rsidRDefault="00014101" w:rsidP="000721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4B0AA5"/>
    <w:multiLevelType w:val="hybridMultilevel"/>
    <w:tmpl w:val="CD281268"/>
    <w:lvl w:ilvl="0" w:tplc="233C1DE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E1529B"/>
    <w:multiLevelType w:val="hybridMultilevel"/>
    <w:tmpl w:val="92D45E6A"/>
    <w:lvl w:ilvl="0" w:tplc="0EAE7D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6380AB2"/>
    <w:multiLevelType w:val="hybridMultilevel"/>
    <w:tmpl w:val="0A860E9A"/>
    <w:lvl w:ilvl="0" w:tplc="6D78F0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B81F30"/>
    <w:multiLevelType w:val="multilevel"/>
    <w:tmpl w:val="7C2AB2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8AB11EC"/>
    <w:multiLevelType w:val="hybridMultilevel"/>
    <w:tmpl w:val="FDDEE240"/>
    <w:lvl w:ilvl="0" w:tplc="86B8DD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0B570F"/>
    <w:multiLevelType w:val="multilevel"/>
    <w:tmpl w:val="27123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0E0A29"/>
    <w:multiLevelType w:val="hybridMultilevel"/>
    <w:tmpl w:val="5F4C3996"/>
    <w:lvl w:ilvl="0" w:tplc="61CAD6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AEE36D6"/>
    <w:multiLevelType w:val="multilevel"/>
    <w:tmpl w:val="767AC8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6DB46020"/>
    <w:multiLevelType w:val="multilevel"/>
    <w:tmpl w:val="EDF2E68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8436E22"/>
    <w:multiLevelType w:val="hybridMultilevel"/>
    <w:tmpl w:val="C724331A"/>
    <w:lvl w:ilvl="0" w:tplc="D4A0A2D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8"/>
  </w:num>
  <w:num w:numId="8">
    <w:abstractNumId w:val="4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99D"/>
    <w:rsid w:val="0000440F"/>
    <w:rsid w:val="00014101"/>
    <w:rsid w:val="0001658A"/>
    <w:rsid w:val="00022C97"/>
    <w:rsid w:val="00032580"/>
    <w:rsid w:val="000441DD"/>
    <w:rsid w:val="0004552D"/>
    <w:rsid w:val="0005179B"/>
    <w:rsid w:val="00055A2D"/>
    <w:rsid w:val="00060621"/>
    <w:rsid w:val="000656DA"/>
    <w:rsid w:val="0006600E"/>
    <w:rsid w:val="000721C2"/>
    <w:rsid w:val="000979D0"/>
    <w:rsid w:val="000A2D81"/>
    <w:rsid w:val="000B4F20"/>
    <w:rsid w:val="000C23AC"/>
    <w:rsid w:val="000D2B8C"/>
    <w:rsid w:val="000E3418"/>
    <w:rsid w:val="000E7356"/>
    <w:rsid w:val="00101A35"/>
    <w:rsid w:val="00102BB6"/>
    <w:rsid w:val="00113E94"/>
    <w:rsid w:val="0012377A"/>
    <w:rsid w:val="00133648"/>
    <w:rsid w:val="0018394B"/>
    <w:rsid w:val="00192F46"/>
    <w:rsid w:val="001A1E47"/>
    <w:rsid w:val="001C28F6"/>
    <w:rsid w:val="001C5938"/>
    <w:rsid w:val="001E34A7"/>
    <w:rsid w:val="001E4A95"/>
    <w:rsid w:val="001F0E75"/>
    <w:rsid w:val="002214E4"/>
    <w:rsid w:val="002637FB"/>
    <w:rsid w:val="00272DCD"/>
    <w:rsid w:val="00285521"/>
    <w:rsid w:val="002A0379"/>
    <w:rsid w:val="002C0E33"/>
    <w:rsid w:val="002D3419"/>
    <w:rsid w:val="002D6DA1"/>
    <w:rsid w:val="002E4B01"/>
    <w:rsid w:val="002F3BF6"/>
    <w:rsid w:val="00300F33"/>
    <w:rsid w:val="0032186A"/>
    <w:rsid w:val="0034027E"/>
    <w:rsid w:val="00340737"/>
    <w:rsid w:val="00344DA8"/>
    <w:rsid w:val="003848F1"/>
    <w:rsid w:val="0038499D"/>
    <w:rsid w:val="003A4116"/>
    <w:rsid w:val="003D774A"/>
    <w:rsid w:val="00417136"/>
    <w:rsid w:val="00424F4C"/>
    <w:rsid w:val="004251D3"/>
    <w:rsid w:val="00430A52"/>
    <w:rsid w:val="00440FC1"/>
    <w:rsid w:val="0045195E"/>
    <w:rsid w:val="0047457A"/>
    <w:rsid w:val="004A01D8"/>
    <w:rsid w:val="004A4FDD"/>
    <w:rsid w:val="004B016E"/>
    <w:rsid w:val="004D16B5"/>
    <w:rsid w:val="004E1B9D"/>
    <w:rsid w:val="004E24B2"/>
    <w:rsid w:val="004F0C73"/>
    <w:rsid w:val="004F7714"/>
    <w:rsid w:val="00500EDD"/>
    <w:rsid w:val="00517197"/>
    <w:rsid w:val="00533737"/>
    <w:rsid w:val="00562DD2"/>
    <w:rsid w:val="005663AE"/>
    <w:rsid w:val="005674E1"/>
    <w:rsid w:val="005724AE"/>
    <w:rsid w:val="005752B9"/>
    <w:rsid w:val="005825FA"/>
    <w:rsid w:val="0059326C"/>
    <w:rsid w:val="00597043"/>
    <w:rsid w:val="005A4A4C"/>
    <w:rsid w:val="005B7342"/>
    <w:rsid w:val="005C739C"/>
    <w:rsid w:val="005D0B91"/>
    <w:rsid w:val="00612551"/>
    <w:rsid w:val="00614FC1"/>
    <w:rsid w:val="00620E19"/>
    <w:rsid w:val="00621A6C"/>
    <w:rsid w:val="00624377"/>
    <w:rsid w:val="00633B9D"/>
    <w:rsid w:val="006633EE"/>
    <w:rsid w:val="00695026"/>
    <w:rsid w:val="006964A8"/>
    <w:rsid w:val="006A1FE4"/>
    <w:rsid w:val="006B072C"/>
    <w:rsid w:val="006D1F6E"/>
    <w:rsid w:val="006D2EEF"/>
    <w:rsid w:val="006D4D7D"/>
    <w:rsid w:val="006F38CD"/>
    <w:rsid w:val="00704770"/>
    <w:rsid w:val="00717782"/>
    <w:rsid w:val="00720CF4"/>
    <w:rsid w:val="00755006"/>
    <w:rsid w:val="007856CE"/>
    <w:rsid w:val="007A6ADE"/>
    <w:rsid w:val="007B3B48"/>
    <w:rsid w:val="007D1901"/>
    <w:rsid w:val="007D27B1"/>
    <w:rsid w:val="007D38A4"/>
    <w:rsid w:val="007F525D"/>
    <w:rsid w:val="007F7E4A"/>
    <w:rsid w:val="00803964"/>
    <w:rsid w:val="00807C5F"/>
    <w:rsid w:val="008247A1"/>
    <w:rsid w:val="00835490"/>
    <w:rsid w:val="0084075D"/>
    <w:rsid w:val="0084651F"/>
    <w:rsid w:val="0087451D"/>
    <w:rsid w:val="008959EF"/>
    <w:rsid w:val="008A45CB"/>
    <w:rsid w:val="008A6539"/>
    <w:rsid w:val="008B2178"/>
    <w:rsid w:val="008C1DF4"/>
    <w:rsid w:val="008C4B8D"/>
    <w:rsid w:val="008C6D8F"/>
    <w:rsid w:val="008D3713"/>
    <w:rsid w:val="008D495C"/>
    <w:rsid w:val="008E091C"/>
    <w:rsid w:val="008E57EC"/>
    <w:rsid w:val="008E6070"/>
    <w:rsid w:val="00911FC2"/>
    <w:rsid w:val="00932098"/>
    <w:rsid w:val="00951E90"/>
    <w:rsid w:val="00963F3E"/>
    <w:rsid w:val="00973D7E"/>
    <w:rsid w:val="00984D21"/>
    <w:rsid w:val="009C6835"/>
    <w:rsid w:val="009D09B8"/>
    <w:rsid w:val="00A30D93"/>
    <w:rsid w:val="00A32125"/>
    <w:rsid w:val="00A33B2F"/>
    <w:rsid w:val="00A3532A"/>
    <w:rsid w:val="00A47F72"/>
    <w:rsid w:val="00A61D2E"/>
    <w:rsid w:val="00A939BD"/>
    <w:rsid w:val="00AB7A78"/>
    <w:rsid w:val="00AC05FF"/>
    <w:rsid w:val="00AC30BB"/>
    <w:rsid w:val="00AC6140"/>
    <w:rsid w:val="00AF6301"/>
    <w:rsid w:val="00AF7096"/>
    <w:rsid w:val="00B06D53"/>
    <w:rsid w:val="00B168B4"/>
    <w:rsid w:val="00B333FC"/>
    <w:rsid w:val="00B41562"/>
    <w:rsid w:val="00B42480"/>
    <w:rsid w:val="00B52EAB"/>
    <w:rsid w:val="00B63D4A"/>
    <w:rsid w:val="00B70DEB"/>
    <w:rsid w:val="00B8753E"/>
    <w:rsid w:val="00B95EDB"/>
    <w:rsid w:val="00BA0BAD"/>
    <w:rsid w:val="00BA4970"/>
    <w:rsid w:val="00BB0E5F"/>
    <w:rsid w:val="00BD2053"/>
    <w:rsid w:val="00BD444D"/>
    <w:rsid w:val="00BE59FF"/>
    <w:rsid w:val="00C10C5C"/>
    <w:rsid w:val="00C134A1"/>
    <w:rsid w:val="00C23388"/>
    <w:rsid w:val="00C23E32"/>
    <w:rsid w:val="00C57E38"/>
    <w:rsid w:val="00C87B35"/>
    <w:rsid w:val="00C9454E"/>
    <w:rsid w:val="00C95F24"/>
    <w:rsid w:val="00CA731F"/>
    <w:rsid w:val="00CC1657"/>
    <w:rsid w:val="00CD58F6"/>
    <w:rsid w:val="00CD67BF"/>
    <w:rsid w:val="00CE57D7"/>
    <w:rsid w:val="00CF2563"/>
    <w:rsid w:val="00D12A01"/>
    <w:rsid w:val="00D137DD"/>
    <w:rsid w:val="00D263A9"/>
    <w:rsid w:val="00D5226F"/>
    <w:rsid w:val="00D722B2"/>
    <w:rsid w:val="00D80702"/>
    <w:rsid w:val="00D830D9"/>
    <w:rsid w:val="00D92317"/>
    <w:rsid w:val="00D9247A"/>
    <w:rsid w:val="00DA03D1"/>
    <w:rsid w:val="00DB4E76"/>
    <w:rsid w:val="00DB6F42"/>
    <w:rsid w:val="00DF6F6E"/>
    <w:rsid w:val="00E0042E"/>
    <w:rsid w:val="00E02825"/>
    <w:rsid w:val="00E11B85"/>
    <w:rsid w:val="00E2743F"/>
    <w:rsid w:val="00E40A4E"/>
    <w:rsid w:val="00E461B7"/>
    <w:rsid w:val="00E600C8"/>
    <w:rsid w:val="00E7249C"/>
    <w:rsid w:val="00E76718"/>
    <w:rsid w:val="00E76F05"/>
    <w:rsid w:val="00E96645"/>
    <w:rsid w:val="00E97C92"/>
    <w:rsid w:val="00EA7F7D"/>
    <w:rsid w:val="00EC1E92"/>
    <w:rsid w:val="00EC3695"/>
    <w:rsid w:val="00EF03C7"/>
    <w:rsid w:val="00EF2340"/>
    <w:rsid w:val="00F056F2"/>
    <w:rsid w:val="00F10F1F"/>
    <w:rsid w:val="00F3144A"/>
    <w:rsid w:val="00F3502B"/>
    <w:rsid w:val="00F625E8"/>
    <w:rsid w:val="00F86207"/>
    <w:rsid w:val="00FA6D0B"/>
    <w:rsid w:val="00FC394B"/>
    <w:rsid w:val="00FC3CD0"/>
    <w:rsid w:val="00FC442D"/>
    <w:rsid w:val="00FC5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A607B15-203E-45FE-91FC-2781B967F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56D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21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721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C68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40F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40FC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5179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721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721C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721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721C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721C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721C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C6835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9C683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40FC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40FC1"/>
    <w:rPr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3D4A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F3502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05179B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8">
    <w:name w:val="Strong"/>
    <w:basedOn w:val="a0"/>
    <w:uiPriority w:val="22"/>
    <w:qFormat/>
    <w:rsid w:val="008C1DF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blog.csdn.net/XG_2013/article/details/8086452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22</Pages>
  <Words>945</Words>
  <Characters>5393</Characters>
  <Application>Microsoft Office Word</Application>
  <DocSecurity>0</DocSecurity>
  <Lines>44</Lines>
  <Paragraphs>12</Paragraphs>
  <ScaleCrop>false</ScaleCrop>
  <Company/>
  <LinksUpToDate>false</LinksUpToDate>
  <CharactersWithSpaces>6326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yG</dc:creator>
  <cp:keywords/>
  <dc:description/>
  <cp:lastModifiedBy>yG</cp:lastModifiedBy>
  <cp:revision>265</cp:revision>
  <dcterms:created xsi:type="dcterms:W3CDTF">2020-06-10T06:28:00Z</dcterms:created>
  <dcterms:modified xsi:type="dcterms:W3CDTF">2020-06-11T08:57:00Z</dcterms:modified>
</cp:coreProperties>
</file>