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AF6AA1" w:rsidP="00AF6AA1">
      <w:pPr>
        <w:pStyle w:val="KonuBal"/>
        <w:rPr>
          <w:lang w:val="tr-TR"/>
        </w:rPr>
      </w:pPr>
      <w:r>
        <w:rPr>
          <w:lang w:val="tr-TR"/>
        </w:rPr>
        <w:t>Öğrenci Bilgi Sistemi Sonlandırma Adımı</w:t>
      </w:r>
    </w:p>
    <w:p w:rsidR="00AF6AA1" w:rsidRDefault="00AF6AA1" w:rsidP="00AF6AA1">
      <w:pPr>
        <w:rPr>
          <w:lang w:val="tr-TR"/>
        </w:rPr>
      </w:pP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Nedenler</w:t>
      </w:r>
      <w:proofErr w:type="spellEnd"/>
    </w:p>
    <w:p w:rsidR="00AF6AA1" w:rsidRPr="00AF6AA1" w:rsidRDefault="00AF6AA1" w:rsidP="00AF6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Sistemi'nin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sonlandırılma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kararı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nedenlere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dayanabilir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6AA1" w:rsidRPr="00AF6AA1" w:rsidRDefault="00AF6AA1" w:rsidP="00AF6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Teknolojik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Eskime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yazılım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teknolojisiyle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geliştirilmişse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yönetim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gereksinimlerine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veremiyorsa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Gelişimler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verimli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yönetim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sistemlerinin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geliştirilmesi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Maliyet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bakım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destek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maliyetlerinin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sağladığı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faydalardan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olması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Kullanım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Azalması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Sistemi'nin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kullanımının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azalması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sistemlere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geçişin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yaygınlaşması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Yasal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Düzenlemelere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Uyum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verilerini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korumaya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yönelik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yasal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düzenlemelere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uyum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sağlanamaması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Sürecin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Aşamaları</w:t>
      </w:r>
      <w:proofErr w:type="spellEnd"/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Etki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Analizi</w:t>
      </w:r>
      <w:proofErr w:type="spellEnd"/>
    </w:p>
    <w:p w:rsidR="00AF6AA1" w:rsidRPr="00AF6AA1" w:rsidRDefault="00AF6AA1" w:rsidP="00AF6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Kullanıcılar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üyeleri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idari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üzerindeki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etkiler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değerlendirilir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Bağımlı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Sistemler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Sistemi’nin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kayıtları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planları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sınav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kurum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içi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sistemlerle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entegrasyonları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gözden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geçirilir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Veriler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Öğrencilerin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kişisel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ders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sınav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incelenir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Paydaş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Bildirimi</w:t>
      </w:r>
      <w:proofErr w:type="spellEnd"/>
    </w:p>
    <w:p w:rsidR="00AF6AA1" w:rsidRPr="00AF6AA1" w:rsidRDefault="00AF6AA1" w:rsidP="00AF6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sonlandırılacağı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sürecine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dair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bilgilendirme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yapılır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tarihleri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hakkında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programları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kullanıcıların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geçeceği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duyurulur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Verilerin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Taşınması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veya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Yedeklenmesi</w:t>
      </w:r>
      <w:proofErr w:type="spellEnd"/>
    </w:p>
    <w:p w:rsidR="00AF6AA1" w:rsidRPr="00AF6AA1" w:rsidRDefault="00AF6AA1" w:rsidP="00AF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sınav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güvenli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aktarılır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taşınması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sırasında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sistemle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uyumlu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formatlarına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dönüştürülmesi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gerekebilir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yasal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gereklilikler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doğrultusunda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arşivlenir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gerektiğinde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erişilebilir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olur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proofErr w:type="gram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Sistemden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Ayırma</w:t>
      </w:r>
      <w:proofErr w:type="spellEnd"/>
    </w:p>
    <w:p w:rsidR="00AF6AA1" w:rsidRPr="00AF6AA1" w:rsidRDefault="00AF6AA1" w:rsidP="00AF6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lastRenderedPageBreak/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olduğu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sistemlerden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posta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hesapları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sınav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yönetim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yazılımları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güvenli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ayrılır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bağlantıları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kesilir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erişimi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sonlandırılır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proofErr w:type="gram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Sonlandırma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Testleri</w:t>
      </w:r>
      <w:proofErr w:type="spellEnd"/>
    </w:p>
    <w:p w:rsidR="00AF6AA1" w:rsidRPr="00AF6AA1" w:rsidRDefault="00AF6AA1" w:rsidP="00AF6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taşındığını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kapatılmasının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bağlı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sistemlere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olumsuz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etki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yapmadığını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doğrulamak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testler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yapılır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güvenlik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açıkları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kaybı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entegrasyon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problemleri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açısından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Kapatma</w:t>
      </w:r>
      <w:proofErr w:type="spellEnd"/>
    </w:p>
    <w:p w:rsidR="00AF6AA1" w:rsidRPr="00AF6AA1" w:rsidRDefault="00AF6AA1" w:rsidP="00AF6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tamamen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devre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dışı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bırakılır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Kullanıcıların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erişimi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sonlandırılır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yazılım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lisansları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iptal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gerekli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destek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anlaşmaları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sonlandırılır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proofErr w:type="gram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Sonlandırma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Belgelerinin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Hazırlanması</w:t>
      </w:r>
      <w:proofErr w:type="spellEnd"/>
    </w:p>
    <w:p w:rsidR="00AF6AA1" w:rsidRPr="00AF6AA1" w:rsidRDefault="00AF6AA1" w:rsidP="00AF6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Sonlandırma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sürecinin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aşamaları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kararları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yazılı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belgelenir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bildirimleri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taşınan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yapılan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testler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kapanış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tarihi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kaydedilir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Sonlandırmanın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Önemi</w:t>
      </w:r>
      <w:proofErr w:type="spellEnd"/>
    </w:p>
    <w:p w:rsidR="00AF6AA1" w:rsidRPr="00AF6AA1" w:rsidRDefault="00AF6AA1" w:rsidP="00AF6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Kaynakların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Serbest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Bırakılması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bakımı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destek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maliyetleri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ortadan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kaldırılarak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kaynaklar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projelere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yönlendirilir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Güveni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bilgilendirme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eğitimle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desteklendiği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güven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duyarlar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Gelecekteki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Projeler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İçin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Dersler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Sonlandırma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sürecinden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çıkarılan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dersler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etkili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yazılım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geliştirme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planları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oluşturur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Süreçte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Dikkat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Edilmesi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Gerekenler</w:t>
      </w:r>
      <w:proofErr w:type="spellEnd"/>
    </w:p>
    <w:p w:rsidR="00AF6AA1" w:rsidRPr="00AF6AA1" w:rsidRDefault="00AF6AA1" w:rsidP="00AF6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Veri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Güvenliği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verilerinin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güvenliği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gizliliği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sağlanmalıdır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Alternatif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Sistemler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çözüm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önerileri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sunulmalıdır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Regülasyonlar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verileriyle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yasal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düzenlemelere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hareket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edilmelidir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Eğitim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Destek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Kullanıcıların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geçişi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yeterli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destek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sağlanmalıdır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Örnek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7"/>
          <w:szCs w:val="27"/>
        </w:rPr>
        <w:t>Uygulama</w:t>
      </w:r>
      <w:proofErr w:type="spellEnd"/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Etki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Analizi</w:t>
      </w:r>
      <w:proofErr w:type="spellEnd"/>
    </w:p>
    <w:p w:rsidR="00AF6AA1" w:rsidRPr="00AF6AA1" w:rsidRDefault="00AF6AA1" w:rsidP="00AF6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Kullanıcılar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5000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200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kullanılmakta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Bağımlılıklar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posta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notları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sınav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yönetim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sistemiyle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entegre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Riskler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kaybı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entegrasyon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sorunları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personel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memnuniyetini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olumsuz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etkileyebilir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Paydaş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Bildirimi</w:t>
      </w:r>
      <w:proofErr w:type="spellEnd"/>
    </w:p>
    <w:p w:rsidR="00AF6AA1" w:rsidRPr="00AF6AA1" w:rsidRDefault="00AF6AA1" w:rsidP="00AF6A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üyeleri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Sistemi’ne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hakkında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bilgilendirilmiştir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tarihi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eğitim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programları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duyurulmuş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kullanıcıların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sistemden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geçişi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yeterli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verilmiştir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Verilerin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Taşınması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veya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Yedeklenmesi</w:t>
      </w:r>
      <w:proofErr w:type="spellEnd"/>
    </w:p>
    <w:p w:rsidR="00AF6AA1" w:rsidRPr="00AF6AA1" w:rsidRDefault="00AF6AA1" w:rsidP="00AF6A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kayıtları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notlar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geçmiş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sınav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aktarılmıştır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yasal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gereklilikler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doğrultusunda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yıl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süreyle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arşivlenmiştir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Sistemden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Ayırma</w:t>
      </w:r>
      <w:proofErr w:type="spellEnd"/>
    </w:p>
    <w:p w:rsidR="00AF6AA1" w:rsidRPr="00AF6AA1" w:rsidRDefault="00AF6AA1" w:rsidP="00AF6A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öğrenci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posta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sınav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sistemlerinden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güvenli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ayrılmıştır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Bağlantılar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kapatılmış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erişimi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sonlandırılmıştır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Sonlandırma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Testleri</w:t>
      </w:r>
      <w:proofErr w:type="spellEnd"/>
    </w:p>
    <w:p w:rsidR="00AF6AA1" w:rsidRPr="00AF6AA1" w:rsidRDefault="00AF6AA1" w:rsidP="00AF6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sistemdeki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veriler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doğrulanmış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kapanması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sırasında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sistemlerin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etkilenmediği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edilmiştir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Kapatma</w:t>
      </w:r>
      <w:proofErr w:type="spellEnd"/>
    </w:p>
    <w:p w:rsidR="00AF6AA1" w:rsidRPr="00AF6AA1" w:rsidRDefault="00AF6AA1" w:rsidP="00AF6A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tamamen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kapatılmış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altyapı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yeniden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kullanılmak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üzere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AA1">
        <w:rPr>
          <w:rFonts w:ascii="Times New Roman" w:eastAsia="Times New Roman" w:hAnsi="Times New Roman" w:cs="Times New Roman"/>
          <w:sz w:val="24"/>
          <w:szCs w:val="24"/>
        </w:rPr>
        <w:t>serbest</w:t>
      </w:r>
      <w:proofErr w:type="spellEnd"/>
      <w:proofErr w:type="gram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bırakılmıştır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Yazılım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lisansı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iptal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edilmiştir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Sonlandırma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Belgelerinin</w:t>
      </w:r>
      <w:proofErr w:type="spellEnd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b/>
          <w:bCs/>
          <w:sz w:val="24"/>
          <w:szCs w:val="24"/>
        </w:rPr>
        <w:t>Hazırlanması</w:t>
      </w:r>
      <w:proofErr w:type="spellEnd"/>
    </w:p>
    <w:p w:rsidR="00AF6AA1" w:rsidRPr="00AF6AA1" w:rsidRDefault="00AF6AA1" w:rsidP="00AF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süreç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belgelenmiş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kullanıcı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geri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bildirimleri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6AA1">
        <w:rPr>
          <w:rFonts w:ascii="Times New Roman" w:eastAsia="Times New Roman" w:hAnsi="Times New Roman" w:cs="Times New Roman"/>
          <w:sz w:val="24"/>
          <w:szCs w:val="24"/>
        </w:rPr>
        <w:t>kaydedilmiştir</w:t>
      </w:r>
      <w:proofErr w:type="spellEnd"/>
      <w:r w:rsidRPr="00AF6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6AA1" w:rsidRPr="00AF6AA1" w:rsidRDefault="00AF6AA1" w:rsidP="00AF6AA1">
      <w:pPr>
        <w:rPr>
          <w:lang w:val="tr-TR"/>
        </w:rPr>
      </w:pPr>
      <w:bookmarkStart w:id="0" w:name="_GoBack"/>
      <w:bookmarkEnd w:id="0"/>
    </w:p>
    <w:sectPr w:rsidR="00AF6AA1" w:rsidRPr="00AF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57D7"/>
    <w:multiLevelType w:val="multilevel"/>
    <w:tmpl w:val="2C92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E2667"/>
    <w:multiLevelType w:val="multilevel"/>
    <w:tmpl w:val="CFB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AD1890"/>
    <w:multiLevelType w:val="multilevel"/>
    <w:tmpl w:val="0570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B7313"/>
    <w:multiLevelType w:val="multilevel"/>
    <w:tmpl w:val="018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F0BFD"/>
    <w:multiLevelType w:val="multilevel"/>
    <w:tmpl w:val="2E9E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B41C54"/>
    <w:multiLevelType w:val="multilevel"/>
    <w:tmpl w:val="EBA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86F1E"/>
    <w:multiLevelType w:val="multilevel"/>
    <w:tmpl w:val="52E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608BB"/>
    <w:multiLevelType w:val="multilevel"/>
    <w:tmpl w:val="1EF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5A6439"/>
    <w:multiLevelType w:val="multilevel"/>
    <w:tmpl w:val="6304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E446EF"/>
    <w:multiLevelType w:val="multilevel"/>
    <w:tmpl w:val="08B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C04F3B"/>
    <w:multiLevelType w:val="multilevel"/>
    <w:tmpl w:val="84C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C83442"/>
    <w:multiLevelType w:val="multilevel"/>
    <w:tmpl w:val="31F4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0A6410"/>
    <w:multiLevelType w:val="multilevel"/>
    <w:tmpl w:val="17C8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6D02E1"/>
    <w:multiLevelType w:val="multilevel"/>
    <w:tmpl w:val="3F5C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F10354"/>
    <w:multiLevelType w:val="multilevel"/>
    <w:tmpl w:val="9586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AA348F"/>
    <w:multiLevelType w:val="multilevel"/>
    <w:tmpl w:val="1D6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E43345"/>
    <w:multiLevelType w:val="multilevel"/>
    <w:tmpl w:val="1F8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16"/>
  </w:num>
  <w:num w:numId="6">
    <w:abstractNumId w:val="5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  <w:num w:numId="12">
    <w:abstractNumId w:val="3"/>
  </w:num>
  <w:num w:numId="13">
    <w:abstractNumId w:val="2"/>
  </w:num>
  <w:num w:numId="14">
    <w:abstractNumId w:val="11"/>
  </w:num>
  <w:num w:numId="15">
    <w:abstractNumId w:val="14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B7"/>
    <w:rsid w:val="006B46FF"/>
    <w:rsid w:val="00977BB7"/>
    <w:rsid w:val="00AF6AA1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F6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AF6A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F6A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6A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3Char">
    <w:name w:val="Başlık 3 Char"/>
    <w:basedOn w:val="VarsaylanParagrafYazTipi"/>
    <w:link w:val="Balk3"/>
    <w:uiPriority w:val="9"/>
    <w:rsid w:val="00AF6A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AF6A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6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AF6A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F6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AF6A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F6A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6A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3Char">
    <w:name w:val="Başlık 3 Char"/>
    <w:basedOn w:val="VarsaylanParagrafYazTipi"/>
    <w:link w:val="Balk3"/>
    <w:uiPriority w:val="9"/>
    <w:rsid w:val="00AF6A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AF6A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6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AF6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2024-12-26T14:59:00Z</dcterms:created>
  <dcterms:modified xsi:type="dcterms:W3CDTF">2024-12-26T14:59:00Z</dcterms:modified>
</cp:coreProperties>
</file>