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56A0" w14:textId="77777777" w:rsidR="00092395" w:rsidRPr="005E6B8E" w:rsidRDefault="00092395" w:rsidP="00F61F29">
      <w:pPr>
        <w:spacing w:before="0" w:after="0"/>
        <w:jc w:val="center"/>
        <w:rPr>
          <w:b/>
          <w:sz w:val="28"/>
          <w:szCs w:val="28"/>
        </w:rPr>
      </w:pPr>
      <w:r w:rsidRPr="005E6B8E">
        <w:rPr>
          <w:b/>
          <w:noProof/>
          <w:sz w:val="28"/>
          <w:szCs w:val="28"/>
        </w:rPr>
        <w:drawing>
          <wp:inline distT="0" distB="0" distL="0" distR="0" wp14:anchorId="645A7190" wp14:editId="531B37EC">
            <wp:extent cx="1533600" cy="1533600"/>
            <wp:effectExtent l="0" t="0" r="9525" b="9525"/>
            <wp:docPr id="1" name="Resim 1" descr="/Users/cagdasdag/Downloads/trakya-universites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gdasdag/Downloads/trakya-universitesi-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600" cy="1533600"/>
                    </a:xfrm>
                    <a:prstGeom prst="rect">
                      <a:avLst/>
                    </a:prstGeom>
                    <a:noFill/>
                    <a:ln>
                      <a:noFill/>
                    </a:ln>
                  </pic:spPr>
                </pic:pic>
              </a:graphicData>
            </a:graphic>
          </wp:inline>
        </w:drawing>
      </w:r>
    </w:p>
    <w:p w14:paraId="0112FFB0" w14:textId="77777777" w:rsidR="00092395" w:rsidRPr="005E6B8E" w:rsidRDefault="00092395" w:rsidP="00F61F29">
      <w:pPr>
        <w:spacing w:before="0" w:after="0"/>
        <w:jc w:val="center"/>
        <w:rPr>
          <w:b/>
          <w:sz w:val="28"/>
          <w:szCs w:val="28"/>
        </w:rPr>
      </w:pPr>
    </w:p>
    <w:p w14:paraId="50E7A1F5" w14:textId="77777777" w:rsidR="00092395" w:rsidRPr="005E6B8E" w:rsidRDefault="00092395" w:rsidP="00F61F29">
      <w:pPr>
        <w:spacing w:before="0" w:after="0"/>
        <w:jc w:val="center"/>
        <w:rPr>
          <w:b/>
          <w:sz w:val="28"/>
          <w:szCs w:val="28"/>
        </w:rPr>
      </w:pPr>
      <w:r w:rsidRPr="005E6B8E">
        <w:rPr>
          <w:b/>
          <w:sz w:val="28"/>
          <w:szCs w:val="28"/>
        </w:rPr>
        <w:t>TRAKYA ÜNİVERSİTESİ</w:t>
      </w:r>
    </w:p>
    <w:p w14:paraId="613D157C" w14:textId="77777777" w:rsidR="00092395" w:rsidRPr="005E6B8E" w:rsidRDefault="00092395" w:rsidP="00F61F29">
      <w:pPr>
        <w:spacing w:before="0" w:after="0"/>
        <w:jc w:val="center"/>
        <w:rPr>
          <w:b/>
          <w:sz w:val="28"/>
          <w:szCs w:val="28"/>
        </w:rPr>
      </w:pPr>
      <w:r w:rsidRPr="005E6B8E">
        <w:rPr>
          <w:b/>
          <w:sz w:val="28"/>
          <w:szCs w:val="28"/>
        </w:rPr>
        <w:t>MÜHENDİSLİK FAKÜLTESİ</w:t>
      </w:r>
    </w:p>
    <w:p w14:paraId="7F6E2769" w14:textId="77777777" w:rsidR="00092395" w:rsidRPr="005E6B8E" w:rsidRDefault="00092395" w:rsidP="00F61F29">
      <w:pPr>
        <w:spacing w:before="0" w:after="0"/>
        <w:jc w:val="center"/>
        <w:rPr>
          <w:b/>
          <w:sz w:val="28"/>
          <w:szCs w:val="28"/>
        </w:rPr>
      </w:pPr>
      <w:r w:rsidRPr="005E6B8E">
        <w:rPr>
          <w:b/>
          <w:sz w:val="28"/>
          <w:szCs w:val="28"/>
        </w:rPr>
        <w:t>BİLGİSAYAR MÜHENDİSLİĞİ BÖLÜMÜ</w:t>
      </w:r>
    </w:p>
    <w:p w14:paraId="3FEAE087" w14:textId="77777777" w:rsidR="00092395" w:rsidRPr="005E6B8E" w:rsidRDefault="00092395" w:rsidP="00F61F29">
      <w:pPr>
        <w:spacing w:before="0" w:after="0"/>
        <w:jc w:val="center"/>
        <w:rPr>
          <w:b/>
          <w:sz w:val="28"/>
          <w:szCs w:val="28"/>
        </w:rPr>
      </w:pPr>
    </w:p>
    <w:p w14:paraId="30B47EC6" w14:textId="77777777" w:rsidR="00092395" w:rsidRPr="005E6B8E" w:rsidRDefault="00092395" w:rsidP="00F61F29">
      <w:pPr>
        <w:spacing w:before="0" w:after="0"/>
        <w:jc w:val="center"/>
        <w:rPr>
          <w:b/>
          <w:sz w:val="28"/>
          <w:szCs w:val="28"/>
        </w:rPr>
      </w:pPr>
    </w:p>
    <w:p w14:paraId="15EA4E6E" w14:textId="002F8BBA" w:rsidR="00F61F29" w:rsidRPr="005E6B8E" w:rsidRDefault="00F61F29" w:rsidP="00F61F29">
      <w:pPr>
        <w:spacing w:before="0" w:after="0"/>
        <w:jc w:val="center"/>
        <w:rPr>
          <w:b/>
          <w:sz w:val="28"/>
          <w:szCs w:val="28"/>
        </w:rPr>
      </w:pPr>
      <w:r>
        <w:rPr>
          <w:b/>
          <w:sz w:val="28"/>
          <w:szCs w:val="28"/>
        </w:rPr>
        <w:t xml:space="preserve">BLM411 PROJE I </w:t>
      </w:r>
    </w:p>
    <w:p w14:paraId="177042B5" w14:textId="32A8D522" w:rsidR="00092395" w:rsidRDefault="00092395" w:rsidP="00F61F29">
      <w:pPr>
        <w:spacing w:before="0" w:after="0"/>
        <w:jc w:val="center"/>
        <w:rPr>
          <w:b/>
          <w:sz w:val="28"/>
          <w:szCs w:val="28"/>
        </w:rPr>
      </w:pPr>
      <w:r w:rsidRPr="005E6B8E">
        <w:rPr>
          <w:b/>
          <w:sz w:val="28"/>
          <w:szCs w:val="28"/>
        </w:rPr>
        <w:t>PROJE RAPORU</w:t>
      </w:r>
    </w:p>
    <w:p w14:paraId="66A36EC7" w14:textId="77777777" w:rsidR="00092395" w:rsidRPr="005E6B8E" w:rsidRDefault="00092395" w:rsidP="00F61F29">
      <w:pPr>
        <w:spacing w:before="0" w:after="0"/>
        <w:jc w:val="center"/>
        <w:rPr>
          <w:b/>
          <w:sz w:val="28"/>
          <w:szCs w:val="28"/>
        </w:rPr>
      </w:pPr>
    </w:p>
    <w:p w14:paraId="26DDB5EA" w14:textId="77777777" w:rsidR="00092395" w:rsidRPr="005E6B8E" w:rsidRDefault="00092395" w:rsidP="00F61F29">
      <w:pPr>
        <w:spacing w:before="0" w:after="0"/>
        <w:jc w:val="center"/>
        <w:rPr>
          <w:b/>
          <w:sz w:val="28"/>
          <w:szCs w:val="28"/>
        </w:rPr>
      </w:pPr>
    </w:p>
    <w:p w14:paraId="2298A1E2" w14:textId="77777777" w:rsidR="00092395" w:rsidRPr="005E6B8E" w:rsidRDefault="00092395" w:rsidP="00F61F29">
      <w:pPr>
        <w:spacing w:before="0" w:after="0"/>
        <w:jc w:val="center"/>
        <w:rPr>
          <w:b/>
          <w:sz w:val="28"/>
          <w:szCs w:val="28"/>
        </w:rPr>
      </w:pPr>
      <w:r w:rsidRPr="005E6B8E">
        <w:rPr>
          <w:b/>
          <w:sz w:val="28"/>
          <w:szCs w:val="28"/>
        </w:rPr>
        <w:t>PROJE ADI:</w:t>
      </w:r>
    </w:p>
    <w:p w14:paraId="5FE4ABCB" w14:textId="7408E76F" w:rsidR="00092395" w:rsidRPr="005E6B8E" w:rsidRDefault="0038519A" w:rsidP="00F61F29">
      <w:pPr>
        <w:spacing w:before="0" w:after="0"/>
        <w:jc w:val="center"/>
        <w:rPr>
          <w:b/>
          <w:sz w:val="28"/>
          <w:szCs w:val="28"/>
        </w:rPr>
      </w:pPr>
      <w:r>
        <w:rPr>
          <w:b/>
          <w:sz w:val="28"/>
          <w:szCs w:val="28"/>
        </w:rPr>
        <w:t>AYAKKABI SATIŞ WEB SİTESİ</w:t>
      </w:r>
    </w:p>
    <w:p w14:paraId="1A2D05C9" w14:textId="7099582C" w:rsidR="00092395" w:rsidRPr="005E6B8E" w:rsidRDefault="00F61F29" w:rsidP="00F61F29">
      <w:pPr>
        <w:spacing w:before="0" w:after="0"/>
        <w:jc w:val="center"/>
        <w:rPr>
          <w:b/>
          <w:sz w:val="28"/>
          <w:szCs w:val="28"/>
        </w:rPr>
      </w:pPr>
      <w:r>
        <w:rPr>
          <w:b/>
          <w:sz w:val="28"/>
          <w:szCs w:val="28"/>
        </w:rPr>
        <w:t>PROJE EKİBİ</w:t>
      </w:r>
      <w:r w:rsidR="00092395" w:rsidRPr="005E6B8E">
        <w:rPr>
          <w:b/>
          <w:sz w:val="28"/>
          <w:szCs w:val="28"/>
        </w:rPr>
        <w:t>:</w:t>
      </w:r>
    </w:p>
    <w:p w14:paraId="4C43A658" w14:textId="1C7D0F01" w:rsidR="00092395" w:rsidRPr="0038519A" w:rsidRDefault="0038519A" w:rsidP="00F61F29">
      <w:pPr>
        <w:spacing w:before="0" w:after="0"/>
        <w:jc w:val="center"/>
        <w:rPr>
          <w:sz w:val="28"/>
          <w:szCs w:val="28"/>
        </w:rPr>
      </w:pPr>
      <w:r w:rsidRPr="0038519A">
        <w:rPr>
          <w:sz w:val="28"/>
          <w:szCs w:val="28"/>
        </w:rPr>
        <w:t>1211602030 – TUĞBERK ERİN</w:t>
      </w:r>
    </w:p>
    <w:p w14:paraId="5A514BE5" w14:textId="386CFFBE" w:rsidR="00092395" w:rsidRPr="0038519A" w:rsidRDefault="0038519A" w:rsidP="00F61F29">
      <w:pPr>
        <w:spacing w:before="0" w:after="0"/>
        <w:jc w:val="center"/>
        <w:rPr>
          <w:sz w:val="28"/>
          <w:szCs w:val="28"/>
        </w:rPr>
      </w:pPr>
      <w:r w:rsidRPr="0038519A">
        <w:rPr>
          <w:sz w:val="28"/>
          <w:szCs w:val="28"/>
        </w:rPr>
        <w:t>1211602032 – YAHYA DURSUN</w:t>
      </w:r>
    </w:p>
    <w:p w14:paraId="4F15E538" w14:textId="177BBD7F" w:rsidR="006E4D70" w:rsidRPr="0038519A" w:rsidRDefault="0038519A" w:rsidP="006E4D70">
      <w:pPr>
        <w:spacing w:before="0" w:after="0"/>
        <w:jc w:val="center"/>
        <w:rPr>
          <w:sz w:val="28"/>
          <w:szCs w:val="28"/>
        </w:rPr>
      </w:pPr>
      <w:r w:rsidRPr="0038519A">
        <w:rPr>
          <w:sz w:val="28"/>
          <w:szCs w:val="28"/>
        </w:rPr>
        <w:t>1211602068 – ERAY DÜZGÜN</w:t>
      </w:r>
    </w:p>
    <w:p w14:paraId="5E3B8CC9" w14:textId="77777777" w:rsidR="00092395" w:rsidRPr="005E6B8E" w:rsidRDefault="00092395" w:rsidP="00F61F29">
      <w:pPr>
        <w:spacing w:before="0" w:after="0"/>
        <w:jc w:val="center"/>
        <w:rPr>
          <w:b/>
          <w:sz w:val="28"/>
          <w:szCs w:val="28"/>
        </w:rPr>
      </w:pPr>
    </w:p>
    <w:p w14:paraId="2D94DA8E" w14:textId="0DAE60DD" w:rsidR="00092395" w:rsidRPr="005E6B8E" w:rsidRDefault="00F61F29" w:rsidP="00F61F29">
      <w:pPr>
        <w:spacing w:before="0" w:after="0"/>
        <w:jc w:val="center"/>
        <w:rPr>
          <w:b/>
          <w:sz w:val="28"/>
          <w:szCs w:val="28"/>
        </w:rPr>
      </w:pPr>
      <w:r>
        <w:rPr>
          <w:b/>
          <w:sz w:val="28"/>
          <w:szCs w:val="28"/>
        </w:rPr>
        <w:t xml:space="preserve">PROJE </w:t>
      </w:r>
      <w:r w:rsidR="00092395" w:rsidRPr="005E6B8E">
        <w:rPr>
          <w:b/>
          <w:sz w:val="28"/>
          <w:szCs w:val="28"/>
        </w:rPr>
        <w:t>DANIŞMAN</w:t>
      </w:r>
      <w:r>
        <w:rPr>
          <w:b/>
          <w:sz w:val="28"/>
          <w:szCs w:val="28"/>
        </w:rPr>
        <w:t>I</w:t>
      </w:r>
      <w:r w:rsidR="00092395" w:rsidRPr="005E6B8E">
        <w:rPr>
          <w:b/>
          <w:sz w:val="28"/>
          <w:szCs w:val="28"/>
        </w:rPr>
        <w:t>:</w:t>
      </w:r>
    </w:p>
    <w:p w14:paraId="3C5D134F" w14:textId="0C82CA81" w:rsidR="00092395" w:rsidRDefault="009C200A" w:rsidP="009C200A">
      <w:pPr>
        <w:spacing w:before="0" w:after="0"/>
        <w:ind w:left="1440" w:firstLine="720"/>
        <w:rPr>
          <w:sz w:val="28"/>
          <w:szCs w:val="28"/>
        </w:rPr>
      </w:pPr>
      <w:r w:rsidRPr="009C200A">
        <w:rPr>
          <w:sz w:val="28"/>
          <w:szCs w:val="28"/>
        </w:rPr>
        <w:t>Dr. Öğr. Üyesi Andaç ŞAHİN MESUT</w:t>
      </w:r>
    </w:p>
    <w:p w14:paraId="4D832B81" w14:textId="77777777" w:rsidR="009C200A" w:rsidRPr="005E6B8E" w:rsidRDefault="009C200A" w:rsidP="009C200A">
      <w:pPr>
        <w:spacing w:before="0" w:after="0"/>
        <w:ind w:left="1440" w:firstLine="720"/>
        <w:rPr>
          <w:b/>
          <w:sz w:val="28"/>
          <w:szCs w:val="28"/>
        </w:rPr>
      </w:pPr>
    </w:p>
    <w:p w14:paraId="59BA8A5A" w14:textId="153A8BD8" w:rsidR="00092395" w:rsidRDefault="00092395" w:rsidP="00F61F29">
      <w:pPr>
        <w:spacing w:before="0" w:after="0"/>
        <w:jc w:val="center"/>
        <w:rPr>
          <w:b/>
          <w:sz w:val="28"/>
          <w:szCs w:val="28"/>
        </w:rPr>
      </w:pPr>
      <w:r w:rsidRPr="005E6B8E">
        <w:rPr>
          <w:b/>
          <w:sz w:val="28"/>
          <w:szCs w:val="28"/>
        </w:rPr>
        <w:t>Edirne</w:t>
      </w:r>
      <w:r w:rsidR="00F61F29">
        <w:rPr>
          <w:b/>
          <w:sz w:val="28"/>
          <w:szCs w:val="28"/>
        </w:rPr>
        <w:t xml:space="preserve"> </w:t>
      </w:r>
      <w:r w:rsidR="009C200A">
        <w:rPr>
          <w:b/>
          <w:sz w:val="28"/>
          <w:szCs w:val="28"/>
        </w:rPr>
        <w:t>–</w:t>
      </w:r>
      <w:r w:rsidR="00F61F29">
        <w:rPr>
          <w:b/>
          <w:sz w:val="28"/>
          <w:szCs w:val="28"/>
        </w:rPr>
        <w:t xml:space="preserve"> </w:t>
      </w:r>
      <w:r w:rsidRPr="005E6B8E">
        <w:rPr>
          <w:b/>
          <w:sz w:val="28"/>
          <w:szCs w:val="28"/>
        </w:rPr>
        <w:t>20</w:t>
      </w:r>
      <w:r>
        <w:rPr>
          <w:b/>
          <w:sz w:val="28"/>
          <w:szCs w:val="28"/>
        </w:rPr>
        <w:t>2</w:t>
      </w:r>
      <w:r w:rsidR="00F61F29">
        <w:rPr>
          <w:b/>
          <w:sz w:val="28"/>
          <w:szCs w:val="28"/>
        </w:rPr>
        <w:t>4</w:t>
      </w:r>
    </w:p>
    <w:p w14:paraId="0348D100" w14:textId="77777777" w:rsidR="009C200A" w:rsidRDefault="009C200A" w:rsidP="00F61F29">
      <w:pPr>
        <w:spacing w:before="0" w:after="0"/>
        <w:jc w:val="center"/>
        <w:rPr>
          <w:b/>
          <w:sz w:val="28"/>
          <w:szCs w:val="28"/>
        </w:rPr>
      </w:pPr>
    </w:p>
    <w:p w14:paraId="460AEA4C" w14:textId="77777777" w:rsidR="009C200A" w:rsidRDefault="009C200A" w:rsidP="00F61F29">
      <w:pPr>
        <w:spacing w:before="0" w:after="0"/>
        <w:jc w:val="center"/>
        <w:rPr>
          <w:b/>
          <w:sz w:val="28"/>
          <w:szCs w:val="28"/>
        </w:rPr>
      </w:pPr>
    </w:p>
    <w:p w14:paraId="3058977A" w14:textId="67D839C7" w:rsidR="00BF3960" w:rsidRPr="001D7ED6" w:rsidRDefault="00E27C07" w:rsidP="001D7ED6">
      <w:pPr>
        <w:jc w:val="center"/>
        <w:rPr>
          <w:b/>
          <w:bCs/>
          <w:sz w:val="28"/>
          <w:szCs w:val="28"/>
        </w:rPr>
      </w:pPr>
      <w:r w:rsidRPr="001D7ED6">
        <w:rPr>
          <w:b/>
          <w:bCs/>
          <w:sz w:val="28"/>
          <w:szCs w:val="28"/>
        </w:rPr>
        <w:lastRenderedPageBreak/>
        <w:t>İÇİNDEKİLER</w:t>
      </w:r>
    </w:p>
    <w:sdt>
      <w:sdtPr>
        <w:id w:val="-1862277365"/>
        <w:docPartObj>
          <w:docPartGallery w:val="Table of Contents"/>
          <w:docPartUnique/>
        </w:docPartObj>
      </w:sdtPr>
      <w:sdtEndPr>
        <w:rPr>
          <w:b/>
          <w:bCs/>
        </w:rPr>
      </w:sdtEndPr>
      <w:sdtContent>
        <w:p w14:paraId="0AED60A3" w14:textId="2C15E8E4" w:rsidR="00472D6A" w:rsidRPr="00522B3E" w:rsidRDefault="00472D6A" w:rsidP="00033457">
          <w:pPr>
            <w:jc w:val="left"/>
            <w:rPr>
              <w:rStyle w:val="HafifBavuru"/>
            </w:rPr>
          </w:pPr>
        </w:p>
        <w:p w14:paraId="621B7270" w14:textId="68BF85DD" w:rsidR="00A84B56" w:rsidRDefault="008B1FE7">
          <w:pPr>
            <w:pStyle w:val="T1"/>
            <w:tabs>
              <w:tab w:val="left" w:pos="480"/>
              <w:tab w:val="right" w:leader="dot" w:pos="9063"/>
            </w:tabs>
            <w:rPr>
              <w:rFonts w:asciiTheme="minorHAnsi" w:eastAsiaTheme="minorEastAsia" w:hAnsiTheme="minorHAnsi" w:cstheme="minorBidi"/>
              <w:noProof/>
              <w:kern w:val="2"/>
              <w:lang w:eastAsia="en-US"/>
              <w14:ligatures w14:val="standardContextual"/>
            </w:rPr>
          </w:pPr>
          <w:r w:rsidRPr="00522B3E">
            <w:rPr>
              <w:rStyle w:val="HafifBavuru"/>
            </w:rPr>
            <w:fldChar w:fldCharType="begin"/>
          </w:r>
          <w:r w:rsidRPr="00522B3E">
            <w:rPr>
              <w:rStyle w:val="HafifBavuru"/>
            </w:rPr>
            <w:instrText xml:space="preserve"> TOC \o "1-3" \h \z \u </w:instrText>
          </w:r>
          <w:r w:rsidRPr="00522B3E">
            <w:rPr>
              <w:rStyle w:val="HafifBavuru"/>
            </w:rPr>
            <w:fldChar w:fldCharType="separate"/>
          </w:r>
          <w:hyperlink w:anchor="_Toc184294426" w:history="1">
            <w:r w:rsidR="00A84B56" w:rsidRPr="009878A6">
              <w:rPr>
                <w:rStyle w:val="Kpr"/>
                <w:rFonts w:eastAsiaTheme="majorEastAsia"/>
                <w:noProof/>
              </w:rPr>
              <w:t>1.</w:t>
            </w:r>
            <w:r w:rsidR="00A84B56">
              <w:rPr>
                <w:rFonts w:asciiTheme="minorHAnsi" w:eastAsiaTheme="minorEastAsia" w:hAnsiTheme="minorHAnsi" w:cstheme="minorBidi"/>
                <w:noProof/>
                <w:kern w:val="2"/>
                <w:lang w:eastAsia="en-US"/>
                <w14:ligatures w14:val="standardContextual"/>
              </w:rPr>
              <w:tab/>
            </w:r>
            <w:r w:rsidR="00A84B56" w:rsidRPr="009878A6">
              <w:rPr>
                <w:rStyle w:val="Kpr"/>
                <w:rFonts w:eastAsiaTheme="majorEastAsia"/>
                <w:noProof/>
              </w:rPr>
              <w:t>GİRİŞ &amp; PROJENİN TAN</w:t>
            </w:r>
            <w:r w:rsidR="00A84B56" w:rsidRPr="009878A6">
              <w:rPr>
                <w:rStyle w:val="Kpr"/>
                <w:rFonts w:eastAsiaTheme="majorEastAsia"/>
                <w:noProof/>
              </w:rPr>
              <w:t>I</w:t>
            </w:r>
            <w:r w:rsidR="00A84B56" w:rsidRPr="009878A6">
              <w:rPr>
                <w:rStyle w:val="Kpr"/>
                <w:rFonts w:eastAsiaTheme="majorEastAsia"/>
                <w:noProof/>
              </w:rPr>
              <w:t>TIMI</w:t>
            </w:r>
            <w:r w:rsidR="00A84B56">
              <w:rPr>
                <w:noProof/>
                <w:webHidden/>
              </w:rPr>
              <w:tab/>
            </w:r>
            <w:r w:rsidR="00A84B56">
              <w:rPr>
                <w:noProof/>
                <w:webHidden/>
              </w:rPr>
              <w:fldChar w:fldCharType="begin"/>
            </w:r>
            <w:r w:rsidR="00A84B56">
              <w:rPr>
                <w:noProof/>
                <w:webHidden/>
              </w:rPr>
              <w:instrText xml:space="preserve"> PAGEREF _Toc184294426 \h </w:instrText>
            </w:r>
            <w:r w:rsidR="00A84B56">
              <w:rPr>
                <w:noProof/>
                <w:webHidden/>
              </w:rPr>
            </w:r>
            <w:r w:rsidR="00A84B56">
              <w:rPr>
                <w:noProof/>
                <w:webHidden/>
              </w:rPr>
              <w:fldChar w:fldCharType="separate"/>
            </w:r>
            <w:r w:rsidR="009C200A">
              <w:rPr>
                <w:noProof/>
                <w:webHidden/>
              </w:rPr>
              <w:t>3</w:t>
            </w:r>
            <w:r w:rsidR="00A84B56">
              <w:rPr>
                <w:noProof/>
                <w:webHidden/>
              </w:rPr>
              <w:fldChar w:fldCharType="end"/>
            </w:r>
          </w:hyperlink>
        </w:p>
        <w:p w14:paraId="52022D1F" w14:textId="34F68914" w:rsidR="00A84B56" w:rsidRDefault="00A84B56">
          <w:pPr>
            <w:pStyle w:val="T2"/>
            <w:tabs>
              <w:tab w:val="left" w:pos="960"/>
              <w:tab w:val="right" w:leader="dot" w:pos="9063"/>
            </w:tabs>
            <w:rPr>
              <w:rFonts w:asciiTheme="minorHAnsi" w:eastAsiaTheme="minorEastAsia" w:hAnsiTheme="minorHAnsi" w:cstheme="minorBidi"/>
              <w:noProof/>
              <w:kern w:val="2"/>
              <w:lang w:eastAsia="en-US"/>
              <w14:ligatures w14:val="standardContextual"/>
            </w:rPr>
          </w:pPr>
          <w:hyperlink w:anchor="_Toc184294427" w:history="1">
            <w:r w:rsidRPr="009878A6">
              <w:rPr>
                <w:rStyle w:val="Kpr"/>
                <w:rFonts w:eastAsiaTheme="majorEastAsia"/>
                <w:noProof/>
              </w:rPr>
              <w:t>1.1.</w:t>
            </w:r>
            <w:r>
              <w:rPr>
                <w:rFonts w:asciiTheme="minorHAnsi" w:eastAsiaTheme="minorEastAsia" w:hAnsiTheme="minorHAnsi" w:cstheme="minorBidi"/>
                <w:noProof/>
                <w:kern w:val="2"/>
                <w:lang w:eastAsia="en-US"/>
                <w14:ligatures w14:val="standardContextual"/>
              </w:rPr>
              <w:tab/>
            </w:r>
            <w:r w:rsidRPr="009878A6">
              <w:rPr>
                <w:rStyle w:val="Kpr"/>
                <w:rFonts w:eastAsiaTheme="majorEastAsia"/>
                <w:noProof/>
              </w:rPr>
              <w:t>Şekill</w:t>
            </w:r>
            <w:r w:rsidRPr="009878A6">
              <w:rPr>
                <w:rStyle w:val="Kpr"/>
                <w:rFonts w:eastAsiaTheme="majorEastAsia"/>
                <w:noProof/>
              </w:rPr>
              <w:t>e</w:t>
            </w:r>
            <w:r w:rsidRPr="009878A6">
              <w:rPr>
                <w:rStyle w:val="Kpr"/>
                <w:rFonts w:eastAsiaTheme="majorEastAsia"/>
                <w:noProof/>
              </w:rPr>
              <w:t>rin V</w:t>
            </w:r>
            <w:r w:rsidRPr="009878A6">
              <w:rPr>
                <w:rStyle w:val="Kpr"/>
                <w:rFonts w:eastAsiaTheme="majorEastAsia"/>
                <w:noProof/>
              </w:rPr>
              <w:t>e</w:t>
            </w:r>
            <w:r w:rsidRPr="009878A6">
              <w:rPr>
                <w:rStyle w:val="Kpr"/>
                <w:rFonts w:eastAsiaTheme="majorEastAsia"/>
                <w:noProof/>
              </w:rPr>
              <w:t>rilmesi</w:t>
            </w:r>
            <w:r>
              <w:rPr>
                <w:noProof/>
                <w:webHidden/>
              </w:rPr>
              <w:tab/>
            </w:r>
            <w:r>
              <w:rPr>
                <w:noProof/>
                <w:webHidden/>
              </w:rPr>
              <w:fldChar w:fldCharType="begin"/>
            </w:r>
            <w:r>
              <w:rPr>
                <w:noProof/>
                <w:webHidden/>
              </w:rPr>
              <w:instrText xml:space="preserve"> PAGEREF _Toc184294427 \h </w:instrText>
            </w:r>
            <w:r>
              <w:rPr>
                <w:noProof/>
                <w:webHidden/>
              </w:rPr>
            </w:r>
            <w:r>
              <w:rPr>
                <w:noProof/>
                <w:webHidden/>
              </w:rPr>
              <w:fldChar w:fldCharType="separate"/>
            </w:r>
            <w:r w:rsidR="009C200A">
              <w:rPr>
                <w:noProof/>
                <w:webHidden/>
              </w:rPr>
              <w:t>3</w:t>
            </w:r>
            <w:r>
              <w:rPr>
                <w:noProof/>
                <w:webHidden/>
              </w:rPr>
              <w:fldChar w:fldCharType="end"/>
            </w:r>
          </w:hyperlink>
        </w:p>
        <w:p w14:paraId="3889D075" w14:textId="16BFC603" w:rsidR="00A84B56" w:rsidRDefault="00A84B56">
          <w:pPr>
            <w:pStyle w:val="T2"/>
            <w:tabs>
              <w:tab w:val="left" w:pos="960"/>
              <w:tab w:val="right" w:leader="dot" w:pos="9063"/>
            </w:tabs>
            <w:rPr>
              <w:rFonts w:asciiTheme="minorHAnsi" w:eastAsiaTheme="minorEastAsia" w:hAnsiTheme="minorHAnsi" w:cstheme="minorBidi"/>
              <w:noProof/>
              <w:kern w:val="2"/>
              <w:lang w:eastAsia="en-US"/>
              <w14:ligatures w14:val="standardContextual"/>
            </w:rPr>
          </w:pPr>
          <w:hyperlink w:anchor="_Toc184294428" w:history="1">
            <w:r w:rsidRPr="009878A6">
              <w:rPr>
                <w:rStyle w:val="Kpr"/>
                <w:rFonts w:eastAsiaTheme="majorEastAsia"/>
                <w:noProof/>
              </w:rPr>
              <w:t>1.2.</w:t>
            </w:r>
            <w:r>
              <w:rPr>
                <w:rFonts w:asciiTheme="minorHAnsi" w:eastAsiaTheme="minorEastAsia" w:hAnsiTheme="minorHAnsi" w:cstheme="minorBidi"/>
                <w:noProof/>
                <w:kern w:val="2"/>
                <w:lang w:eastAsia="en-US"/>
                <w14:ligatures w14:val="standardContextual"/>
              </w:rPr>
              <w:tab/>
            </w:r>
            <w:r w:rsidRPr="009878A6">
              <w:rPr>
                <w:rStyle w:val="Kpr"/>
                <w:rFonts w:eastAsiaTheme="majorEastAsia"/>
                <w:noProof/>
              </w:rPr>
              <w:t>Çizelgele</w:t>
            </w:r>
            <w:r w:rsidRPr="009878A6">
              <w:rPr>
                <w:rStyle w:val="Kpr"/>
                <w:rFonts w:eastAsiaTheme="majorEastAsia"/>
                <w:noProof/>
              </w:rPr>
              <w:t>r</w:t>
            </w:r>
            <w:r w:rsidRPr="009878A6">
              <w:rPr>
                <w:rStyle w:val="Kpr"/>
                <w:rFonts w:eastAsiaTheme="majorEastAsia"/>
                <w:noProof/>
              </w:rPr>
              <w:t>in Verilmesi</w:t>
            </w:r>
            <w:r>
              <w:rPr>
                <w:noProof/>
                <w:webHidden/>
              </w:rPr>
              <w:tab/>
            </w:r>
            <w:r>
              <w:rPr>
                <w:noProof/>
                <w:webHidden/>
              </w:rPr>
              <w:fldChar w:fldCharType="begin"/>
            </w:r>
            <w:r>
              <w:rPr>
                <w:noProof/>
                <w:webHidden/>
              </w:rPr>
              <w:instrText xml:space="preserve"> PAGEREF _Toc184294428 \h </w:instrText>
            </w:r>
            <w:r>
              <w:rPr>
                <w:noProof/>
                <w:webHidden/>
              </w:rPr>
            </w:r>
            <w:r>
              <w:rPr>
                <w:noProof/>
                <w:webHidden/>
              </w:rPr>
              <w:fldChar w:fldCharType="separate"/>
            </w:r>
            <w:r w:rsidR="009C200A">
              <w:rPr>
                <w:noProof/>
                <w:webHidden/>
              </w:rPr>
              <w:t>4</w:t>
            </w:r>
            <w:r>
              <w:rPr>
                <w:noProof/>
                <w:webHidden/>
              </w:rPr>
              <w:fldChar w:fldCharType="end"/>
            </w:r>
          </w:hyperlink>
        </w:p>
        <w:p w14:paraId="1A0EFC50" w14:textId="122AA3DD" w:rsidR="00A84B56" w:rsidRDefault="00A84B56">
          <w:pPr>
            <w:pStyle w:val="T2"/>
            <w:tabs>
              <w:tab w:val="left" w:pos="960"/>
              <w:tab w:val="right" w:leader="dot" w:pos="9063"/>
            </w:tabs>
            <w:rPr>
              <w:rFonts w:asciiTheme="minorHAnsi" w:eastAsiaTheme="minorEastAsia" w:hAnsiTheme="minorHAnsi" w:cstheme="minorBidi"/>
              <w:noProof/>
              <w:kern w:val="2"/>
              <w:lang w:eastAsia="en-US"/>
              <w14:ligatures w14:val="standardContextual"/>
            </w:rPr>
          </w:pPr>
          <w:hyperlink w:anchor="_Toc184294429" w:history="1">
            <w:r w:rsidRPr="009878A6">
              <w:rPr>
                <w:rStyle w:val="Kpr"/>
                <w:rFonts w:eastAsiaTheme="majorEastAsia"/>
                <w:noProof/>
              </w:rPr>
              <w:t>1.3.</w:t>
            </w:r>
            <w:r>
              <w:rPr>
                <w:rFonts w:asciiTheme="minorHAnsi" w:eastAsiaTheme="minorEastAsia" w:hAnsiTheme="minorHAnsi" w:cstheme="minorBidi"/>
                <w:noProof/>
                <w:kern w:val="2"/>
                <w:lang w:eastAsia="en-US"/>
                <w14:ligatures w14:val="standardContextual"/>
              </w:rPr>
              <w:tab/>
            </w:r>
            <w:r w:rsidRPr="009878A6">
              <w:rPr>
                <w:rStyle w:val="Kpr"/>
                <w:rFonts w:eastAsiaTheme="majorEastAsia"/>
                <w:noProof/>
              </w:rPr>
              <w:t>Kayna</w:t>
            </w:r>
            <w:r w:rsidRPr="009878A6">
              <w:rPr>
                <w:rStyle w:val="Kpr"/>
                <w:rFonts w:eastAsiaTheme="majorEastAsia"/>
                <w:noProof/>
              </w:rPr>
              <w:t>k</w:t>
            </w:r>
            <w:r w:rsidRPr="009878A6">
              <w:rPr>
                <w:rStyle w:val="Kpr"/>
                <w:rFonts w:eastAsiaTheme="majorEastAsia"/>
                <w:noProof/>
              </w:rPr>
              <w:t>lar</w:t>
            </w:r>
            <w:r>
              <w:rPr>
                <w:noProof/>
                <w:webHidden/>
              </w:rPr>
              <w:tab/>
            </w:r>
            <w:r>
              <w:rPr>
                <w:noProof/>
                <w:webHidden/>
              </w:rPr>
              <w:fldChar w:fldCharType="begin"/>
            </w:r>
            <w:r>
              <w:rPr>
                <w:noProof/>
                <w:webHidden/>
              </w:rPr>
              <w:instrText xml:space="preserve"> PAGEREF _Toc184294429 \h </w:instrText>
            </w:r>
            <w:r>
              <w:rPr>
                <w:noProof/>
                <w:webHidden/>
              </w:rPr>
            </w:r>
            <w:r>
              <w:rPr>
                <w:noProof/>
                <w:webHidden/>
              </w:rPr>
              <w:fldChar w:fldCharType="separate"/>
            </w:r>
            <w:r w:rsidR="009C200A">
              <w:rPr>
                <w:noProof/>
                <w:webHidden/>
              </w:rPr>
              <w:t>4</w:t>
            </w:r>
            <w:r>
              <w:rPr>
                <w:noProof/>
                <w:webHidden/>
              </w:rPr>
              <w:fldChar w:fldCharType="end"/>
            </w:r>
          </w:hyperlink>
        </w:p>
        <w:p w14:paraId="4BF23A71" w14:textId="22D9B030" w:rsidR="00A84B56" w:rsidRDefault="00A84B56">
          <w:pPr>
            <w:pStyle w:val="T1"/>
            <w:tabs>
              <w:tab w:val="left" w:pos="480"/>
              <w:tab w:val="right" w:leader="dot" w:pos="9063"/>
            </w:tabs>
            <w:rPr>
              <w:rFonts w:asciiTheme="minorHAnsi" w:eastAsiaTheme="minorEastAsia" w:hAnsiTheme="minorHAnsi" w:cstheme="minorBidi"/>
              <w:noProof/>
              <w:kern w:val="2"/>
              <w:lang w:eastAsia="en-US"/>
              <w14:ligatures w14:val="standardContextual"/>
            </w:rPr>
          </w:pPr>
          <w:hyperlink w:anchor="_Toc184294430" w:history="1">
            <w:r w:rsidRPr="009878A6">
              <w:rPr>
                <w:rStyle w:val="Kpr"/>
                <w:rFonts w:eastAsiaTheme="majorEastAsia"/>
                <w:noProof/>
              </w:rPr>
              <w:t>2.</w:t>
            </w:r>
            <w:r>
              <w:rPr>
                <w:rFonts w:asciiTheme="minorHAnsi" w:eastAsiaTheme="minorEastAsia" w:hAnsiTheme="minorHAnsi" w:cstheme="minorBidi"/>
                <w:noProof/>
                <w:kern w:val="2"/>
                <w:lang w:eastAsia="en-US"/>
                <w14:ligatures w14:val="standardContextual"/>
              </w:rPr>
              <w:tab/>
            </w:r>
            <w:r w:rsidRPr="009878A6">
              <w:rPr>
                <w:rStyle w:val="Kpr"/>
                <w:rFonts w:eastAsiaTheme="majorEastAsia"/>
                <w:noProof/>
              </w:rPr>
              <w:t xml:space="preserve">GEREKSİNİM </w:t>
            </w:r>
            <w:r w:rsidRPr="009878A6">
              <w:rPr>
                <w:rStyle w:val="Kpr"/>
                <w:rFonts w:eastAsiaTheme="majorEastAsia"/>
                <w:noProof/>
              </w:rPr>
              <w:t>A</w:t>
            </w:r>
            <w:r w:rsidRPr="009878A6">
              <w:rPr>
                <w:rStyle w:val="Kpr"/>
                <w:rFonts w:eastAsiaTheme="majorEastAsia"/>
                <w:noProof/>
              </w:rPr>
              <w:t>N</w:t>
            </w:r>
            <w:r w:rsidRPr="009878A6">
              <w:rPr>
                <w:rStyle w:val="Kpr"/>
                <w:rFonts w:eastAsiaTheme="majorEastAsia"/>
                <w:noProof/>
              </w:rPr>
              <w:t>A</w:t>
            </w:r>
            <w:r w:rsidRPr="009878A6">
              <w:rPr>
                <w:rStyle w:val="Kpr"/>
                <w:rFonts w:eastAsiaTheme="majorEastAsia"/>
                <w:noProof/>
              </w:rPr>
              <w:t>L</w:t>
            </w:r>
            <w:r w:rsidRPr="009878A6">
              <w:rPr>
                <w:rStyle w:val="Kpr"/>
                <w:rFonts w:eastAsiaTheme="majorEastAsia"/>
                <w:noProof/>
              </w:rPr>
              <w:t>İZİ</w:t>
            </w:r>
            <w:r>
              <w:rPr>
                <w:noProof/>
                <w:webHidden/>
              </w:rPr>
              <w:tab/>
            </w:r>
            <w:r>
              <w:rPr>
                <w:noProof/>
                <w:webHidden/>
              </w:rPr>
              <w:fldChar w:fldCharType="begin"/>
            </w:r>
            <w:r>
              <w:rPr>
                <w:noProof/>
                <w:webHidden/>
              </w:rPr>
              <w:instrText xml:space="preserve"> PAGEREF _Toc184294430 \h </w:instrText>
            </w:r>
            <w:r>
              <w:rPr>
                <w:noProof/>
                <w:webHidden/>
              </w:rPr>
            </w:r>
            <w:r>
              <w:rPr>
                <w:noProof/>
                <w:webHidden/>
              </w:rPr>
              <w:fldChar w:fldCharType="separate"/>
            </w:r>
            <w:r w:rsidR="009C200A">
              <w:rPr>
                <w:noProof/>
                <w:webHidden/>
              </w:rPr>
              <w:t>6</w:t>
            </w:r>
            <w:r>
              <w:rPr>
                <w:noProof/>
                <w:webHidden/>
              </w:rPr>
              <w:fldChar w:fldCharType="end"/>
            </w:r>
          </w:hyperlink>
        </w:p>
        <w:p w14:paraId="26B8CF6D" w14:textId="496D630F" w:rsidR="00A84B56" w:rsidRDefault="00A84B56">
          <w:pPr>
            <w:pStyle w:val="T1"/>
            <w:tabs>
              <w:tab w:val="left" w:pos="480"/>
              <w:tab w:val="right" w:leader="dot" w:pos="9063"/>
            </w:tabs>
            <w:rPr>
              <w:rFonts w:asciiTheme="minorHAnsi" w:eastAsiaTheme="minorEastAsia" w:hAnsiTheme="minorHAnsi" w:cstheme="minorBidi"/>
              <w:noProof/>
              <w:kern w:val="2"/>
              <w:lang w:eastAsia="en-US"/>
              <w14:ligatures w14:val="standardContextual"/>
            </w:rPr>
          </w:pPr>
          <w:hyperlink w:anchor="_Toc184294431" w:history="1">
            <w:r w:rsidRPr="009878A6">
              <w:rPr>
                <w:rStyle w:val="Kpr"/>
                <w:rFonts w:eastAsiaTheme="majorEastAsia"/>
                <w:noProof/>
              </w:rPr>
              <w:t>3.</w:t>
            </w:r>
            <w:r>
              <w:rPr>
                <w:rFonts w:asciiTheme="minorHAnsi" w:eastAsiaTheme="minorEastAsia" w:hAnsiTheme="minorHAnsi" w:cstheme="minorBidi"/>
                <w:noProof/>
                <w:kern w:val="2"/>
                <w:lang w:eastAsia="en-US"/>
                <w14:ligatures w14:val="standardContextual"/>
              </w:rPr>
              <w:tab/>
            </w:r>
            <w:r w:rsidRPr="009878A6">
              <w:rPr>
                <w:rStyle w:val="Kpr"/>
                <w:rFonts w:eastAsiaTheme="majorEastAsia"/>
                <w:noProof/>
              </w:rPr>
              <w:t>TASARIM</w:t>
            </w:r>
            <w:r>
              <w:rPr>
                <w:noProof/>
                <w:webHidden/>
              </w:rPr>
              <w:tab/>
            </w:r>
            <w:r>
              <w:rPr>
                <w:noProof/>
                <w:webHidden/>
              </w:rPr>
              <w:fldChar w:fldCharType="begin"/>
            </w:r>
            <w:r>
              <w:rPr>
                <w:noProof/>
                <w:webHidden/>
              </w:rPr>
              <w:instrText xml:space="preserve"> PAGEREF _Toc184294431 \h </w:instrText>
            </w:r>
            <w:r>
              <w:rPr>
                <w:noProof/>
                <w:webHidden/>
              </w:rPr>
            </w:r>
            <w:r>
              <w:rPr>
                <w:noProof/>
                <w:webHidden/>
              </w:rPr>
              <w:fldChar w:fldCharType="separate"/>
            </w:r>
            <w:r w:rsidR="009C200A">
              <w:rPr>
                <w:noProof/>
                <w:webHidden/>
              </w:rPr>
              <w:t>7</w:t>
            </w:r>
            <w:r>
              <w:rPr>
                <w:noProof/>
                <w:webHidden/>
              </w:rPr>
              <w:fldChar w:fldCharType="end"/>
            </w:r>
          </w:hyperlink>
        </w:p>
        <w:p w14:paraId="1AFA624A" w14:textId="7326F9D8" w:rsidR="00A84B56" w:rsidRDefault="00A84B56">
          <w:pPr>
            <w:pStyle w:val="T1"/>
            <w:tabs>
              <w:tab w:val="left" w:pos="480"/>
              <w:tab w:val="right" w:leader="dot" w:pos="9063"/>
            </w:tabs>
            <w:rPr>
              <w:rFonts w:asciiTheme="minorHAnsi" w:eastAsiaTheme="minorEastAsia" w:hAnsiTheme="minorHAnsi" w:cstheme="minorBidi"/>
              <w:noProof/>
              <w:kern w:val="2"/>
              <w:lang w:eastAsia="en-US"/>
              <w14:ligatures w14:val="standardContextual"/>
            </w:rPr>
          </w:pPr>
          <w:hyperlink w:anchor="_Toc184294432" w:history="1">
            <w:r w:rsidRPr="009878A6">
              <w:rPr>
                <w:rStyle w:val="Kpr"/>
                <w:rFonts w:eastAsiaTheme="majorEastAsia"/>
                <w:noProof/>
              </w:rPr>
              <w:t>4.</w:t>
            </w:r>
            <w:r>
              <w:rPr>
                <w:rFonts w:asciiTheme="minorHAnsi" w:eastAsiaTheme="minorEastAsia" w:hAnsiTheme="minorHAnsi" w:cstheme="minorBidi"/>
                <w:noProof/>
                <w:kern w:val="2"/>
                <w:lang w:eastAsia="en-US"/>
                <w14:ligatures w14:val="standardContextual"/>
              </w:rPr>
              <w:tab/>
            </w:r>
            <w:r w:rsidRPr="009878A6">
              <w:rPr>
                <w:rStyle w:val="Kpr"/>
                <w:rFonts w:eastAsiaTheme="majorEastAsia"/>
                <w:noProof/>
              </w:rPr>
              <w:t>GELİŞTİRME</w:t>
            </w:r>
            <w:r>
              <w:rPr>
                <w:noProof/>
                <w:webHidden/>
              </w:rPr>
              <w:tab/>
            </w:r>
            <w:r>
              <w:rPr>
                <w:noProof/>
                <w:webHidden/>
              </w:rPr>
              <w:fldChar w:fldCharType="begin"/>
            </w:r>
            <w:r>
              <w:rPr>
                <w:noProof/>
                <w:webHidden/>
              </w:rPr>
              <w:instrText xml:space="preserve"> PAGEREF _Toc184294432 \h </w:instrText>
            </w:r>
            <w:r>
              <w:rPr>
                <w:noProof/>
                <w:webHidden/>
              </w:rPr>
            </w:r>
            <w:r>
              <w:rPr>
                <w:noProof/>
                <w:webHidden/>
              </w:rPr>
              <w:fldChar w:fldCharType="separate"/>
            </w:r>
            <w:r w:rsidR="009C200A">
              <w:rPr>
                <w:noProof/>
                <w:webHidden/>
              </w:rPr>
              <w:t>8</w:t>
            </w:r>
            <w:r>
              <w:rPr>
                <w:noProof/>
                <w:webHidden/>
              </w:rPr>
              <w:fldChar w:fldCharType="end"/>
            </w:r>
          </w:hyperlink>
        </w:p>
        <w:p w14:paraId="1299749F" w14:textId="2D603B18" w:rsidR="00A84B56" w:rsidRDefault="00A84B56">
          <w:pPr>
            <w:pStyle w:val="T1"/>
            <w:tabs>
              <w:tab w:val="left" w:pos="480"/>
              <w:tab w:val="right" w:leader="dot" w:pos="9063"/>
            </w:tabs>
            <w:rPr>
              <w:rFonts w:asciiTheme="minorHAnsi" w:eastAsiaTheme="minorEastAsia" w:hAnsiTheme="minorHAnsi" w:cstheme="minorBidi"/>
              <w:noProof/>
              <w:kern w:val="2"/>
              <w:lang w:eastAsia="en-US"/>
              <w14:ligatures w14:val="standardContextual"/>
            </w:rPr>
          </w:pPr>
          <w:hyperlink w:anchor="_Toc184294433" w:history="1">
            <w:r w:rsidRPr="009878A6">
              <w:rPr>
                <w:rStyle w:val="Kpr"/>
                <w:rFonts w:eastAsiaTheme="majorEastAsia"/>
                <w:noProof/>
              </w:rPr>
              <w:t>5.</w:t>
            </w:r>
            <w:r>
              <w:rPr>
                <w:rFonts w:asciiTheme="minorHAnsi" w:eastAsiaTheme="minorEastAsia" w:hAnsiTheme="minorHAnsi" w:cstheme="minorBidi"/>
                <w:noProof/>
                <w:kern w:val="2"/>
                <w:lang w:eastAsia="en-US"/>
                <w14:ligatures w14:val="standardContextual"/>
              </w:rPr>
              <w:tab/>
            </w:r>
            <w:r w:rsidRPr="009878A6">
              <w:rPr>
                <w:rStyle w:val="Kpr"/>
                <w:rFonts w:eastAsiaTheme="majorEastAsia"/>
                <w:noProof/>
              </w:rPr>
              <w:t>TEST ve DOĞRULAMA</w:t>
            </w:r>
            <w:r>
              <w:rPr>
                <w:noProof/>
                <w:webHidden/>
              </w:rPr>
              <w:tab/>
            </w:r>
            <w:r>
              <w:rPr>
                <w:noProof/>
                <w:webHidden/>
              </w:rPr>
              <w:fldChar w:fldCharType="begin"/>
            </w:r>
            <w:r>
              <w:rPr>
                <w:noProof/>
                <w:webHidden/>
              </w:rPr>
              <w:instrText xml:space="preserve"> PAGEREF _Toc184294433 \h </w:instrText>
            </w:r>
            <w:r>
              <w:rPr>
                <w:noProof/>
                <w:webHidden/>
              </w:rPr>
            </w:r>
            <w:r>
              <w:rPr>
                <w:noProof/>
                <w:webHidden/>
              </w:rPr>
              <w:fldChar w:fldCharType="separate"/>
            </w:r>
            <w:r w:rsidR="009C200A">
              <w:rPr>
                <w:noProof/>
                <w:webHidden/>
              </w:rPr>
              <w:t>9</w:t>
            </w:r>
            <w:r>
              <w:rPr>
                <w:noProof/>
                <w:webHidden/>
              </w:rPr>
              <w:fldChar w:fldCharType="end"/>
            </w:r>
          </w:hyperlink>
        </w:p>
        <w:p w14:paraId="3CF8DAC4" w14:textId="241BB308" w:rsidR="007A4825" w:rsidRDefault="008B1FE7" w:rsidP="008B1FE7">
          <w:pPr>
            <w:rPr>
              <w:b/>
              <w:bCs/>
            </w:rPr>
          </w:pPr>
          <w:r w:rsidRPr="00522B3E">
            <w:rPr>
              <w:rStyle w:val="HafifBavuru"/>
            </w:rPr>
            <w:fldChar w:fldCharType="end"/>
          </w:r>
        </w:p>
      </w:sdtContent>
    </w:sdt>
    <w:p w14:paraId="608F60D9" w14:textId="77777777" w:rsidR="007A4825" w:rsidRDefault="007A4825">
      <w:pPr>
        <w:jc w:val="left"/>
        <w:rPr>
          <w:b/>
          <w:bCs/>
        </w:rPr>
      </w:pPr>
      <w:r>
        <w:rPr>
          <w:b/>
          <w:bCs/>
        </w:rPr>
        <w:br w:type="page"/>
      </w:r>
    </w:p>
    <w:p w14:paraId="46BE63D5" w14:textId="2B48BBE5" w:rsidR="00522B3E" w:rsidRPr="00C97BA2" w:rsidRDefault="008B140C" w:rsidP="00C97BA2">
      <w:pPr>
        <w:pStyle w:val="Balk1"/>
      </w:pPr>
      <w:bookmarkStart w:id="0" w:name="_Toc184294426"/>
      <w:r w:rsidRPr="00C97BA2">
        <w:lastRenderedPageBreak/>
        <w:t>GİRİŞ</w:t>
      </w:r>
      <w:r w:rsidR="00A35C15">
        <w:t xml:space="preserve"> </w:t>
      </w:r>
      <w:r w:rsidR="00B357A3">
        <w:t>&amp;</w:t>
      </w:r>
      <w:r w:rsidR="00A35C15">
        <w:t xml:space="preserve"> PROJENİN TANITIMI</w:t>
      </w:r>
      <w:bookmarkEnd w:id="0"/>
    </w:p>
    <w:p w14:paraId="6B755100" w14:textId="77777777" w:rsidR="008C0325" w:rsidRDefault="0038519A" w:rsidP="003E43C8">
      <w:pPr>
        <w:ind w:firstLine="567"/>
      </w:pPr>
      <w:r>
        <w:t xml:space="preserve">Günümüz alışveriş hızı artık sadece fiziksel mağazalarda </w:t>
      </w:r>
      <w:proofErr w:type="gramStart"/>
      <w:r>
        <w:t>kalmayıp ,</w:t>
      </w:r>
      <w:proofErr w:type="gramEnd"/>
      <w:r>
        <w:t xml:space="preserve"> evimize hatta cebimize kadar girmiş bulunmaktadır. Bu hıza ayak uydurabilmek adına internet ortamında insanların aradığını bulabildiği ve güvenerek hareket edebildiği platformların sayısının artmasına sebep olmaktadır. Bizim yapmış olduğumuz proje bir müşterinin ayakkabı ihtiyacının giderilmesine yönelik web sitesi çalışmasıdır. Sitemiz beyaz bir sayfa üzerine kurmuş olduğumuz ‘</w:t>
      </w:r>
      <w:proofErr w:type="spellStart"/>
      <w:r>
        <w:t>Sneakster</w:t>
      </w:r>
      <w:proofErr w:type="spellEnd"/>
      <w:r>
        <w:t>’ marka ismiyle modayı yakından takip eden müşteriler için odak noktası olabilecek yeteneği içinde bulundurmaktadır. Güncel teknolojilerle oluşturmuş olduğumuz web sitemiz kullanıcı dostu ve kullanıcının alışveriş sürecinde yanında bir ‘alışveriş arkadaşı’ gibi tavsiyelerle destekleyici önerilerle alışveriş sürecini renklendirmektedir.</w:t>
      </w:r>
      <w:r w:rsidR="008C0325">
        <w:t xml:space="preserve"> Yeni sezon ürünler, koleksiyon ürünler gibi seçeneklerin fazlalığı müşterilerin sitemizi tercih etmesinin başlıca unsurlarındandır.</w:t>
      </w:r>
    </w:p>
    <w:p w14:paraId="4AE25769" w14:textId="77777777" w:rsidR="008C0325" w:rsidRDefault="008C0325" w:rsidP="003E43C8">
      <w:pPr>
        <w:ind w:firstLine="567"/>
      </w:pPr>
      <w:r>
        <w:t xml:space="preserve">Sitemizde kullanılan teknolojilerden bahsedecek olursak; sitemizin temelinde MERN proje olarak adlandırılan </w:t>
      </w:r>
      <w:proofErr w:type="spellStart"/>
      <w:r>
        <w:t>Javascript</w:t>
      </w:r>
      <w:proofErr w:type="spellEnd"/>
      <w:r>
        <w:t xml:space="preserve"> tabanlı bir iskelet sistemi kullandık. Bu demek oluyor ki </w:t>
      </w:r>
      <w:proofErr w:type="spellStart"/>
      <w:r>
        <w:t>back-end</w:t>
      </w:r>
      <w:proofErr w:type="spellEnd"/>
      <w:r>
        <w:t xml:space="preserve"> işlemlerinden </w:t>
      </w:r>
      <w:proofErr w:type="spellStart"/>
      <w:r>
        <w:t>front-end</w:t>
      </w:r>
      <w:proofErr w:type="spellEnd"/>
      <w:r>
        <w:t xml:space="preserve"> işlemlerine kadar yapılan işlemler ortak bir dil altında ‘JavaScript’ kullanılarak yazılmıştır. </w:t>
      </w:r>
      <w:proofErr w:type="spellStart"/>
      <w:r>
        <w:t>Back-end</w:t>
      </w:r>
      <w:proofErr w:type="spellEnd"/>
      <w:r>
        <w:t xml:space="preserve"> sistemimizde Express.js ve Node.js sitemizin API isteklerini karşılamak için kullanılırken, </w:t>
      </w:r>
      <w:proofErr w:type="spellStart"/>
      <w:r>
        <w:t>Mongodb</w:t>
      </w:r>
      <w:proofErr w:type="spellEnd"/>
      <w:r>
        <w:t xml:space="preserve"> ile No-Sql </w:t>
      </w:r>
      <w:proofErr w:type="spellStart"/>
      <w:r>
        <w:t>veritabanı</w:t>
      </w:r>
      <w:proofErr w:type="spellEnd"/>
      <w:r>
        <w:t xml:space="preserve"> sistemi bizim sitemizin arka planını oluşturmaktadır. Sitemizin müşteriyi karşılayan </w:t>
      </w:r>
      <w:proofErr w:type="spellStart"/>
      <w:r>
        <w:t>front-end</w:t>
      </w:r>
      <w:proofErr w:type="spellEnd"/>
      <w:r>
        <w:t xml:space="preserve"> tasarımı React.js teknolojisini kullanarak geliştirilmiştir.</w:t>
      </w:r>
    </w:p>
    <w:p w14:paraId="32C439F3" w14:textId="1BB2E999" w:rsidR="003E43C8" w:rsidRDefault="008C0325" w:rsidP="003E43C8">
      <w:pPr>
        <w:ind w:firstLine="567"/>
      </w:pPr>
      <w:r>
        <w:t xml:space="preserve">Projemizde kullanılan yenilikçi tasarımları ve teknolojileri ilerleyen sayfalarda daha iyi açıklayacak olup sitemizin ana hedefi her zaman kendini güncel teknolojilerle donatan ve müşterilerin hedef sitesi olmayı hedefler. Yenilikçilik ve müşteri hizmeti her zaman el üstünde tutulmuştur. Alışveriş sektörünün nabzı artık dijital platformlarda ve </w:t>
      </w:r>
      <w:proofErr w:type="spellStart"/>
      <w:r>
        <w:t>Sneakster</w:t>
      </w:r>
      <w:proofErr w:type="spellEnd"/>
      <w:r>
        <w:t xml:space="preserve"> markası bu dijitalleşmeye liderlik etmek için hazırlanmıştır. </w:t>
      </w:r>
      <w:r w:rsidR="0038519A">
        <w:t xml:space="preserve"> </w:t>
      </w:r>
    </w:p>
    <w:p w14:paraId="16E85BB9" w14:textId="77777777" w:rsidR="0038519A" w:rsidRDefault="0038519A" w:rsidP="003E43C8">
      <w:pPr>
        <w:ind w:firstLine="567"/>
      </w:pPr>
    </w:p>
    <w:p w14:paraId="2CEFF855" w14:textId="77777777" w:rsidR="003E43C8" w:rsidRPr="001D7ED6" w:rsidRDefault="003E43C8" w:rsidP="001D7ED6">
      <w:pPr>
        <w:pStyle w:val="Balk2"/>
      </w:pPr>
      <w:bookmarkStart w:id="1" w:name="_Toc184294427"/>
      <w:r w:rsidRPr="001D7ED6">
        <w:t>Şekillerin Verilmesi</w:t>
      </w:r>
      <w:bookmarkEnd w:id="1"/>
    </w:p>
    <w:p w14:paraId="0D1696EE" w14:textId="77777777" w:rsidR="003E43C8" w:rsidRDefault="003E43C8" w:rsidP="003E43C8">
      <w:pPr>
        <w:ind w:firstLine="567"/>
      </w:pPr>
      <w:r>
        <w:t>Şekil verdiğiniz durumda şekil altlarına açıklamalarını belirtmeniz gerekmektedir. Şekil ve Çizelgeler rapor içerisinde bölüm numaraları ile yer almalı ve bölüm numarası dışında ayrıca bir seviye içermemelidir. Şekillerin metin içerisinde referansı verilmeli ve bu referansta “Şekil” ve “Çizelge” isimleri büyük harfle başlamalıdır. Doğru ve yanlış numaralandırma içeren bir örnek Şekil 2.1’de verilmiştir.</w:t>
      </w:r>
    </w:p>
    <w:p w14:paraId="36A8F394" w14:textId="77777777" w:rsidR="003E43C8" w:rsidRDefault="003E43C8" w:rsidP="003E43C8">
      <w:pPr>
        <w:keepNext/>
        <w:ind w:firstLine="567"/>
        <w:jc w:val="center"/>
      </w:pPr>
      <w:r>
        <w:rPr>
          <w:noProof/>
        </w:rPr>
        <w:lastRenderedPageBreak/>
        <w:drawing>
          <wp:inline distT="0" distB="0" distL="0" distR="0" wp14:anchorId="2AAB4F33" wp14:editId="02E0DAF1">
            <wp:extent cx="2730500" cy="895350"/>
            <wp:effectExtent l="0" t="0" r="0" b="6350"/>
            <wp:docPr id="715510592"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10592" name="Picture 1" descr="A white rectangular sign with black text&#10;&#10;Description automatically generated"/>
                    <pic:cNvPicPr/>
                  </pic:nvPicPr>
                  <pic:blipFill rotWithShape="1">
                    <a:blip r:embed="rId9">
                      <a:extLst>
                        <a:ext uri="{28A0092B-C50C-407E-A947-70E740481C1C}">
                          <a14:useLocalDpi xmlns:a14="http://schemas.microsoft.com/office/drawing/2010/main" val="0"/>
                        </a:ext>
                      </a:extLst>
                    </a:blip>
                    <a:srcRect t="7849" b="10174"/>
                    <a:stretch/>
                  </pic:blipFill>
                  <pic:spPr bwMode="auto">
                    <a:xfrm>
                      <a:off x="0" y="0"/>
                      <a:ext cx="2730500" cy="895350"/>
                    </a:xfrm>
                    <a:prstGeom prst="rect">
                      <a:avLst/>
                    </a:prstGeom>
                    <a:ln>
                      <a:noFill/>
                    </a:ln>
                    <a:extLst>
                      <a:ext uri="{53640926-AAD7-44D8-BBD7-CCE9431645EC}">
                        <a14:shadowObscured xmlns:a14="http://schemas.microsoft.com/office/drawing/2010/main"/>
                      </a:ext>
                    </a:extLst>
                  </pic:spPr>
                </pic:pic>
              </a:graphicData>
            </a:graphic>
          </wp:inline>
        </w:drawing>
      </w:r>
    </w:p>
    <w:p w14:paraId="0A953F10" w14:textId="32CC6A0D" w:rsidR="003E43C8" w:rsidRPr="00941564" w:rsidRDefault="003E43C8" w:rsidP="00941564">
      <w:pPr>
        <w:pStyle w:val="ekilyazs"/>
      </w:pPr>
      <w:bookmarkStart w:id="2" w:name="_Toc165646199"/>
      <w:bookmarkStart w:id="3" w:name="_Toc177294358"/>
      <w:r w:rsidRPr="005B19EA">
        <w:rPr>
          <w:b/>
          <w:bCs/>
        </w:rPr>
        <w:t xml:space="preserve">Şekil </w:t>
      </w:r>
      <w:r w:rsidR="008B140C" w:rsidRPr="005B19EA">
        <w:rPr>
          <w:b/>
          <w:bCs/>
        </w:rPr>
        <w:t>1</w:t>
      </w:r>
      <w:r w:rsidRPr="005B19EA">
        <w:rPr>
          <w:b/>
          <w:bCs/>
        </w:rPr>
        <w:t>.</w:t>
      </w:r>
      <w:r w:rsidRPr="005B19EA">
        <w:rPr>
          <w:b/>
          <w:bCs/>
        </w:rPr>
        <w:fldChar w:fldCharType="begin"/>
      </w:r>
      <w:r w:rsidRPr="005B19EA">
        <w:rPr>
          <w:b/>
          <w:bCs/>
        </w:rPr>
        <w:instrText xml:space="preserve"> SEQ Şekil \* ARABIC \s 1 </w:instrText>
      </w:r>
      <w:r w:rsidRPr="005B19EA">
        <w:rPr>
          <w:b/>
          <w:bCs/>
        </w:rPr>
        <w:fldChar w:fldCharType="separate"/>
      </w:r>
      <w:r w:rsidR="009C200A">
        <w:rPr>
          <w:b/>
          <w:bCs/>
          <w:noProof/>
        </w:rPr>
        <w:t>1</w:t>
      </w:r>
      <w:r w:rsidRPr="005B19EA">
        <w:rPr>
          <w:b/>
          <w:bCs/>
        </w:rPr>
        <w:fldChar w:fldCharType="end"/>
      </w:r>
      <w:r w:rsidRPr="005B19EA">
        <w:rPr>
          <w:b/>
          <w:bCs/>
        </w:rPr>
        <w:t>.</w:t>
      </w:r>
      <w:r w:rsidRPr="00941564">
        <w:t xml:space="preserve"> Yanlış seviyede numaralandırma ve doğru seviyede numaralandırma yapılan bir şekil örneği</w:t>
      </w:r>
      <w:bookmarkEnd w:id="2"/>
      <w:bookmarkEnd w:id="3"/>
    </w:p>
    <w:p w14:paraId="47545553" w14:textId="4B38B15B" w:rsidR="008B140C" w:rsidRPr="00E0390D" w:rsidRDefault="003E43C8" w:rsidP="00D61A8F">
      <w:pPr>
        <w:ind w:firstLine="567"/>
      </w:pPr>
      <w:r>
        <w:t xml:space="preserve">Şekil </w:t>
      </w:r>
      <w:r w:rsidR="008B140C">
        <w:t>1</w:t>
      </w:r>
      <w:r>
        <w:t xml:space="preserve">.1’de örneği verildiği üzere alt bölümler için ayrıca bir numaralandırma yapılmamalıdır. Örneğin Bölüm 2 içerisinde 3 şekil varsa ve Bölüm 2.2 içerisinde dördüncü şekil eklenecekse, Şekil numarası Şekil 2.2.1 değil Şekil </w:t>
      </w:r>
      <w:proofErr w:type="gramStart"/>
      <w:r>
        <w:t>2.4</w:t>
      </w:r>
      <w:proofErr w:type="gramEnd"/>
      <w:r>
        <w:t xml:space="preserve"> olarak verilmelidir.</w:t>
      </w:r>
      <w:r w:rsidR="001D7ED6">
        <w:t xml:space="preserve"> Şekil yazıları altta olmalıdır.</w:t>
      </w:r>
      <w:r w:rsidR="00D61A8F">
        <w:t xml:space="preserve"> Şekil ve çizelgelerin yazılarını şablonda bulunan Şekil ve çizelge stilleri ile işaretleyiniz. Bu sayede hem formatlama işlemi otomatik olarak gerçekleştirilecek hem de şekil ve çizelge listeleriniz otomatik olarak oluşturulacaktır.</w:t>
      </w:r>
    </w:p>
    <w:p w14:paraId="31C0E878" w14:textId="668CFB8A" w:rsidR="003E43C8" w:rsidRPr="00F7788F" w:rsidRDefault="008B140C" w:rsidP="00307937">
      <w:pPr>
        <w:pStyle w:val="Balk2"/>
      </w:pPr>
      <w:r>
        <w:t xml:space="preserve"> </w:t>
      </w:r>
      <w:bookmarkStart w:id="4" w:name="_Toc184294428"/>
      <w:r w:rsidR="003E43C8">
        <w:t>Çizelgelerin</w:t>
      </w:r>
      <w:r w:rsidR="003E43C8" w:rsidRPr="00F7788F">
        <w:t xml:space="preserve"> Verilmesi</w:t>
      </w:r>
      <w:bookmarkEnd w:id="4"/>
    </w:p>
    <w:p w14:paraId="4B22D665" w14:textId="0254F751" w:rsidR="00DD2157" w:rsidRDefault="003E43C8" w:rsidP="00F03B1A">
      <w:pPr>
        <w:ind w:firstLine="567"/>
      </w:pPr>
      <w:r>
        <w:t xml:space="preserve">Çalışmanıza elde ettiğiniz sonuçların sunulmasında </w:t>
      </w:r>
      <w:r w:rsidR="008B140C">
        <w:t xml:space="preserve">Çizelge 1.1’de verilen </w:t>
      </w:r>
      <w:r>
        <w:t xml:space="preserve">çizelge formatını kullanabilirsiniz. </w:t>
      </w:r>
      <w:r w:rsidR="008B140C">
        <w:t>Ayrıca yine bir önceki cümlede örneği bulunduğu gibi yerine şekil ve çizelgelere metin içerisinde numarası ile atıf verilmesi gerekmektedir. Örneğin “aşağıdaki çizelgede görüldüğü gibi” cümlesi yerine “Çizelge 1.1’de görüldüğü gibi” şeklinde bir kullanım tercih edilmelidir.</w:t>
      </w:r>
      <w:r w:rsidR="001D7ED6">
        <w:t xml:space="preserve"> Çizelge yazıları üstte olmalıdır ve numaralandırma şekil yazılarından bağımsız olmalıdır. </w:t>
      </w:r>
    </w:p>
    <w:p w14:paraId="6F6A02ED" w14:textId="530908F9" w:rsidR="001D7ED6" w:rsidRPr="00941564" w:rsidRDefault="001D7ED6" w:rsidP="00941564">
      <w:pPr>
        <w:pStyle w:val="izelge"/>
      </w:pPr>
      <w:bookmarkStart w:id="5" w:name="_Toc177294391"/>
      <w:r w:rsidRPr="005B19EA">
        <w:rPr>
          <w:b/>
          <w:bCs/>
        </w:rPr>
        <w:t>Çizelge 1.1.</w:t>
      </w:r>
      <w:r w:rsidRPr="00941564">
        <w:t xml:space="preserve"> Proje ile ilgili bilgiler</w:t>
      </w:r>
      <w:bookmarkEnd w:id="5"/>
    </w:p>
    <w:tbl>
      <w:tblPr>
        <w:tblStyle w:val="TabloKlavuzu"/>
        <w:tblW w:w="0" w:type="auto"/>
        <w:jc w:val="center"/>
        <w:tblBorders>
          <w:left w:val="none" w:sz="0" w:space="0" w:color="auto"/>
          <w:right w:val="none" w:sz="0" w:space="0" w:color="auto"/>
        </w:tblBorders>
        <w:tblLook w:val="04A0" w:firstRow="1" w:lastRow="0" w:firstColumn="1" w:lastColumn="0" w:noHBand="0" w:noVBand="1"/>
      </w:tblPr>
      <w:tblGrid>
        <w:gridCol w:w="4247"/>
        <w:gridCol w:w="4248"/>
      </w:tblGrid>
      <w:tr w:rsidR="008B140C" w:rsidRPr="001D7ED6" w14:paraId="3F1C3063" w14:textId="77777777" w:rsidTr="00410EF9">
        <w:trPr>
          <w:jc w:val="center"/>
        </w:trPr>
        <w:tc>
          <w:tcPr>
            <w:tcW w:w="4247" w:type="dxa"/>
          </w:tcPr>
          <w:p w14:paraId="7892CB3E" w14:textId="3AC30EF4" w:rsidR="008B140C" w:rsidRPr="001D7ED6" w:rsidRDefault="001D7ED6" w:rsidP="00F03B1A">
            <w:pPr>
              <w:rPr>
                <w:b/>
                <w:bCs/>
              </w:rPr>
            </w:pPr>
            <w:r w:rsidRPr="001D7ED6">
              <w:rPr>
                <w:b/>
                <w:bCs/>
              </w:rPr>
              <w:t>Proje detayı</w:t>
            </w:r>
          </w:p>
        </w:tc>
        <w:tc>
          <w:tcPr>
            <w:tcW w:w="4248" w:type="dxa"/>
          </w:tcPr>
          <w:p w14:paraId="328BFAAB" w14:textId="66196350" w:rsidR="008B140C" w:rsidRPr="001D7ED6" w:rsidRDefault="001D7ED6" w:rsidP="00F03B1A">
            <w:pPr>
              <w:rPr>
                <w:b/>
                <w:bCs/>
              </w:rPr>
            </w:pPr>
            <w:r w:rsidRPr="001D7ED6">
              <w:rPr>
                <w:b/>
                <w:bCs/>
              </w:rPr>
              <w:t>Seçilen teknolojiler</w:t>
            </w:r>
          </w:p>
        </w:tc>
      </w:tr>
      <w:tr w:rsidR="008B140C" w14:paraId="13219CCA" w14:textId="77777777" w:rsidTr="00410EF9">
        <w:trPr>
          <w:jc w:val="center"/>
        </w:trPr>
        <w:tc>
          <w:tcPr>
            <w:tcW w:w="4247" w:type="dxa"/>
          </w:tcPr>
          <w:p w14:paraId="37791DA2" w14:textId="3CE66E7C" w:rsidR="008B140C" w:rsidRDefault="001D7ED6" w:rsidP="00F03B1A">
            <w:proofErr w:type="spellStart"/>
            <w:r>
              <w:t>Frontend</w:t>
            </w:r>
            <w:proofErr w:type="spellEnd"/>
          </w:p>
        </w:tc>
        <w:tc>
          <w:tcPr>
            <w:tcW w:w="4248" w:type="dxa"/>
          </w:tcPr>
          <w:p w14:paraId="3C729742" w14:textId="10F5AC9D" w:rsidR="008B140C" w:rsidRDefault="001D7ED6" w:rsidP="00F03B1A">
            <w:proofErr w:type="spellStart"/>
            <w:r>
              <w:t>React</w:t>
            </w:r>
            <w:proofErr w:type="spellEnd"/>
          </w:p>
        </w:tc>
      </w:tr>
      <w:tr w:rsidR="008B140C" w14:paraId="64481A6D" w14:textId="77777777" w:rsidTr="00410EF9">
        <w:trPr>
          <w:jc w:val="center"/>
        </w:trPr>
        <w:tc>
          <w:tcPr>
            <w:tcW w:w="4247" w:type="dxa"/>
          </w:tcPr>
          <w:p w14:paraId="0B88B4BF" w14:textId="0E6714ED" w:rsidR="008B140C" w:rsidRDefault="001D7ED6" w:rsidP="00F03B1A">
            <w:proofErr w:type="spellStart"/>
            <w:r>
              <w:t>Backend</w:t>
            </w:r>
            <w:proofErr w:type="spellEnd"/>
          </w:p>
        </w:tc>
        <w:tc>
          <w:tcPr>
            <w:tcW w:w="4248" w:type="dxa"/>
          </w:tcPr>
          <w:p w14:paraId="168AC22E" w14:textId="44E582DA" w:rsidR="008B140C" w:rsidRDefault="001D7ED6" w:rsidP="00F03B1A">
            <w:r>
              <w:t>Node.js</w:t>
            </w:r>
          </w:p>
        </w:tc>
      </w:tr>
      <w:tr w:rsidR="008B140C" w14:paraId="42258CD8" w14:textId="77777777" w:rsidTr="00410EF9">
        <w:trPr>
          <w:jc w:val="center"/>
        </w:trPr>
        <w:tc>
          <w:tcPr>
            <w:tcW w:w="4247" w:type="dxa"/>
          </w:tcPr>
          <w:p w14:paraId="3D2ABEE2" w14:textId="25BC418F" w:rsidR="008B140C" w:rsidRDefault="001D7ED6" w:rsidP="00F03B1A">
            <w:r>
              <w:t>Beklenen aktif kullanıcı sayısı</w:t>
            </w:r>
          </w:p>
        </w:tc>
        <w:tc>
          <w:tcPr>
            <w:tcW w:w="4248" w:type="dxa"/>
          </w:tcPr>
          <w:p w14:paraId="2BE9C489" w14:textId="12675188" w:rsidR="008B140C" w:rsidRDefault="001D7ED6" w:rsidP="00F03B1A">
            <w:r>
              <w:t>100</w:t>
            </w:r>
          </w:p>
        </w:tc>
      </w:tr>
    </w:tbl>
    <w:p w14:paraId="60300550" w14:textId="77777777" w:rsidR="001D7ED6" w:rsidRDefault="001D7ED6">
      <w:pPr>
        <w:jc w:val="left"/>
      </w:pPr>
    </w:p>
    <w:p w14:paraId="6BB6CB72" w14:textId="72C8AAF8" w:rsidR="00C97BA2" w:rsidRDefault="00307937" w:rsidP="00C97BA2">
      <w:pPr>
        <w:pStyle w:val="Balk2"/>
        <w:rPr>
          <w:noProof/>
          <w:szCs w:val="24"/>
        </w:rPr>
      </w:pPr>
      <w:r>
        <w:rPr>
          <w:szCs w:val="24"/>
        </w:rPr>
        <w:t xml:space="preserve"> </w:t>
      </w:r>
      <w:bookmarkStart w:id="6" w:name="_Toc184294429"/>
      <w:r w:rsidR="001D7ED6" w:rsidRPr="001D7ED6">
        <w:rPr>
          <w:szCs w:val="24"/>
        </w:rPr>
        <w:t>Kaynaklar</w:t>
      </w:r>
      <w:bookmarkEnd w:id="6"/>
    </w:p>
    <w:p w14:paraId="62B70198" w14:textId="36E349F0" w:rsidR="008B140C" w:rsidRPr="00C97BA2" w:rsidRDefault="00C97BA2" w:rsidP="001D7EBE">
      <w:pPr>
        <w:ind w:firstLine="567"/>
        <w:rPr>
          <w:noProof/>
        </w:rPr>
      </w:pPr>
      <w:r w:rsidRPr="00C97BA2">
        <w:t xml:space="preserve">Projede kullanılan kaynaklara metin içerisinde ilgili yerlerde atıf verilmeli ve bu kaynaklar proje raporunun sonunda </w:t>
      </w:r>
      <w:r>
        <w:t xml:space="preserve">kaynaklar bölümünde verilmelidir. Kaynaklar IEEE kaynak formatına uygun olarak oluşturulmalıdır [1]. Metin içerisinde her kaynak sıra ile numaralandırılır ve kaynaklar bölümünde bu sıra ile verilir. Bu formatın otomatik kullanımı için </w:t>
      </w:r>
      <w:proofErr w:type="spellStart"/>
      <w:r>
        <w:t>Mendeley</w:t>
      </w:r>
      <w:proofErr w:type="spellEnd"/>
      <w:r>
        <w:t xml:space="preserve">, </w:t>
      </w:r>
      <w:proofErr w:type="spellStart"/>
      <w:r>
        <w:t>EndNote</w:t>
      </w:r>
      <w:proofErr w:type="spellEnd"/>
      <w:r>
        <w:t xml:space="preserve"> veya </w:t>
      </w:r>
      <w:proofErr w:type="spellStart"/>
      <w:r>
        <w:t>Zotero</w:t>
      </w:r>
      <w:proofErr w:type="spellEnd"/>
      <w:r>
        <w:t xml:space="preserve"> gibi araçlar kullanılabilir. Makale, bildiri ve web sayfaları </w:t>
      </w:r>
      <w:r>
        <w:lastRenderedPageBreak/>
        <w:t>için kaynak formatı [1]’de verildiği gibi kullanılmalıdır. Örnek bir kaynaklar bölümü raporun en sonunda yer almaktadır.</w:t>
      </w:r>
      <w:r w:rsidR="008B140C" w:rsidRPr="00C97BA2">
        <w:br w:type="page"/>
      </w:r>
    </w:p>
    <w:p w14:paraId="3B596278" w14:textId="00765B6C" w:rsidR="00A57501" w:rsidRPr="007F7A38" w:rsidRDefault="00090B6A" w:rsidP="007F7A38">
      <w:pPr>
        <w:pStyle w:val="Balk1"/>
      </w:pPr>
      <w:bookmarkStart w:id="7" w:name="_Toc184294430"/>
      <w:r w:rsidRPr="007F7A38">
        <w:lastRenderedPageBreak/>
        <w:t>GEREKSİNİM ANALİZİ</w:t>
      </w:r>
      <w:bookmarkEnd w:id="7"/>
    </w:p>
    <w:p w14:paraId="56BC2110" w14:textId="34C5FE71" w:rsidR="009A6E9D" w:rsidRDefault="00386ECB" w:rsidP="007F7A38">
      <w:pPr>
        <w:ind w:firstLine="567"/>
      </w:pPr>
      <w:r>
        <w:t>Oluşturmuş olduğumuz proje,</w:t>
      </w:r>
      <w:r w:rsidR="009C200A">
        <w:t xml:space="preserve"> </w:t>
      </w:r>
      <w:r>
        <w:t xml:space="preserve">bir web sitesi projesidir. Bir satış web sitesi olan projemiz alışveriş </w:t>
      </w:r>
      <w:r w:rsidR="009C200A">
        <w:t xml:space="preserve">olanaklarının dijitalleştiği bu dönemde web sitesi olduğu için internete bağlı her tarayıcıdan erişilebilir durumdadır. Web sitemiz güncel olarak kullanılan her işletim sistemi </w:t>
      </w:r>
      <w:r w:rsidR="009C200A">
        <w:t xml:space="preserve">(Windows, </w:t>
      </w:r>
      <w:proofErr w:type="spellStart"/>
      <w:proofErr w:type="gramStart"/>
      <w:r w:rsidR="009C200A">
        <w:t>macOS,Linux</w:t>
      </w:r>
      <w:proofErr w:type="spellEnd"/>
      <w:proofErr w:type="gramEnd"/>
      <w:r w:rsidR="009C200A">
        <w:t xml:space="preserve">) </w:t>
      </w:r>
      <w:r w:rsidR="009C200A">
        <w:t xml:space="preserve">üzerinde aktif çalışan tarayıcıdan erişilebilirdir. Projemizin geliştirilmesindeki en çok harcadığımız ve kısıtlı olan kaynağımız zamandır. Bu zaman kısıtlılığını ortadan kaldırmak için ekip görev dağılımı ve dağıtılan görevlere belirli yapım süresi tanıyarak kısıtlılığı en az seviyeye indirilmesi sağlanmıştır. </w:t>
      </w:r>
      <w:proofErr w:type="gramStart"/>
      <w:r w:rsidR="009C200A">
        <w:t>Projemizin ,</w:t>
      </w:r>
      <w:proofErr w:type="gramEnd"/>
      <w:r w:rsidR="009C200A">
        <w:t xml:space="preserve"> çözüm sağladığı en ana odak çevrimiçi olarak yapılan alış serüvenini daha renkli, daha güvenli hale getirmesidir. İnternet üzerinden yapılan alışverişlerin başlıca </w:t>
      </w:r>
      <w:proofErr w:type="gramStart"/>
      <w:r w:rsidR="009C200A">
        <w:t>sorunları ;</w:t>
      </w:r>
      <w:proofErr w:type="gramEnd"/>
      <w:r w:rsidR="009C200A">
        <w:t xml:space="preserve"> seçilen ürün ve gönderilen ürün arasındaki uyuşmazlık ve güvenilir olmayan ödeme metotlarıdır. Projemizde satılan her ürünün farklı açılardan fotoğrafı ve yapılan her ödeme adımının güvenlik adımları bulunmaktadır.</w:t>
      </w:r>
      <w:r w:rsidR="00313E09">
        <w:t xml:space="preserve"> Web sitemiz mevcut örneklerine göre ürün kategorizasyonu ve ürün çeşitliliği açısından öne çıkmaktadır. Kullanıcı dostu arayüzü sayesinde ödeme aşamasında sağladığı kolaylıklar, kullanıcı bilgilerinde sağladığı çeşitlilik mevcut örneklerinden öne çıkarmaktadır. Projemizin odaklandığı hedef kitle evinde internete sahip her çevrimiçi alışveriş meraklısı müşteri profilidir. Ürün skalamızdaki çeşitlilik hitap edebildiğimiz yaş kategorisini arttırmakta böylelikle hedef kitlemizi de büyük tutmamızı sağlamaktadır.</w:t>
      </w:r>
    </w:p>
    <w:p w14:paraId="30934ED5" w14:textId="77777777" w:rsidR="009A6E9D" w:rsidRPr="009A6E9D" w:rsidRDefault="009A6E9D" w:rsidP="009A6E9D">
      <w:pPr>
        <w:pStyle w:val="ListeParagraf"/>
        <w:numPr>
          <w:ilvl w:val="0"/>
          <w:numId w:val="34"/>
        </w:numPr>
        <w:ind w:left="993"/>
      </w:pPr>
      <w:r>
        <w:t xml:space="preserve">Projenizde kullanacağınız araç ve teknolojiler nelerdir? Bu teknolojilerin önemli avantaj ve dezavantajları nelerdir? </w:t>
      </w:r>
      <w:r w:rsidR="00231AF9">
        <w:t xml:space="preserve">Neden bu teknolojileri kullandınız? </w:t>
      </w:r>
      <w:r w:rsidR="00231AF9" w:rsidRPr="009A6E9D">
        <w:rPr>
          <w:i/>
          <w:iCs/>
        </w:rPr>
        <w:t xml:space="preserve">(Teknolojiler: Kullandığınız programlama dilleri, veri tabanları, </w:t>
      </w:r>
      <w:proofErr w:type="spellStart"/>
      <w:r w:rsidR="00231AF9" w:rsidRPr="009A6E9D">
        <w:rPr>
          <w:i/>
          <w:iCs/>
        </w:rPr>
        <w:t>framework</w:t>
      </w:r>
      <w:proofErr w:type="spellEnd"/>
      <w:r w:rsidR="00231AF9" w:rsidRPr="009A6E9D">
        <w:rPr>
          <w:i/>
          <w:iCs/>
        </w:rPr>
        <w:t>, kütüphane, konfigürasyon araçları, derleyiciler, paket yöneticileri vs.)</w:t>
      </w:r>
      <w:r w:rsidR="00C2280D" w:rsidRPr="009A6E9D">
        <w:rPr>
          <w:i/>
          <w:iCs/>
        </w:rPr>
        <w:t>.</w:t>
      </w:r>
    </w:p>
    <w:p w14:paraId="2C4031D2" w14:textId="22250430" w:rsidR="007A4288" w:rsidRDefault="009A6E9D" w:rsidP="009A6E9D">
      <w:pPr>
        <w:pStyle w:val="ListeParagraf"/>
        <w:numPr>
          <w:ilvl w:val="0"/>
          <w:numId w:val="34"/>
        </w:numPr>
        <w:ind w:left="993"/>
      </w:pPr>
      <w:r>
        <w:t>P</w:t>
      </w:r>
      <w:r w:rsidR="00F7788F">
        <w:t xml:space="preserve">rojenizin geliştirilmesi sırasında destek aldığınız ama projenizde yer </w:t>
      </w:r>
      <w:r w:rsidR="00714475">
        <w:t>almayan</w:t>
      </w:r>
      <w:r w:rsidR="00F7788F">
        <w:t xml:space="preserve"> diğer teknolojiler veya araçlar nelerdir?</w:t>
      </w:r>
      <w:r w:rsidR="00313E09">
        <w:t xml:space="preserve"> </w:t>
      </w:r>
      <w:r w:rsidR="00313E09" w:rsidRPr="00313E09">
        <w:rPr>
          <w:highlight w:val="yellow"/>
        </w:rPr>
        <w:t xml:space="preserve">BU SORUNUN CEVABI NE OLABİLİR METİNDE YAZMIYOR </w:t>
      </w:r>
      <w:proofErr w:type="gramStart"/>
      <w:r w:rsidR="00313E09" w:rsidRPr="00313E09">
        <w:rPr>
          <w:highlight w:val="yellow"/>
        </w:rPr>
        <w:t>DİKKAT !!!!!!!!!!!!</w:t>
      </w:r>
      <w:proofErr w:type="gramEnd"/>
    </w:p>
    <w:p w14:paraId="3318BAD2" w14:textId="069D1774" w:rsidR="007F7A38" w:rsidRPr="007F7A38" w:rsidRDefault="007F7A38" w:rsidP="007F7A38">
      <w:pPr>
        <w:pStyle w:val="ListeParagraf"/>
        <w:numPr>
          <w:ilvl w:val="1"/>
          <w:numId w:val="33"/>
        </w:numPr>
        <w:rPr>
          <w:b/>
          <w:bCs/>
        </w:rPr>
      </w:pPr>
      <w:r w:rsidRPr="007F7A38">
        <w:rPr>
          <w:b/>
          <w:bCs/>
        </w:rPr>
        <w:t>Kullanılan Teknolojiler</w:t>
      </w:r>
    </w:p>
    <w:p w14:paraId="5D5AFCB2" w14:textId="77777777" w:rsidR="007F7A38" w:rsidRDefault="007F7A38" w:rsidP="007F7A38">
      <w:pPr>
        <w:pStyle w:val="ListeParagraf"/>
      </w:pPr>
    </w:p>
    <w:p w14:paraId="1B1C5CB8" w14:textId="59A3CB6B" w:rsidR="007F7A38" w:rsidRDefault="007F7A38" w:rsidP="007F7A38"/>
    <w:p w14:paraId="62C0C41B" w14:textId="77777777" w:rsidR="007F7A38" w:rsidRDefault="007F7A38" w:rsidP="007F7A38"/>
    <w:p w14:paraId="0F32EB76" w14:textId="77777777" w:rsidR="007F7A38" w:rsidRPr="00F7788F" w:rsidRDefault="007F7A38" w:rsidP="007F7A38"/>
    <w:p w14:paraId="0A23D4A9" w14:textId="55157DDD" w:rsidR="00F7788F" w:rsidRPr="008B140C" w:rsidRDefault="00F7788F" w:rsidP="008B140C">
      <w:pPr>
        <w:jc w:val="left"/>
        <w:rPr>
          <w:b/>
          <w:noProof/>
          <w:sz w:val="28"/>
          <w:szCs w:val="28"/>
        </w:rPr>
      </w:pPr>
      <w:r>
        <w:br w:type="page"/>
      </w:r>
    </w:p>
    <w:p w14:paraId="7507F920" w14:textId="54E3D66B" w:rsidR="00FE57E1" w:rsidRPr="00044C63" w:rsidRDefault="00860E38" w:rsidP="00044C63">
      <w:pPr>
        <w:pStyle w:val="Balk1"/>
      </w:pPr>
      <w:bookmarkStart w:id="8" w:name="_Toc165326045"/>
      <w:bookmarkStart w:id="9" w:name="_Toc165986945"/>
      <w:bookmarkStart w:id="10" w:name="_Toc177292947"/>
      <w:bookmarkStart w:id="11" w:name="_Toc177293104"/>
      <w:bookmarkStart w:id="12" w:name="_Toc177294098"/>
      <w:bookmarkStart w:id="13" w:name="_Toc177294114"/>
      <w:bookmarkStart w:id="14" w:name="_Toc165326046"/>
      <w:bookmarkStart w:id="15" w:name="_Toc165986946"/>
      <w:bookmarkStart w:id="16" w:name="_Toc177292948"/>
      <w:bookmarkStart w:id="17" w:name="_Toc177293105"/>
      <w:bookmarkStart w:id="18" w:name="_Toc177294099"/>
      <w:bookmarkStart w:id="19" w:name="_Toc177294115"/>
      <w:bookmarkStart w:id="20" w:name="_Toc165326047"/>
      <w:bookmarkStart w:id="21" w:name="_Toc165986947"/>
      <w:bookmarkStart w:id="22" w:name="_Toc177292949"/>
      <w:bookmarkStart w:id="23" w:name="_Toc177293106"/>
      <w:bookmarkStart w:id="24" w:name="_Toc177294100"/>
      <w:bookmarkStart w:id="25" w:name="_Toc177294116"/>
      <w:bookmarkStart w:id="26" w:name="_Toc184294431"/>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lastRenderedPageBreak/>
        <w:t>TASARIM</w:t>
      </w:r>
      <w:bookmarkEnd w:id="26"/>
    </w:p>
    <w:p w14:paraId="5160216E" w14:textId="334DCBFB" w:rsidR="00E25168" w:rsidRDefault="007A4288" w:rsidP="00DB293E">
      <w:pPr>
        <w:ind w:firstLine="567"/>
      </w:pPr>
      <w:r>
        <w:t>Bu bölümde projenin içeriği</w:t>
      </w:r>
      <w:r w:rsidR="00231AF9">
        <w:t xml:space="preserve"> ve </w:t>
      </w:r>
      <w:r w:rsidR="00AB69BF">
        <w:t>geliştirme aşamaları</w:t>
      </w:r>
      <w:r w:rsidR="00231AF9">
        <w:t xml:space="preserve"> hakkında bilgi verebilirsiniz. Projenizin çalışmasını, ekranlarını ve genel yapısını </w:t>
      </w:r>
      <w:r w:rsidR="00AB69BF">
        <w:t>anlatabilirsiniz</w:t>
      </w:r>
      <w:r w:rsidR="00231AF9">
        <w:t xml:space="preserve">. </w:t>
      </w:r>
      <w:r w:rsidR="00AB69BF">
        <w:t>Projeniz</w:t>
      </w:r>
      <w:r w:rsidR="006F6731">
        <w:t xml:space="preserve">de kullanılan mimariyi, </w:t>
      </w:r>
      <w:r w:rsidR="00AB69BF">
        <w:t>veri</w:t>
      </w:r>
      <w:r w:rsidR="006F6731">
        <w:t xml:space="preserve"> </w:t>
      </w:r>
      <w:r w:rsidR="00AB69BF">
        <w:t>tabanı</w:t>
      </w:r>
      <w:r w:rsidR="006F6731">
        <w:t xml:space="preserve"> içeriyorsa veri tabanı şemaları</w:t>
      </w:r>
      <w:r w:rsidR="00AB69BF">
        <w:t xml:space="preserve">nı, </w:t>
      </w:r>
      <w:r w:rsidR="006F6731">
        <w:t xml:space="preserve">yazılım projesi ise </w:t>
      </w:r>
      <w:r w:rsidR="00AB69BF">
        <w:t xml:space="preserve">projenizin </w:t>
      </w:r>
      <w:r w:rsidR="00231AF9">
        <w:t>ekran görüntüleri</w:t>
      </w:r>
      <w:r w:rsidR="00AB69BF">
        <w:t>ni</w:t>
      </w:r>
      <w:r w:rsidR="00231AF9">
        <w:t xml:space="preserve"> </w:t>
      </w:r>
      <w:r w:rsidR="00AB69BF">
        <w:t>ekleyebilirsiniz</w:t>
      </w:r>
      <w:r w:rsidR="00231AF9">
        <w:t>. Bu bölümde kullanılan algoritmaların çalışma şeklinden bahsedebilir, akış diyagramları ya da sözde kodlar ekleyebilirsiniz.</w:t>
      </w:r>
    </w:p>
    <w:p w14:paraId="1E6D1290" w14:textId="77777777" w:rsidR="00921861" w:rsidRDefault="00921861">
      <w:pPr>
        <w:jc w:val="left"/>
        <w:rPr>
          <w:bCs/>
          <w:noProof/>
        </w:rPr>
      </w:pPr>
      <w:r>
        <w:rPr>
          <w:bCs/>
          <w:noProof/>
        </w:rPr>
        <w:br w:type="page"/>
      </w:r>
    </w:p>
    <w:p w14:paraId="270544AA" w14:textId="7D6017CA" w:rsidR="00921861" w:rsidRDefault="00921861" w:rsidP="00921861">
      <w:pPr>
        <w:pStyle w:val="Balk1"/>
      </w:pPr>
      <w:bookmarkStart w:id="27" w:name="_Toc184294432"/>
      <w:r>
        <w:lastRenderedPageBreak/>
        <w:t>GELİŞTİRME</w:t>
      </w:r>
      <w:bookmarkEnd w:id="27"/>
    </w:p>
    <w:p w14:paraId="1027FA7D" w14:textId="7A3576D4" w:rsidR="00921861" w:rsidRDefault="006F6731" w:rsidP="00921861">
      <w:pPr>
        <w:ind w:firstLine="567"/>
      </w:pPr>
      <w:r>
        <w:t>Projeniz bir yazılım projesi ise; k</w:t>
      </w:r>
      <w:r w:rsidR="00921861">
        <w:t>odunuzun ilgi çekici kısımlarında</w:t>
      </w:r>
      <w:r>
        <w:t>n</w:t>
      </w:r>
      <w:r w:rsidR="00921861">
        <w:t xml:space="preserve"> kod örnekleri ekleyerek projenizi anlatınız, çıktıları ekran görüntüleriyle destekleyiniz. Projenizin önemli gördüğünüz ya da size yeni şeyler öğreten kısımlarını ilgi çekici kısımlar olarak anlatabilirsiniz. Kod örnekleri için beyaz arka plan kullanınız ve renklendirilmiş, okunabilir şekilde kodu ya da kod ekran görüntüsünü ekleyiniz (koyu modda çekilmiş ekran görüntüleri kullanmayınız).</w:t>
      </w:r>
    </w:p>
    <w:p w14:paraId="161BA82E" w14:textId="68C490B4" w:rsidR="006F6731" w:rsidRDefault="006F6731" w:rsidP="00921861">
      <w:pPr>
        <w:ind w:firstLine="567"/>
      </w:pPr>
      <w:r>
        <w:t xml:space="preserve">Projeniz yazılım projesi değil ise, yaptığınız çalışmanın literatüre katkısını detaylıca anlatınız. </w:t>
      </w:r>
    </w:p>
    <w:p w14:paraId="68C140E2" w14:textId="77777777" w:rsidR="00921861" w:rsidRDefault="00921861" w:rsidP="00921861">
      <w:pPr>
        <w:ind w:firstLine="567"/>
        <w:rPr>
          <w:bCs/>
          <w:noProof/>
        </w:rPr>
      </w:pPr>
      <w:r w:rsidRPr="00DB293E">
        <w:rPr>
          <w:bCs/>
          <w:noProof/>
        </w:rPr>
        <w:t xml:space="preserve">Bu bölümde </w:t>
      </w:r>
      <w:r>
        <w:rPr>
          <w:bCs/>
          <w:noProof/>
        </w:rPr>
        <w:t>oluşturduğunuz</w:t>
      </w:r>
      <w:r w:rsidRPr="00DB293E">
        <w:rPr>
          <w:bCs/>
          <w:noProof/>
        </w:rPr>
        <w:t xml:space="preserve"> </w:t>
      </w:r>
      <w:r>
        <w:rPr>
          <w:bCs/>
          <w:noProof/>
        </w:rPr>
        <w:t xml:space="preserve">projenin çalıştırılabilmesi </w:t>
      </w:r>
      <w:r w:rsidRPr="00DB293E">
        <w:rPr>
          <w:bCs/>
          <w:noProof/>
        </w:rPr>
        <w:t>için yönergelere de yer vermelisiniz. Kurulması gereken yazılımlar, yapılması gereken konfigürasyonlar vb. aşama aşama anlatılmalıdır.</w:t>
      </w:r>
    </w:p>
    <w:p w14:paraId="2C677B53" w14:textId="18F2E3DD" w:rsidR="009A69F8" w:rsidRDefault="009A69F8">
      <w:pPr>
        <w:jc w:val="left"/>
        <w:rPr>
          <w:b/>
          <w:noProof/>
          <w:sz w:val="28"/>
          <w:szCs w:val="28"/>
        </w:rPr>
      </w:pPr>
      <w:r>
        <w:br w:type="page"/>
      </w:r>
    </w:p>
    <w:p w14:paraId="391C5E6A" w14:textId="7CB299CB" w:rsidR="009A69F8" w:rsidRDefault="009A69F8" w:rsidP="00921861">
      <w:pPr>
        <w:pStyle w:val="Balk1"/>
      </w:pPr>
      <w:bookmarkStart w:id="28" w:name="_Toc184294433"/>
      <w:r>
        <w:lastRenderedPageBreak/>
        <w:t>TEST</w:t>
      </w:r>
      <w:r w:rsidR="00A57984">
        <w:t xml:space="preserve"> ve </w:t>
      </w:r>
      <w:r>
        <w:t>DOĞRULAMA</w:t>
      </w:r>
      <w:bookmarkEnd w:id="28"/>
    </w:p>
    <w:p w14:paraId="7A68B565" w14:textId="00CA6308" w:rsidR="009A69F8" w:rsidRPr="009A69F8" w:rsidRDefault="009A69F8" w:rsidP="009A69F8">
      <w:pPr>
        <w:ind w:firstLine="567"/>
      </w:pPr>
      <w:r>
        <w:t>Projeniz bir yazılım projesi ise yazılan testler ve bu testlerin yazılma amaçları / sonuçları bu bölümde verilmelidir.</w:t>
      </w:r>
    </w:p>
    <w:p w14:paraId="0C029DE7" w14:textId="5145EB3B" w:rsidR="00C83249" w:rsidRDefault="009A69F8" w:rsidP="00A57984">
      <w:pPr>
        <w:ind w:firstLine="567"/>
      </w:pPr>
      <w:r>
        <w:t>Eğer projeniz bir sonuç alma ve değerlendirme bölümü içeriyorsa projenizin sonuçlarını tablolar veya şekiller ile verebilir ve bu sonuçları inceleyebilirsiniz. Sonuçların alınma aşamasında sonuç aldığınız bilgisayar konfigürasyonunu vermeniz önemlidir.</w:t>
      </w:r>
    </w:p>
    <w:p w14:paraId="025E2914" w14:textId="77777777" w:rsidR="00C83249" w:rsidRDefault="00C83249">
      <w:pPr>
        <w:jc w:val="left"/>
      </w:pPr>
      <w:r>
        <w:br w:type="page"/>
      </w:r>
    </w:p>
    <w:p w14:paraId="4D9B1372" w14:textId="5BECB30D" w:rsidR="009A69F8" w:rsidRDefault="00C83249" w:rsidP="00C83249">
      <w:pPr>
        <w:pStyle w:val="Balk1"/>
      </w:pPr>
      <w:r>
        <w:lastRenderedPageBreak/>
        <w:t>SONUÇ</w:t>
      </w:r>
    </w:p>
    <w:p w14:paraId="1F5C23DC" w14:textId="7432DE11" w:rsidR="00C83249" w:rsidRPr="00C83249" w:rsidRDefault="00C83249" w:rsidP="00D252D8">
      <w:pPr>
        <w:ind w:firstLine="567"/>
      </w:pPr>
      <w:r>
        <w:t>Bu bölümde projeni</w:t>
      </w:r>
      <w:r w:rsidR="00D252D8">
        <w:t>n</w:t>
      </w:r>
      <w:r>
        <w:t xml:space="preserve"> </w:t>
      </w:r>
      <w:r w:rsidR="00D252D8">
        <w:t>sonuç eldesi verilmelidir. İstenirse ilerleyen zamanda projenizin nasıl geliştirilebileceği ve gelecekte projede yapılabilecek eklemeler / geliştirmelerin neler olabileceği belirtilebilir.</w:t>
      </w:r>
    </w:p>
    <w:p w14:paraId="647EA933" w14:textId="37C8C62D" w:rsidR="00DB293E" w:rsidRDefault="00DB293E" w:rsidP="00921861">
      <w:pPr>
        <w:pStyle w:val="Balk1"/>
      </w:pPr>
      <w:r>
        <w:br w:type="page"/>
      </w:r>
    </w:p>
    <w:p w14:paraId="03EB54A1" w14:textId="77777777" w:rsidR="005E1F00" w:rsidRDefault="00DB293E" w:rsidP="005E1F00">
      <w:pPr>
        <w:jc w:val="center"/>
        <w:rPr>
          <w:b/>
          <w:noProof/>
          <w:sz w:val="28"/>
          <w:szCs w:val="28"/>
        </w:rPr>
      </w:pPr>
      <w:r w:rsidRPr="00C97BA2">
        <w:rPr>
          <w:b/>
          <w:noProof/>
          <w:sz w:val="28"/>
          <w:szCs w:val="28"/>
        </w:rPr>
        <w:lastRenderedPageBreak/>
        <w:t>KAYNAKLAR</w:t>
      </w:r>
    </w:p>
    <w:p w14:paraId="04DE1E76" w14:textId="530C9D5B" w:rsidR="00DB293E" w:rsidRPr="00AB6222" w:rsidRDefault="005E1F00" w:rsidP="00092395">
      <w:pPr>
        <w:pStyle w:val="ListeParagraf"/>
        <w:numPr>
          <w:ilvl w:val="0"/>
          <w:numId w:val="35"/>
        </w:numPr>
        <w:spacing w:before="0" w:after="0"/>
        <w:ind w:left="851" w:hanging="567"/>
        <w:rPr>
          <w:b/>
          <w:noProof/>
          <w:sz w:val="28"/>
          <w:szCs w:val="28"/>
        </w:rPr>
      </w:pPr>
      <w:r w:rsidRPr="00092395">
        <w:rPr>
          <w:bCs/>
          <w:noProof/>
        </w:rPr>
        <w:t xml:space="preserve">University of Bath, </w:t>
      </w:r>
      <w:r w:rsidR="00AB6222">
        <w:t>“</w:t>
      </w:r>
      <w:r w:rsidR="00AB6222" w:rsidRPr="00AB6222">
        <w:rPr>
          <w:bCs/>
          <w:noProof/>
        </w:rPr>
        <w:t>IEEE Referencing Style Sheet</w:t>
      </w:r>
      <w:r w:rsidRPr="00092395">
        <w:rPr>
          <w:bCs/>
          <w:noProof/>
        </w:rPr>
        <w:t xml:space="preserve">”. Available: </w:t>
      </w:r>
      <w:hyperlink r:id="rId10" w:history="1">
        <w:r w:rsidR="00092395" w:rsidRPr="00092395">
          <w:rPr>
            <w:rStyle w:val="Kpr"/>
            <w:bCs/>
            <w:noProof/>
          </w:rPr>
          <w:t>https://www.bath.ac.uk/publications/library-guides-to-citing-referencing/attachments/ieee-style-guide.pdf</w:t>
        </w:r>
      </w:hyperlink>
      <w:r w:rsidRPr="00092395">
        <w:rPr>
          <w:bCs/>
          <w:noProof/>
        </w:rPr>
        <w:t>. [Erişim tarihi: 15-Eylül-2024].</w:t>
      </w:r>
    </w:p>
    <w:p w14:paraId="69E630C9" w14:textId="77777777" w:rsidR="00AB6222" w:rsidRDefault="00AB6222" w:rsidP="00AB6222">
      <w:pPr>
        <w:pStyle w:val="ListeParagraf"/>
        <w:spacing w:before="0" w:after="0"/>
        <w:ind w:left="851"/>
        <w:jc w:val="center"/>
        <w:rPr>
          <w:bCs/>
          <w:i/>
          <w:iCs/>
          <w:noProof/>
          <w:color w:val="FF0000"/>
        </w:rPr>
      </w:pPr>
    </w:p>
    <w:p w14:paraId="5F74A493" w14:textId="16C04A11" w:rsidR="00AB6222" w:rsidRPr="00AB6222" w:rsidRDefault="00AB6222" w:rsidP="00AB6222">
      <w:pPr>
        <w:pStyle w:val="ListeParagraf"/>
        <w:spacing w:before="0" w:after="0"/>
        <w:ind w:left="851"/>
        <w:jc w:val="center"/>
        <w:rPr>
          <w:b/>
          <w:i/>
          <w:iCs/>
          <w:noProof/>
          <w:color w:val="FF0000"/>
          <w:sz w:val="28"/>
          <w:szCs w:val="28"/>
        </w:rPr>
      </w:pPr>
      <w:r w:rsidRPr="00AB6222">
        <w:rPr>
          <w:bCs/>
          <w:i/>
          <w:iCs/>
          <w:noProof/>
          <w:color w:val="FF0000"/>
        </w:rPr>
        <w:t>Yukarıda verilen bağlantıdaki PDF dokümanını inceleyerek bu belgedeki formata uygun şekilde tüm kaynaklarınızı yazınız</w:t>
      </w:r>
    </w:p>
    <w:sectPr w:rsidR="00AB6222" w:rsidRPr="00AB6222" w:rsidSect="00092395">
      <w:footerReference w:type="even" r:id="rId11"/>
      <w:footerReference w:type="default" r:id="rId12"/>
      <w:pgSz w:w="11907" w:h="16840"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16CC2" w14:textId="77777777" w:rsidR="00886D2F" w:rsidRDefault="00886D2F" w:rsidP="00C86E21">
      <w:pPr>
        <w:spacing w:before="0" w:after="0" w:line="240" w:lineRule="auto"/>
      </w:pPr>
      <w:r>
        <w:separator/>
      </w:r>
    </w:p>
    <w:p w14:paraId="44064649" w14:textId="77777777" w:rsidR="00886D2F" w:rsidRDefault="00886D2F"/>
  </w:endnote>
  <w:endnote w:type="continuationSeparator" w:id="0">
    <w:p w14:paraId="41E5559C" w14:textId="77777777" w:rsidR="00886D2F" w:rsidRDefault="00886D2F" w:rsidP="00C86E21">
      <w:pPr>
        <w:spacing w:before="0" w:after="0" w:line="240" w:lineRule="auto"/>
      </w:pPr>
      <w:r>
        <w:continuationSeparator/>
      </w:r>
    </w:p>
    <w:p w14:paraId="1612082F" w14:textId="77777777" w:rsidR="00886D2F" w:rsidRDefault="00886D2F"/>
  </w:endnote>
  <w:endnote w:type="continuationNotice" w:id="1">
    <w:p w14:paraId="7B2225EF" w14:textId="77777777" w:rsidR="00886D2F" w:rsidRDefault="00886D2F">
      <w:pPr>
        <w:spacing w:before="0" w:after="0" w:line="240" w:lineRule="auto"/>
      </w:pPr>
    </w:p>
    <w:p w14:paraId="681648D8" w14:textId="77777777" w:rsidR="00886D2F" w:rsidRDefault="00886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890700977"/>
      <w:docPartObj>
        <w:docPartGallery w:val="Page Numbers (Bottom of Page)"/>
        <w:docPartUnique/>
      </w:docPartObj>
    </w:sdtPr>
    <w:sdtContent>
      <w:p w14:paraId="32333DB2" w14:textId="04A0C4D8" w:rsidR="006E7B4D" w:rsidRDefault="006E7B4D" w:rsidP="002E2B18">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i</w:t>
        </w:r>
        <w:r>
          <w:rPr>
            <w:rStyle w:val="SayfaNumaras"/>
          </w:rPr>
          <w:fldChar w:fldCharType="end"/>
        </w:r>
      </w:p>
    </w:sdtContent>
  </w:sdt>
  <w:p w14:paraId="444F5316" w14:textId="77777777" w:rsidR="006E7B4D" w:rsidRDefault="006E7B4D">
    <w:pPr>
      <w:pStyle w:val="AltBilgi"/>
    </w:pPr>
  </w:p>
  <w:p w14:paraId="425C1A02" w14:textId="77777777" w:rsidR="0032163E" w:rsidRDefault="003216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4435561"/>
      <w:docPartObj>
        <w:docPartGallery w:val="Page Numbers (Bottom of Page)"/>
        <w:docPartUnique/>
      </w:docPartObj>
    </w:sdtPr>
    <w:sdtContent>
      <w:p w14:paraId="10B1B5D9" w14:textId="6838F1A2" w:rsidR="00044C63" w:rsidRDefault="00044C63">
        <w:pPr>
          <w:pStyle w:val="AltBilgi"/>
          <w:jc w:val="center"/>
        </w:pPr>
        <w:r>
          <w:fldChar w:fldCharType="begin"/>
        </w:r>
        <w:r>
          <w:instrText>PAGE   \* MERGEFORMAT</w:instrText>
        </w:r>
        <w:r>
          <w:fldChar w:fldCharType="separate"/>
        </w:r>
        <w:r>
          <w:t>2</w:t>
        </w:r>
        <w:r>
          <w:fldChar w:fldCharType="end"/>
        </w:r>
      </w:p>
    </w:sdtContent>
  </w:sdt>
  <w:p w14:paraId="7848E29F" w14:textId="77777777" w:rsidR="0032163E" w:rsidRDefault="003216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116F9" w14:textId="77777777" w:rsidR="00886D2F" w:rsidRDefault="00886D2F" w:rsidP="00C86E21">
      <w:pPr>
        <w:spacing w:before="0" w:after="0" w:line="240" w:lineRule="auto"/>
      </w:pPr>
      <w:r>
        <w:separator/>
      </w:r>
    </w:p>
    <w:p w14:paraId="1FAB491E" w14:textId="77777777" w:rsidR="00886D2F" w:rsidRDefault="00886D2F"/>
  </w:footnote>
  <w:footnote w:type="continuationSeparator" w:id="0">
    <w:p w14:paraId="49275887" w14:textId="77777777" w:rsidR="00886D2F" w:rsidRDefault="00886D2F" w:rsidP="00C86E21">
      <w:pPr>
        <w:spacing w:before="0" w:after="0" w:line="240" w:lineRule="auto"/>
      </w:pPr>
      <w:r>
        <w:continuationSeparator/>
      </w:r>
    </w:p>
    <w:p w14:paraId="057C07CA" w14:textId="77777777" w:rsidR="00886D2F" w:rsidRDefault="00886D2F"/>
  </w:footnote>
  <w:footnote w:type="continuationNotice" w:id="1">
    <w:p w14:paraId="75A763C0" w14:textId="77777777" w:rsidR="00886D2F" w:rsidRDefault="00886D2F">
      <w:pPr>
        <w:spacing w:before="0" w:after="0" w:line="240" w:lineRule="auto"/>
      </w:pPr>
    </w:p>
    <w:p w14:paraId="31AABE3B" w14:textId="77777777" w:rsidR="00886D2F" w:rsidRDefault="00886D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2C1F"/>
    <w:multiLevelType w:val="hybridMultilevel"/>
    <w:tmpl w:val="0C3E278A"/>
    <w:lvl w:ilvl="0" w:tplc="F9D4E000">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7E52EC"/>
    <w:multiLevelType w:val="multilevel"/>
    <w:tmpl w:val="DF5C5D02"/>
    <w:styleLink w:val="Stil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ED55D0"/>
    <w:multiLevelType w:val="multilevel"/>
    <w:tmpl w:val="BF7457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8143C"/>
    <w:multiLevelType w:val="hybridMultilevel"/>
    <w:tmpl w:val="6CD80780"/>
    <w:lvl w:ilvl="0" w:tplc="C9565F6E">
      <w:start w:val="1"/>
      <w:numFmt w:val="decimal"/>
      <w:lvlText w:val="(%1)"/>
      <w:lvlJc w:val="left"/>
      <w:pPr>
        <w:ind w:left="720" w:hanging="67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4" w15:restartNumberingAfterBreak="0">
    <w:nsid w:val="0EEC2130"/>
    <w:multiLevelType w:val="multilevel"/>
    <w:tmpl w:val="BE7AD8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11CF3"/>
    <w:multiLevelType w:val="multilevel"/>
    <w:tmpl w:val="895284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5149C"/>
    <w:multiLevelType w:val="multilevel"/>
    <w:tmpl w:val="D1A2C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F53CA"/>
    <w:multiLevelType w:val="multilevel"/>
    <w:tmpl w:val="8A1CE2B0"/>
    <w:styleLink w:val="Geerli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776475"/>
    <w:multiLevelType w:val="multilevel"/>
    <w:tmpl w:val="2F0C6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42237"/>
    <w:multiLevelType w:val="hybridMultilevel"/>
    <w:tmpl w:val="B3DA5BDA"/>
    <w:lvl w:ilvl="0" w:tplc="6B147894">
      <w:start w:val="1"/>
      <w:numFmt w:val="decimal"/>
      <w:lvlText w:val="Şekil %1."/>
      <w:lvlJc w:val="left"/>
      <w:pPr>
        <w:ind w:left="1287" w:hanging="360"/>
      </w:pPr>
      <w:rPr>
        <w:rFonts w:hint="default"/>
      </w:r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0" w15:restartNumberingAfterBreak="0">
    <w:nsid w:val="324C4AD6"/>
    <w:multiLevelType w:val="multilevel"/>
    <w:tmpl w:val="87C2B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04838"/>
    <w:multiLevelType w:val="multilevel"/>
    <w:tmpl w:val="922ACA76"/>
    <w:lvl w:ilvl="0">
      <w:start w:val="2"/>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F04A45"/>
    <w:multiLevelType w:val="multilevel"/>
    <w:tmpl w:val="DF5C5D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49B64E0"/>
    <w:multiLevelType w:val="multilevel"/>
    <w:tmpl w:val="D35C1C52"/>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1472CA"/>
    <w:multiLevelType w:val="hybridMultilevel"/>
    <w:tmpl w:val="A46A00C6"/>
    <w:lvl w:ilvl="0" w:tplc="1E14541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40EE1931"/>
    <w:multiLevelType w:val="multilevel"/>
    <w:tmpl w:val="BB3CA00A"/>
    <w:lvl w:ilvl="0">
      <w:start w:val="1"/>
      <w:numFmt w:val="decimal"/>
      <w:pStyle w:val="Balk1"/>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4FF2D10"/>
    <w:multiLevelType w:val="multilevel"/>
    <w:tmpl w:val="DBCE1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E247D"/>
    <w:multiLevelType w:val="multilevel"/>
    <w:tmpl w:val="FE0A5BF6"/>
    <w:lvl w:ilvl="0">
      <w:start w:val="1"/>
      <w:numFmt w:val="decimal"/>
      <w:lvlText w:val="%1."/>
      <w:lvlJc w:val="left"/>
      <w:pPr>
        <w:ind w:left="360" w:hanging="360"/>
      </w:pPr>
      <w:rPr>
        <w:rFonts w:hint="default"/>
      </w:rPr>
    </w:lvl>
    <w:lvl w:ilvl="1">
      <w:start w:val="1"/>
      <w:numFmt w:val="decimal"/>
      <w:pStyle w:val="Balk2"/>
      <w:lvlText w:val="%1.%2."/>
      <w:lvlJc w:val="left"/>
      <w:pPr>
        <w:ind w:left="360" w:hanging="360"/>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B65C51"/>
    <w:multiLevelType w:val="hybridMultilevel"/>
    <w:tmpl w:val="7FB01054"/>
    <w:lvl w:ilvl="0" w:tplc="AE9891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6542979"/>
    <w:multiLevelType w:val="hybridMultilevel"/>
    <w:tmpl w:val="347242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67107BF"/>
    <w:multiLevelType w:val="multilevel"/>
    <w:tmpl w:val="127EC88C"/>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7BE5564"/>
    <w:multiLevelType w:val="multilevel"/>
    <w:tmpl w:val="44A02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F13AE"/>
    <w:multiLevelType w:val="hybridMultilevel"/>
    <w:tmpl w:val="6BF630D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3" w15:restartNumberingAfterBreak="0">
    <w:nsid w:val="627E47B7"/>
    <w:multiLevelType w:val="hybridMultilevel"/>
    <w:tmpl w:val="65C6BB42"/>
    <w:lvl w:ilvl="0" w:tplc="52003F34">
      <w:start w:val="1"/>
      <w:numFmt w:val="decimal"/>
      <w:lvlText w:val="[%1]"/>
      <w:lvlJc w:val="left"/>
      <w:pPr>
        <w:ind w:left="1440" w:hanging="360"/>
      </w:pPr>
      <w:rPr>
        <w:rFonts w:hint="default"/>
        <w:b w:val="0"/>
        <w:bCs/>
        <w:sz w:val="24"/>
        <w:szCs w:val="24"/>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68CD4504"/>
    <w:multiLevelType w:val="hybridMultilevel"/>
    <w:tmpl w:val="CF381E78"/>
    <w:lvl w:ilvl="0" w:tplc="94585FF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E548B4"/>
    <w:multiLevelType w:val="multilevel"/>
    <w:tmpl w:val="C37E3B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0BA5908"/>
    <w:multiLevelType w:val="hybridMultilevel"/>
    <w:tmpl w:val="1E9E1A8C"/>
    <w:lvl w:ilvl="0" w:tplc="244012D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0E7221F"/>
    <w:multiLevelType w:val="hybridMultilevel"/>
    <w:tmpl w:val="0C56BB12"/>
    <w:lvl w:ilvl="0" w:tplc="4094EB94">
      <w:start w:val="1"/>
      <w:numFmt w:val="non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64F7B7E"/>
    <w:multiLevelType w:val="multilevel"/>
    <w:tmpl w:val="E826930A"/>
    <w:lvl w:ilvl="0">
      <w:start w:val="2"/>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011D65"/>
    <w:multiLevelType w:val="hybridMultilevel"/>
    <w:tmpl w:val="E152A79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15:restartNumberingAfterBreak="0">
    <w:nsid w:val="7F9A1D7D"/>
    <w:multiLevelType w:val="multilevel"/>
    <w:tmpl w:val="05329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70E61"/>
    <w:multiLevelType w:val="multilevel"/>
    <w:tmpl w:val="BA8E6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7163376">
    <w:abstractNumId w:val="18"/>
  </w:num>
  <w:num w:numId="2" w16cid:durableId="312149604">
    <w:abstractNumId w:val="20"/>
  </w:num>
  <w:num w:numId="3" w16cid:durableId="1809711962">
    <w:abstractNumId w:val="12"/>
  </w:num>
  <w:num w:numId="4" w16cid:durableId="509417683">
    <w:abstractNumId w:val="2"/>
  </w:num>
  <w:num w:numId="5" w16cid:durableId="962660862">
    <w:abstractNumId w:val="29"/>
  </w:num>
  <w:num w:numId="6" w16cid:durableId="325716314">
    <w:abstractNumId w:val="31"/>
  </w:num>
  <w:num w:numId="7" w16cid:durableId="1989750903">
    <w:abstractNumId w:val="30"/>
  </w:num>
  <w:num w:numId="8" w16cid:durableId="1875341417">
    <w:abstractNumId w:val="16"/>
  </w:num>
  <w:num w:numId="9" w16cid:durableId="717167063">
    <w:abstractNumId w:val="21"/>
  </w:num>
  <w:num w:numId="10" w16cid:durableId="247931483">
    <w:abstractNumId w:val="4"/>
  </w:num>
  <w:num w:numId="11" w16cid:durableId="679233876">
    <w:abstractNumId w:val="10"/>
  </w:num>
  <w:num w:numId="12" w16cid:durableId="1777939548">
    <w:abstractNumId w:val="8"/>
  </w:num>
  <w:num w:numId="13" w16cid:durableId="1554657663">
    <w:abstractNumId w:val="6"/>
  </w:num>
  <w:num w:numId="14" w16cid:durableId="231549854">
    <w:abstractNumId w:val="26"/>
  </w:num>
  <w:num w:numId="15" w16cid:durableId="1286958817">
    <w:abstractNumId w:val="0"/>
  </w:num>
  <w:num w:numId="16" w16cid:durableId="1983190813">
    <w:abstractNumId w:val="17"/>
  </w:num>
  <w:num w:numId="17" w16cid:durableId="1551259589">
    <w:abstractNumId w:val="27"/>
  </w:num>
  <w:num w:numId="18" w16cid:durableId="677999801">
    <w:abstractNumId w:val="7"/>
  </w:num>
  <w:num w:numId="19" w16cid:durableId="1885409405">
    <w:abstractNumId w:val="28"/>
  </w:num>
  <w:num w:numId="20" w16cid:durableId="801121275">
    <w:abstractNumId w:val="11"/>
  </w:num>
  <w:num w:numId="21" w16cid:durableId="1870533879">
    <w:abstractNumId w:val="1"/>
  </w:num>
  <w:num w:numId="22" w16cid:durableId="881987146">
    <w:abstractNumId w:val="3"/>
  </w:num>
  <w:num w:numId="23" w16cid:durableId="1765758987">
    <w:abstractNumId w:val="5"/>
  </w:num>
  <w:num w:numId="24" w16cid:durableId="1941060406">
    <w:abstractNumId w:val="24"/>
  </w:num>
  <w:num w:numId="25" w16cid:durableId="999498681">
    <w:abstractNumId w:val="9"/>
  </w:num>
  <w:num w:numId="26" w16cid:durableId="1978753308">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62455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68386838">
    <w:abstractNumId w:val="14"/>
  </w:num>
  <w:num w:numId="29" w16cid:durableId="1453189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91083084">
    <w:abstractNumId w:val="13"/>
  </w:num>
  <w:num w:numId="31" w16cid:durableId="1239486227">
    <w:abstractNumId w:val="25"/>
  </w:num>
  <w:num w:numId="32" w16cid:durableId="1474831022">
    <w:abstractNumId w:val="19"/>
  </w:num>
  <w:num w:numId="33" w16cid:durableId="1365715837">
    <w:abstractNumId w:val="15"/>
  </w:num>
  <w:num w:numId="34" w16cid:durableId="256602021">
    <w:abstractNumId w:val="22"/>
  </w:num>
  <w:num w:numId="35" w16cid:durableId="8172662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66"/>
    <w:rsid w:val="00001B0E"/>
    <w:rsid w:val="0000236A"/>
    <w:rsid w:val="00002810"/>
    <w:rsid w:val="00002C5B"/>
    <w:rsid w:val="00002F85"/>
    <w:rsid w:val="00003944"/>
    <w:rsid w:val="00003E27"/>
    <w:rsid w:val="00004270"/>
    <w:rsid w:val="00004406"/>
    <w:rsid w:val="00004DB4"/>
    <w:rsid w:val="000051C6"/>
    <w:rsid w:val="00005401"/>
    <w:rsid w:val="00010CE1"/>
    <w:rsid w:val="00011B2D"/>
    <w:rsid w:val="000129AD"/>
    <w:rsid w:val="00012E8C"/>
    <w:rsid w:val="000136B9"/>
    <w:rsid w:val="0001486D"/>
    <w:rsid w:val="00015E69"/>
    <w:rsid w:val="000170C9"/>
    <w:rsid w:val="00017A26"/>
    <w:rsid w:val="0002028F"/>
    <w:rsid w:val="00020D17"/>
    <w:rsid w:val="00023C23"/>
    <w:rsid w:val="0002485B"/>
    <w:rsid w:val="000255B4"/>
    <w:rsid w:val="00026D17"/>
    <w:rsid w:val="0003244A"/>
    <w:rsid w:val="00033457"/>
    <w:rsid w:val="00033888"/>
    <w:rsid w:val="000343CF"/>
    <w:rsid w:val="0003496B"/>
    <w:rsid w:val="00034E80"/>
    <w:rsid w:val="00035988"/>
    <w:rsid w:val="000373B5"/>
    <w:rsid w:val="00040CC5"/>
    <w:rsid w:val="000420A5"/>
    <w:rsid w:val="00043F26"/>
    <w:rsid w:val="00043F62"/>
    <w:rsid w:val="000441CB"/>
    <w:rsid w:val="0004448F"/>
    <w:rsid w:val="00044C63"/>
    <w:rsid w:val="00045E3E"/>
    <w:rsid w:val="00046B9E"/>
    <w:rsid w:val="00047D41"/>
    <w:rsid w:val="00047F36"/>
    <w:rsid w:val="0005148B"/>
    <w:rsid w:val="000515A9"/>
    <w:rsid w:val="00052350"/>
    <w:rsid w:val="000523EB"/>
    <w:rsid w:val="00053731"/>
    <w:rsid w:val="00055D7D"/>
    <w:rsid w:val="0006059A"/>
    <w:rsid w:val="0006217D"/>
    <w:rsid w:val="00063A8B"/>
    <w:rsid w:val="000643AA"/>
    <w:rsid w:val="000646E3"/>
    <w:rsid w:val="00064AD0"/>
    <w:rsid w:val="00065382"/>
    <w:rsid w:val="00072E2F"/>
    <w:rsid w:val="00074202"/>
    <w:rsid w:val="00074B05"/>
    <w:rsid w:val="00075E95"/>
    <w:rsid w:val="00076392"/>
    <w:rsid w:val="00076D88"/>
    <w:rsid w:val="00076E1D"/>
    <w:rsid w:val="00077B67"/>
    <w:rsid w:val="000837D2"/>
    <w:rsid w:val="000861B8"/>
    <w:rsid w:val="00087444"/>
    <w:rsid w:val="000874FE"/>
    <w:rsid w:val="0008775E"/>
    <w:rsid w:val="000903BF"/>
    <w:rsid w:val="00090B6A"/>
    <w:rsid w:val="0009225F"/>
    <w:rsid w:val="00092395"/>
    <w:rsid w:val="000924F0"/>
    <w:rsid w:val="000927E2"/>
    <w:rsid w:val="000935E7"/>
    <w:rsid w:val="00094155"/>
    <w:rsid w:val="00095A2B"/>
    <w:rsid w:val="00095E92"/>
    <w:rsid w:val="00097880"/>
    <w:rsid w:val="00097E1D"/>
    <w:rsid w:val="000A1BA5"/>
    <w:rsid w:val="000A3494"/>
    <w:rsid w:val="000A34C4"/>
    <w:rsid w:val="000A5B0F"/>
    <w:rsid w:val="000A6824"/>
    <w:rsid w:val="000B017B"/>
    <w:rsid w:val="000B092A"/>
    <w:rsid w:val="000B1279"/>
    <w:rsid w:val="000B1592"/>
    <w:rsid w:val="000B2AB2"/>
    <w:rsid w:val="000B2EDF"/>
    <w:rsid w:val="000B4D13"/>
    <w:rsid w:val="000B5055"/>
    <w:rsid w:val="000B749B"/>
    <w:rsid w:val="000C1857"/>
    <w:rsid w:val="000C2A7E"/>
    <w:rsid w:val="000C2AAC"/>
    <w:rsid w:val="000C2C9E"/>
    <w:rsid w:val="000C3798"/>
    <w:rsid w:val="000C45F0"/>
    <w:rsid w:val="000C5F64"/>
    <w:rsid w:val="000C609F"/>
    <w:rsid w:val="000C72C0"/>
    <w:rsid w:val="000D191F"/>
    <w:rsid w:val="000D3012"/>
    <w:rsid w:val="000D3D87"/>
    <w:rsid w:val="000D4141"/>
    <w:rsid w:val="000D4ED2"/>
    <w:rsid w:val="000D5124"/>
    <w:rsid w:val="000D5193"/>
    <w:rsid w:val="000D534D"/>
    <w:rsid w:val="000D5378"/>
    <w:rsid w:val="000D6003"/>
    <w:rsid w:val="000E2624"/>
    <w:rsid w:val="000E41AF"/>
    <w:rsid w:val="000E441A"/>
    <w:rsid w:val="000E55E3"/>
    <w:rsid w:val="000E59EE"/>
    <w:rsid w:val="000E5BA0"/>
    <w:rsid w:val="000E5D5B"/>
    <w:rsid w:val="000F0236"/>
    <w:rsid w:val="000F0322"/>
    <w:rsid w:val="000F10BF"/>
    <w:rsid w:val="000F2689"/>
    <w:rsid w:val="000F2CCB"/>
    <w:rsid w:val="000F4D2D"/>
    <w:rsid w:val="000F59DA"/>
    <w:rsid w:val="00100ABE"/>
    <w:rsid w:val="00101B0D"/>
    <w:rsid w:val="00101F0F"/>
    <w:rsid w:val="00103A6C"/>
    <w:rsid w:val="00104AE6"/>
    <w:rsid w:val="0011030E"/>
    <w:rsid w:val="00111BE6"/>
    <w:rsid w:val="00111E0E"/>
    <w:rsid w:val="00117864"/>
    <w:rsid w:val="0012015E"/>
    <w:rsid w:val="001208C2"/>
    <w:rsid w:val="00122ADD"/>
    <w:rsid w:val="001249C7"/>
    <w:rsid w:val="00125016"/>
    <w:rsid w:val="00125037"/>
    <w:rsid w:val="00125355"/>
    <w:rsid w:val="0012600F"/>
    <w:rsid w:val="0012708F"/>
    <w:rsid w:val="00127503"/>
    <w:rsid w:val="00130CF4"/>
    <w:rsid w:val="00130D3A"/>
    <w:rsid w:val="00132969"/>
    <w:rsid w:val="00132EAF"/>
    <w:rsid w:val="0013378E"/>
    <w:rsid w:val="00133C82"/>
    <w:rsid w:val="00134FB3"/>
    <w:rsid w:val="001370D4"/>
    <w:rsid w:val="001400DC"/>
    <w:rsid w:val="00140255"/>
    <w:rsid w:val="00140D66"/>
    <w:rsid w:val="00140D8B"/>
    <w:rsid w:val="00145C23"/>
    <w:rsid w:val="001461E2"/>
    <w:rsid w:val="0014695D"/>
    <w:rsid w:val="00146AD0"/>
    <w:rsid w:val="00146C18"/>
    <w:rsid w:val="00146F48"/>
    <w:rsid w:val="0015135F"/>
    <w:rsid w:val="00151FC3"/>
    <w:rsid w:val="00152B21"/>
    <w:rsid w:val="00154F3A"/>
    <w:rsid w:val="00160F77"/>
    <w:rsid w:val="00161B08"/>
    <w:rsid w:val="001625F6"/>
    <w:rsid w:val="00163FCE"/>
    <w:rsid w:val="00164C16"/>
    <w:rsid w:val="00170E6B"/>
    <w:rsid w:val="00171AF0"/>
    <w:rsid w:val="0017301E"/>
    <w:rsid w:val="001735C8"/>
    <w:rsid w:val="00175732"/>
    <w:rsid w:val="00181C85"/>
    <w:rsid w:val="00181F40"/>
    <w:rsid w:val="001829AF"/>
    <w:rsid w:val="001833AF"/>
    <w:rsid w:val="001841CC"/>
    <w:rsid w:val="0018557F"/>
    <w:rsid w:val="00186A67"/>
    <w:rsid w:val="00190A4E"/>
    <w:rsid w:val="001912F8"/>
    <w:rsid w:val="0019508F"/>
    <w:rsid w:val="00196977"/>
    <w:rsid w:val="00196A97"/>
    <w:rsid w:val="001A0B98"/>
    <w:rsid w:val="001A1687"/>
    <w:rsid w:val="001A23AA"/>
    <w:rsid w:val="001A26F3"/>
    <w:rsid w:val="001A2EAC"/>
    <w:rsid w:val="001A3D3F"/>
    <w:rsid w:val="001A5CB7"/>
    <w:rsid w:val="001A714E"/>
    <w:rsid w:val="001A7359"/>
    <w:rsid w:val="001A7DBB"/>
    <w:rsid w:val="001B2BBE"/>
    <w:rsid w:val="001B57B3"/>
    <w:rsid w:val="001B6016"/>
    <w:rsid w:val="001C412E"/>
    <w:rsid w:val="001C461E"/>
    <w:rsid w:val="001C4866"/>
    <w:rsid w:val="001C48E0"/>
    <w:rsid w:val="001C49A8"/>
    <w:rsid w:val="001C5775"/>
    <w:rsid w:val="001C6A53"/>
    <w:rsid w:val="001C7537"/>
    <w:rsid w:val="001D0021"/>
    <w:rsid w:val="001D3D44"/>
    <w:rsid w:val="001D4FF8"/>
    <w:rsid w:val="001D6BB2"/>
    <w:rsid w:val="001D76AC"/>
    <w:rsid w:val="001D7EBE"/>
    <w:rsid w:val="001D7ED6"/>
    <w:rsid w:val="001E1191"/>
    <w:rsid w:val="001E17AE"/>
    <w:rsid w:val="001E1DF0"/>
    <w:rsid w:val="001E261C"/>
    <w:rsid w:val="001E2ED5"/>
    <w:rsid w:val="001E37B7"/>
    <w:rsid w:val="001E4B49"/>
    <w:rsid w:val="001E69F3"/>
    <w:rsid w:val="001F0821"/>
    <w:rsid w:val="001F351A"/>
    <w:rsid w:val="001F3CCC"/>
    <w:rsid w:val="001F4AC6"/>
    <w:rsid w:val="001F67A7"/>
    <w:rsid w:val="001F77BB"/>
    <w:rsid w:val="001F7AB7"/>
    <w:rsid w:val="001F7AC0"/>
    <w:rsid w:val="001F7C56"/>
    <w:rsid w:val="002002A6"/>
    <w:rsid w:val="002026FD"/>
    <w:rsid w:val="0020279E"/>
    <w:rsid w:val="00202A85"/>
    <w:rsid w:val="0020327B"/>
    <w:rsid w:val="00205A5B"/>
    <w:rsid w:val="00211237"/>
    <w:rsid w:val="00212DBE"/>
    <w:rsid w:val="002152C4"/>
    <w:rsid w:val="0021654A"/>
    <w:rsid w:val="00221A7B"/>
    <w:rsid w:val="00222A23"/>
    <w:rsid w:val="00222CB9"/>
    <w:rsid w:val="002232F5"/>
    <w:rsid w:val="00223FFE"/>
    <w:rsid w:val="0022521B"/>
    <w:rsid w:val="00225472"/>
    <w:rsid w:val="00227BB0"/>
    <w:rsid w:val="00231347"/>
    <w:rsid w:val="002319C1"/>
    <w:rsid w:val="00231AF9"/>
    <w:rsid w:val="00233507"/>
    <w:rsid w:val="002339ED"/>
    <w:rsid w:val="002345BB"/>
    <w:rsid w:val="00237290"/>
    <w:rsid w:val="00240C5E"/>
    <w:rsid w:val="0024439A"/>
    <w:rsid w:val="002476F9"/>
    <w:rsid w:val="00250888"/>
    <w:rsid w:val="0025159C"/>
    <w:rsid w:val="002518C3"/>
    <w:rsid w:val="00254608"/>
    <w:rsid w:val="00255A74"/>
    <w:rsid w:val="00256B19"/>
    <w:rsid w:val="00260272"/>
    <w:rsid w:val="00261F9C"/>
    <w:rsid w:val="00262912"/>
    <w:rsid w:val="00265096"/>
    <w:rsid w:val="00265153"/>
    <w:rsid w:val="002655C9"/>
    <w:rsid w:val="0027052C"/>
    <w:rsid w:val="0027186D"/>
    <w:rsid w:val="00271CCA"/>
    <w:rsid w:val="0027270A"/>
    <w:rsid w:val="00273C67"/>
    <w:rsid w:val="0027600D"/>
    <w:rsid w:val="0027611F"/>
    <w:rsid w:val="00277CBE"/>
    <w:rsid w:val="00281B8A"/>
    <w:rsid w:val="002834A1"/>
    <w:rsid w:val="002849AA"/>
    <w:rsid w:val="0028577E"/>
    <w:rsid w:val="00287EC9"/>
    <w:rsid w:val="0029036E"/>
    <w:rsid w:val="00290D72"/>
    <w:rsid w:val="00290F8A"/>
    <w:rsid w:val="00291B83"/>
    <w:rsid w:val="002925EC"/>
    <w:rsid w:val="00292890"/>
    <w:rsid w:val="00292EF0"/>
    <w:rsid w:val="002968A0"/>
    <w:rsid w:val="0029694F"/>
    <w:rsid w:val="00297651"/>
    <w:rsid w:val="00297FF4"/>
    <w:rsid w:val="002A0EA6"/>
    <w:rsid w:val="002A14AE"/>
    <w:rsid w:val="002A1D3F"/>
    <w:rsid w:val="002A1F80"/>
    <w:rsid w:val="002A26D2"/>
    <w:rsid w:val="002A2CB8"/>
    <w:rsid w:val="002A2E35"/>
    <w:rsid w:val="002A31B4"/>
    <w:rsid w:val="002A3A0D"/>
    <w:rsid w:val="002A3ECC"/>
    <w:rsid w:val="002A4864"/>
    <w:rsid w:val="002A5093"/>
    <w:rsid w:val="002A571E"/>
    <w:rsid w:val="002A5FDD"/>
    <w:rsid w:val="002A6AD6"/>
    <w:rsid w:val="002B0964"/>
    <w:rsid w:val="002B10B7"/>
    <w:rsid w:val="002B1E3A"/>
    <w:rsid w:val="002B2CD7"/>
    <w:rsid w:val="002B346E"/>
    <w:rsid w:val="002B36B8"/>
    <w:rsid w:val="002B3C5F"/>
    <w:rsid w:val="002B4862"/>
    <w:rsid w:val="002B49A3"/>
    <w:rsid w:val="002B5002"/>
    <w:rsid w:val="002C0C36"/>
    <w:rsid w:val="002C12B6"/>
    <w:rsid w:val="002C4287"/>
    <w:rsid w:val="002C43ED"/>
    <w:rsid w:val="002C510B"/>
    <w:rsid w:val="002C580B"/>
    <w:rsid w:val="002C5840"/>
    <w:rsid w:val="002C79DB"/>
    <w:rsid w:val="002C7D0C"/>
    <w:rsid w:val="002D0694"/>
    <w:rsid w:val="002D1874"/>
    <w:rsid w:val="002D1FD7"/>
    <w:rsid w:val="002D2494"/>
    <w:rsid w:val="002D2A43"/>
    <w:rsid w:val="002D2CAB"/>
    <w:rsid w:val="002D2EA4"/>
    <w:rsid w:val="002D33FA"/>
    <w:rsid w:val="002D3665"/>
    <w:rsid w:val="002D3724"/>
    <w:rsid w:val="002D3C8C"/>
    <w:rsid w:val="002D4209"/>
    <w:rsid w:val="002D4F13"/>
    <w:rsid w:val="002D5267"/>
    <w:rsid w:val="002D6313"/>
    <w:rsid w:val="002D66F8"/>
    <w:rsid w:val="002D79A6"/>
    <w:rsid w:val="002E06DF"/>
    <w:rsid w:val="002E0962"/>
    <w:rsid w:val="002E1F81"/>
    <w:rsid w:val="002E2080"/>
    <w:rsid w:val="002E4C03"/>
    <w:rsid w:val="002E57E5"/>
    <w:rsid w:val="002E5E6D"/>
    <w:rsid w:val="002E6841"/>
    <w:rsid w:val="002E6F15"/>
    <w:rsid w:val="002E78B5"/>
    <w:rsid w:val="002E7D3F"/>
    <w:rsid w:val="002F086D"/>
    <w:rsid w:val="002F2826"/>
    <w:rsid w:val="002F2840"/>
    <w:rsid w:val="002F3111"/>
    <w:rsid w:val="002F4C67"/>
    <w:rsid w:val="002F4EA7"/>
    <w:rsid w:val="002F6BA2"/>
    <w:rsid w:val="00300516"/>
    <w:rsid w:val="00303354"/>
    <w:rsid w:val="00303A01"/>
    <w:rsid w:val="00303C56"/>
    <w:rsid w:val="003045DA"/>
    <w:rsid w:val="00305689"/>
    <w:rsid w:val="00307937"/>
    <w:rsid w:val="00310494"/>
    <w:rsid w:val="003106D3"/>
    <w:rsid w:val="00313BBB"/>
    <w:rsid w:val="00313E09"/>
    <w:rsid w:val="003141F4"/>
    <w:rsid w:val="0031471C"/>
    <w:rsid w:val="00314B74"/>
    <w:rsid w:val="00315B7B"/>
    <w:rsid w:val="00316794"/>
    <w:rsid w:val="0031744A"/>
    <w:rsid w:val="0032163E"/>
    <w:rsid w:val="00323517"/>
    <w:rsid w:val="003268BF"/>
    <w:rsid w:val="00326B70"/>
    <w:rsid w:val="00327C6F"/>
    <w:rsid w:val="00327CAC"/>
    <w:rsid w:val="00330EEB"/>
    <w:rsid w:val="00331660"/>
    <w:rsid w:val="00331D2C"/>
    <w:rsid w:val="00331E98"/>
    <w:rsid w:val="00332F6E"/>
    <w:rsid w:val="003378CE"/>
    <w:rsid w:val="00337994"/>
    <w:rsid w:val="00337C48"/>
    <w:rsid w:val="00342753"/>
    <w:rsid w:val="00342773"/>
    <w:rsid w:val="00342BDB"/>
    <w:rsid w:val="0034307F"/>
    <w:rsid w:val="00345B97"/>
    <w:rsid w:val="00347A54"/>
    <w:rsid w:val="0035124A"/>
    <w:rsid w:val="00351BBC"/>
    <w:rsid w:val="00351DD7"/>
    <w:rsid w:val="0035409D"/>
    <w:rsid w:val="00354303"/>
    <w:rsid w:val="00357975"/>
    <w:rsid w:val="00360AEE"/>
    <w:rsid w:val="00361746"/>
    <w:rsid w:val="00362A7F"/>
    <w:rsid w:val="00363C5E"/>
    <w:rsid w:val="00364135"/>
    <w:rsid w:val="003655AD"/>
    <w:rsid w:val="003667B4"/>
    <w:rsid w:val="00367184"/>
    <w:rsid w:val="003672DF"/>
    <w:rsid w:val="00370295"/>
    <w:rsid w:val="0037214D"/>
    <w:rsid w:val="00372514"/>
    <w:rsid w:val="00374AF8"/>
    <w:rsid w:val="00375B49"/>
    <w:rsid w:val="003800C2"/>
    <w:rsid w:val="003813D6"/>
    <w:rsid w:val="00382CC4"/>
    <w:rsid w:val="00383380"/>
    <w:rsid w:val="00383F78"/>
    <w:rsid w:val="0038499F"/>
    <w:rsid w:val="0038519A"/>
    <w:rsid w:val="00385788"/>
    <w:rsid w:val="00386DDB"/>
    <w:rsid w:val="00386ECB"/>
    <w:rsid w:val="00390F62"/>
    <w:rsid w:val="003922EE"/>
    <w:rsid w:val="00392653"/>
    <w:rsid w:val="003927B5"/>
    <w:rsid w:val="00393332"/>
    <w:rsid w:val="00393985"/>
    <w:rsid w:val="00394720"/>
    <w:rsid w:val="003967A6"/>
    <w:rsid w:val="00396D12"/>
    <w:rsid w:val="00396F6F"/>
    <w:rsid w:val="003974DC"/>
    <w:rsid w:val="00397A02"/>
    <w:rsid w:val="003A0E6E"/>
    <w:rsid w:val="003A138F"/>
    <w:rsid w:val="003A1461"/>
    <w:rsid w:val="003A42F5"/>
    <w:rsid w:val="003A5488"/>
    <w:rsid w:val="003A5D69"/>
    <w:rsid w:val="003A64E7"/>
    <w:rsid w:val="003A7F41"/>
    <w:rsid w:val="003B1B33"/>
    <w:rsid w:val="003B385B"/>
    <w:rsid w:val="003B3B0D"/>
    <w:rsid w:val="003B4B06"/>
    <w:rsid w:val="003B4F1E"/>
    <w:rsid w:val="003B6E51"/>
    <w:rsid w:val="003B705B"/>
    <w:rsid w:val="003B734E"/>
    <w:rsid w:val="003C07E7"/>
    <w:rsid w:val="003C2510"/>
    <w:rsid w:val="003C3A6C"/>
    <w:rsid w:val="003C74B0"/>
    <w:rsid w:val="003C76CA"/>
    <w:rsid w:val="003D5FDE"/>
    <w:rsid w:val="003E148C"/>
    <w:rsid w:val="003E18E8"/>
    <w:rsid w:val="003E3B76"/>
    <w:rsid w:val="003E3DA5"/>
    <w:rsid w:val="003E42C2"/>
    <w:rsid w:val="003E43C8"/>
    <w:rsid w:val="003E4CC7"/>
    <w:rsid w:val="003E5981"/>
    <w:rsid w:val="003E5E46"/>
    <w:rsid w:val="003E6708"/>
    <w:rsid w:val="003E6EE5"/>
    <w:rsid w:val="003E7862"/>
    <w:rsid w:val="003E7AFC"/>
    <w:rsid w:val="003F0B5E"/>
    <w:rsid w:val="003F34D9"/>
    <w:rsid w:val="003F36E2"/>
    <w:rsid w:val="003F64C1"/>
    <w:rsid w:val="003F78B7"/>
    <w:rsid w:val="00400DF3"/>
    <w:rsid w:val="00401171"/>
    <w:rsid w:val="004024DB"/>
    <w:rsid w:val="00403BD8"/>
    <w:rsid w:val="00404C0B"/>
    <w:rsid w:val="00405EA0"/>
    <w:rsid w:val="00410EF9"/>
    <w:rsid w:val="0041325C"/>
    <w:rsid w:val="004137B4"/>
    <w:rsid w:val="0041405E"/>
    <w:rsid w:val="004143B8"/>
    <w:rsid w:val="00414727"/>
    <w:rsid w:val="00414FB8"/>
    <w:rsid w:val="004177F8"/>
    <w:rsid w:val="00417F44"/>
    <w:rsid w:val="00420948"/>
    <w:rsid w:val="0042114D"/>
    <w:rsid w:val="004245EF"/>
    <w:rsid w:val="00425E37"/>
    <w:rsid w:val="00426283"/>
    <w:rsid w:val="004264DB"/>
    <w:rsid w:val="00427567"/>
    <w:rsid w:val="004304C3"/>
    <w:rsid w:val="00431037"/>
    <w:rsid w:val="0043392F"/>
    <w:rsid w:val="00435F63"/>
    <w:rsid w:val="00436154"/>
    <w:rsid w:val="00437C1E"/>
    <w:rsid w:val="00440DB2"/>
    <w:rsid w:val="00442F07"/>
    <w:rsid w:val="00445B6C"/>
    <w:rsid w:val="00446367"/>
    <w:rsid w:val="0044660C"/>
    <w:rsid w:val="00446AE8"/>
    <w:rsid w:val="00446BD4"/>
    <w:rsid w:val="00447249"/>
    <w:rsid w:val="00451966"/>
    <w:rsid w:val="00451CF0"/>
    <w:rsid w:val="00453148"/>
    <w:rsid w:val="00457AD7"/>
    <w:rsid w:val="00457BE6"/>
    <w:rsid w:val="004618DD"/>
    <w:rsid w:val="00462FF7"/>
    <w:rsid w:val="00463ADA"/>
    <w:rsid w:val="00463AFE"/>
    <w:rsid w:val="00463DAD"/>
    <w:rsid w:val="004640B8"/>
    <w:rsid w:val="0046539C"/>
    <w:rsid w:val="00465AD3"/>
    <w:rsid w:val="004667E6"/>
    <w:rsid w:val="00470D6A"/>
    <w:rsid w:val="00472D6A"/>
    <w:rsid w:val="00472FB7"/>
    <w:rsid w:val="00474005"/>
    <w:rsid w:val="004749C3"/>
    <w:rsid w:val="004760B4"/>
    <w:rsid w:val="00476F66"/>
    <w:rsid w:val="004773DE"/>
    <w:rsid w:val="0048025E"/>
    <w:rsid w:val="00480676"/>
    <w:rsid w:val="0048068A"/>
    <w:rsid w:val="00480AB6"/>
    <w:rsid w:val="004829E8"/>
    <w:rsid w:val="004834D4"/>
    <w:rsid w:val="00483F6B"/>
    <w:rsid w:val="00485978"/>
    <w:rsid w:val="004860C4"/>
    <w:rsid w:val="004866E0"/>
    <w:rsid w:val="004937B4"/>
    <w:rsid w:val="00493BF8"/>
    <w:rsid w:val="00493EC9"/>
    <w:rsid w:val="00494E83"/>
    <w:rsid w:val="00495DB8"/>
    <w:rsid w:val="0049775C"/>
    <w:rsid w:val="004977A6"/>
    <w:rsid w:val="004978F6"/>
    <w:rsid w:val="00497B84"/>
    <w:rsid w:val="00497EFC"/>
    <w:rsid w:val="004A0548"/>
    <w:rsid w:val="004A18D4"/>
    <w:rsid w:val="004A4E0E"/>
    <w:rsid w:val="004A5516"/>
    <w:rsid w:val="004A5F1F"/>
    <w:rsid w:val="004A6423"/>
    <w:rsid w:val="004A7769"/>
    <w:rsid w:val="004B102A"/>
    <w:rsid w:val="004B1556"/>
    <w:rsid w:val="004B2AA7"/>
    <w:rsid w:val="004B36C4"/>
    <w:rsid w:val="004B6474"/>
    <w:rsid w:val="004B7195"/>
    <w:rsid w:val="004B744C"/>
    <w:rsid w:val="004B7FC0"/>
    <w:rsid w:val="004C0901"/>
    <w:rsid w:val="004C0B26"/>
    <w:rsid w:val="004C0E07"/>
    <w:rsid w:val="004C12CB"/>
    <w:rsid w:val="004C1B87"/>
    <w:rsid w:val="004C2CEA"/>
    <w:rsid w:val="004C338D"/>
    <w:rsid w:val="004C39DA"/>
    <w:rsid w:val="004C430D"/>
    <w:rsid w:val="004C4BFC"/>
    <w:rsid w:val="004C7206"/>
    <w:rsid w:val="004C7B38"/>
    <w:rsid w:val="004C7F15"/>
    <w:rsid w:val="004D09A9"/>
    <w:rsid w:val="004D199C"/>
    <w:rsid w:val="004D235B"/>
    <w:rsid w:val="004D599C"/>
    <w:rsid w:val="004D6C09"/>
    <w:rsid w:val="004E3787"/>
    <w:rsid w:val="004E468B"/>
    <w:rsid w:val="004E5180"/>
    <w:rsid w:val="004E573E"/>
    <w:rsid w:val="004E64ED"/>
    <w:rsid w:val="004E78F4"/>
    <w:rsid w:val="004F1632"/>
    <w:rsid w:val="004F1BA5"/>
    <w:rsid w:val="004F1CBA"/>
    <w:rsid w:val="004F37CC"/>
    <w:rsid w:val="004F3D66"/>
    <w:rsid w:val="004F4C3B"/>
    <w:rsid w:val="004F6A19"/>
    <w:rsid w:val="004F6EEE"/>
    <w:rsid w:val="0050067C"/>
    <w:rsid w:val="00500795"/>
    <w:rsid w:val="00501D32"/>
    <w:rsid w:val="005027F9"/>
    <w:rsid w:val="00503BCE"/>
    <w:rsid w:val="00504212"/>
    <w:rsid w:val="00506BC4"/>
    <w:rsid w:val="005070FA"/>
    <w:rsid w:val="0050745E"/>
    <w:rsid w:val="00510A64"/>
    <w:rsid w:val="00510DAA"/>
    <w:rsid w:val="00511424"/>
    <w:rsid w:val="00511E7F"/>
    <w:rsid w:val="005120DB"/>
    <w:rsid w:val="00513993"/>
    <w:rsid w:val="00515595"/>
    <w:rsid w:val="00515E26"/>
    <w:rsid w:val="0051725D"/>
    <w:rsid w:val="00517B4C"/>
    <w:rsid w:val="0052041A"/>
    <w:rsid w:val="00520BFB"/>
    <w:rsid w:val="00520F2F"/>
    <w:rsid w:val="00522B3E"/>
    <w:rsid w:val="00523C3C"/>
    <w:rsid w:val="00527189"/>
    <w:rsid w:val="00527342"/>
    <w:rsid w:val="00531E4C"/>
    <w:rsid w:val="00532428"/>
    <w:rsid w:val="00535CCA"/>
    <w:rsid w:val="00535E1F"/>
    <w:rsid w:val="00537C8D"/>
    <w:rsid w:val="00537F54"/>
    <w:rsid w:val="005406B8"/>
    <w:rsid w:val="005423A9"/>
    <w:rsid w:val="00543B2E"/>
    <w:rsid w:val="00543FF6"/>
    <w:rsid w:val="00544206"/>
    <w:rsid w:val="0054422C"/>
    <w:rsid w:val="00545963"/>
    <w:rsid w:val="00550398"/>
    <w:rsid w:val="00551C46"/>
    <w:rsid w:val="00552E44"/>
    <w:rsid w:val="00553036"/>
    <w:rsid w:val="005540DC"/>
    <w:rsid w:val="0055462E"/>
    <w:rsid w:val="005547F0"/>
    <w:rsid w:val="00555A54"/>
    <w:rsid w:val="00557424"/>
    <w:rsid w:val="00557DD5"/>
    <w:rsid w:val="005604D6"/>
    <w:rsid w:val="0056176B"/>
    <w:rsid w:val="005627F1"/>
    <w:rsid w:val="00563D29"/>
    <w:rsid w:val="0056564B"/>
    <w:rsid w:val="0056570C"/>
    <w:rsid w:val="00565CAD"/>
    <w:rsid w:val="00566179"/>
    <w:rsid w:val="00566B9A"/>
    <w:rsid w:val="00567A91"/>
    <w:rsid w:val="00570D41"/>
    <w:rsid w:val="0057146A"/>
    <w:rsid w:val="0057214D"/>
    <w:rsid w:val="0057345B"/>
    <w:rsid w:val="005751F7"/>
    <w:rsid w:val="005755E4"/>
    <w:rsid w:val="00575B9A"/>
    <w:rsid w:val="005768E5"/>
    <w:rsid w:val="005803EE"/>
    <w:rsid w:val="00581816"/>
    <w:rsid w:val="00581BE8"/>
    <w:rsid w:val="00582ED5"/>
    <w:rsid w:val="0058332D"/>
    <w:rsid w:val="00583C5F"/>
    <w:rsid w:val="005848DD"/>
    <w:rsid w:val="005907D2"/>
    <w:rsid w:val="00591D34"/>
    <w:rsid w:val="005921D3"/>
    <w:rsid w:val="005954CF"/>
    <w:rsid w:val="005954F3"/>
    <w:rsid w:val="00595C37"/>
    <w:rsid w:val="005A3E9B"/>
    <w:rsid w:val="005A4B2D"/>
    <w:rsid w:val="005A6287"/>
    <w:rsid w:val="005A6648"/>
    <w:rsid w:val="005A701E"/>
    <w:rsid w:val="005A7740"/>
    <w:rsid w:val="005B06FE"/>
    <w:rsid w:val="005B0F6F"/>
    <w:rsid w:val="005B19EA"/>
    <w:rsid w:val="005B4073"/>
    <w:rsid w:val="005B46D3"/>
    <w:rsid w:val="005B4B9E"/>
    <w:rsid w:val="005B4BDE"/>
    <w:rsid w:val="005B589C"/>
    <w:rsid w:val="005B70C5"/>
    <w:rsid w:val="005C1B96"/>
    <w:rsid w:val="005C21CF"/>
    <w:rsid w:val="005C32E4"/>
    <w:rsid w:val="005C4B5F"/>
    <w:rsid w:val="005C4EB9"/>
    <w:rsid w:val="005C5024"/>
    <w:rsid w:val="005C7376"/>
    <w:rsid w:val="005C770F"/>
    <w:rsid w:val="005D05A6"/>
    <w:rsid w:val="005D0E78"/>
    <w:rsid w:val="005D1F6D"/>
    <w:rsid w:val="005D2188"/>
    <w:rsid w:val="005D2BBB"/>
    <w:rsid w:val="005D4200"/>
    <w:rsid w:val="005D5B17"/>
    <w:rsid w:val="005D5EB1"/>
    <w:rsid w:val="005D7DD7"/>
    <w:rsid w:val="005E0392"/>
    <w:rsid w:val="005E1F00"/>
    <w:rsid w:val="005E238B"/>
    <w:rsid w:val="005E32EE"/>
    <w:rsid w:val="005E3EA5"/>
    <w:rsid w:val="005E4874"/>
    <w:rsid w:val="005E5DD6"/>
    <w:rsid w:val="005E610B"/>
    <w:rsid w:val="005E65E0"/>
    <w:rsid w:val="005F04B9"/>
    <w:rsid w:val="005F08C0"/>
    <w:rsid w:val="005F4DCC"/>
    <w:rsid w:val="005F5909"/>
    <w:rsid w:val="005F696A"/>
    <w:rsid w:val="00600A66"/>
    <w:rsid w:val="0060216C"/>
    <w:rsid w:val="00602E9F"/>
    <w:rsid w:val="006057CB"/>
    <w:rsid w:val="0060695A"/>
    <w:rsid w:val="006117DD"/>
    <w:rsid w:val="00612CCA"/>
    <w:rsid w:val="006132B1"/>
    <w:rsid w:val="00613720"/>
    <w:rsid w:val="00614986"/>
    <w:rsid w:val="006153AC"/>
    <w:rsid w:val="006201D3"/>
    <w:rsid w:val="00622EBD"/>
    <w:rsid w:val="00624BDC"/>
    <w:rsid w:val="00624CEE"/>
    <w:rsid w:val="00624D94"/>
    <w:rsid w:val="0062576A"/>
    <w:rsid w:val="00627A90"/>
    <w:rsid w:val="00630FA1"/>
    <w:rsid w:val="0063228E"/>
    <w:rsid w:val="006328E2"/>
    <w:rsid w:val="00633808"/>
    <w:rsid w:val="00633E2E"/>
    <w:rsid w:val="0063430D"/>
    <w:rsid w:val="006359B0"/>
    <w:rsid w:val="00636089"/>
    <w:rsid w:val="00636177"/>
    <w:rsid w:val="006372CA"/>
    <w:rsid w:val="00641137"/>
    <w:rsid w:val="006422C3"/>
    <w:rsid w:val="00642708"/>
    <w:rsid w:val="006432F3"/>
    <w:rsid w:val="00646CD8"/>
    <w:rsid w:val="006525B0"/>
    <w:rsid w:val="00653067"/>
    <w:rsid w:val="00653F57"/>
    <w:rsid w:val="00654D84"/>
    <w:rsid w:val="00655010"/>
    <w:rsid w:val="00655453"/>
    <w:rsid w:val="006566CF"/>
    <w:rsid w:val="006572F1"/>
    <w:rsid w:val="00657FA4"/>
    <w:rsid w:val="006600AE"/>
    <w:rsid w:val="0066236A"/>
    <w:rsid w:val="00663D1C"/>
    <w:rsid w:val="006641EB"/>
    <w:rsid w:val="00665AB6"/>
    <w:rsid w:val="00670F73"/>
    <w:rsid w:val="00671EE5"/>
    <w:rsid w:val="00671FB0"/>
    <w:rsid w:val="00672697"/>
    <w:rsid w:val="00673194"/>
    <w:rsid w:val="00676D22"/>
    <w:rsid w:val="00685624"/>
    <w:rsid w:val="00687B48"/>
    <w:rsid w:val="006908AC"/>
    <w:rsid w:val="006938BA"/>
    <w:rsid w:val="0069514E"/>
    <w:rsid w:val="00695ADA"/>
    <w:rsid w:val="00696076"/>
    <w:rsid w:val="006970B6"/>
    <w:rsid w:val="006A11C6"/>
    <w:rsid w:val="006A1243"/>
    <w:rsid w:val="006A1B51"/>
    <w:rsid w:val="006A1BFC"/>
    <w:rsid w:val="006A3A32"/>
    <w:rsid w:val="006A4DD6"/>
    <w:rsid w:val="006A650E"/>
    <w:rsid w:val="006A6FD7"/>
    <w:rsid w:val="006A7EDA"/>
    <w:rsid w:val="006B1256"/>
    <w:rsid w:val="006B17AE"/>
    <w:rsid w:val="006B44ED"/>
    <w:rsid w:val="006B4CD1"/>
    <w:rsid w:val="006B4CE9"/>
    <w:rsid w:val="006B50E0"/>
    <w:rsid w:val="006B5658"/>
    <w:rsid w:val="006B5F70"/>
    <w:rsid w:val="006B627F"/>
    <w:rsid w:val="006B7AD5"/>
    <w:rsid w:val="006C046F"/>
    <w:rsid w:val="006C082F"/>
    <w:rsid w:val="006C0DA8"/>
    <w:rsid w:val="006C380F"/>
    <w:rsid w:val="006C3912"/>
    <w:rsid w:val="006C62C1"/>
    <w:rsid w:val="006C6542"/>
    <w:rsid w:val="006D1DD4"/>
    <w:rsid w:val="006D42B7"/>
    <w:rsid w:val="006D5460"/>
    <w:rsid w:val="006D5A11"/>
    <w:rsid w:val="006D5CAE"/>
    <w:rsid w:val="006D7DE1"/>
    <w:rsid w:val="006E0377"/>
    <w:rsid w:val="006E081B"/>
    <w:rsid w:val="006E1864"/>
    <w:rsid w:val="006E4388"/>
    <w:rsid w:val="006E4D70"/>
    <w:rsid w:val="006E72AB"/>
    <w:rsid w:val="006E7B4D"/>
    <w:rsid w:val="006F0328"/>
    <w:rsid w:val="006F0F50"/>
    <w:rsid w:val="006F2F49"/>
    <w:rsid w:val="006F3F5B"/>
    <w:rsid w:val="006F4185"/>
    <w:rsid w:val="006F559F"/>
    <w:rsid w:val="006F55BF"/>
    <w:rsid w:val="006F6731"/>
    <w:rsid w:val="006F6BD9"/>
    <w:rsid w:val="00704722"/>
    <w:rsid w:val="007057B2"/>
    <w:rsid w:val="0070649C"/>
    <w:rsid w:val="00706A6B"/>
    <w:rsid w:val="007074B4"/>
    <w:rsid w:val="00707E79"/>
    <w:rsid w:val="007112F5"/>
    <w:rsid w:val="007114C2"/>
    <w:rsid w:val="00712D46"/>
    <w:rsid w:val="00713628"/>
    <w:rsid w:val="00714475"/>
    <w:rsid w:val="00714B55"/>
    <w:rsid w:val="00714D01"/>
    <w:rsid w:val="007166E6"/>
    <w:rsid w:val="00720583"/>
    <w:rsid w:val="00720B5C"/>
    <w:rsid w:val="007229EC"/>
    <w:rsid w:val="00722A93"/>
    <w:rsid w:val="00722AD0"/>
    <w:rsid w:val="0072405E"/>
    <w:rsid w:val="007249D6"/>
    <w:rsid w:val="00724CB7"/>
    <w:rsid w:val="00726850"/>
    <w:rsid w:val="007270E0"/>
    <w:rsid w:val="00731A06"/>
    <w:rsid w:val="007377E6"/>
    <w:rsid w:val="00737E81"/>
    <w:rsid w:val="00741E1A"/>
    <w:rsid w:val="00742211"/>
    <w:rsid w:val="007423AC"/>
    <w:rsid w:val="0074622A"/>
    <w:rsid w:val="0074625E"/>
    <w:rsid w:val="00746A7C"/>
    <w:rsid w:val="0075021F"/>
    <w:rsid w:val="00750251"/>
    <w:rsid w:val="00750493"/>
    <w:rsid w:val="00753F61"/>
    <w:rsid w:val="0075561F"/>
    <w:rsid w:val="007556B1"/>
    <w:rsid w:val="00755891"/>
    <w:rsid w:val="00755CF3"/>
    <w:rsid w:val="00756183"/>
    <w:rsid w:val="00756DA2"/>
    <w:rsid w:val="007572B6"/>
    <w:rsid w:val="00757BCC"/>
    <w:rsid w:val="00760037"/>
    <w:rsid w:val="00760127"/>
    <w:rsid w:val="0076118B"/>
    <w:rsid w:val="00762459"/>
    <w:rsid w:val="00763B1A"/>
    <w:rsid w:val="007646B1"/>
    <w:rsid w:val="00765061"/>
    <w:rsid w:val="007658AE"/>
    <w:rsid w:val="0076616D"/>
    <w:rsid w:val="007663C9"/>
    <w:rsid w:val="007668CF"/>
    <w:rsid w:val="007671C8"/>
    <w:rsid w:val="00771A5D"/>
    <w:rsid w:val="0077354D"/>
    <w:rsid w:val="007735A2"/>
    <w:rsid w:val="007739A5"/>
    <w:rsid w:val="00774678"/>
    <w:rsid w:val="00776234"/>
    <w:rsid w:val="00776902"/>
    <w:rsid w:val="00776E5B"/>
    <w:rsid w:val="00780E3F"/>
    <w:rsid w:val="00783461"/>
    <w:rsid w:val="007850F8"/>
    <w:rsid w:val="00785CA5"/>
    <w:rsid w:val="007870D2"/>
    <w:rsid w:val="00793456"/>
    <w:rsid w:val="00794004"/>
    <w:rsid w:val="00796923"/>
    <w:rsid w:val="007A0074"/>
    <w:rsid w:val="007A2BA6"/>
    <w:rsid w:val="007A2E0D"/>
    <w:rsid w:val="007A4193"/>
    <w:rsid w:val="007A4288"/>
    <w:rsid w:val="007A4825"/>
    <w:rsid w:val="007B0752"/>
    <w:rsid w:val="007B0A50"/>
    <w:rsid w:val="007B2D77"/>
    <w:rsid w:val="007B33DA"/>
    <w:rsid w:val="007B3A4D"/>
    <w:rsid w:val="007B4C20"/>
    <w:rsid w:val="007B4C3D"/>
    <w:rsid w:val="007B7613"/>
    <w:rsid w:val="007B7640"/>
    <w:rsid w:val="007C032A"/>
    <w:rsid w:val="007C10D6"/>
    <w:rsid w:val="007C2921"/>
    <w:rsid w:val="007C423A"/>
    <w:rsid w:val="007C4986"/>
    <w:rsid w:val="007C4F26"/>
    <w:rsid w:val="007C5259"/>
    <w:rsid w:val="007C74DC"/>
    <w:rsid w:val="007D06FD"/>
    <w:rsid w:val="007D170F"/>
    <w:rsid w:val="007D267B"/>
    <w:rsid w:val="007D359B"/>
    <w:rsid w:val="007D3CD6"/>
    <w:rsid w:val="007D6854"/>
    <w:rsid w:val="007E2272"/>
    <w:rsid w:val="007E3080"/>
    <w:rsid w:val="007E4B65"/>
    <w:rsid w:val="007E65A5"/>
    <w:rsid w:val="007E6D32"/>
    <w:rsid w:val="007E6FC6"/>
    <w:rsid w:val="007F30AD"/>
    <w:rsid w:val="007F3454"/>
    <w:rsid w:val="007F4623"/>
    <w:rsid w:val="007F4ED3"/>
    <w:rsid w:val="007F5225"/>
    <w:rsid w:val="007F6325"/>
    <w:rsid w:val="007F66C2"/>
    <w:rsid w:val="007F673F"/>
    <w:rsid w:val="007F6ADA"/>
    <w:rsid w:val="007F7A38"/>
    <w:rsid w:val="00800A4F"/>
    <w:rsid w:val="00800A62"/>
    <w:rsid w:val="0080162D"/>
    <w:rsid w:val="00802E13"/>
    <w:rsid w:val="008031E5"/>
    <w:rsid w:val="008032FB"/>
    <w:rsid w:val="00803FA7"/>
    <w:rsid w:val="00804A57"/>
    <w:rsid w:val="00804E8B"/>
    <w:rsid w:val="00805748"/>
    <w:rsid w:val="0081137F"/>
    <w:rsid w:val="00811C56"/>
    <w:rsid w:val="00812851"/>
    <w:rsid w:val="00812EB0"/>
    <w:rsid w:val="00816976"/>
    <w:rsid w:val="008170C8"/>
    <w:rsid w:val="00821758"/>
    <w:rsid w:val="00822192"/>
    <w:rsid w:val="008227A1"/>
    <w:rsid w:val="0082695C"/>
    <w:rsid w:val="00827601"/>
    <w:rsid w:val="00827C53"/>
    <w:rsid w:val="008307E3"/>
    <w:rsid w:val="00832E17"/>
    <w:rsid w:val="00833074"/>
    <w:rsid w:val="00833775"/>
    <w:rsid w:val="00834317"/>
    <w:rsid w:val="0083721B"/>
    <w:rsid w:val="00837B8E"/>
    <w:rsid w:val="00840AEE"/>
    <w:rsid w:val="00840E44"/>
    <w:rsid w:val="00843120"/>
    <w:rsid w:val="008446B3"/>
    <w:rsid w:val="0084497B"/>
    <w:rsid w:val="008462A5"/>
    <w:rsid w:val="0085008C"/>
    <w:rsid w:val="00851159"/>
    <w:rsid w:val="00851D71"/>
    <w:rsid w:val="008525CC"/>
    <w:rsid w:val="00852940"/>
    <w:rsid w:val="00852FCC"/>
    <w:rsid w:val="008530B7"/>
    <w:rsid w:val="00853BAA"/>
    <w:rsid w:val="0085401E"/>
    <w:rsid w:val="008545D7"/>
    <w:rsid w:val="0085554C"/>
    <w:rsid w:val="008606C3"/>
    <w:rsid w:val="00860C9E"/>
    <w:rsid w:val="00860E38"/>
    <w:rsid w:val="008612D9"/>
    <w:rsid w:val="0086136E"/>
    <w:rsid w:val="008626DD"/>
    <w:rsid w:val="0086494D"/>
    <w:rsid w:val="00865A4C"/>
    <w:rsid w:val="00867798"/>
    <w:rsid w:val="00870321"/>
    <w:rsid w:val="008703C6"/>
    <w:rsid w:val="0087135A"/>
    <w:rsid w:val="00872584"/>
    <w:rsid w:val="008725D2"/>
    <w:rsid w:val="00876CA4"/>
    <w:rsid w:val="008773C4"/>
    <w:rsid w:val="008817E6"/>
    <w:rsid w:val="008818B8"/>
    <w:rsid w:val="00886731"/>
    <w:rsid w:val="00886D2F"/>
    <w:rsid w:val="008870CE"/>
    <w:rsid w:val="00891C8A"/>
    <w:rsid w:val="008935EE"/>
    <w:rsid w:val="0089489E"/>
    <w:rsid w:val="00895AFD"/>
    <w:rsid w:val="008977E7"/>
    <w:rsid w:val="008A21A5"/>
    <w:rsid w:val="008A267F"/>
    <w:rsid w:val="008A2E51"/>
    <w:rsid w:val="008A4DE5"/>
    <w:rsid w:val="008A58A2"/>
    <w:rsid w:val="008A663B"/>
    <w:rsid w:val="008A710C"/>
    <w:rsid w:val="008B107E"/>
    <w:rsid w:val="008B10B2"/>
    <w:rsid w:val="008B140C"/>
    <w:rsid w:val="008B1E14"/>
    <w:rsid w:val="008B1FE7"/>
    <w:rsid w:val="008B290C"/>
    <w:rsid w:val="008B30C9"/>
    <w:rsid w:val="008B4681"/>
    <w:rsid w:val="008B6201"/>
    <w:rsid w:val="008B6545"/>
    <w:rsid w:val="008C0325"/>
    <w:rsid w:val="008C11CC"/>
    <w:rsid w:val="008C1828"/>
    <w:rsid w:val="008C1D59"/>
    <w:rsid w:val="008C1EE8"/>
    <w:rsid w:val="008C2BAE"/>
    <w:rsid w:val="008C442B"/>
    <w:rsid w:val="008C6C5C"/>
    <w:rsid w:val="008D1F84"/>
    <w:rsid w:val="008D205F"/>
    <w:rsid w:val="008D2421"/>
    <w:rsid w:val="008D2B17"/>
    <w:rsid w:val="008D3EE8"/>
    <w:rsid w:val="008D692B"/>
    <w:rsid w:val="008D7B60"/>
    <w:rsid w:val="008D7B74"/>
    <w:rsid w:val="008D7F16"/>
    <w:rsid w:val="008E0DAC"/>
    <w:rsid w:val="008E1152"/>
    <w:rsid w:val="008E16A3"/>
    <w:rsid w:val="008E17EA"/>
    <w:rsid w:val="008E41C5"/>
    <w:rsid w:val="008E44AB"/>
    <w:rsid w:val="008E75F1"/>
    <w:rsid w:val="008F01AB"/>
    <w:rsid w:val="008F21BE"/>
    <w:rsid w:val="008F23FC"/>
    <w:rsid w:val="008F291F"/>
    <w:rsid w:val="008F3B2D"/>
    <w:rsid w:val="008F5A13"/>
    <w:rsid w:val="009003C1"/>
    <w:rsid w:val="00900BE2"/>
    <w:rsid w:val="009015D6"/>
    <w:rsid w:val="00902E0E"/>
    <w:rsid w:val="00903EB2"/>
    <w:rsid w:val="00904BC9"/>
    <w:rsid w:val="009062C7"/>
    <w:rsid w:val="00906CD0"/>
    <w:rsid w:val="00906EA3"/>
    <w:rsid w:val="00912C16"/>
    <w:rsid w:val="009135EF"/>
    <w:rsid w:val="009136E6"/>
    <w:rsid w:val="00913AB4"/>
    <w:rsid w:val="00913BF5"/>
    <w:rsid w:val="00913D63"/>
    <w:rsid w:val="00914BBB"/>
    <w:rsid w:val="009154B0"/>
    <w:rsid w:val="00915FA5"/>
    <w:rsid w:val="009166C3"/>
    <w:rsid w:val="00917015"/>
    <w:rsid w:val="00920F17"/>
    <w:rsid w:val="00921362"/>
    <w:rsid w:val="00921455"/>
    <w:rsid w:val="00921861"/>
    <w:rsid w:val="00923F18"/>
    <w:rsid w:val="00924BEA"/>
    <w:rsid w:val="0092544F"/>
    <w:rsid w:val="00926453"/>
    <w:rsid w:val="009272EE"/>
    <w:rsid w:val="00930DA3"/>
    <w:rsid w:val="00932116"/>
    <w:rsid w:val="009328C3"/>
    <w:rsid w:val="009328F2"/>
    <w:rsid w:val="00932E37"/>
    <w:rsid w:val="0093545E"/>
    <w:rsid w:val="00935590"/>
    <w:rsid w:val="00937259"/>
    <w:rsid w:val="0093789B"/>
    <w:rsid w:val="0094009A"/>
    <w:rsid w:val="00940D58"/>
    <w:rsid w:val="0094138F"/>
    <w:rsid w:val="00941564"/>
    <w:rsid w:val="00943D27"/>
    <w:rsid w:val="00943F91"/>
    <w:rsid w:val="00951851"/>
    <w:rsid w:val="00953E31"/>
    <w:rsid w:val="00956D2F"/>
    <w:rsid w:val="00957592"/>
    <w:rsid w:val="0096319F"/>
    <w:rsid w:val="0096348E"/>
    <w:rsid w:val="00963DBC"/>
    <w:rsid w:val="009646F6"/>
    <w:rsid w:val="009649B5"/>
    <w:rsid w:val="00964A49"/>
    <w:rsid w:val="00970B9D"/>
    <w:rsid w:val="00970DBB"/>
    <w:rsid w:val="00970FE0"/>
    <w:rsid w:val="009715E1"/>
    <w:rsid w:val="0097168A"/>
    <w:rsid w:val="00972366"/>
    <w:rsid w:val="00972A8F"/>
    <w:rsid w:val="009760AD"/>
    <w:rsid w:val="009804EE"/>
    <w:rsid w:val="009822FC"/>
    <w:rsid w:val="00982354"/>
    <w:rsid w:val="009830FC"/>
    <w:rsid w:val="00984551"/>
    <w:rsid w:val="0098482A"/>
    <w:rsid w:val="00985981"/>
    <w:rsid w:val="0098678B"/>
    <w:rsid w:val="00986C45"/>
    <w:rsid w:val="00987FF0"/>
    <w:rsid w:val="009917ED"/>
    <w:rsid w:val="00992256"/>
    <w:rsid w:val="00992DF7"/>
    <w:rsid w:val="0099312F"/>
    <w:rsid w:val="009974C8"/>
    <w:rsid w:val="009A14EA"/>
    <w:rsid w:val="009A26A0"/>
    <w:rsid w:val="009A336C"/>
    <w:rsid w:val="009A3D1E"/>
    <w:rsid w:val="009A69F8"/>
    <w:rsid w:val="009A6E9D"/>
    <w:rsid w:val="009A77FB"/>
    <w:rsid w:val="009B0802"/>
    <w:rsid w:val="009B1052"/>
    <w:rsid w:val="009B1105"/>
    <w:rsid w:val="009B1C46"/>
    <w:rsid w:val="009B4491"/>
    <w:rsid w:val="009B45AE"/>
    <w:rsid w:val="009B51FF"/>
    <w:rsid w:val="009B7346"/>
    <w:rsid w:val="009C200A"/>
    <w:rsid w:val="009C2FB9"/>
    <w:rsid w:val="009C473D"/>
    <w:rsid w:val="009C5142"/>
    <w:rsid w:val="009C761B"/>
    <w:rsid w:val="009C7A6B"/>
    <w:rsid w:val="009C7CCE"/>
    <w:rsid w:val="009D006C"/>
    <w:rsid w:val="009D15DE"/>
    <w:rsid w:val="009D2E7C"/>
    <w:rsid w:val="009D344D"/>
    <w:rsid w:val="009D3781"/>
    <w:rsid w:val="009D3867"/>
    <w:rsid w:val="009D3CA5"/>
    <w:rsid w:val="009D5353"/>
    <w:rsid w:val="009D647F"/>
    <w:rsid w:val="009D69C1"/>
    <w:rsid w:val="009D72CC"/>
    <w:rsid w:val="009E039A"/>
    <w:rsid w:val="009E0D11"/>
    <w:rsid w:val="009E13DF"/>
    <w:rsid w:val="009E1546"/>
    <w:rsid w:val="009E4110"/>
    <w:rsid w:val="009E5C06"/>
    <w:rsid w:val="009E5EB0"/>
    <w:rsid w:val="009E73D5"/>
    <w:rsid w:val="009F0C50"/>
    <w:rsid w:val="009F206F"/>
    <w:rsid w:val="009F391F"/>
    <w:rsid w:val="009F5C52"/>
    <w:rsid w:val="009F60B6"/>
    <w:rsid w:val="009F7A20"/>
    <w:rsid w:val="00A00AB1"/>
    <w:rsid w:val="00A0203E"/>
    <w:rsid w:val="00A028B2"/>
    <w:rsid w:val="00A02BC9"/>
    <w:rsid w:val="00A033E1"/>
    <w:rsid w:val="00A03500"/>
    <w:rsid w:val="00A050DC"/>
    <w:rsid w:val="00A05D65"/>
    <w:rsid w:val="00A06DFE"/>
    <w:rsid w:val="00A06E95"/>
    <w:rsid w:val="00A072BB"/>
    <w:rsid w:val="00A074AD"/>
    <w:rsid w:val="00A11800"/>
    <w:rsid w:val="00A11940"/>
    <w:rsid w:val="00A1202E"/>
    <w:rsid w:val="00A145B0"/>
    <w:rsid w:val="00A14B61"/>
    <w:rsid w:val="00A15334"/>
    <w:rsid w:val="00A20659"/>
    <w:rsid w:val="00A2100E"/>
    <w:rsid w:val="00A214E4"/>
    <w:rsid w:val="00A216B8"/>
    <w:rsid w:val="00A234F6"/>
    <w:rsid w:val="00A23BEB"/>
    <w:rsid w:val="00A23F55"/>
    <w:rsid w:val="00A24403"/>
    <w:rsid w:val="00A24725"/>
    <w:rsid w:val="00A24E36"/>
    <w:rsid w:val="00A278B4"/>
    <w:rsid w:val="00A313A2"/>
    <w:rsid w:val="00A31773"/>
    <w:rsid w:val="00A31A30"/>
    <w:rsid w:val="00A31AF4"/>
    <w:rsid w:val="00A321A2"/>
    <w:rsid w:val="00A32A17"/>
    <w:rsid w:val="00A32DCD"/>
    <w:rsid w:val="00A32DD6"/>
    <w:rsid w:val="00A34316"/>
    <w:rsid w:val="00A3583E"/>
    <w:rsid w:val="00A35C15"/>
    <w:rsid w:val="00A42B3D"/>
    <w:rsid w:val="00A44530"/>
    <w:rsid w:val="00A461CF"/>
    <w:rsid w:val="00A46461"/>
    <w:rsid w:val="00A47040"/>
    <w:rsid w:val="00A4750D"/>
    <w:rsid w:val="00A47E57"/>
    <w:rsid w:val="00A47E80"/>
    <w:rsid w:val="00A51928"/>
    <w:rsid w:val="00A51A59"/>
    <w:rsid w:val="00A52CB5"/>
    <w:rsid w:val="00A55AD2"/>
    <w:rsid w:val="00A567AE"/>
    <w:rsid w:val="00A56BC4"/>
    <w:rsid w:val="00A57501"/>
    <w:rsid w:val="00A575EE"/>
    <w:rsid w:val="00A57984"/>
    <w:rsid w:val="00A62445"/>
    <w:rsid w:val="00A62ADD"/>
    <w:rsid w:val="00A6454A"/>
    <w:rsid w:val="00A6666C"/>
    <w:rsid w:val="00A668FE"/>
    <w:rsid w:val="00A67AB3"/>
    <w:rsid w:val="00A71991"/>
    <w:rsid w:val="00A72D74"/>
    <w:rsid w:val="00A73ECC"/>
    <w:rsid w:val="00A74752"/>
    <w:rsid w:val="00A754F5"/>
    <w:rsid w:val="00A76652"/>
    <w:rsid w:val="00A76EEA"/>
    <w:rsid w:val="00A77332"/>
    <w:rsid w:val="00A7760A"/>
    <w:rsid w:val="00A8070D"/>
    <w:rsid w:val="00A82807"/>
    <w:rsid w:val="00A8356E"/>
    <w:rsid w:val="00A8433B"/>
    <w:rsid w:val="00A84799"/>
    <w:rsid w:val="00A84A9D"/>
    <w:rsid w:val="00A84B56"/>
    <w:rsid w:val="00A8532D"/>
    <w:rsid w:val="00A85A34"/>
    <w:rsid w:val="00A86342"/>
    <w:rsid w:val="00A907A6"/>
    <w:rsid w:val="00A90857"/>
    <w:rsid w:val="00A91463"/>
    <w:rsid w:val="00A91CEC"/>
    <w:rsid w:val="00A931FD"/>
    <w:rsid w:val="00A9421A"/>
    <w:rsid w:val="00A94B6A"/>
    <w:rsid w:val="00A97F8D"/>
    <w:rsid w:val="00AA021D"/>
    <w:rsid w:val="00AA0E50"/>
    <w:rsid w:val="00AA3309"/>
    <w:rsid w:val="00AA4085"/>
    <w:rsid w:val="00AA415B"/>
    <w:rsid w:val="00AA51B2"/>
    <w:rsid w:val="00AA5679"/>
    <w:rsid w:val="00AA57F6"/>
    <w:rsid w:val="00AA7EB1"/>
    <w:rsid w:val="00AB228C"/>
    <w:rsid w:val="00AB2BFD"/>
    <w:rsid w:val="00AB3C4F"/>
    <w:rsid w:val="00AB409D"/>
    <w:rsid w:val="00AB4FC5"/>
    <w:rsid w:val="00AB5928"/>
    <w:rsid w:val="00AB6222"/>
    <w:rsid w:val="00AB69BF"/>
    <w:rsid w:val="00AB7C1D"/>
    <w:rsid w:val="00AC21BE"/>
    <w:rsid w:val="00AC2E2F"/>
    <w:rsid w:val="00AC2F49"/>
    <w:rsid w:val="00AC315C"/>
    <w:rsid w:val="00AC3421"/>
    <w:rsid w:val="00AC363D"/>
    <w:rsid w:val="00AC374A"/>
    <w:rsid w:val="00AC5106"/>
    <w:rsid w:val="00AC5B54"/>
    <w:rsid w:val="00AC7600"/>
    <w:rsid w:val="00AD0350"/>
    <w:rsid w:val="00AD07AC"/>
    <w:rsid w:val="00AD0AB6"/>
    <w:rsid w:val="00AD2AC2"/>
    <w:rsid w:val="00AD3077"/>
    <w:rsid w:val="00AD3FE4"/>
    <w:rsid w:val="00AD452B"/>
    <w:rsid w:val="00AD5BE9"/>
    <w:rsid w:val="00AD5F4D"/>
    <w:rsid w:val="00AE18E0"/>
    <w:rsid w:val="00AE1A4D"/>
    <w:rsid w:val="00AE34B7"/>
    <w:rsid w:val="00AE3ABD"/>
    <w:rsid w:val="00AE3D43"/>
    <w:rsid w:val="00AE53A4"/>
    <w:rsid w:val="00AE78CD"/>
    <w:rsid w:val="00AF33E5"/>
    <w:rsid w:val="00AF3708"/>
    <w:rsid w:val="00AF39B9"/>
    <w:rsid w:val="00AF5962"/>
    <w:rsid w:val="00AF72F1"/>
    <w:rsid w:val="00AF7856"/>
    <w:rsid w:val="00B00C05"/>
    <w:rsid w:val="00B020A8"/>
    <w:rsid w:val="00B030FB"/>
    <w:rsid w:val="00B03E09"/>
    <w:rsid w:val="00B04249"/>
    <w:rsid w:val="00B04EBE"/>
    <w:rsid w:val="00B07FD8"/>
    <w:rsid w:val="00B12B78"/>
    <w:rsid w:val="00B1492B"/>
    <w:rsid w:val="00B14AAD"/>
    <w:rsid w:val="00B14BE8"/>
    <w:rsid w:val="00B14EF6"/>
    <w:rsid w:val="00B15BD4"/>
    <w:rsid w:val="00B169F8"/>
    <w:rsid w:val="00B16BB3"/>
    <w:rsid w:val="00B16D4F"/>
    <w:rsid w:val="00B20434"/>
    <w:rsid w:val="00B211B1"/>
    <w:rsid w:val="00B22F52"/>
    <w:rsid w:val="00B2409B"/>
    <w:rsid w:val="00B24151"/>
    <w:rsid w:val="00B2499B"/>
    <w:rsid w:val="00B254FF"/>
    <w:rsid w:val="00B25C8D"/>
    <w:rsid w:val="00B2705B"/>
    <w:rsid w:val="00B30E0D"/>
    <w:rsid w:val="00B31475"/>
    <w:rsid w:val="00B32DEB"/>
    <w:rsid w:val="00B33FCD"/>
    <w:rsid w:val="00B35510"/>
    <w:rsid w:val="00B357A3"/>
    <w:rsid w:val="00B36527"/>
    <w:rsid w:val="00B36AB4"/>
    <w:rsid w:val="00B36BCA"/>
    <w:rsid w:val="00B41822"/>
    <w:rsid w:val="00B439FD"/>
    <w:rsid w:val="00B44607"/>
    <w:rsid w:val="00B44E06"/>
    <w:rsid w:val="00B500B1"/>
    <w:rsid w:val="00B516A8"/>
    <w:rsid w:val="00B531B4"/>
    <w:rsid w:val="00B53727"/>
    <w:rsid w:val="00B53BB4"/>
    <w:rsid w:val="00B55F5B"/>
    <w:rsid w:val="00B576C4"/>
    <w:rsid w:val="00B61421"/>
    <w:rsid w:val="00B62045"/>
    <w:rsid w:val="00B621E8"/>
    <w:rsid w:val="00B64949"/>
    <w:rsid w:val="00B665CF"/>
    <w:rsid w:val="00B6739B"/>
    <w:rsid w:val="00B70C07"/>
    <w:rsid w:val="00B7164F"/>
    <w:rsid w:val="00B7204B"/>
    <w:rsid w:val="00B732EE"/>
    <w:rsid w:val="00B74473"/>
    <w:rsid w:val="00B75AA5"/>
    <w:rsid w:val="00B76811"/>
    <w:rsid w:val="00B76E47"/>
    <w:rsid w:val="00B777A0"/>
    <w:rsid w:val="00B81DF1"/>
    <w:rsid w:val="00B84073"/>
    <w:rsid w:val="00B9022F"/>
    <w:rsid w:val="00B91931"/>
    <w:rsid w:val="00B93C8E"/>
    <w:rsid w:val="00B93D6C"/>
    <w:rsid w:val="00B95B0F"/>
    <w:rsid w:val="00B9757C"/>
    <w:rsid w:val="00B976A7"/>
    <w:rsid w:val="00BA35E5"/>
    <w:rsid w:val="00BA3A34"/>
    <w:rsid w:val="00BA4DC7"/>
    <w:rsid w:val="00BA6244"/>
    <w:rsid w:val="00BA6B2C"/>
    <w:rsid w:val="00BA7271"/>
    <w:rsid w:val="00BB016E"/>
    <w:rsid w:val="00BB0956"/>
    <w:rsid w:val="00BB0B15"/>
    <w:rsid w:val="00BB26B3"/>
    <w:rsid w:val="00BB3BB3"/>
    <w:rsid w:val="00BB512F"/>
    <w:rsid w:val="00BB6031"/>
    <w:rsid w:val="00BB6A4A"/>
    <w:rsid w:val="00BC4047"/>
    <w:rsid w:val="00BC44D9"/>
    <w:rsid w:val="00BC4C0C"/>
    <w:rsid w:val="00BC4E57"/>
    <w:rsid w:val="00BC5041"/>
    <w:rsid w:val="00BC5C35"/>
    <w:rsid w:val="00BC690C"/>
    <w:rsid w:val="00BC7293"/>
    <w:rsid w:val="00BC79E4"/>
    <w:rsid w:val="00BD4277"/>
    <w:rsid w:val="00BD6C4A"/>
    <w:rsid w:val="00BD721D"/>
    <w:rsid w:val="00BD7950"/>
    <w:rsid w:val="00BD7992"/>
    <w:rsid w:val="00BD7D6E"/>
    <w:rsid w:val="00BD7E16"/>
    <w:rsid w:val="00BE0654"/>
    <w:rsid w:val="00BE10C4"/>
    <w:rsid w:val="00BE42A9"/>
    <w:rsid w:val="00BE6B70"/>
    <w:rsid w:val="00BF017E"/>
    <w:rsid w:val="00BF14DA"/>
    <w:rsid w:val="00BF2FDA"/>
    <w:rsid w:val="00BF3960"/>
    <w:rsid w:val="00BF53DB"/>
    <w:rsid w:val="00BF5610"/>
    <w:rsid w:val="00BF7B6C"/>
    <w:rsid w:val="00C0072E"/>
    <w:rsid w:val="00C00A38"/>
    <w:rsid w:val="00C02B08"/>
    <w:rsid w:val="00C03B4D"/>
    <w:rsid w:val="00C06B95"/>
    <w:rsid w:val="00C11DBF"/>
    <w:rsid w:val="00C12C4D"/>
    <w:rsid w:val="00C14810"/>
    <w:rsid w:val="00C14E74"/>
    <w:rsid w:val="00C15925"/>
    <w:rsid w:val="00C1702C"/>
    <w:rsid w:val="00C2280D"/>
    <w:rsid w:val="00C233F4"/>
    <w:rsid w:val="00C254BB"/>
    <w:rsid w:val="00C25AA4"/>
    <w:rsid w:val="00C273B5"/>
    <w:rsid w:val="00C27ECF"/>
    <w:rsid w:val="00C308B9"/>
    <w:rsid w:val="00C3109B"/>
    <w:rsid w:val="00C31700"/>
    <w:rsid w:val="00C32E7B"/>
    <w:rsid w:val="00C3493C"/>
    <w:rsid w:val="00C40846"/>
    <w:rsid w:val="00C412A9"/>
    <w:rsid w:val="00C413D7"/>
    <w:rsid w:val="00C42697"/>
    <w:rsid w:val="00C4351B"/>
    <w:rsid w:val="00C453C1"/>
    <w:rsid w:val="00C470A9"/>
    <w:rsid w:val="00C507B2"/>
    <w:rsid w:val="00C50BA2"/>
    <w:rsid w:val="00C50C8E"/>
    <w:rsid w:val="00C50F57"/>
    <w:rsid w:val="00C524F8"/>
    <w:rsid w:val="00C52F47"/>
    <w:rsid w:val="00C54399"/>
    <w:rsid w:val="00C56297"/>
    <w:rsid w:val="00C615BB"/>
    <w:rsid w:val="00C61D2C"/>
    <w:rsid w:val="00C61F05"/>
    <w:rsid w:val="00C63AAB"/>
    <w:rsid w:val="00C65584"/>
    <w:rsid w:val="00C67860"/>
    <w:rsid w:val="00C6796B"/>
    <w:rsid w:val="00C70418"/>
    <w:rsid w:val="00C70EC7"/>
    <w:rsid w:val="00C7110E"/>
    <w:rsid w:val="00C717FD"/>
    <w:rsid w:val="00C724E6"/>
    <w:rsid w:val="00C74BAE"/>
    <w:rsid w:val="00C77FC5"/>
    <w:rsid w:val="00C8235A"/>
    <w:rsid w:val="00C83249"/>
    <w:rsid w:val="00C844BF"/>
    <w:rsid w:val="00C86E21"/>
    <w:rsid w:val="00C903A7"/>
    <w:rsid w:val="00C90963"/>
    <w:rsid w:val="00C9131D"/>
    <w:rsid w:val="00C913A0"/>
    <w:rsid w:val="00C91610"/>
    <w:rsid w:val="00C91627"/>
    <w:rsid w:val="00C92705"/>
    <w:rsid w:val="00C92C5A"/>
    <w:rsid w:val="00C93D8E"/>
    <w:rsid w:val="00C94276"/>
    <w:rsid w:val="00C94940"/>
    <w:rsid w:val="00C97080"/>
    <w:rsid w:val="00C97BA2"/>
    <w:rsid w:val="00C97CF8"/>
    <w:rsid w:val="00CA0A8B"/>
    <w:rsid w:val="00CA0C1D"/>
    <w:rsid w:val="00CA22AD"/>
    <w:rsid w:val="00CA27B1"/>
    <w:rsid w:val="00CA37C6"/>
    <w:rsid w:val="00CA3BA4"/>
    <w:rsid w:val="00CA421C"/>
    <w:rsid w:val="00CA4CFD"/>
    <w:rsid w:val="00CA647A"/>
    <w:rsid w:val="00CA79B6"/>
    <w:rsid w:val="00CA7A1A"/>
    <w:rsid w:val="00CB1C79"/>
    <w:rsid w:val="00CB218A"/>
    <w:rsid w:val="00CB29EB"/>
    <w:rsid w:val="00CB2D03"/>
    <w:rsid w:val="00CB3BCB"/>
    <w:rsid w:val="00CB3BCF"/>
    <w:rsid w:val="00CB3E91"/>
    <w:rsid w:val="00CB570E"/>
    <w:rsid w:val="00CB7C7C"/>
    <w:rsid w:val="00CC1650"/>
    <w:rsid w:val="00CC185E"/>
    <w:rsid w:val="00CC1E1B"/>
    <w:rsid w:val="00CD3128"/>
    <w:rsid w:val="00CD4D56"/>
    <w:rsid w:val="00CD622D"/>
    <w:rsid w:val="00CD6E20"/>
    <w:rsid w:val="00CE0AED"/>
    <w:rsid w:val="00CE1501"/>
    <w:rsid w:val="00CE18CF"/>
    <w:rsid w:val="00CE24CC"/>
    <w:rsid w:val="00CE2783"/>
    <w:rsid w:val="00CE3423"/>
    <w:rsid w:val="00CE37DD"/>
    <w:rsid w:val="00CE5C8E"/>
    <w:rsid w:val="00CE71B5"/>
    <w:rsid w:val="00CF1B0E"/>
    <w:rsid w:val="00CF320B"/>
    <w:rsid w:val="00CF3925"/>
    <w:rsid w:val="00CF514D"/>
    <w:rsid w:val="00CF6DD6"/>
    <w:rsid w:val="00CF7087"/>
    <w:rsid w:val="00CF7615"/>
    <w:rsid w:val="00CF7D40"/>
    <w:rsid w:val="00D00FA1"/>
    <w:rsid w:val="00D01A8E"/>
    <w:rsid w:val="00D01BF7"/>
    <w:rsid w:val="00D06C68"/>
    <w:rsid w:val="00D07387"/>
    <w:rsid w:val="00D103C9"/>
    <w:rsid w:val="00D14029"/>
    <w:rsid w:val="00D147C5"/>
    <w:rsid w:val="00D1645A"/>
    <w:rsid w:val="00D20370"/>
    <w:rsid w:val="00D205AD"/>
    <w:rsid w:val="00D2211C"/>
    <w:rsid w:val="00D22F15"/>
    <w:rsid w:val="00D252D8"/>
    <w:rsid w:val="00D27768"/>
    <w:rsid w:val="00D308C4"/>
    <w:rsid w:val="00D34BD3"/>
    <w:rsid w:val="00D3546F"/>
    <w:rsid w:val="00D35891"/>
    <w:rsid w:val="00D35CEB"/>
    <w:rsid w:val="00D3677A"/>
    <w:rsid w:val="00D37E90"/>
    <w:rsid w:val="00D42D57"/>
    <w:rsid w:val="00D43AB4"/>
    <w:rsid w:val="00D44C7B"/>
    <w:rsid w:val="00D457D4"/>
    <w:rsid w:val="00D45D20"/>
    <w:rsid w:val="00D468FE"/>
    <w:rsid w:val="00D5079D"/>
    <w:rsid w:val="00D51DC2"/>
    <w:rsid w:val="00D525D2"/>
    <w:rsid w:val="00D54F93"/>
    <w:rsid w:val="00D55CC9"/>
    <w:rsid w:val="00D60B21"/>
    <w:rsid w:val="00D6146B"/>
    <w:rsid w:val="00D617E9"/>
    <w:rsid w:val="00D61A8F"/>
    <w:rsid w:val="00D637BF"/>
    <w:rsid w:val="00D65067"/>
    <w:rsid w:val="00D65BB7"/>
    <w:rsid w:val="00D66874"/>
    <w:rsid w:val="00D71B66"/>
    <w:rsid w:val="00D72A91"/>
    <w:rsid w:val="00D73ACD"/>
    <w:rsid w:val="00D740DF"/>
    <w:rsid w:val="00D75264"/>
    <w:rsid w:val="00D756A9"/>
    <w:rsid w:val="00D75824"/>
    <w:rsid w:val="00D77BF4"/>
    <w:rsid w:val="00D80DE2"/>
    <w:rsid w:val="00D83EFB"/>
    <w:rsid w:val="00D85D36"/>
    <w:rsid w:val="00D87F33"/>
    <w:rsid w:val="00D90549"/>
    <w:rsid w:val="00D91279"/>
    <w:rsid w:val="00D91501"/>
    <w:rsid w:val="00D91B70"/>
    <w:rsid w:val="00D91D2F"/>
    <w:rsid w:val="00D931B6"/>
    <w:rsid w:val="00D944C0"/>
    <w:rsid w:val="00D950E4"/>
    <w:rsid w:val="00D9796A"/>
    <w:rsid w:val="00DA0769"/>
    <w:rsid w:val="00DA12C3"/>
    <w:rsid w:val="00DA13DC"/>
    <w:rsid w:val="00DA2375"/>
    <w:rsid w:val="00DA4C55"/>
    <w:rsid w:val="00DA5212"/>
    <w:rsid w:val="00DA5256"/>
    <w:rsid w:val="00DA6BEA"/>
    <w:rsid w:val="00DB293E"/>
    <w:rsid w:val="00DB43EE"/>
    <w:rsid w:val="00DC1126"/>
    <w:rsid w:val="00DC3F3B"/>
    <w:rsid w:val="00DC60C2"/>
    <w:rsid w:val="00DD058C"/>
    <w:rsid w:val="00DD1BD4"/>
    <w:rsid w:val="00DD2157"/>
    <w:rsid w:val="00DD2C0F"/>
    <w:rsid w:val="00DD323F"/>
    <w:rsid w:val="00DD5DF3"/>
    <w:rsid w:val="00DD673B"/>
    <w:rsid w:val="00DD7084"/>
    <w:rsid w:val="00DD7D47"/>
    <w:rsid w:val="00DE0FDE"/>
    <w:rsid w:val="00DE15E3"/>
    <w:rsid w:val="00DE1794"/>
    <w:rsid w:val="00DE5958"/>
    <w:rsid w:val="00DE5D69"/>
    <w:rsid w:val="00DF12AE"/>
    <w:rsid w:val="00DF30DA"/>
    <w:rsid w:val="00DF59B9"/>
    <w:rsid w:val="00DF6F68"/>
    <w:rsid w:val="00DF7E5B"/>
    <w:rsid w:val="00E00879"/>
    <w:rsid w:val="00E01F5B"/>
    <w:rsid w:val="00E02B38"/>
    <w:rsid w:val="00E0390D"/>
    <w:rsid w:val="00E049B3"/>
    <w:rsid w:val="00E05012"/>
    <w:rsid w:val="00E07F9F"/>
    <w:rsid w:val="00E1164E"/>
    <w:rsid w:val="00E11E8B"/>
    <w:rsid w:val="00E12D4A"/>
    <w:rsid w:val="00E1447B"/>
    <w:rsid w:val="00E14DF1"/>
    <w:rsid w:val="00E1669E"/>
    <w:rsid w:val="00E16A2E"/>
    <w:rsid w:val="00E176B8"/>
    <w:rsid w:val="00E22240"/>
    <w:rsid w:val="00E23767"/>
    <w:rsid w:val="00E24065"/>
    <w:rsid w:val="00E24A40"/>
    <w:rsid w:val="00E25168"/>
    <w:rsid w:val="00E2565C"/>
    <w:rsid w:val="00E256BF"/>
    <w:rsid w:val="00E2728F"/>
    <w:rsid w:val="00E27C07"/>
    <w:rsid w:val="00E27C0E"/>
    <w:rsid w:val="00E303DD"/>
    <w:rsid w:val="00E314E5"/>
    <w:rsid w:val="00E3423A"/>
    <w:rsid w:val="00E34B5A"/>
    <w:rsid w:val="00E34CC1"/>
    <w:rsid w:val="00E34E4A"/>
    <w:rsid w:val="00E407DB"/>
    <w:rsid w:val="00E40982"/>
    <w:rsid w:val="00E40AD8"/>
    <w:rsid w:val="00E417E6"/>
    <w:rsid w:val="00E41AB9"/>
    <w:rsid w:val="00E44AF0"/>
    <w:rsid w:val="00E45311"/>
    <w:rsid w:val="00E50134"/>
    <w:rsid w:val="00E5064B"/>
    <w:rsid w:val="00E50A8C"/>
    <w:rsid w:val="00E51067"/>
    <w:rsid w:val="00E514A0"/>
    <w:rsid w:val="00E52AE6"/>
    <w:rsid w:val="00E538B7"/>
    <w:rsid w:val="00E53F0E"/>
    <w:rsid w:val="00E54E24"/>
    <w:rsid w:val="00E5594E"/>
    <w:rsid w:val="00E57A01"/>
    <w:rsid w:val="00E57FBE"/>
    <w:rsid w:val="00E618E7"/>
    <w:rsid w:val="00E61F37"/>
    <w:rsid w:val="00E62598"/>
    <w:rsid w:val="00E6295C"/>
    <w:rsid w:val="00E6327D"/>
    <w:rsid w:val="00E635A0"/>
    <w:rsid w:val="00E640B6"/>
    <w:rsid w:val="00E64C03"/>
    <w:rsid w:val="00E64E6B"/>
    <w:rsid w:val="00E656CA"/>
    <w:rsid w:val="00E6770D"/>
    <w:rsid w:val="00E7136A"/>
    <w:rsid w:val="00E71689"/>
    <w:rsid w:val="00E743AC"/>
    <w:rsid w:val="00E75C18"/>
    <w:rsid w:val="00E76FAF"/>
    <w:rsid w:val="00E7732D"/>
    <w:rsid w:val="00E77792"/>
    <w:rsid w:val="00E77B98"/>
    <w:rsid w:val="00E81AAA"/>
    <w:rsid w:val="00E81E9F"/>
    <w:rsid w:val="00E83A13"/>
    <w:rsid w:val="00E84D5A"/>
    <w:rsid w:val="00E863F3"/>
    <w:rsid w:val="00E905FB"/>
    <w:rsid w:val="00E90624"/>
    <w:rsid w:val="00E90944"/>
    <w:rsid w:val="00E90966"/>
    <w:rsid w:val="00E909F0"/>
    <w:rsid w:val="00E91373"/>
    <w:rsid w:val="00E91F58"/>
    <w:rsid w:val="00E920EA"/>
    <w:rsid w:val="00E93A55"/>
    <w:rsid w:val="00E93DF7"/>
    <w:rsid w:val="00E945AD"/>
    <w:rsid w:val="00E95B1B"/>
    <w:rsid w:val="00E97A5B"/>
    <w:rsid w:val="00EA0D40"/>
    <w:rsid w:val="00EA18A0"/>
    <w:rsid w:val="00EA1B76"/>
    <w:rsid w:val="00EA71B9"/>
    <w:rsid w:val="00EA75BA"/>
    <w:rsid w:val="00EA7B5A"/>
    <w:rsid w:val="00EA7DE3"/>
    <w:rsid w:val="00EB162D"/>
    <w:rsid w:val="00EB1CE1"/>
    <w:rsid w:val="00EB232B"/>
    <w:rsid w:val="00EB2BEA"/>
    <w:rsid w:val="00EB41CA"/>
    <w:rsid w:val="00EB6277"/>
    <w:rsid w:val="00EC0CB6"/>
    <w:rsid w:val="00EC33BF"/>
    <w:rsid w:val="00EC4A3A"/>
    <w:rsid w:val="00EC5314"/>
    <w:rsid w:val="00ED22E8"/>
    <w:rsid w:val="00ED379A"/>
    <w:rsid w:val="00ED5DB1"/>
    <w:rsid w:val="00ED6771"/>
    <w:rsid w:val="00EE0808"/>
    <w:rsid w:val="00EE1911"/>
    <w:rsid w:val="00EE3EDB"/>
    <w:rsid w:val="00EE457B"/>
    <w:rsid w:val="00EE45B8"/>
    <w:rsid w:val="00EE5066"/>
    <w:rsid w:val="00EE7907"/>
    <w:rsid w:val="00EF1F4B"/>
    <w:rsid w:val="00EF3482"/>
    <w:rsid w:val="00EF3910"/>
    <w:rsid w:val="00EF4731"/>
    <w:rsid w:val="00EF4C36"/>
    <w:rsid w:val="00EF526B"/>
    <w:rsid w:val="00F00362"/>
    <w:rsid w:val="00F00496"/>
    <w:rsid w:val="00F016F2"/>
    <w:rsid w:val="00F03B1A"/>
    <w:rsid w:val="00F04AE7"/>
    <w:rsid w:val="00F05025"/>
    <w:rsid w:val="00F06201"/>
    <w:rsid w:val="00F10801"/>
    <w:rsid w:val="00F11599"/>
    <w:rsid w:val="00F130B4"/>
    <w:rsid w:val="00F1345D"/>
    <w:rsid w:val="00F13D20"/>
    <w:rsid w:val="00F147C9"/>
    <w:rsid w:val="00F16BCA"/>
    <w:rsid w:val="00F16D42"/>
    <w:rsid w:val="00F17D03"/>
    <w:rsid w:val="00F22872"/>
    <w:rsid w:val="00F22AA2"/>
    <w:rsid w:val="00F250EB"/>
    <w:rsid w:val="00F2585B"/>
    <w:rsid w:val="00F25A83"/>
    <w:rsid w:val="00F25E46"/>
    <w:rsid w:val="00F312E2"/>
    <w:rsid w:val="00F33FBE"/>
    <w:rsid w:val="00F372C3"/>
    <w:rsid w:val="00F419DA"/>
    <w:rsid w:val="00F43B70"/>
    <w:rsid w:val="00F467F2"/>
    <w:rsid w:val="00F46EEF"/>
    <w:rsid w:val="00F47332"/>
    <w:rsid w:val="00F47D5B"/>
    <w:rsid w:val="00F50D12"/>
    <w:rsid w:val="00F52955"/>
    <w:rsid w:val="00F52CF4"/>
    <w:rsid w:val="00F555BF"/>
    <w:rsid w:val="00F55C4C"/>
    <w:rsid w:val="00F5669D"/>
    <w:rsid w:val="00F61A40"/>
    <w:rsid w:val="00F61A67"/>
    <w:rsid w:val="00F61F29"/>
    <w:rsid w:val="00F624E4"/>
    <w:rsid w:val="00F633C6"/>
    <w:rsid w:val="00F6365F"/>
    <w:rsid w:val="00F64411"/>
    <w:rsid w:val="00F64B36"/>
    <w:rsid w:val="00F652CB"/>
    <w:rsid w:val="00F655E0"/>
    <w:rsid w:val="00F662C5"/>
    <w:rsid w:val="00F66F29"/>
    <w:rsid w:val="00F67319"/>
    <w:rsid w:val="00F704F5"/>
    <w:rsid w:val="00F70986"/>
    <w:rsid w:val="00F71C91"/>
    <w:rsid w:val="00F7297E"/>
    <w:rsid w:val="00F73077"/>
    <w:rsid w:val="00F7313E"/>
    <w:rsid w:val="00F73BB6"/>
    <w:rsid w:val="00F73D94"/>
    <w:rsid w:val="00F76D3F"/>
    <w:rsid w:val="00F76E55"/>
    <w:rsid w:val="00F7788F"/>
    <w:rsid w:val="00F8013D"/>
    <w:rsid w:val="00F80CA9"/>
    <w:rsid w:val="00F80DA1"/>
    <w:rsid w:val="00F83874"/>
    <w:rsid w:val="00F86043"/>
    <w:rsid w:val="00F8627E"/>
    <w:rsid w:val="00F87343"/>
    <w:rsid w:val="00F877C1"/>
    <w:rsid w:val="00F87D9A"/>
    <w:rsid w:val="00F90E42"/>
    <w:rsid w:val="00F91969"/>
    <w:rsid w:val="00F92A0B"/>
    <w:rsid w:val="00F92DE3"/>
    <w:rsid w:val="00F9356F"/>
    <w:rsid w:val="00F95728"/>
    <w:rsid w:val="00F97F14"/>
    <w:rsid w:val="00FA0F8C"/>
    <w:rsid w:val="00FA2E22"/>
    <w:rsid w:val="00FB0756"/>
    <w:rsid w:val="00FB2767"/>
    <w:rsid w:val="00FB3134"/>
    <w:rsid w:val="00FB340A"/>
    <w:rsid w:val="00FB4CF5"/>
    <w:rsid w:val="00FB5B69"/>
    <w:rsid w:val="00FB6482"/>
    <w:rsid w:val="00FB6F09"/>
    <w:rsid w:val="00FB7536"/>
    <w:rsid w:val="00FB78C4"/>
    <w:rsid w:val="00FC3B29"/>
    <w:rsid w:val="00FC6ED8"/>
    <w:rsid w:val="00FC7EC5"/>
    <w:rsid w:val="00FD0F6E"/>
    <w:rsid w:val="00FD212B"/>
    <w:rsid w:val="00FD3D45"/>
    <w:rsid w:val="00FD59AE"/>
    <w:rsid w:val="00FD5CE7"/>
    <w:rsid w:val="00FE0E6B"/>
    <w:rsid w:val="00FE2713"/>
    <w:rsid w:val="00FE291A"/>
    <w:rsid w:val="00FE2BF6"/>
    <w:rsid w:val="00FE37E9"/>
    <w:rsid w:val="00FE3900"/>
    <w:rsid w:val="00FE55EE"/>
    <w:rsid w:val="00FE57E1"/>
    <w:rsid w:val="00FE5A6A"/>
    <w:rsid w:val="00FE6462"/>
    <w:rsid w:val="00FE7F48"/>
    <w:rsid w:val="00FF1FCC"/>
    <w:rsid w:val="00FF2E8D"/>
    <w:rsid w:val="00FF4ADD"/>
    <w:rsid w:val="00FF50D3"/>
    <w:rsid w:val="00FF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D11EF"/>
  <w15:chartTrackingRefBased/>
  <w15:docId w15:val="{F1E45F6C-F42C-4A49-90F6-388272F6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B6"/>
    <w:pPr>
      <w:jc w:val="both"/>
    </w:pPr>
    <w:rPr>
      <w:rFonts w:ascii="Times New Roman" w:eastAsia="Times New Roman" w:hAnsi="Times New Roman" w:cs="Times New Roman"/>
      <w:sz w:val="24"/>
      <w:szCs w:val="24"/>
      <w:lang w:val="tr-TR" w:eastAsia="tr-TR"/>
    </w:rPr>
  </w:style>
  <w:style w:type="paragraph" w:styleId="Balk1">
    <w:name w:val="heading 1"/>
    <w:basedOn w:val="Normal"/>
    <w:next w:val="Normal"/>
    <w:link w:val="Balk1Char"/>
    <w:uiPriority w:val="9"/>
    <w:qFormat/>
    <w:rsid w:val="008B140C"/>
    <w:pPr>
      <w:numPr>
        <w:numId w:val="33"/>
      </w:numPr>
      <w:ind w:left="284" w:hanging="284"/>
      <w:jc w:val="left"/>
      <w:outlineLvl w:val="0"/>
    </w:pPr>
    <w:rPr>
      <w:b/>
      <w:noProof/>
      <w:sz w:val="28"/>
      <w:szCs w:val="28"/>
    </w:rPr>
  </w:style>
  <w:style w:type="paragraph" w:styleId="Balk2">
    <w:name w:val="heading 2"/>
    <w:basedOn w:val="Normal"/>
    <w:next w:val="Normal"/>
    <w:link w:val="Balk2Char"/>
    <w:uiPriority w:val="9"/>
    <w:unhideWhenUsed/>
    <w:qFormat/>
    <w:rsid w:val="001D7ED6"/>
    <w:pPr>
      <w:keepNext/>
      <w:keepLines/>
      <w:numPr>
        <w:ilvl w:val="1"/>
        <w:numId w:val="16"/>
      </w:numPr>
      <w:spacing w:before="40" w:after="0"/>
      <w:outlineLvl w:val="1"/>
    </w:pPr>
    <w:rPr>
      <w:rFonts w:eastAsiaTheme="majorEastAsia" w:cstheme="majorBidi"/>
      <w:b/>
      <w:color w:val="000000" w:themeColor="text1"/>
      <w:szCs w:val="26"/>
    </w:rPr>
  </w:style>
  <w:style w:type="paragraph" w:styleId="Balk3">
    <w:name w:val="heading 3"/>
    <w:basedOn w:val="Balk2"/>
    <w:next w:val="Normal"/>
    <w:link w:val="Balk3Char"/>
    <w:uiPriority w:val="9"/>
    <w:unhideWhenUsed/>
    <w:qFormat/>
    <w:rsid w:val="00E256BF"/>
    <w:pPr>
      <w:numPr>
        <w:ilvl w:val="2"/>
      </w:numPr>
      <w:outlineLvl w:val="2"/>
    </w:pPr>
  </w:style>
  <w:style w:type="paragraph" w:styleId="Balk4">
    <w:name w:val="heading 4"/>
    <w:basedOn w:val="Balk3"/>
    <w:next w:val="Normal"/>
    <w:link w:val="Balk4Char"/>
    <w:uiPriority w:val="9"/>
    <w:unhideWhenUsed/>
    <w:qFormat/>
    <w:rsid w:val="00DD2157"/>
    <w:pPr>
      <w:numPr>
        <w:ilvl w:val="3"/>
      </w:numPr>
      <w:outlineLvl w:val="3"/>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nhideWhenUsed/>
    <w:rsid w:val="009C7A6B"/>
    <w:rPr>
      <w:b/>
      <w:sz w:val="20"/>
      <w:szCs w:val="20"/>
    </w:rPr>
  </w:style>
  <w:style w:type="character" w:customStyle="1" w:styleId="GvdeMetniChar">
    <w:name w:val="Gövde Metni Char"/>
    <w:basedOn w:val="VarsaylanParagrafYazTipi"/>
    <w:link w:val="GvdeMetni"/>
    <w:rsid w:val="009C7A6B"/>
    <w:rPr>
      <w:rFonts w:ascii="Times New Roman" w:eastAsia="Times New Roman" w:hAnsi="Times New Roman" w:cs="Times New Roman"/>
      <w:b/>
      <w:sz w:val="20"/>
      <w:szCs w:val="20"/>
      <w:lang w:val="tr-TR" w:eastAsia="tr-TR"/>
    </w:rPr>
  </w:style>
  <w:style w:type="character" w:customStyle="1" w:styleId="Balk1Char">
    <w:name w:val="Başlık 1 Char"/>
    <w:basedOn w:val="VarsaylanParagrafYazTipi"/>
    <w:link w:val="Balk1"/>
    <w:uiPriority w:val="9"/>
    <w:rsid w:val="008B140C"/>
    <w:rPr>
      <w:rFonts w:ascii="Times New Roman" w:eastAsia="Times New Roman" w:hAnsi="Times New Roman" w:cs="Times New Roman"/>
      <w:b/>
      <w:noProof/>
      <w:sz w:val="28"/>
      <w:szCs w:val="28"/>
      <w:lang w:val="tr-TR" w:eastAsia="tr-TR"/>
    </w:rPr>
  </w:style>
  <w:style w:type="paragraph" w:styleId="NormalWeb">
    <w:name w:val="Normal (Web)"/>
    <w:basedOn w:val="Normal"/>
    <w:uiPriority w:val="99"/>
    <w:unhideWhenUsed/>
    <w:rsid w:val="001461E2"/>
    <w:pPr>
      <w:spacing w:before="100" w:beforeAutospacing="1" w:after="100" w:afterAutospacing="1"/>
    </w:pPr>
  </w:style>
  <w:style w:type="table" w:styleId="TabloKlavuzu">
    <w:name w:val="Table Grid"/>
    <w:basedOn w:val="NormalTablo"/>
    <w:uiPriority w:val="39"/>
    <w:rsid w:val="00BC4E5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BC4E5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Bal">
    <w:name w:val="TOC Heading"/>
    <w:basedOn w:val="Balk1"/>
    <w:next w:val="Normal"/>
    <w:uiPriority w:val="39"/>
    <w:unhideWhenUsed/>
    <w:qFormat/>
    <w:rsid w:val="00780E3F"/>
    <w:pPr>
      <w:keepNext/>
      <w:keepLines/>
      <w:spacing w:before="240" w:after="0" w:line="259" w:lineRule="auto"/>
      <w:outlineLvl w:val="9"/>
    </w:pPr>
    <w:rPr>
      <w:rFonts w:asciiTheme="majorHAnsi" w:eastAsiaTheme="majorEastAsia" w:hAnsiTheme="majorHAnsi" w:cstheme="majorBidi"/>
      <w:b w:val="0"/>
      <w:noProof w:val="0"/>
      <w:color w:val="2F5496" w:themeColor="accent1" w:themeShade="BF"/>
      <w:sz w:val="32"/>
      <w:szCs w:val="32"/>
    </w:rPr>
  </w:style>
  <w:style w:type="paragraph" w:styleId="T1">
    <w:name w:val="toc 1"/>
    <w:basedOn w:val="Normal"/>
    <w:next w:val="Normal"/>
    <w:autoRedefine/>
    <w:uiPriority w:val="39"/>
    <w:unhideWhenUsed/>
    <w:rsid w:val="00780E3F"/>
    <w:pPr>
      <w:spacing w:after="100"/>
    </w:pPr>
  </w:style>
  <w:style w:type="character" w:styleId="Kpr">
    <w:name w:val="Hyperlink"/>
    <w:basedOn w:val="VarsaylanParagrafYazTipi"/>
    <w:uiPriority w:val="99"/>
    <w:unhideWhenUsed/>
    <w:rsid w:val="00780E3F"/>
    <w:rPr>
      <w:color w:val="0563C1" w:themeColor="hyperlink"/>
      <w:u w:val="single"/>
    </w:rPr>
  </w:style>
  <w:style w:type="character" w:customStyle="1" w:styleId="Balk2Char">
    <w:name w:val="Başlık 2 Char"/>
    <w:basedOn w:val="VarsaylanParagrafYazTipi"/>
    <w:link w:val="Balk2"/>
    <w:uiPriority w:val="9"/>
    <w:rsid w:val="001D7ED6"/>
    <w:rPr>
      <w:rFonts w:ascii="Times New Roman" w:eastAsiaTheme="majorEastAsia" w:hAnsi="Times New Roman" w:cstheme="majorBidi"/>
      <w:b/>
      <w:color w:val="000000" w:themeColor="text1"/>
      <w:sz w:val="24"/>
      <w:szCs w:val="26"/>
      <w:lang w:val="tr-TR" w:eastAsia="tr-TR"/>
    </w:rPr>
  </w:style>
  <w:style w:type="paragraph" w:styleId="ListeParagraf">
    <w:name w:val="List Paragraph"/>
    <w:basedOn w:val="Normal"/>
    <w:uiPriority w:val="34"/>
    <w:qFormat/>
    <w:rsid w:val="007E2272"/>
    <w:pPr>
      <w:ind w:left="720"/>
      <w:contextualSpacing/>
    </w:pPr>
  </w:style>
  <w:style w:type="paragraph" w:styleId="T2">
    <w:name w:val="toc 2"/>
    <w:basedOn w:val="Normal"/>
    <w:next w:val="Normal"/>
    <w:autoRedefine/>
    <w:uiPriority w:val="39"/>
    <w:unhideWhenUsed/>
    <w:rsid w:val="00500795"/>
    <w:pPr>
      <w:spacing w:after="100"/>
      <w:ind w:left="240"/>
    </w:pPr>
  </w:style>
  <w:style w:type="character" w:styleId="zmlenmeyenBahsetme">
    <w:name w:val="Unresolved Mention"/>
    <w:basedOn w:val="VarsaylanParagrafYazTipi"/>
    <w:uiPriority w:val="99"/>
    <w:semiHidden/>
    <w:unhideWhenUsed/>
    <w:rsid w:val="007B0A50"/>
    <w:rPr>
      <w:color w:val="605E5C"/>
      <w:shd w:val="clear" w:color="auto" w:fill="E1DFDD"/>
    </w:rPr>
  </w:style>
  <w:style w:type="character" w:customStyle="1" w:styleId="link-annotation-unknown-block-id-643683271">
    <w:name w:val="link-annotation-unknown-block-id-643683271"/>
    <w:basedOn w:val="VarsaylanParagrafYazTipi"/>
    <w:rsid w:val="00337994"/>
  </w:style>
  <w:style w:type="character" w:customStyle="1" w:styleId="link-annotation-unknown-block-id-142426708">
    <w:name w:val="link-annotation-unknown-block-id-142426708"/>
    <w:basedOn w:val="VarsaylanParagrafYazTipi"/>
    <w:rsid w:val="00337994"/>
  </w:style>
  <w:style w:type="character" w:customStyle="1" w:styleId="link-annotation-unknown-block-id-1924617952">
    <w:name w:val="link-annotation-unknown-block-id-1924617952"/>
    <w:basedOn w:val="VarsaylanParagrafYazTipi"/>
    <w:rsid w:val="00337994"/>
  </w:style>
  <w:style w:type="character" w:customStyle="1" w:styleId="link-annotation-unknown-block-id--185553113">
    <w:name w:val="link-annotation-unknown-block-id--185553113"/>
    <w:basedOn w:val="VarsaylanParagrafYazTipi"/>
    <w:rsid w:val="00337994"/>
  </w:style>
  <w:style w:type="character" w:customStyle="1" w:styleId="link-annotation-unknown-block-id--576616689">
    <w:name w:val="link-annotation-unknown-block-id--576616689"/>
    <w:basedOn w:val="VarsaylanParagrafYazTipi"/>
    <w:rsid w:val="00337994"/>
  </w:style>
  <w:style w:type="character" w:customStyle="1" w:styleId="link-annotation-unknown-block-id-1651409686">
    <w:name w:val="link-annotation-unknown-block-id-1651409686"/>
    <w:basedOn w:val="VarsaylanParagrafYazTipi"/>
    <w:rsid w:val="005954CF"/>
  </w:style>
  <w:style w:type="character" w:customStyle="1" w:styleId="Balk3Char">
    <w:name w:val="Başlık 3 Char"/>
    <w:basedOn w:val="VarsaylanParagrafYazTipi"/>
    <w:link w:val="Balk3"/>
    <w:uiPriority w:val="9"/>
    <w:rsid w:val="00E256BF"/>
    <w:rPr>
      <w:rFonts w:ascii="Times New Roman" w:eastAsiaTheme="majorEastAsia" w:hAnsi="Times New Roman" w:cstheme="majorBidi"/>
      <w:b/>
      <w:color w:val="000000" w:themeColor="text1"/>
      <w:sz w:val="24"/>
      <w:szCs w:val="26"/>
      <w:lang w:val="tr-TR" w:eastAsia="tr-TR"/>
    </w:rPr>
  </w:style>
  <w:style w:type="character" w:styleId="HTMLKodu">
    <w:name w:val="HTML Code"/>
    <w:basedOn w:val="VarsaylanParagrafYazTipi"/>
    <w:uiPriority w:val="99"/>
    <w:semiHidden/>
    <w:unhideWhenUsed/>
    <w:rsid w:val="008446B3"/>
    <w:rPr>
      <w:rFonts w:ascii="Courier New" w:eastAsia="Times New Roman" w:hAnsi="Courier New" w:cs="Courier New"/>
      <w:sz w:val="20"/>
      <w:szCs w:val="20"/>
    </w:rPr>
  </w:style>
  <w:style w:type="character" w:customStyle="1" w:styleId="pre">
    <w:name w:val="pre"/>
    <w:basedOn w:val="VarsaylanParagrafYazTipi"/>
    <w:rsid w:val="008446B3"/>
  </w:style>
  <w:style w:type="paragraph" w:styleId="stBilgi">
    <w:name w:val="header"/>
    <w:basedOn w:val="Normal"/>
    <w:link w:val="stBilgiChar"/>
    <w:uiPriority w:val="99"/>
    <w:unhideWhenUsed/>
    <w:rsid w:val="00C86E21"/>
    <w:pPr>
      <w:tabs>
        <w:tab w:val="center" w:pos="4513"/>
        <w:tab w:val="right" w:pos="9026"/>
      </w:tabs>
      <w:spacing w:before="0" w:after="0" w:line="240" w:lineRule="auto"/>
    </w:pPr>
  </w:style>
  <w:style w:type="character" w:customStyle="1" w:styleId="stBilgiChar">
    <w:name w:val="Üst Bilgi Char"/>
    <w:basedOn w:val="VarsaylanParagrafYazTipi"/>
    <w:link w:val="stBilgi"/>
    <w:uiPriority w:val="99"/>
    <w:rsid w:val="00C86E21"/>
    <w:rPr>
      <w:rFonts w:ascii="Times New Roman" w:eastAsia="Times New Roman" w:hAnsi="Times New Roman" w:cs="Times New Roman"/>
      <w:sz w:val="24"/>
      <w:szCs w:val="24"/>
      <w:lang w:val="tr-TR" w:eastAsia="tr-TR"/>
    </w:rPr>
  </w:style>
  <w:style w:type="paragraph" w:styleId="AltBilgi">
    <w:name w:val="footer"/>
    <w:basedOn w:val="Normal"/>
    <w:link w:val="AltBilgiChar"/>
    <w:uiPriority w:val="99"/>
    <w:unhideWhenUsed/>
    <w:rsid w:val="00C86E21"/>
    <w:pPr>
      <w:tabs>
        <w:tab w:val="center" w:pos="4513"/>
        <w:tab w:val="right" w:pos="9026"/>
      </w:tabs>
      <w:spacing w:before="0" w:after="0" w:line="240" w:lineRule="auto"/>
    </w:pPr>
  </w:style>
  <w:style w:type="character" w:customStyle="1" w:styleId="AltBilgiChar">
    <w:name w:val="Alt Bilgi Char"/>
    <w:basedOn w:val="VarsaylanParagrafYazTipi"/>
    <w:link w:val="AltBilgi"/>
    <w:uiPriority w:val="99"/>
    <w:rsid w:val="00C86E21"/>
    <w:rPr>
      <w:rFonts w:ascii="Times New Roman" w:eastAsia="Times New Roman" w:hAnsi="Times New Roman" w:cs="Times New Roman"/>
      <w:sz w:val="24"/>
      <w:szCs w:val="24"/>
      <w:lang w:val="tr-TR" w:eastAsia="tr-TR"/>
    </w:rPr>
  </w:style>
  <w:style w:type="paragraph" w:styleId="T3">
    <w:name w:val="toc 3"/>
    <w:basedOn w:val="Normal"/>
    <w:next w:val="Normal"/>
    <w:autoRedefine/>
    <w:uiPriority w:val="39"/>
    <w:unhideWhenUsed/>
    <w:rsid w:val="00290F8A"/>
    <w:pPr>
      <w:spacing w:after="100"/>
      <w:ind w:left="480"/>
    </w:pPr>
  </w:style>
  <w:style w:type="paragraph" w:styleId="HTMLncedenBiimlendirilmi">
    <w:name w:val="HTML Preformatted"/>
    <w:basedOn w:val="Normal"/>
    <w:link w:val="HTMLncedenBiimlendirilmiChar"/>
    <w:uiPriority w:val="99"/>
    <w:semiHidden/>
    <w:unhideWhenUsed/>
    <w:rsid w:val="00C5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C50C8E"/>
    <w:rPr>
      <w:rFonts w:ascii="Courier New" w:eastAsia="Times New Roman" w:hAnsi="Courier New" w:cs="Courier New"/>
      <w:sz w:val="20"/>
      <w:szCs w:val="20"/>
      <w:lang w:eastAsia="tr-TR"/>
    </w:rPr>
  </w:style>
  <w:style w:type="character" w:customStyle="1" w:styleId="Balk4Char">
    <w:name w:val="Başlık 4 Char"/>
    <w:basedOn w:val="VarsaylanParagrafYazTipi"/>
    <w:link w:val="Balk4"/>
    <w:uiPriority w:val="9"/>
    <w:rsid w:val="00DD2157"/>
    <w:rPr>
      <w:rFonts w:ascii="Times New Roman" w:eastAsiaTheme="majorEastAsia" w:hAnsi="Times New Roman" w:cstheme="majorBidi"/>
      <w:b/>
      <w:color w:val="000000" w:themeColor="text1"/>
      <w:sz w:val="24"/>
      <w:szCs w:val="26"/>
      <w:lang w:val="tr-TR" w:eastAsia="tr-TR"/>
    </w:rPr>
  </w:style>
  <w:style w:type="character" w:styleId="SayfaNumaras">
    <w:name w:val="page number"/>
    <w:basedOn w:val="VarsaylanParagrafYazTipi"/>
    <w:uiPriority w:val="99"/>
    <w:semiHidden/>
    <w:unhideWhenUsed/>
    <w:rsid w:val="006E7B4D"/>
  </w:style>
  <w:style w:type="paragraph" w:styleId="ResimYazs">
    <w:name w:val="caption"/>
    <w:basedOn w:val="NormalWeb"/>
    <w:next w:val="Normal"/>
    <w:uiPriority w:val="35"/>
    <w:unhideWhenUsed/>
    <w:qFormat/>
    <w:rsid w:val="009F206F"/>
    <w:pPr>
      <w:ind w:firstLine="720"/>
    </w:pPr>
  </w:style>
  <w:style w:type="paragraph" w:styleId="ekillerTablosu">
    <w:name w:val="table of figures"/>
    <w:basedOn w:val="Normal"/>
    <w:next w:val="Normal"/>
    <w:uiPriority w:val="99"/>
    <w:unhideWhenUsed/>
    <w:rsid w:val="00E77B98"/>
    <w:pPr>
      <w:spacing w:after="0"/>
    </w:pPr>
  </w:style>
  <w:style w:type="paragraph" w:styleId="Altyaz">
    <w:name w:val="Subtitle"/>
    <w:basedOn w:val="Normal"/>
    <w:next w:val="Normal"/>
    <w:link w:val="AltyazChar"/>
    <w:uiPriority w:val="11"/>
    <w:qFormat/>
    <w:rsid w:val="006726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uiPriority w:val="11"/>
    <w:rsid w:val="00672697"/>
    <w:rPr>
      <w:rFonts w:eastAsiaTheme="minorEastAsia"/>
      <w:color w:val="5A5A5A" w:themeColor="text1" w:themeTint="A5"/>
      <w:spacing w:val="15"/>
      <w:lang w:val="tr-TR" w:eastAsia="tr-TR"/>
    </w:rPr>
  </w:style>
  <w:style w:type="numbering" w:customStyle="1" w:styleId="GeerliListe1">
    <w:name w:val="Geçerli Liste1"/>
    <w:uiPriority w:val="99"/>
    <w:rsid w:val="005A6287"/>
    <w:pPr>
      <w:numPr>
        <w:numId w:val="18"/>
      </w:numPr>
    </w:pPr>
  </w:style>
  <w:style w:type="character" w:styleId="Vurgu">
    <w:name w:val="Emphasis"/>
    <w:basedOn w:val="VarsaylanParagrafYazTipi"/>
    <w:uiPriority w:val="20"/>
    <w:qFormat/>
    <w:rsid w:val="008B1FE7"/>
    <w:rPr>
      <w:i/>
      <w:iCs/>
    </w:rPr>
  </w:style>
  <w:style w:type="character" w:styleId="zlenenKpr">
    <w:name w:val="FollowedHyperlink"/>
    <w:basedOn w:val="VarsaylanParagrafYazTipi"/>
    <w:uiPriority w:val="99"/>
    <w:semiHidden/>
    <w:unhideWhenUsed/>
    <w:rsid w:val="008B1FE7"/>
    <w:rPr>
      <w:color w:val="954F72" w:themeColor="followedHyperlink"/>
      <w:u w:val="single"/>
    </w:rPr>
  </w:style>
  <w:style w:type="paragraph" w:styleId="AralkYok">
    <w:name w:val="No Spacing"/>
    <w:uiPriority w:val="1"/>
    <w:qFormat/>
    <w:rsid w:val="008B1FE7"/>
    <w:pPr>
      <w:spacing w:before="0" w:after="0"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VarsaylanParagrafYazTipi"/>
    <w:rsid w:val="008B1FE7"/>
  </w:style>
  <w:style w:type="paragraph" w:styleId="DipnotMetni">
    <w:name w:val="footnote text"/>
    <w:basedOn w:val="Normal"/>
    <w:link w:val="DipnotMetniChar"/>
    <w:uiPriority w:val="99"/>
    <w:semiHidden/>
    <w:unhideWhenUsed/>
    <w:rsid w:val="00535CCA"/>
    <w:pPr>
      <w:spacing w:before="0" w:after="0" w:line="240" w:lineRule="auto"/>
    </w:pPr>
    <w:rPr>
      <w:sz w:val="20"/>
      <w:szCs w:val="20"/>
    </w:rPr>
  </w:style>
  <w:style w:type="character" w:customStyle="1" w:styleId="DipnotMetniChar">
    <w:name w:val="Dipnot Metni Char"/>
    <w:basedOn w:val="VarsaylanParagrafYazTipi"/>
    <w:link w:val="DipnotMetni"/>
    <w:uiPriority w:val="99"/>
    <w:semiHidden/>
    <w:rsid w:val="00535CCA"/>
    <w:rPr>
      <w:rFonts w:ascii="Times New Roman" w:eastAsia="Times New Roman" w:hAnsi="Times New Roman" w:cs="Times New Roman"/>
      <w:sz w:val="20"/>
      <w:szCs w:val="20"/>
      <w:lang w:val="tr-TR" w:eastAsia="tr-TR"/>
    </w:rPr>
  </w:style>
  <w:style w:type="character" w:styleId="DipnotBavurusu">
    <w:name w:val="footnote reference"/>
    <w:basedOn w:val="VarsaylanParagrafYazTipi"/>
    <w:uiPriority w:val="99"/>
    <w:semiHidden/>
    <w:unhideWhenUsed/>
    <w:rsid w:val="00535CCA"/>
    <w:rPr>
      <w:vertAlign w:val="superscript"/>
    </w:rPr>
  </w:style>
  <w:style w:type="numbering" w:customStyle="1" w:styleId="Stil1">
    <w:name w:val="Stil1"/>
    <w:uiPriority w:val="99"/>
    <w:rsid w:val="008A58A2"/>
    <w:pPr>
      <w:numPr>
        <w:numId w:val="21"/>
      </w:numPr>
    </w:pPr>
  </w:style>
  <w:style w:type="table" w:styleId="DzTablo5">
    <w:name w:val="Plain Table 5"/>
    <w:basedOn w:val="NormalTablo"/>
    <w:uiPriority w:val="45"/>
    <w:rsid w:val="006E72AB"/>
    <w:pPr>
      <w:spacing w:before="0"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afifBavuru">
    <w:name w:val="Subtle Reference"/>
    <w:uiPriority w:val="31"/>
    <w:qFormat/>
    <w:rsid w:val="00522B3E"/>
  </w:style>
  <w:style w:type="paragraph" w:customStyle="1" w:styleId="ekilyazs">
    <w:name w:val="Şekil yazısı"/>
    <w:basedOn w:val="ResimYazs"/>
    <w:link w:val="ekilyazsChar"/>
    <w:qFormat/>
    <w:rsid w:val="00941564"/>
    <w:pPr>
      <w:spacing w:before="0" w:beforeAutospacing="0" w:line="240" w:lineRule="auto"/>
      <w:ind w:firstLine="0"/>
      <w:jc w:val="center"/>
    </w:pPr>
  </w:style>
  <w:style w:type="character" w:customStyle="1" w:styleId="ekilyazsChar">
    <w:name w:val="Şekil yazısı Char"/>
    <w:basedOn w:val="VarsaylanParagrafYazTipi"/>
    <w:link w:val="ekilyazs"/>
    <w:rsid w:val="00941564"/>
    <w:rPr>
      <w:rFonts w:ascii="Times New Roman" w:eastAsia="Times New Roman" w:hAnsi="Times New Roman" w:cs="Times New Roman"/>
      <w:sz w:val="24"/>
      <w:szCs w:val="24"/>
      <w:lang w:val="tr-TR" w:eastAsia="tr-TR"/>
    </w:rPr>
  </w:style>
  <w:style w:type="paragraph" w:customStyle="1" w:styleId="izelge">
    <w:name w:val="Çizelge"/>
    <w:basedOn w:val="Normal"/>
    <w:link w:val="izelgeChar"/>
    <w:qFormat/>
    <w:rsid w:val="00941564"/>
    <w:pPr>
      <w:jc w:val="center"/>
    </w:pPr>
  </w:style>
  <w:style w:type="character" w:customStyle="1" w:styleId="izelgeChar">
    <w:name w:val="Çizelge Char"/>
    <w:basedOn w:val="VarsaylanParagrafYazTipi"/>
    <w:link w:val="izelge"/>
    <w:rsid w:val="00941564"/>
    <w:rPr>
      <w:rFonts w:ascii="Times New Roman" w:eastAsia="Times New Roman" w:hAnsi="Times New Roman" w:cs="Times New Roman"/>
      <w:sz w:val="24"/>
      <w:szCs w:val="24"/>
      <w:lang w:val="tr-TR" w:eastAsia="tr-TR"/>
    </w:rPr>
  </w:style>
  <w:style w:type="numbering" w:customStyle="1" w:styleId="CurrentList1">
    <w:name w:val="Current List1"/>
    <w:uiPriority w:val="99"/>
    <w:rsid w:val="007A4288"/>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79134">
      <w:bodyDiv w:val="1"/>
      <w:marLeft w:val="0"/>
      <w:marRight w:val="0"/>
      <w:marTop w:val="0"/>
      <w:marBottom w:val="0"/>
      <w:divBdr>
        <w:top w:val="none" w:sz="0" w:space="0" w:color="auto"/>
        <w:left w:val="none" w:sz="0" w:space="0" w:color="auto"/>
        <w:bottom w:val="none" w:sz="0" w:space="0" w:color="auto"/>
        <w:right w:val="none" w:sz="0" w:space="0" w:color="auto"/>
      </w:divBdr>
    </w:div>
    <w:div w:id="79834977">
      <w:bodyDiv w:val="1"/>
      <w:marLeft w:val="0"/>
      <w:marRight w:val="0"/>
      <w:marTop w:val="0"/>
      <w:marBottom w:val="0"/>
      <w:divBdr>
        <w:top w:val="none" w:sz="0" w:space="0" w:color="auto"/>
        <w:left w:val="none" w:sz="0" w:space="0" w:color="auto"/>
        <w:bottom w:val="none" w:sz="0" w:space="0" w:color="auto"/>
        <w:right w:val="none" w:sz="0" w:space="0" w:color="auto"/>
      </w:divBdr>
    </w:div>
    <w:div w:id="104734834">
      <w:bodyDiv w:val="1"/>
      <w:marLeft w:val="0"/>
      <w:marRight w:val="0"/>
      <w:marTop w:val="0"/>
      <w:marBottom w:val="0"/>
      <w:divBdr>
        <w:top w:val="none" w:sz="0" w:space="0" w:color="auto"/>
        <w:left w:val="none" w:sz="0" w:space="0" w:color="auto"/>
        <w:bottom w:val="none" w:sz="0" w:space="0" w:color="auto"/>
        <w:right w:val="none" w:sz="0" w:space="0" w:color="auto"/>
      </w:divBdr>
    </w:div>
    <w:div w:id="104859579">
      <w:bodyDiv w:val="1"/>
      <w:marLeft w:val="0"/>
      <w:marRight w:val="0"/>
      <w:marTop w:val="0"/>
      <w:marBottom w:val="0"/>
      <w:divBdr>
        <w:top w:val="none" w:sz="0" w:space="0" w:color="auto"/>
        <w:left w:val="none" w:sz="0" w:space="0" w:color="auto"/>
        <w:bottom w:val="none" w:sz="0" w:space="0" w:color="auto"/>
        <w:right w:val="none" w:sz="0" w:space="0" w:color="auto"/>
      </w:divBdr>
    </w:div>
    <w:div w:id="160588719">
      <w:bodyDiv w:val="1"/>
      <w:marLeft w:val="0"/>
      <w:marRight w:val="0"/>
      <w:marTop w:val="0"/>
      <w:marBottom w:val="0"/>
      <w:divBdr>
        <w:top w:val="none" w:sz="0" w:space="0" w:color="auto"/>
        <w:left w:val="none" w:sz="0" w:space="0" w:color="auto"/>
        <w:bottom w:val="none" w:sz="0" w:space="0" w:color="auto"/>
        <w:right w:val="none" w:sz="0" w:space="0" w:color="auto"/>
      </w:divBdr>
    </w:div>
    <w:div w:id="170414429">
      <w:bodyDiv w:val="1"/>
      <w:marLeft w:val="0"/>
      <w:marRight w:val="0"/>
      <w:marTop w:val="0"/>
      <w:marBottom w:val="0"/>
      <w:divBdr>
        <w:top w:val="none" w:sz="0" w:space="0" w:color="auto"/>
        <w:left w:val="none" w:sz="0" w:space="0" w:color="auto"/>
        <w:bottom w:val="none" w:sz="0" w:space="0" w:color="auto"/>
        <w:right w:val="none" w:sz="0" w:space="0" w:color="auto"/>
      </w:divBdr>
    </w:div>
    <w:div w:id="170486877">
      <w:bodyDiv w:val="1"/>
      <w:marLeft w:val="0"/>
      <w:marRight w:val="0"/>
      <w:marTop w:val="0"/>
      <w:marBottom w:val="0"/>
      <w:divBdr>
        <w:top w:val="none" w:sz="0" w:space="0" w:color="auto"/>
        <w:left w:val="none" w:sz="0" w:space="0" w:color="auto"/>
        <w:bottom w:val="none" w:sz="0" w:space="0" w:color="auto"/>
        <w:right w:val="none" w:sz="0" w:space="0" w:color="auto"/>
      </w:divBdr>
    </w:div>
    <w:div w:id="180436941">
      <w:bodyDiv w:val="1"/>
      <w:marLeft w:val="0"/>
      <w:marRight w:val="0"/>
      <w:marTop w:val="0"/>
      <w:marBottom w:val="0"/>
      <w:divBdr>
        <w:top w:val="none" w:sz="0" w:space="0" w:color="auto"/>
        <w:left w:val="none" w:sz="0" w:space="0" w:color="auto"/>
        <w:bottom w:val="none" w:sz="0" w:space="0" w:color="auto"/>
        <w:right w:val="none" w:sz="0" w:space="0" w:color="auto"/>
      </w:divBdr>
    </w:div>
    <w:div w:id="243687069">
      <w:bodyDiv w:val="1"/>
      <w:marLeft w:val="0"/>
      <w:marRight w:val="0"/>
      <w:marTop w:val="0"/>
      <w:marBottom w:val="0"/>
      <w:divBdr>
        <w:top w:val="none" w:sz="0" w:space="0" w:color="auto"/>
        <w:left w:val="none" w:sz="0" w:space="0" w:color="auto"/>
        <w:bottom w:val="none" w:sz="0" w:space="0" w:color="auto"/>
        <w:right w:val="none" w:sz="0" w:space="0" w:color="auto"/>
      </w:divBdr>
    </w:div>
    <w:div w:id="249431874">
      <w:bodyDiv w:val="1"/>
      <w:marLeft w:val="0"/>
      <w:marRight w:val="0"/>
      <w:marTop w:val="0"/>
      <w:marBottom w:val="0"/>
      <w:divBdr>
        <w:top w:val="none" w:sz="0" w:space="0" w:color="auto"/>
        <w:left w:val="none" w:sz="0" w:space="0" w:color="auto"/>
        <w:bottom w:val="none" w:sz="0" w:space="0" w:color="auto"/>
        <w:right w:val="none" w:sz="0" w:space="0" w:color="auto"/>
      </w:divBdr>
    </w:div>
    <w:div w:id="251469719">
      <w:bodyDiv w:val="1"/>
      <w:marLeft w:val="0"/>
      <w:marRight w:val="0"/>
      <w:marTop w:val="0"/>
      <w:marBottom w:val="0"/>
      <w:divBdr>
        <w:top w:val="none" w:sz="0" w:space="0" w:color="auto"/>
        <w:left w:val="none" w:sz="0" w:space="0" w:color="auto"/>
        <w:bottom w:val="none" w:sz="0" w:space="0" w:color="auto"/>
        <w:right w:val="none" w:sz="0" w:space="0" w:color="auto"/>
      </w:divBdr>
    </w:div>
    <w:div w:id="317149172">
      <w:bodyDiv w:val="1"/>
      <w:marLeft w:val="0"/>
      <w:marRight w:val="0"/>
      <w:marTop w:val="0"/>
      <w:marBottom w:val="0"/>
      <w:divBdr>
        <w:top w:val="none" w:sz="0" w:space="0" w:color="auto"/>
        <w:left w:val="none" w:sz="0" w:space="0" w:color="auto"/>
        <w:bottom w:val="none" w:sz="0" w:space="0" w:color="auto"/>
        <w:right w:val="none" w:sz="0" w:space="0" w:color="auto"/>
      </w:divBdr>
    </w:div>
    <w:div w:id="318996361">
      <w:bodyDiv w:val="1"/>
      <w:marLeft w:val="0"/>
      <w:marRight w:val="0"/>
      <w:marTop w:val="0"/>
      <w:marBottom w:val="0"/>
      <w:divBdr>
        <w:top w:val="none" w:sz="0" w:space="0" w:color="auto"/>
        <w:left w:val="none" w:sz="0" w:space="0" w:color="auto"/>
        <w:bottom w:val="none" w:sz="0" w:space="0" w:color="auto"/>
        <w:right w:val="none" w:sz="0" w:space="0" w:color="auto"/>
      </w:divBdr>
    </w:div>
    <w:div w:id="381371720">
      <w:bodyDiv w:val="1"/>
      <w:marLeft w:val="0"/>
      <w:marRight w:val="0"/>
      <w:marTop w:val="0"/>
      <w:marBottom w:val="0"/>
      <w:divBdr>
        <w:top w:val="none" w:sz="0" w:space="0" w:color="auto"/>
        <w:left w:val="none" w:sz="0" w:space="0" w:color="auto"/>
        <w:bottom w:val="none" w:sz="0" w:space="0" w:color="auto"/>
        <w:right w:val="none" w:sz="0" w:space="0" w:color="auto"/>
      </w:divBdr>
    </w:div>
    <w:div w:id="390735602">
      <w:bodyDiv w:val="1"/>
      <w:marLeft w:val="0"/>
      <w:marRight w:val="0"/>
      <w:marTop w:val="0"/>
      <w:marBottom w:val="0"/>
      <w:divBdr>
        <w:top w:val="none" w:sz="0" w:space="0" w:color="auto"/>
        <w:left w:val="none" w:sz="0" w:space="0" w:color="auto"/>
        <w:bottom w:val="none" w:sz="0" w:space="0" w:color="auto"/>
        <w:right w:val="none" w:sz="0" w:space="0" w:color="auto"/>
      </w:divBdr>
    </w:div>
    <w:div w:id="460809791">
      <w:bodyDiv w:val="1"/>
      <w:marLeft w:val="0"/>
      <w:marRight w:val="0"/>
      <w:marTop w:val="0"/>
      <w:marBottom w:val="0"/>
      <w:divBdr>
        <w:top w:val="none" w:sz="0" w:space="0" w:color="auto"/>
        <w:left w:val="none" w:sz="0" w:space="0" w:color="auto"/>
        <w:bottom w:val="none" w:sz="0" w:space="0" w:color="auto"/>
        <w:right w:val="none" w:sz="0" w:space="0" w:color="auto"/>
      </w:divBdr>
    </w:div>
    <w:div w:id="484247583">
      <w:bodyDiv w:val="1"/>
      <w:marLeft w:val="0"/>
      <w:marRight w:val="0"/>
      <w:marTop w:val="0"/>
      <w:marBottom w:val="0"/>
      <w:divBdr>
        <w:top w:val="none" w:sz="0" w:space="0" w:color="auto"/>
        <w:left w:val="none" w:sz="0" w:space="0" w:color="auto"/>
        <w:bottom w:val="none" w:sz="0" w:space="0" w:color="auto"/>
        <w:right w:val="none" w:sz="0" w:space="0" w:color="auto"/>
      </w:divBdr>
    </w:div>
    <w:div w:id="522206075">
      <w:bodyDiv w:val="1"/>
      <w:marLeft w:val="0"/>
      <w:marRight w:val="0"/>
      <w:marTop w:val="0"/>
      <w:marBottom w:val="0"/>
      <w:divBdr>
        <w:top w:val="none" w:sz="0" w:space="0" w:color="auto"/>
        <w:left w:val="none" w:sz="0" w:space="0" w:color="auto"/>
        <w:bottom w:val="none" w:sz="0" w:space="0" w:color="auto"/>
        <w:right w:val="none" w:sz="0" w:space="0" w:color="auto"/>
      </w:divBdr>
    </w:div>
    <w:div w:id="530147775">
      <w:bodyDiv w:val="1"/>
      <w:marLeft w:val="0"/>
      <w:marRight w:val="0"/>
      <w:marTop w:val="0"/>
      <w:marBottom w:val="0"/>
      <w:divBdr>
        <w:top w:val="none" w:sz="0" w:space="0" w:color="auto"/>
        <w:left w:val="none" w:sz="0" w:space="0" w:color="auto"/>
        <w:bottom w:val="none" w:sz="0" w:space="0" w:color="auto"/>
        <w:right w:val="none" w:sz="0" w:space="0" w:color="auto"/>
      </w:divBdr>
    </w:div>
    <w:div w:id="551188098">
      <w:bodyDiv w:val="1"/>
      <w:marLeft w:val="0"/>
      <w:marRight w:val="0"/>
      <w:marTop w:val="0"/>
      <w:marBottom w:val="0"/>
      <w:divBdr>
        <w:top w:val="none" w:sz="0" w:space="0" w:color="auto"/>
        <w:left w:val="none" w:sz="0" w:space="0" w:color="auto"/>
        <w:bottom w:val="none" w:sz="0" w:space="0" w:color="auto"/>
        <w:right w:val="none" w:sz="0" w:space="0" w:color="auto"/>
      </w:divBdr>
    </w:div>
    <w:div w:id="574123793">
      <w:bodyDiv w:val="1"/>
      <w:marLeft w:val="0"/>
      <w:marRight w:val="0"/>
      <w:marTop w:val="0"/>
      <w:marBottom w:val="0"/>
      <w:divBdr>
        <w:top w:val="none" w:sz="0" w:space="0" w:color="auto"/>
        <w:left w:val="none" w:sz="0" w:space="0" w:color="auto"/>
        <w:bottom w:val="none" w:sz="0" w:space="0" w:color="auto"/>
        <w:right w:val="none" w:sz="0" w:space="0" w:color="auto"/>
      </w:divBdr>
    </w:div>
    <w:div w:id="665549331">
      <w:bodyDiv w:val="1"/>
      <w:marLeft w:val="0"/>
      <w:marRight w:val="0"/>
      <w:marTop w:val="0"/>
      <w:marBottom w:val="0"/>
      <w:divBdr>
        <w:top w:val="none" w:sz="0" w:space="0" w:color="auto"/>
        <w:left w:val="none" w:sz="0" w:space="0" w:color="auto"/>
        <w:bottom w:val="none" w:sz="0" w:space="0" w:color="auto"/>
        <w:right w:val="none" w:sz="0" w:space="0" w:color="auto"/>
      </w:divBdr>
    </w:div>
    <w:div w:id="676659806">
      <w:bodyDiv w:val="1"/>
      <w:marLeft w:val="0"/>
      <w:marRight w:val="0"/>
      <w:marTop w:val="0"/>
      <w:marBottom w:val="0"/>
      <w:divBdr>
        <w:top w:val="none" w:sz="0" w:space="0" w:color="auto"/>
        <w:left w:val="none" w:sz="0" w:space="0" w:color="auto"/>
        <w:bottom w:val="none" w:sz="0" w:space="0" w:color="auto"/>
        <w:right w:val="none" w:sz="0" w:space="0" w:color="auto"/>
      </w:divBdr>
    </w:div>
    <w:div w:id="693966897">
      <w:bodyDiv w:val="1"/>
      <w:marLeft w:val="0"/>
      <w:marRight w:val="0"/>
      <w:marTop w:val="0"/>
      <w:marBottom w:val="0"/>
      <w:divBdr>
        <w:top w:val="none" w:sz="0" w:space="0" w:color="auto"/>
        <w:left w:val="none" w:sz="0" w:space="0" w:color="auto"/>
        <w:bottom w:val="none" w:sz="0" w:space="0" w:color="auto"/>
        <w:right w:val="none" w:sz="0" w:space="0" w:color="auto"/>
      </w:divBdr>
    </w:div>
    <w:div w:id="798307479">
      <w:bodyDiv w:val="1"/>
      <w:marLeft w:val="0"/>
      <w:marRight w:val="0"/>
      <w:marTop w:val="0"/>
      <w:marBottom w:val="0"/>
      <w:divBdr>
        <w:top w:val="none" w:sz="0" w:space="0" w:color="auto"/>
        <w:left w:val="none" w:sz="0" w:space="0" w:color="auto"/>
        <w:bottom w:val="none" w:sz="0" w:space="0" w:color="auto"/>
        <w:right w:val="none" w:sz="0" w:space="0" w:color="auto"/>
      </w:divBdr>
    </w:div>
    <w:div w:id="799998686">
      <w:bodyDiv w:val="1"/>
      <w:marLeft w:val="0"/>
      <w:marRight w:val="0"/>
      <w:marTop w:val="0"/>
      <w:marBottom w:val="0"/>
      <w:divBdr>
        <w:top w:val="none" w:sz="0" w:space="0" w:color="auto"/>
        <w:left w:val="none" w:sz="0" w:space="0" w:color="auto"/>
        <w:bottom w:val="none" w:sz="0" w:space="0" w:color="auto"/>
        <w:right w:val="none" w:sz="0" w:space="0" w:color="auto"/>
      </w:divBdr>
    </w:div>
    <w:div w:id="832573238">
      <w:bodyDiv w:val="1"/>
      <w:marLeft w:val="0"/>
      <w:marRight w:val="0"/>
      <w:marTop w:val="0"/>
      <w:marBottom w:val="0"/>
      <w:divBdr>
        <w:top w:val="none" w:sz="0" w:space="0" w:color="auto"/>
        <w:left w:val="none" w:sz="0" w:space="0" w:color="auto"/>
        <w:bottom w:val="none" w:sz="0" w:space="0" w:color="auto"/>
        <w:right w:val="none" w:sz="0" w:space="0" w:color="auto"/>
      </w:divBdr>
    </w:div>
    <w:div w:id="840772959">
      <w:bodyDiv w:val="1"/>
      <w:marLeft w:val="0"/>
      <w:marRight w:val="0"/>
      <w:marTop w:val="0"/>
      <w:marBottom w:val="0"/>
      <w:divBdr>
        <w:top w:val="none" w:sz="0" w:space="0" w:color="auto"/>
        <w:left w:val="none" w:sz="0" w:space="0" w:color="auto"/>
        <w:bottom w:val="none" w:sz="0" w:space="0" w:color="auto"/>
        <w:right w:val="none" w:sz="0" w:space="0" w:color="auto"/>
      </w:divBdr>
    </w:div>
    <w:div w:id="8575505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250">
          <w:marLeft w:val="0"/>
          <w:marRight w:val="0"/>
          <w:marTop w:val="0"/>
          <w:marBottom w:val="0"/>
          <w:divBdr>
            <w:top w:val="none" w:sz="0" w:space="0" w:color="auto"/>
            <w:left w:val="none" w:sz="0" w:space="0" w:color="auto"/>
            <w:bottom w:val="none" w:sz="0" w:space="0" w:color="auto"/>
            <w:right w:val="none" w:sz="0" w:space="0" w:color="auto"/>
          </w:divBdr>
        </w:div>
      </w:divsChild>
    </w:div>
    <w:div w:id="868375732">
      <w:bodyDiv w:val="1"/>
      <w:marLeft w:val="0"/>
      <w:marRight w:val="0"/>
      <w:marTop w:val="0"/>
      <w:marBottom w:val="0"/>
      <w:divBdr>
        <w:top w:val="none" w:sz="0" w:space="0" w:color="auto"/>
        <w:left w:val="none" w:sz="0" w:space="0" w:color="auto"/>
        <w:bottom w:val="none" w:sz="0" w:space="0" w:color="auto"/>
        <w:right w:val="none" w:sz="0" w:space="0" w:color="auto"/>
      </w:divBdr>
    </w:div>
    <w:div w:id="873351098">
      <w:bodyDiv w:val="1"/>
      <w:marLeft w:val="0"/>
      <w:marRight w:val="0"/>
      <w:marTop w:val="0"/>
      <w:marBottom w:val="0"/>
      <w:divBdr>
        <w:top w:val="none" w:sz="0" w:space="0" w:color="auto"/>
        <w:left w:val="none" w:sz="0" w:space="0" w:color="auto"/>
        <w:bottom w:val="none" w:sz="0" w:space="0" w:color="auto"/>
        <w:right w:val="none" w:sz="0" w:space="0" w:color="auto"/>
      </w:divBdr>
    </w:div>
    <w:div w:id="889614227">
      <w:bodyDiv w:val="1"/>
      <w:marLeft w:val="0"/>
      <w:marRight w:val="0"/>
      <w:marTop w:val="0"/>
      <w:marBottom w:val="0"/>
      <w:divBdr>
        <w:top w:val="none" w:sz="0" w:space="0" w:color="auto"/>
        <w:left w:val="none" w:sz="0" w:space="0" w:color="auto"/>
        <w:bottom w:val="none" w:sz="0" w:space="0" w:color="auto"/>
        <w:right w:val="none" w:sz="0" w:space="0" w:color="auto"/>
      </w:divBdr>
    </w:div>
    <w:div w:id="943808919">
      <w:bodyDiv w:val="1"/>
      <w:marLeft w:val="0"/>
      <w:marRight w:val="0"/>
      <w:marTop w:val="0"/>
      <w:marBottom w:val="0"/>
      <w:divBdr>
        <w:top w:val="none" w:sz="0" w:space="0" w:color="auto"/>
        <w:left w:val="none" w:sz="0" w:space="0" w:color="auto"/>
        <w:bottom w:val="none" w:sz="0" w:space="0" w:color="auto"/>
        <w:right w:val="none" w:sz="0" w:space="0" w:color="auto"/>
      </w:divBdr>
    </w:div>
    <w:div w:id="992222866">
      <w:bodyDiv w:val="1"/>
      <w:marLeft w:val="0"/>
      <w:marRight w:val="0"/>
      <w:marTop w:val="0"/>
      <w:marBottom w:val="0"/>
      <w:divBdr>
        <w:top w:val="none" w:sz="0" w:space="0" w:color="auto"/>
        <w:left w:val="none" w:sz="0" w:space="0" w:color="auto"/>
        <w:bottom w:val="none" w:sz="0" w:space="0" w:color="auto"/>
        <w:right w:val="none" w:sz="0" w:space="0" w:color="auto"/>
      </w:divBdr>
    </w:div>
    <w:div w:id="1065183964">
      <w:bodyDiv w:val="1"/>
      <w:marLeft w:val="0"/>
      <w:marRight w:val="0"/>
      <w:marTop w:val="0"/>
      <w:marBottom w:val="0"/>
      <w:divBdr>
        <w:top w:val="none" w:sz="0" w:space="0" w:color="auto"/>
        <w:left w:val="none" w:sz="0" w:space="0" w:color="auto"/>
        <w:bottom w:val="none" w:sz="0" w:space="0" w:color="auto"/>
        <w:right w:val="none" w:sz="0" w:space="0" w:color="auto"/>
      </w:divBdr>
    </w:div>
    <w:div w:id="1078088752">
      <w:bodyDiv w:val="1"/>
      <w:marLeft w:val="0"/>
      <w:marRight w:val="0"/>
      <w:marTop w:val="0"/>
      <w:marBottom w:val="0"/>
      <w:divBdr>
        <w:top w:val="none" w:sz="0" w:space="0" w:color="auto"/>
        <w:left w:val="none" w:sz="0" w:space="0" w:color="auto"/>
        <w:bottom w:val="none" w:sz="0" w:space="0" w:color="auto"/>
        <w:right w:val="none" w:sz="0" w:space="0" w:color="auto"/>
      </w:divBdr>
      <w:divsChild>
        <w:div w:id="1530289457">
          <w:marLeft w:val="0"/>
          <w:marRight w:val="0"/>
          <w:marTop w:val="0"/>
          <w:marBottom w:val="0"/>
          <w:divBdr>
            <w:top w:val="none" w:sz="0" w:space="0" w:color="auto"/>
            <w:left w:val="none" w:sz="0" w:space="0" w:color="auto"/>
            <w:bottom w:val="none" w:sz="0" w:space="0" w:color="auto"/>
            <w:right w:val="none" w:sz="0" w:space="0" w:color="auto"/>
          </w:divBdr>
          <w:divsChild>
            <w:div w:id="1723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406">
      <w:bodyDiv w:val="1"/>
      <w:marLeft w:val="0"/>
      <w:marRight w:val="0"/>
      <w:marTop w:val="0"/>
      <w:marBottom w:val="0"/>
      <w:divBdr>
        <w:top w:val="none" w:sz="0" w:space="0" w:color="auto"/>
        <w:left w:val="none" w:sz="0" w:space="0" w:color="auto"/>
        <w:bottom w:val="none" w:sz="0" w:space="0" w:color="auto"/>
        <w:right w:val="none" w:sz="0" w:space="0" w:color="auto"/>
      </w:divBdr>
    </w:div>
    <w:div w:id="1166020452">
      <w:bodyDiv w:val="1"/>
      <w:marLeft w:val="0"/>
      <w:marRight w:val="0"/>
      <w:marTop w:val="0"/>
      <w:marBottom w:val="0"/>
      <w:divBdr>
        <w:top w:val="none" w:sz="0" w:space="0" w:color="auto"/>
        <w:left w:val="none" w:sz="0" w:space="0" w:color="auto"/>
        <w:bottom w:val="none" w:sz="0" w:space="0" w:color="auto"/>
        <w:right w:val="none" w:sz="0" w:space="0" w:color="auto"/>
      </w:divBdr>
    </w:div>
    <w:div w:id="1193574244">
      <w:bodyDiv w:val="1"/>
      <w:marLeft w:val="0"/>
      <w:marRight w:val="0"/>
      <w:marTop w:val="0"/>
      <w:marBottom w:val="0"/>
      <w:divBdr>
        <w:top w:val="none" w:sz="0" w:space="0" w:color="auto"/>
        <w:left w:val="none" w:sz="0" w:space="0" w:color="auto"/>
        <w:bottom w:val="none" w:sz="0" w:space="0" w:color="auto"/>
        <w:right w:val="none" w:sz="0" w:space="0" w:color="auto"/>
      </w:divBdr>
    </w:div>
    <w:div w:id="1211305929">
      <w:bodyDiv w:val="1"/>
      <w:marLeft w:val="0"/>
      <w:marRight w:val="0"/>
      <w:marTop w:val="0"/>
      <w:marBottom w:val="0"/>
      <w:divBdr>
        <w:top w:val="none" w:sz="0" w:space="0" w:color="auto"/>
        <w:left w:val="none" w:sz="0" w:space="0" w:color="auto"/>
        <w:bottom w:val="none" w:sz="0" w:space="0" w:color="auto"/>
        <w:right w:val="none" w:sz="0" w:space="0" w:color="auto"/>
      </w:divBdr>
    </w:div>
    <w:div w:id="1250314648">
      <w:bodyDiv w:val="1"/>
      <w:marLeft w:val="0"/>
      <w:marRight w:val="0"/>
      <w:marTop w:val="0"/>
      <w:marBottom w:val="0"/>
      <w:divBdr>
        <w:top w:val="none" w:sz="0" w:space="0" w:color="auto"/>
        <w:left w:val="none" w:sz="0" w:space="0" w:color="auto"/>
        <w:bottom w:val="none" w:sz="0" w:space="0" w:color="auto"/>
        <w:right w:val="none" w:sz="0" w:space="0" w:color="auto"/>
      </w:divBdr>
    </w:div>
    <w:div w:id="1324628566">
      <w:bodyDiv w:val="1"/>
      <w:marLeft w:val="0"/>
      <w:marRight w:val="0"/>
      <w:marTop w:val="0"/>
      <w:marBottom w:val="0"/>
      <w:divBdr>
        <w:top w:val="none" w:sz="0" w:space="0" w:color="auto"/>
        <w:left w:val="none" w:sz="0" w:space="0" w:color="auto"/>
        <w:bottom w:val="none" w:sz="0" w:space="0" w:color="auto"/>
        <w:right w:val="none" w:sz="0" w:space="0" w:color="auto"/>
      </w:divBdr>
    </w:div>
    <w:div w:id="1345981843">
      <w:bodyDiv w:val="1"/>
      <w:marLeft w:val="0"/>
      <w:marRight w:val="0"/>
      <w:marTop w:val="0"/>
      <w:marBottom w:val="0"/>
      <w:divBdr>
        <w:top w:val="none" w:sz="0" w:space="0" w:color="auto"/>
        <w:left w:val="none" w:sz="0" w:space="0" w:color="auto"/>
        <w:bottom w:val="none" w:sz="0" w:space="0" w:color="auto"/>
        <w:right w:val="none" w:sz="0" w:space="0" w:color="auto"/>
      </w:divBdr>
    </w:div>
    <w:div w:id="1352416273">
      <w:bodyDiv w:val="1"/>
      <w:marLeft w:val="0"/>
      <w:marRight w:val="0"/>
      <w:marTop w:val="0"/>
      <w:marBottom w:val="0"/>
      <w:divBdr>
        <w:top w:val="none" w:sz="0" w:space="0" w:color="auto"/>
        <w:left w:val="none" w:sz="0" w:space="0" w:color="auto"/>
        <w:bottom w:val="none" w:sz="0" w:space="0" w:color="auto"/>
        <w:right w:val="none" w:sz="0" w:space="0" w:color="auto"/>
      </w:divBdr>
    </w:div>
    <w:div w:id="1368287826">
      <w:bodyDiv w:val="1"/>
      <w:marLeft w:val="0"/>
      <w:marRight w:val="0"/>
      <w:marTop w:val="0"/>
      <w:marBottom w:val="0"/>
      <w:divBdr>
        <w:top w:val="none" w:sz="0" w:space="0" w:color="auto"/>
        <w:left w:val="none" w:sz="0" w:space="0" w:color="auto"/>
        <w:bottom w:val="none" w:sz="0" w:space="0" w:color="auto"/>
        <w:right w:val="none" w:sz="0" w:space="0" w:color="auto"/>
      </w:divBdr>
    </w:div>
    <w:div w:id="1398046644">
      <w:bodyDiv w:val="1"/>
      <w:marLeft w:val="0"/>
      <w:marRight w:val="0"/>
      <w:marTop w:val="0"/>
      <w:marBottom w:val="0"/>
      <w:divBdr>
        <w:top w:val="none" w:sz="0" w:space="0" w:color="auto"/>
        <w:left w:val="none" w:sz="0" w:space="0" w:color="auto"/>
        <w:bottom w:val="none" w:sz="0" w:space="0" w:color="auto"/>
        <w:right w:val="none" w:sz="0" w:space="0" w:color="auto"/>
      </w:divBdr>
    </w:div>
    <w:div w:id="1447193032">
      <w:bodyDiv w:val="1"/>
      <w:marLeft w:val="0"/>
      <w:marRight w:val="0"/>
      <w:marTop w:val="0"/>
      <w:marBottom w:val="0"/>
      <w:divBdr>
        <w:top w:val="none" w:sz="0" w:space="0" w:color="auto"/>
        <w:left w:val="none" w:sz="0" w:space="0" w:color="auto"/>
        <w:bottom w:val="none" w:sz="0" w:space="0" w:color="auto"/>
        <w:right w:val="none" w:sz="0" w:space="0" w:color="auto"/>
      </w:divBdr>
    </w:div>
    <w:div w:id="1461651482">
      <w:bodyDiv w:val="1"/>
      <w:marLeft w:val="0"/>
      <w:marRight w:val="0"/>
      <w:marTop w:val="0"/>
      <w:marBottom w:val="0"/>
      <w:divBdr>
        <w:top w:val="none" w:sz="0" w:space="0" w:color="auto"/>
        <w:left w:val="none" w:sz="0" w:space="0" w:color="auto"/>
        <w:bottom w:val="none" w:sz="0" w:space="0" w:color="auto"/>
        <w:right w:val="none" w:sz="0" w:space="0" w:color="auto"/>
      </w:divBdr>
    </w:div>
    <w:div w:id="1506358196">
      <w:bodyDiv w:val="1"/>
      <w:marLeft w:val="0"/>
      <w:marRight w:val="0"/>
      <w:marTop w:val="0"/>
      <w:marBottom w:val="0"/>
      <w:divBdr>
        <w:top w:val="none" w:sz="0" w:space="0" w:color="auto"/>
        <w:left w:val="none" w:sz="0" w:space="0" w:color="auto"/>
        <w:bottom w:val="none" w:sz="0" w:space="0" w:color="auto"/>
        <w:right w:val="none" w:sz="0" w:space="0" w:color="auto"/>
      </w:divBdr>
    </w:div>
    <w:div w:id="1614287470">
      <w:bodyDiv w:val="1"/>
      <w:marLeft w:val="0"/>
      <w:marRight w:val="0"/>
      <w:marTop w:val="0"/>
      <w:marBottom w:val="0"/>
      <w:divBdr>
        <w:top w:val="none" w:sz="0" w:space="0" w:color="auto"/>
        <w:left w:val="none" w:sz="0" w:space="0" w:color="auto"/>
        <w:bottom w:val="none" w:sz="0" w:space="0" w:color="auto"/>
        <w:right w:val="none" w:sz="0" w:space="0" w:color="auto"/>
      </w:divBdr>
    </w:div>
    <w:div w:id="1617129885">
      <w:bodyDiv w:val="1"/>
      <w:marLeft w:val="0"/>
      <w:marRight w:val="0"/>
      <w:marTop w:val="0"/>
      <w:marBottom w:val="0"/>
      <w:divBdr>
        <w:top w:val="none" w:sz="0" w:space="0" w:color="auto"/>
        <w:left w:val="none" w:sz="0" w:space="0" w:color="auto"/>
        <w:bottom w:val="none" w:sz="0" w:space="0" w:color="auto"/>
        <w:right w:val="none" w:sz="0" w:space="0" w:color="auto"/>
      </w:divBdr>
    </w:div>
    <w:div w:id="1627199909">
      <w:bodyDiv w:val="1"/>
      <w:marLeft w:val="0"/>
      <w:marRight w:val="0"/>
      <w:marTop w:val="0"/>
      <w:marBottom w:val="0"/>
      <w:divBdr>
        <w:top w:val="none" w:sz="0" w:space="0" w:color="auto"/>
        <w:left w:val="none" w:sz="0" w:space="0" w:color="auto"/>
        <w:bottom w:val="none" w:sz="0" w:space="0" w:color="auto"/>
        <w:right w:val="none" w:sz="0" w:space="0" w:color="auto"/>
      </w:divBdr>
      <w:divsChild>
        <w:div w:id="398867563">
          <w:marLeft w:val="0"/>
          <w:marRight w:val="0"/>
          <w:marTop w:val="0"/>
          <w:marBottom w:val="0"/>
          <w:divBdr>
            <w:top w:val="none" w:sz="0" w:space="0" w:color="auto"/>
            <w:left w:val="none" w:sz="0" w:space="0" w:color="auto"/>
            <w:bottom w:val="none" w:sz="0" w:space="0" w:color="auto"/>
            <w:right w:val="none" w:sz="0" w:space="0" w:color="auto"/>
          </w:divBdr>
          <w:divsChild>
            <w:div w:id="10681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308">
      <w:bodyDiv w:val="1"/>
      <w:marLeft w:val="0"/>
      <w:marRight w:val="0"/>
      <w:marTop w:val="0"/>
      <w:marBottom w:val="0"/>
      <w:divBdr>
        <w:top w:val="none" w:sz="0" w:space="0" w:color="auto"/>
        <w:left w:val="none" w:sz="0" w:space="0" w:color="auto"/>
        <w:bottom w:val="none" w:sz="0" w:space="0" w:color="auto"/>
        <w:right w:val="none" w:sz="0" w:space="0" w:color="auto"/>
      </w:divBdr>
    </w:div>
    <w:div w:id="1661931022">
      <w:bodyDiv w:val="1"/>
      <w:marLeft w:val="0"/>
      <w:marRight w:val="0"/>
      <w:marTop w:val="0"/>
      <w:marBottom w:val="0"/>
      <w:divBdr>
        <w:top w:val="none" w:sz="0" w:space="0" w:color="auto"/>
        <w:left w:val="none" w:sz="0" w:space="0" w:color="auto"/>
        <w:bottom w:val="none" w:sz="0" w:space="0" w:color="auto"/>
        <w:right w:val="none" w:sz="0" w:space="0" w:color="auto"/>
      </w:divBdr>
    </w:div>
    <w:div w:id="1712683966">
      <w:bodyDiv w:val="1"/>
      <w:marLeft w:val="0"/>
      <w:marRight w:val="0"/>
      <w:marTop w:val="0"/>
      <w:marBottom w:val="0"/>
      <w:divBdr>
        <w:top w:val="none" w:sz="0" w:space="0" w:color="auto"/>
        <w:left w:val="none" w:sz="0" w:space="0" w:color="auto"/>
        <w:bottom w:val="none" w:sz="0" w:space="0" w:color="auto"/>
        <w:right w:val="none" w:sz="0" w:space="0" w:color="auto"/>
      </w:divBdr>
    </w:div>
    <w:div w:id="1722627856">
      <w:bodyDiv w:val="1"/>
      <w:marLeft w:val="0"/>
      <w:marRight w:val="0"/>
      <w:marTop w:val="0"/>
      <w:marBottom w:val="0"/>
      <w:divBdr>
        <w:top w:val="none" w:sz="0" w:space="0" w:color="auto"/>
        <w:left w:val="none" w:sz="0" w:space="0" w:color="auto"/>
        <w:bottom w:val="none" w:sz="0" w:space="0" w:color="auto"/>
        <w:right w:val="none" w:sz="0" w:space="0" w:color="auto"/>
      </w:divBdr>
    </w:div>
    <w:div w:id="1780904883">
      <w:bodyDiv w:val="1"/>
      <w:marLeft w:val="0"/>
      <w:marRight w:val="0"/>
      <w:marTop w:val="0"/>
      <w:marBottom w:val="0"/>
      <w:divBdr>
        <w:top w:val="none" w:sz="0" w:space="0" w:color="auto"/>
        <w:left w:val="none" w:sz="0" w:space="0" w:color="auto"/>
        <w:bottom w:val="none" w:sz="0" w:space="0" w:color="auto"/>
        <w:right w:val="none" w:sz="0" w:space="0" w:color="auto"/>
      </w:divBdr>
    </w:div>
    <w:div w:id="1782260970">
      <w:bodyDiv w:val="1"/>
      <w:marLeft w:val="0"/>
      <w:marRight w:val="0"/>
      <w:marTop w:val="0"/>
      <w:marBottom w:val="0"/>
      <w:divBdr>
        <w:top w:val="none" w:sz="0" w:space="0" w:color="auto"/>
        <w:left w:val="none" w:sz="0" w:space="0" w:color="auto"/>
        <w:bottom w:val="none" w:sz="0" w:space="0" w:color="auto"/>
        <w:right w:val="none" w:sz="0" w:space="0" w:color="auto"/>
      </w:divBdr>
    </w:div>
    <w:div w:id="1815483301">
      <w:bodyDiv w:val="1"/>
      <w:marLeft w:val="0"/>
      <w:marRight w:val="0"/>
      <w:marTop w:val="0"/>
      <w:marBottom w:val="0"/>
      <w:divBdr>
        <w:top w:val="none" w:sz="0" w:space="0" w:color="auto"/>
        <w:left w:val="none" w:sz="0" w:space="0" w:color="auto"/>
        <w:bottom w:val="none" w:sz="0" w:space="0" w:color="auto"/>
        <w:right w:val="none" w:sz="0" w:space="0" w:color="auto"/>
      </w:divBdr>
    </w:div>
    <w:div w:id="1845508799">
      <w:bodyDiv w:val="1"/>
      <w:marLeft w:val="0"/>
      <w:marRight w:val="0"/>
      <w:marTop w:val="0"/>
      <w:marBottom w:val="0"/>
      <w:divBdr>
        <w:top w:val="none" w:sz="0" w:space="0" w:color="auto"/>
        <w:left w:val="none" w:sz="0" w:space="0" w:color="auto"/>
        <w:bottom w:val="none" w:sz="0" w:space="0" w:color="auto"/>
        <w:right w:val="none" w:sz="0" w:space="0" w:color="auto"/>
      </w:divBdr>
    </w:div>
    <w:div w:id="1903981652">
      <w:bodyDiv w:val="1"/>
      <w:marLeft w:val="0"/>
      <w:marRight w:val="0"/>
      <w:marTop w:val="0"/>
      <w:marBottom w:val="0"/>
      <w:divBdr>
        <w:top w:val="none" w:sz="0" w:space="0" w:color="auto"/>
        <w:left w:val="none" w:sz="0" w:space="0" w:color="auto"/>
        <w:bottom w:val="none" w:sz="0" w:space="0" w:color="auto"/>
        <w:right w:val="none" w:sz="0" w:space="0" w:color="auto"/>
      </w:divBdr>
    </w:div>
    <w:div w:id="1904943969">
      <w:bodyDiv w:val="1"/>
      <w:marLeft w:val="0"/>
      <w:marRight w:val="0"/>
      <w:marTop w:val="0"/>
      <w:marBottom w:val="0"/>
      <w:divBdr>
        <w:top w:val="none" w:sz="0" w:space="0" w:color="auto"/>
        <w:left w:val="none" w:sz="0" w:space="0" w:color="auto"/>
        <w:bottom w:val="none" w:sz="0" w:space="0" w:color="auto"/>
        <w:right w:val="none" w:sz="0" w:space="0" w:color="auto"/>
      </w:divBdr>
      <w:divsChild>
        <w:div w:id="1080443545">
          <w:marLeft w:val="0"/>
          <w:marRight w:val="0"/>
          <w:marTop w:val="0"/>
          <w:marBottom w:val="0"/>
          <w:divBdr>
            <w:top w:val="none" w:sz="0" w:space="0" w:color="auto"/>
            <w:left w:val="none" w:sz="0" w:space="0" w:color="auto"/>
            <w:bottom w:val="none" w:sz="0" w:space="0" w:color="auto"/>
            <w:right w:val="none" w:sz="0" w:space="0" w:color="auto"/>
          </w:divBdr>
          <w:divsChild>
            <w:div w:id="11927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189">
      <w:bodyDiv w:val="1"/>
      <w:marLeft w:val="0"/>
      <w:marRight w:val="0"/>
      <w:marTop w:val="0"/>
      <w:marBottom w:val="0"/>
      <w:divBdr>
        <w:top w:val="none" w:sz="0" w:space="0" w:color="auto"/>
        <w:left w:val="none" w:sz="0" w:space="0" w:color="auto"/>
        <w:bottom w:val="none" w:sz="0" w:space="0" w:color="auto"/>
        <w:right w:val="none" w:sz="0" w:space="0" w:color="auto"/>
      </w:divBdr>
    </w:div>
    <w:div w:id="1935091782">
      <w:bodyDiv w:val="1"/>
      <w:marLeft w:val="0"/>
      <w:marRight w:val="0"/>
      <w:marTop w:val="0"/>
      <w:marBottom w:val="0"/>
      <w:divBdr>
        <w:top w:val="none" w:sz="0" w:space="0" w:color="auto"/>
        <w:left w:val="none" w:sz="0" w:space="0" w:color="auto"/>
        <w:bottom w:val="none" w:sz="0" w:space="0" w:color="auto"/>
        <w:right w:val="none" w:sz="0" w:space="0" w:color="auto"/>
      </w:divBdr>
    </w:div>
    <w:div w:id="1946889568">
      <w:bodyDiv w:val="1"/>
      <w:marLeft w:val="0"/>
      <w:marRight w:val="0"/>
      <w:marTop w:val="0"/>
      <w:marBottom w:val="0"/>
      <w:divBdr>
        <w:top w:val="none" w:sz="0" w:space="0" w:color="auto"/>
        <w:left w:val="none" w:sz="0" w:space="0" w:color="auto"/>
        <w:bottom w:val="none" w:sz="0" w:space="0" w:color="auto"/>
        <w:right w:val="none" w:sz="0" w:space="0" w:color="auto"/>
      </w:divBdr>
    </w:div>
    <w:div w:id="1996520486">
      <w:bodyDiv w:val="1"/>
      <w:marLeft w:val="0"/>
      <w:marRight w:val="0"/>
      <w:marTop w:val="0"/>
      <w:marBottom w:val="0"/>
      <w:divBdr>
        <w:top w:val="none" w:sz="0" w:space="0" w:color="auto"/>
        <w:left w:val="none" w:sz="0" w:space="0" w:color="auto"/>
        <w:bottom w:val="none" w:sz="0" w:space="0" w:color="auto"/>
        <w:right w:val="none" w:sz="0" w:space="0" w:color="auto"/>
      </w:divBdr>
    </w:div>
    <w:div w:id="2076002770">
      <w:bodyDiv w:val="1"/>
      <w:marLeft w:val="0"/>
      <w:marRight w:val="0"/>
      <w:marTop w:val="0"/>
      <w:marBottom w:val="0"/>
      <w:divBdr>
        <w:top w:val="none" w:sz="0" w:space="0" w:color="auto"/>
        <w:left w:val="none" w:sz="0" w:space="0" w:color="auto"/>
        <w:bottom w:val="none" w:sz="0" w:space="0" w:color="auto"/>
        <w:right w:val="none" w:sz="0" w:space="0" w:color="auto"/>
      </w:divBdr>
    </w:div>
    <w:div w:id="2097046880">
      <w:bodyDiv w:val="1"/>
      <w:marLeft w:val="0"/>
      <w:marRight w:val="0"/>
      <w:marTop w:val="0"/>
      <w:marBottom w:val="0"/>
      <w:divBdr>
        <w:top w:val="none" w:sz="0" w:space="0" w:color="auto"/>
        <w:left w:val="none" w:sz="0" w:space="0" w:color="auto"/>
        <w:bottom w:val="none" w:sz="0" w:space="0" w:color="auto"/>
        <w:right w:val="none" w:sz="0" w:space="0" w:color="auto"/>
      </w:divBdr>
    </w:div>
    <w:div w:id="2112309678">
      <w:bodyDiv w:val="1"/>
      <w:marLeft w:val="0"/>
      <w:marRight w:val="0"/>
      <w:marTop w:val="0"/>
      <w:marBottom w:val="0"/>
      <w:divBdr>
        <w:top w:val="none" w:sz="0" w:space="0" w:color="auto"/>
        <w:left w:val="none" w:sz="0" w:space="0" w:color="auto"/>
        <w:bottom w:val="none" w:sz="0" w:space="0" w:color="auto"/>
        <w:right w:val="none" w:sz="0" w:space="0" w:color="auto"/>
      </w:divBdr>
    </w:div>
    <w:div w:id="213621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ath.ac.uk/publications/library-guides-to-citing-referencing/attachments/ieee-style-gui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DD537A-8B9B-6644-97CD-3CE13FA6318A}">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03F1-3933-DF46-A8B1-D0F7C290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1437</Words>
  <Characters>8196</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9614</CharactersWithSpaces>
  <SharedDoc>false</SharedDoc>
  <HLinks>
    <vt:vector size="348" baseType="variant">
      <vt:variant>
        <vt:i4>5767195</vt:i4>
      </vt:variant>
      <vt:variant>
        <vt:i4>306</vt:i4>
      </vt:variant>
      <vt:variant>
        <vt:i4>0</vt:i4>
      </vt:variant>
      <vt:variant>
        <vt:i4>5</vt:i4>
      </vt:variant>
      <vt:variant>
        <vt:lpwstr>https://www3.ntu.edu.sg/home/ehchua/programming/howto/Regexe.html</vt:lpwstr>
      </vt:variant>
      <vt:variant>
        <vt:lpwstr/>
      </vt:variant>
      <vt:variant>
        <vt:i4>983067</vt:i4>
      </vt:variant>
      <vt:variant>
        <vt:i4>303</vt:i4>
      </vt:variant>
      <vt:variant>
        <vt:i4>0</vt:i4>
      </vt:variant>
      <vt:variant>
        <vt:i4>5</vt:i4>
      </vt:variant>
      <vt:variant>
        <vt:lpwstr>https://www.rexegg.com/regex-quickstart.html</vt:lpwstr>
      </vt:variant>
      <vt:variant>
        <vt:lpwstr/>
      </vt:variant>
      <vt:variant>
        <vt:i4>5636109</vt:i4>
      </vt:variant>
      <vt:variant>
        <vt:i4>300</vt:i4>
      </vt:variant>
      <vt:variant>
        <vt:i4>0</vt:i4>
      </vt:variant>
      <vt:variant>
        <vt:i4>5</vt:i4>
      </vt:variant>
      <vt:variant>
        <vt:lpwstr>https://www.ecma-international.org/publications-and-standards/standards/ecma-262/</vt:lpwstr>
      </vt:variant>
      <vt:variant>
        <vt:lpwstr/>
      </vt:variant>
      <vt:variant>
        <vt:i4>2031638</vt:i4>
      </vt:variant>
      <vt:variant>
        <vt:i4>297</vt:i4>
      </vt:variant>
      <vt:variant>
        <vt:i4>0</vt:i4>
      </vt:variant>
      <vt:variant>
        <vt:i4>5</vt:i4>
      </vt:variant>
      <vt:variant>
        <vt:lpwstr>https://www.w3.org/Style/CSS/</vt:lpwstr>
      </vt:variant>
      <vt:variant>
        <vt:lpwstr>specs</vt:lpwstr>
      </vt:variant>
      <vt:variant>
        <vt:i4>5177423</vt:i4>
      </vt:variant>
      <vt:variant>
        <vt:i4>294</vt:i4>
      </vt:variant>
      <vt:variant>
        <vt:i4>0</vt:i4>
      </vt:variant>
      <vt:variant>
        <vt:i4>5</vt:i4>
      </vt:variant>
      <vt:variant>
        <vt:lpwstr>https://doi.org/10.1016/j.knosys.2014.07.007</vt:lpwstr>
      </vt:variant>
      <vt:variant>
        <vt:lpwstr/>
      </vt:variant>
      <vt:variant>
        <vt:i4>3014780</vt:i4>
      </vt:variant>
      <vt:variant>
        <vt:i4>291</vt:i4>
      </vt:variant>
      <vt:variant>
        <vt:i4>0</vt:i4>
      </vt:variant>
      <vt:variant>
        <vt:i4>5</vt:i4>
      </vt:variant>
      <vt:variant>
        <vt:lpwstr>https://html.spec.whatwg.org/multipage/</vt:lpwstr>
      </vt:variant>
      <vt:variant>
        <vt:lpwstr/>
      </vt:variant>
      <vt:variant>
        <vt:i4>1835084</vt:i4>
      </vt:variant>
      <vt:variant>
        <vt:i4>288</vt:i4>
      </vt:variant>
      <vt:variant>
        <vt:i4>0</vt:i4>
      </vt:variant>
      <vt:variant>
        <vt:i4>5</vt:i4>
      </vt:variant>
      <vt:variant>
        <vt:lpwstr>https://www.w3schools.com/css/default.asp</vt:lpwstr>
      </vt:variant>
      <vt:variant>
        <vt:lpwstr/>
      </vt:variant>
      <vt:variant>
        <vt:i4>5308447</vt:i4>
      </vt:variant>
      <vt:variant>
        <vt:i4>285</vt:i4>
      </vt:variant>
      <vt:variant>
        <vt:i4>0</vt:i4>
      </vt:variant>
      <vt:variant>
        <vt:i4>5</vt:i4>
      </vt:variant>
      <vt:variant>
        <vt:lpwstr>https://developer.mozilla.org/en-US/docs/Web/HTTP/Headers</vt:lpwstr>
      </vt:variant>
      <vt:variant>
        <vt:lpwstr/>
      </vt:variant>
      <vt:variant>
        <vt:i4>524365</vt:i4>
      </vt:variant>
      <vt:variant>
        <vt:i4>282</vt:i4>
      </vt:variant>
      <vt:variant>
        <vt:i4>0</vt:i4>
      </vt:variant>
      <vt:variant>
        <vt:i4>5</vt:i4>
      </vt:variant>
      <vt:variant>
        <vt:lpwstr>https://datatracker.ietf.org/doc/html/rfc2616</vt:lpwstr>
      </vt:variant>
      <vt:variant>
        <vt:lpwstr/>
      </vt:variant>
      <vt:variant>
        <vt:i4>4587573</vt:i4>
      </vt:variant>
      <vt:variant>
        <vt:i4>279</vt:i4>
      </vt:variant>
      <vt:variant>
        <vt:i4>0</vt:i4>
      </vt:variant>
      <vt:variant>
        <vt:i4>5</vt:i4>
      </vt:variant>
      <vt:variant>
        <vt:lpwstr>https://en.wikipedia.org/wiki/RFC_(identifier)</vt:lpwstr>
      </vt:variant>
      <vt:variant>
        <vt:lpwstr/>
      </vt:variant>
      <vt:variant>
        <vt:i4>2883699</vt:i4>
      </vt:variant>
      <vt:variant>
        <vt:i4>276</vt:i4>
      </vt:variant>
      <vt:variant>
        <vt:i4>0</vt:i4>
      </vt:variant>
      <vt:variant>
        <vt:i4>5</vt:i4>
      </vt:variant>
      <vt:variant>
        <vt:lpwstr>https://doi.org/10.17487%2FRFC2616</vt:lpwstr>
      </vt:variant>
      <vt:variant>
        <vt:lpwstr/>
      </vt:variant>
      <vt:variant>
        <vt:i4>5177385</vt:i4>
      </vt:variant>
      <vt:variant>
        <vt:i4>273</vt:i4>
      </vt:variant>
      <vt:variant>
        <vt:i4>0</vt:i4>
      </vt:variant>
      <vt:variant>
        <vt:i4>5</vt:i4>
      </vt:variant>
      <vt:variant>
        <vt:lpwstr>https://en.wikipedia.org/wiki/Doi_(identifier)</vt:lpwstr>
      </vt:variant>
      <vt:variant>
        <vt:lpwstr/>
      </vt:variant>
      <vt:variant>
        <vt:i4>7274822</vt:i4>
      </vt:variant>
      <vt:variant>
        <vt:i4>270</vt:i4>
      </vt:variant>
      <vt:variant>
        <vt:i4>0</vt:i4>
      </vt:variant>
      <vt:variant>
        <vt:i4>5</vt:i4>
      </vt:variant>
      <vt:variant>
        <vt:lpwstr>https://en.wikipedia.org/wiki/Internet_Engineering_Task_Force</vt:lpwstr>
      </vt:variant>
      <vt:variant>
        <vt:lpwstr/>
      </vt:variant>
      <vt:variant>
        <vt:i4>524365</vt:i4>
      </vt:variant>
      <vt:variant>
        <vt:i4>267</vt:i4>
      </vt:variant>
      <vt:variant>
        <vt:i4>0</vt:i4>
      </vt:variant>
      <vt:variant>
        <vt:i4>5</vt:i4>
      </vt:variant>
      <vt:variant>
        <vt:lpwstr>https://datatracker.ietf.org/doc/html/rfc2616</vt:lpwstr>
      </vt:variant>
      <vt:variant>
        <vt:lpwstr/>
      </vt:variant>
      <vt:variant>
        <vt:i4>1179698</vt:i4>
      </vt:variant>
      <vt:variant>
        <vt:i4>260</vt:i4>
      </vt:variant>
      <vt:variant>
        <vt:i4>0</vt:i4>
      </vt:variant>
      <vt:variant>
        <vt:i4>5</vt:i4>
      </vt:variant>
      <vt:variant>
        <vt:lpwstr/>
      </vt:variant>
      <vt:variant>
        <vt:lpwstr>_Toc105611722</vt:lpwstr>
      </vt:variant>
      <vt:variant>
        <vt:i4>1179698</vt:i4>
      </vt:variant>
      <vt:variant>
        <vt:i4>254</vt:i4>
      </vt:variant>
      <vt:variant>
        <vt:i4>0</vt:i4>
      </vt:variant>
      <vt:variant>
        <vt:i4>5</vt:i4>
      </vt:variant>
      <vt:variant>
        <vt:lpwstr/>
      </vt:variant>
      <vt:variant>
        <vt:lpwstr>_Toc105611721</vt:lpwstr>
      </vt:variant>
      <vt:variant>
        <vt:i4>1179698</vt:i4>
      </vt:variant>
      <vt:variant>
        <vt:i4>248</vt:i4>
      </vt:variant>
      <vt:variant>
        <vt:i4>0</vt:i4>
      </vt:variant>
      <vt:variant>
        <vt:i4>5</vt:i4>
      </vt:variant>
      <vt:variant>
        <vt:lpwstr/>
      </vt:variant>
      <vt:variant>
        <vt:lpwstr>_Toc105611720</vt:lpwstr>
      </vt:variant>
      <vt:variant>
        <vt:i4>1114162</vt:i4>
      </vt:variant>
      <vt:variant>
        <vt:i4>242</vt:i4>
      </vt:variant>
      <vt:variant>
        <vt:i4>0</vt:i4>
      </vt:variant>
      <vt:variant>
        <vt:i4>5</vt:i4>
      </vt:variant>
      <vt:variant>
        <vt:lpwstr/>
      </vt:variant>
      <vt:variant>
        <vt:lpwstr>_Toc105611719</vt:lpwstr>
      </vt:variant>
      <vt:variant>
        <vt:i4>1114162</vt:i4>
      </vt:variant>
      <vt:variant>
        <vt:i4>236</vt:i4>
      </vt:variant>
      <vt:variant>
        <vt:i4>0</vt:i4>
      </vt:variant>
      <vt:variant>
        <vt:i4>5</vt:i4>
      </vt:variant>
      <vt:variant>
        <vt:lpwstr/>
      </vt:variant>
      <vt:variant>
        <vt:lpwstr>_Toc105611718</vt:lpwstr>
      </vt:variant>
      <vt:variant>
        <vt:i4>1114162</vt:i4>
      </vt:variant>
      <vt:variant>
        <vt:i4>230</vt:i4>
      </vt:variant>
      <vt:variant>
        <vt:i4>0</vt:i4>
      </vt:variant>
      <vt:variant>
        <vt:i4>5</vt:i4>
      </vt:variant>
      <vt:variant>
        <vt:lpwstr/>
      </vt:variant>
      <vt:variant>
        <vt:lpwstr>_Toc105611717</vt:lpwstr>
      </vt:variant>
      <vt:variant>
        <vt:i4>1114162</vt:i4>
      </vt:variant>
      <vt:variant>
        <vt:i4>224</vt:i4>
      </vt:variant>
      <vt:variant>
        <vt:i4>0</vt:i4>
      </vt:variant>
      <vt:variant>
        <vt:i4>5</vt:i4>
      </vt:variant>
      <vt:variant>
        <vt:lpwstr/>
      </vt:variant>
      <vt:variant>
        <vt:lpwstr>_Toc105611716</vt:lpwstr>
      </vt:variant>
      <vt:variant>
        <vt:i4>1114162</vt:i4>
      </vt:variant>
      <vt:variant>
        <vt:i4>218</vt:i4>
      </vt:variant>
      <vt:variant>
        <vt:i4>0</vt:i4>
      </vt:variant>
      <vt:variant>
        <vt:i4>5</vt:i4>
      </vt:variant>
      <vt:variant>
        <vt:lpwstr/>
      </vt:variant>
      <vt:variant>
        <vt:lpwstr>_Toc105611715</vt:lpwstr>
      </vt:variant>
      <vt:variant>
        <vt:i4>1114162</vt:i4>
      </vt:variant>
      <vt:variant>
        <vt:i4>212</vt:i4>
      </vt:variant>
      <vt:variant>
        <vt:i4>0</vt:i4>
      </vt:variant>
      <vt:variant>
        <vt:i4>5</vt:i4>
      </vt:variant>
      <vt:variant>
        <vt:lpwstr/>
      </vt:variant>
      <vt:variant>
        <vt:lpwstr>_Toc105611714</vt:lpwstr>
      </vt:variant>
      <vt:variant>
        <vt:i4>1114162</vt:i4>
      </vt:variant>
      <vt:variant>
        <vt:i4>206</vt:i4>
      </vt:variant>
      <vt:variant>
        <vt:i4>0</vt:i4>
      </vt:variant>
      <vt:variant>
        <vt:i4>5</vt:i4>
      </vt:variant>
      <vt:variant>
        <vt:lpwstr/>
      </vt:variant>
      <vt:variant>
        <vt:lpwstr>_Toc105611713</vt:lpwstr>
      </vt:variant>
      <vt:variant>
        <vt:i4>1114162</vt:i4>
      </vt:variant>
      <vt:variant>
        <vt:i4>200</vt:i4>
      </vt:variant>
      <vt:variant>
        <vt:i4>0</vt:i4>
      </vt:variant>
      <vt:variant>
        <vt:i4>5</vt:i4>
      </vt:variant>
      <vt:variant>
        <vt:lpwstr/>
      </vt:variant>
      <vt:variant>
        <vt:lpwstr>_Toc105611712</vt:lpwstr>
      </vt:variant>
      <vt:variant>
        <vt:i4>1114162</vt:i4>
      </vt:variant>
      <vt:variant>
        <vt:i4>194</vt:i4>
      </vt:variant>
      <vt:variant>
        <vt:i4>0</vt:i4>
      </vt:variant>
      <vt:variant>
        <vt:i4>5</vt:i4>
      </vt:variant>
      <vt:variant>
        <vt:lpwstr/>
      </vt:variant>
      <vt:variant>
        <vt:lpwstr>_Toc105611711</vt:lpwstr>
      </vt:variant>
      <vt:variant>
        <vt:i4>1114162</vt:i4>
      </vt:variant>
      <vt:variant>
        <vt:i4>188</vt:i4>
      </vt:variant>
      <vt:variant>
        <vt:i4>0</vt:i4>
      </vt:variant>
      <vt:variant>
        <vt:i4>5</vt:i4>
      </vt:variant>
      <vt:variant>
        <vt:lpwstr/>
      </vt:variant>
      <vt:variant>
        <vt:lpwstr>_Toc105611710</vt:lpwstr>
      </vt:variant>
      <vt:variant>
        <vt:i4>1048626</vt:i4>
      </vt:variant>
      <vt:variant>
        <vt:i4>182</vt:i4>
      </vt:variant>
      <vt:variant>
        <vt:i4>0</vt:i4>
      </vt:variant>
      <vt:variant>
        <vt:i4>5</vt:i4>
      </vt:variant>
      <vt:variant>
        <vt:lpwstr/>
      </vt:variant>
      <vt:variant>
        <vt:lpwstr>_Toc105611709</vt:lpwstr>
      </vt:variant>
      <vt:variant>
        <vt:i4>1048626</vt:i4>
      </vt:variant>
      <vt:variant>
        <vt:i4>176</vt:i4>
      </vt:variant>
      <vt:variant>
        <vt:i4>0</vt:i4>
      </vt:variant>
      <vt:variant>
        <vt:i4>5</vt:i4>
      </vt:variant>
      <vt:variant>
        <vt:lpwstr/>
      </vt:variant>
      <vt:variant>
        <vt:lpwstr>_Toc105611708</vt:lpwstr>
      </vt:variant>
      <vt:variant>
        <vt:i4>1048626</vt:i4>
      </vt:variant>
      <vt:variant>
        <vt:i4>170</vt:i4>
      </vt:variant>
      <vt:variant>
        <vt:i4>0</vt:i4>
      </vt:variant>
      <vt:variant>
        <vt:i4>5</vt:i4>
      </vt:variant>
      <vt:variant>
        <vt:lpwstr/>
      </vt:variant>
      <vt:variant>
        <vt:lpwstr>_Toc105611707</vt:lpwstr>
      </vt:variant>
      <vt:variant>
        <vt:i4>1048626</vt:i4>
      </vt:variant>
      <vt:variant>
        <vt:i4>164</vt:i4>
      </vt:variant>
      <vt:variant>
        <vt:i4>0</vt:i4>
      </vt:variant>
      <vt:variant>
        <vt:i4>5</vt:i4>
      </vt:variant>
      <vt:variant>
        <vt:lpwstr/>
      </vt:variant>
      <vt:variant>
        <vt:lpwstr>_Toc105611706</vt:lpwstr>
      </vt:variant>
      <vt:variant>
        <vt:i4>1048626</vt:i4>
      </vt:variant>
      <vt:variant>
        <vt:i4>158</vt:i4>
      </vt:variant>
      <vt:variant>
        <vt:i4>0</vt:i4>
      </vt:variant>
      <vt:variant>
        <vt:i4>5</vt:i4>
      </vt:variant>
      <vt:variant>
        <vt:lpwstr/>
      </vt:variant>
      <vt:variant>
        <vt:lpwstr>_Toc105611705</vt:lpwstr>
      </vt:variant>
      <vt:variant>
        <vt:i4>1048626</vt:i4>
      </vt:variant>
      <vt:variant>
        <vt:i4>152</vt:i4>
      </vt:variant>
      <vt:variant>
        <vt:i4>0</vt:i4>
      </vt:variant>
      <vt:variant>
        <vt:i4>5</vt:i4>
      </vt:variant>
      <vt:variant>
        <vt:lpwstr/>
      </vt:variant>
      <vt:variant>
        <vt:lpwstr>_Toc105611704</vt:lpwstr>
      </vt:variant>
      <vt:variant>
        <vt:i4>1048626</vt:i4>
      </vt:variant>
      <vt:variant>
        <vt:i4>146</vt:i4>
      </vt:variant>
      <vt:variant>
        <vt:i4>0</vt:i4>
      </vt:variant>
      <vt:variant>
        <vt:i4>5</vt:i4>
      </vt:variant>
      <vt:variant>
        <vt:lpwstr/>
      </vt:variant>
      <vt:variant>
        <vt:lpwstr>_Toc105611703</vt:lpwstr>
      </vt:variant>
      <vt:variant>
        <vt:i4>1048626</vt:i4>
      </vt:variant>
      <vt:variant>
        <vt:i4>140</vt:i4>
      </vt:variant>
      <vt:variant>
        <vt:i4>0</vt:i4>
      </vt:variant>
      <vt:variant>
        <vt:i4>5</vt:i4>
      </vt:variant>
      <vt:variant>
        <vt:lpwstr/>
      </vt:variant>
      <vt:variant>
        <vt:lpwstr>_Toc105611702</vt:lpwstr>
      </vt:variant>
      <vt:variant>
        <vt:i4>1048626</vt:i4>
      </vt:variant>
      <vt:variant>
        <vt:i4>134</vt:i4>
      </vt:variant>
      <vt:variant>
        <vt:i4>0</vt:i4>
      </vt:variant>
      <vt:variant>
        <vt:i4>5</vt:i4>
      </vt:variant>
      <vt:variant>
        <vt:lpwstr/>
      </vt:variant>
      <vt:variant>
        <vt:lpwstr>_Toc105611701</vt:lpwstr>
      </vt:variant>
      <vt:variant>
        <vt:i4>1048626</vt:i4>
      </vt:variant>
      <vt:variant>
        <vt:i4>128</vt:i4>
      </vt:variant>
      <vt:variant>
        <vt:i4>0</vt:i4>
      </vt:variant>
      <vt:variant>
        <vt:i4>5</vt:i4>
      </vt:variant>
      <vt:variant>
        <vt:lpwstr/>
      </vt:variant>
      <vt:variant>
        <vt:lpwstr>_Toc105611700</vt:lpwstr>
      </vt:variant>
      <vt:variant>
        <vt:i4>1638451</vt:i4>
      </vt:variant>
      <vt:variant>
        <vt:i4>122</vt:i4>
      </vt:variant>
      <vt:variant>
        <vt:i4>0</vt:i4>
      </vt:variant>
      <vt:variant>
        <vt:i4>5</vt:i4>
      </vt:variant>
      <vt:variant>
        <vt:lpwstr/>
      </vt:variant>
      <vt:variant>
        <vt:lpwstr>_Toc105611699</vt:lpwstr>
      </vt:variant>
      <vt:variant>
        <vt:i4>1638451</vt:i4>
      </vt:variant>
      <vt:variant>
        <vt:i4>116</vt:i4>
      </vt:variant>
      <vt:variant>
        <vt:i4>0</vt:i4>
      </vt:variant>
      <vt:variant>
        <vt:i4>5</vt:i4>
      </vt:variant>
      <vt:variant>
        <vt:lpwstr/>
      </vt:variant>
      <vt:variant>
        <vt:lpwstr>_Toc105611698</vt:lpwstr>
      </vt:variant>
      <vt:variant>
        <vt:i4>1638451</vt:i4>
      </vt:variant>
      <vt:variant>
        <vt:i4>110</vt:i4>
      </vt:variant>
      <vt:variant>
        <vt:i4>0</vt:i4>
      </vt:variant>
      <vt:variant>
        <vt:i4>5</vt:i4>
      </vt:variant>
      <vt:variant>
        <vt:lpwstr/>
      </vt:variant>
      <vt:variant>
        <vt:lpwstr>_Toc105611697</vt:lpwstr>
      </vt:variant>
      <vt:variant>
        <vt:i4>1638451</vt:i4>
      </vt:variant>
      <vt:variant>
        <vt:i4>104</vt:i4>
      </vt:variant>
      <vt:variant>
        <vt:i4>0</vt:i4>
      </vt:variant>
      <vt:variant>
        <vt:i4>5</vt:i4>
      </vt:variant>
      <vt:variant>
        <vt:lpwstr/>
      </vt:variant>
      <vt:variant>
        <vt:lpwstr>_Toc105611696</vt:lpwstr>
      </vt:variant>
      <vt:variant>
        <vt:i4>1638451</vt:i4>
      </vt:variant>
      <vt:variant>
        <vt:i4>98</vt:i4>
      </vt:variant>
      <vt:variant>
        <vt:i4>0</vt:i4>
      </vt:variant>
      <vt:variant>
        <vt:i4>5</vt:i4>
      </vt:variant>
      <vt:variant>
        <vt:lpwstr/>
      </vt:variant>
      <vt:variant>
        <vt:lpwstr>_Toc105611695</vt:lpwstr>
      </vt:variant>
      <vt:variant>
        <vt:i4>1638451</vt:i4>
      </vt:variant>
      <vt:variant>
        <vt:i4>92</vt:i4>
      </vt:variant>
      <vt:variant>
        <vt:i4>0</vt:i4>
      </vt:variant>
      <vt:variant>
        <vt:i4>5</vt:i4>
      </vt:variant>
      <vt:variant>
        <vt:lpwstr/>
      </vt:variant>
      <vt:variant>
        <vt:lpwstr>_Toc105611694</vt:lpwstr>
      </vt:variant>
      <vt:variant>
        <vt:i4>1638451</vt:i4>
      </vt:variant>
      <vt:variant>
        <vt:i4>86</vt:i4>
      </vt:variant>
      <vt:variant>
        <vt:i4>0</vt:i4>
      </vt:variant>
      <vt:variant>
        <vt:i4>5</vt:i4>
      </vt:variant>
      <vt:variant>
        <vt:lpwstr/>
      </vt:variant>
      <vt:variant>
        <vt:lpwstr>_Toc105611693</vt:lpwstr>
      </vt:variant>
      <vt:variant>
        <vt:i4>1638451</vt:i4>
      </vt:variant>
      <vt:variant>
        <vt:i4>80</vt:i4>
      </vt:variant>
      <vt:variant>
        <vt:i4>0</vt:i4>
      </vt:variant>
      <vt:variant>
        <vt:i4>5</vt:i4>
      </vt:variant>
      <vt:variant>
        <vt:lpwstr/>
      </vt:variant>
      <vt:variant>
        <vt:lpwstr>_Toc105611692</vt:lpwstr>
      </vt:variant>
      <vt:variant>
        <vt:i4>1638451</vt:i4>
      </vt:variant>
      <vt:variant>
        <vt:i4>74</vt:i4>
      </vt:variant>
      <vt:variant>
        <vt:i4>0</vt:i4>
      </vt:variant>
      <vt:variant>
        <vt:i4>5</vt:i4>
      </vt:variant>
      <vt:variant>
        <vt:lpwstr/>
      </vt:variant>
      <vt:variant>
        <vt:lpwstr>_Toc105611691</vt:lpwstr>
      </vt:variant>
      <vt:variant>
        <vt:i4>1638451</vt:i4>
      </vt:variant>
      <vt:variant>
        <vt:i4>68</vt:i4>
      </vt:variant>
      <vt:variant>
        <vt:i4>0</vt:i4>
      </vt:variant>
      <vt:variant>
        <vt:i4>5</vt:i4>
      </vt:variant>
      <vt:variant>
        <vt:lpwstr/>
      </vt:variant>
      <vt:variant>
        <vt:lpwstr>_Toc105611690</vt:lpwstr>
      </vt:variant>
      <vt:variant>
        <vt:i4>1572915</vt:i4>
      </vt:variant>
      <vt:variant>
        <vt:i4>62</vt:i4>
      </vt:variant>
      <vt:variant>
        <vt:i4>0</vt:i4>
      </vt:variant>
      <vt:variant>
        <vt:i4>5</vt:i4>
      </vt:variant>
      <vt:variant>
        <vt:lpwstr/>
      </vt:variant>
      <vt:variant>
        <vt:lpwstr>_Toc105611689</vt:lpwstr>
      </vt:variant>
      <vt:variant>
        <vt:i4>1572915</vt:i4>
      </vt:variant>
      <vt:variant>
        <vt:i4>56</vt:i4>
      </vt:variant>
      <vt:variant>
        <vt:i4>0</vt:i4>
      </vt:variant>
      <vt:variant>
        <vt:i4>5</vt:i4>
      </vt:variant>
      <vt:variant>
        <vt:lpwstr/>
      </vt:variant>
      <vt:variant>
        <vt:lpwstr>_Toc105611688</vt:lpwstr>
      </vt:variant>
      <vt:variant>
        <vt:i4>1572915</vt:i4>
      </vt:variant>
      <vt:variant>
        <vt:i4>50</vt:i4>
      </vt:variant>
      <vt:variant>
        <vt:i4>0</vt:i4>
      </vt:variant>
      <vt:variant>
        <vt:i4>5</vt:i4>
      </vt:variant>
      <vt:variant>
        <vt:lpwstr/>
      </vt:variant>
      <vt:variant>
        <vt:lpwstr>_Toc105611687</vt:lpwstr>
      </vt:variant>
      <vt:variant>
        <vt:i4>1572915</vt:i4>
      </vt:variant>
      <vt:variant>
        <vt:i4>44</vt:i4>
      </vt:variant>
      <vt:variant>
        <vt:i4>0</vt:i4>
      </vt:variant>
      <vt:variant>
        <vt:i4>5</vt:i4>
      </vt:variant>
      <vt:variant>
        <vt:lpwstr/>
      </vt:variant>
      <vt:variant>
        <vt:lpwstr>_Toc105611686</vt:lpwstr>
      </vt:variant>
      <vt:variant>
        <vt:i4>1572915</vt:i4>
      </vt:variant>
      <vt:variant>
        <vt:i4>38</vt:i4>
      </vt:variant>
      <vt:variant>
        <vt:i4>0</vt:i4>
      </vt:variant>
      <vt:variant>
        <vt:i4>5</vt:i4>
      </vt:variant>
      <vt:variant>
        <vt:lpwstr/>
      </vt:variant>
      <vt:variant>
        <vt:lpwstr>_Toc105611685</vt:lpwstr>
      </vt:variant>
      <vt:variant>
        <vt:i4>1572915</vt:i4>
      </vt:variant>
      <vt:variant>
        <vt:i4>32</vt:i4>
      </vt:variant>
      <vt:variant>
        <vt:i4>0</vt:i4>
      </vt:variant>
      <vt:variant>
        <vt:i4>5</vt:i4>
      </vt:variant>
      <vt:variant>
        <vt:lpwstr/>
      </vt:variant>
      <vt:variant>
        <vt:lpwstr>_Toc105611684</vt:lpwstr>
      </vt:variant>
      <vt:variant>
        <vt:i4>1572915</vt:i4>
      </vt:variant>
      <vt:variant>
        <vt:i4>26</vt:i4>
      </vt:variant>
      <vt:variant>
        <vt:i4>0</vt:i4>
      </vt:variant>
      <vt:variant>
        <vt:i4>5</vt:i4>
      </vt:variant>
      <vt:variant>
        <vt:lpwstr/>
      </vt:variant>
      <vt:variant>
        <vt:lpwstr>_Toc105611683</vt:lpwstr>
      </vt:variant>
      <vt:variant>
        <vt:i4>1572915</vt:i4>
      </vt:variant>
      <vt:variant>
        <vt:i4>20</vt:i4>
      </vt:variant>
      <vt:variant>
        <vt:i4>0</vt:i4>
      </vt:variant>
      <vt:variant>
        <vt:i4>5</vt:i4>
      </vt:variant>
      <vt:variant>
        <vt:lpwstr/>
      </vt:variant>
      <vt:variant>
        <vt:lpwstr>_Toc105611682</vt:lpwstr>
      </vt:variant>
      <vt:variant>
        <vt:i4>1572915</vt:i4>
      </vt:variant>
      <vt:variant>
        <vt:i4>14</vt:i4>
      </vt:variant>
      <vt:variant>
        <vt:i4>0</vt:i4>
      </vt:variant>
      <vt:variant>
        <vt:i4>5</vt:i4>
      </vt:variant>
      <vt:variant>
        <vt:lpwstr/>
      </vt:variant>
      <vt:variant>
        <vt:lpwstr>_Toc105611681</vt:lpwstr>
      </vt:variant>
      <vt:variant>
        <vt:i4>1572915</vt:i4>
      </vt:variant>
      <vt:variant>
        <vt:i4>8</vt:i4>
      </vt:variant>
      <vt:variant>
        <vt:i4>0</vt:i4>
      </vt:variant>
      <vt:variant>
        <vt:i4>5</vt:i4>
      </vt:variant>
      <vt:variant>
        <vt:lpwstr/>
      </vt:variant>
      <vt:variant>
        <vt:lpwstr>_Toc105611680</vt:lpwstr>
      </vt:variant>
      <vt:variant>
        <vt:i4>1507379</vt:i4>
      </vt:variant>
      <vt:variant>
        <vt:i4>2</vt:i4>
      </vt:variant>
      <vt:variant>
        <vt:i4>0</vt:i4>
      </vt:variant>
      <vt:variant>
        <vt:i4>5</vt:i4>
      </vt:variant>
      <vt:variant>
        <vt:lpwstr/>
      </vt:variant>
      <vt:variant>
        <vt:lpwstr>_Toc105611679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Kirat</dc:creator>
  <cp:keywords/>
  <dc:description/>
  <cp:lastModifiedBy>Tuğberk Erin</cp:lastModifiedBy>
  <cp:revision>2</cp:revision>
  <cp:lastPrinted>2023-07-29T18:33:00Z</cp:lastPrinted>
  <dcterms:created xsi:type="dcterms:W3CDTF">2025-01-09T13:02:00Z</dcterms:created>
  <dcterms:modified xsi:type="dcterms:W3CDTF">2025-01-09T13:02:00Z</dcterms:modified>
</cp:coreProperties>
</file>