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652" w:rsidRPr="00A75652" w:rsidRDefault="00AE3DAC" w:rsidP="00A75652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Servlet</w:t>
      </w:r>
      <w:r w:rsidR="00A75652">
        <w:rPr>
          <w:rFonts w:hint="eastAsia"/>
        </w:rPr>
        <w:t>学习</w:t>
      </w:r>
      <w:bookmarkStart w:id="0" w:name="_GoBack"/>
      <w:bookmarkEnd w:id="0"/>
    </w:p>
    <w:p w:rsidR="00AE3DAC" w:rsidRDefault="00AE3DAC" w:rsidP="00AE3DAC">
      <w:r>
        <w:rPr>
          <w:rFonts w:hint="eastAsia"/>
        </w:rPr>
        <w:t>相关链接：</w:t>
      </w:r>
    </w:p>
    <w:p w:rsidR="00AE3DAC" w:rsidRDefault="00AE3DAC" w:rsidP="00AE3DAC">
      <w:pPr>
        <w:ind w:firstLine="360"/>
      </w:pPr>
      <w:r w:rsidRPr="00146B66">
        <w:t>https://www.cnblogs.com/GtShare/p/8033637.html</w:t>
      </w:r>
    </w:p>
    <w:p w:rsidR="00AE3DAC" w:rsidRDefault="00AE3DAC" w:rsidP="00AE3DAC">
      <w:pPr>
        <w:ind w:firstLine="360"/>
      </w:pPr>
      <w:r w:rsidRPr="00C02E6A">
        <w:t>https://www.aliyun.com/jiaocheng/306417.html</w:t>
      </w:r>
    </w:p>
    <w:p w:rsidR="00AE3DAC" w:rsidRDefault="00AE3DAC" w:rsidP="00AE3DAC">
      <w:pPr>
        <w:pStyle w:val="2"/>
        <w:numPr>
          <w:ilvl w:val="1"/>
          <w:numId w:val="2"/>
        </w:numPr>
      </w:pPr>
      <w:r>
        <w:rPr>
          <w:rFonts w:hint="eastAsia"/>
        </w:rPr>
        <w:t>Servlet</w:t>
      </w:r>
      <w:r>
        <w:rPr>
          <w:rFonts w:hint="eastAsia"/>
        </w:rPr>
        <w:t>生命周期</w:t>
      </w:r>
    </w:p>
    <w:p w:rsidR="00AE3DAC" w:rsidRDefault="00AE3DAC" w:rsidP="00AE3DAC">
      <w:pPr>
        <w:ind w:firstLine="420"/>
      </w:pPr>
      <w:r>
        <w:rPr>
          <w:rFonts w:hint="eastAsia"/>
        </w:rPr>
        <w:t>servlet</w:t>
      </w:r>
      <w:r>
        <w:rPr>
          <w:rFonts w:hint="eastAsia"/>
        </w:rPr>
        <w:t>生命周期：加载（</w:t>
      </w:r>
      <w:r>
        <w:rPr>
          <w:rFonts w:hint="eastAsia"/>
        </w:rPr>
        <w:t>web</w:t>
      </w:r>
      <w:r>
        <w:rPr>
          <w:rFonts w:hint="eastAsia"/>
        </w:rPr>
        <w:t>服务完成）</w:t>
      </w:r>
      <w:r>
        <w:sym w:font="Wingdings" w:char="F0E0"/>
      </w:r>
      <w:r>
        <w:rPr>
          <w:rFonts w:hint="eastAsia"/>
        </w:rPr>
        <w:t>实例化</w:t>
      </w:r>
      <w:r>
        <w:sym w:font="Wingdings" w:char="F0E0"/>
      </w:r>
      <w:r>
        <w:rPr>
          <w:rFonts w:hint="eastAsia"/>
        </w:rPr>
        <w:t>服务</w:t>
      </w:r>
      <w:r>
        <w:sym w:font="Wingdings" w:char="F0E0"/>
      </w:r>
      <w:r>
        <w:rPr>
          <w:rFonts w:hint="eastAsia"/>
        </w:rPr>
        <w:t>销毁</w:t>
      </w:r>
    </w:p>
    <w:p w:rsidR="00AE3DAC" w:rsidRDefault="00AE3DAC" w:rsidP="00AE3DAC">
      <w:r>
        <w:rPr>
          <w:rFonts w:hint="eastAsia"/>
        </w:rPr>
        <w:t>-1</w:t>
      </w:r>
      <w:r>
        <w:rPr>
          <w:rFonts w:hint="eastAsia"/>
        </w:rPr>
        <w:t>）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方法</w:t>
      </w:r>
    </w:p>
    <w:p w:rsidR="00AE3DAC" w:rsidRDefault="00AE3DAC" w:rsidP="00AE3DAC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Servlet</w:t>
      </w:r>
      <w:r>
        <w:rPr>
          <w:rFonts w:hint="eastAsia"/>
        </w:rPr>
        <w:t>的生命周期中，仅此执行一次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方法。用于初始化</w:t>
      </w:r>
      <w:r>
        <w:rPr>
          <w:rFonts w:hint="eastAsia"/>
        </w:rPr>
        <w:t>Servlet</w:t>
      </w:r>
      <w:r>
        <w:rPr>
          <w:rFonts w:hint="eastAsia"/>
        </w:rPr>
        <w:t>对象。</w:t>
      </w:r>
    </w:p>
    <w:p w:rsidR="00AE3DAC" w:rsidRDefault="00AE3DAC" w:rsidP="00AE3DAC">
      <w:r>
        <w:t>-2</w:t>
      </w:r>
      <w:r>
        <w:t>）</w:t>
      </w:r>
      <w:r>
        <w:rPr>
          <w:rFonts w:hint="eastAsia"/>
        </w:rPr>
        <w:t>service</w:t>
      </w:r>
      <w:r>
        <w:t>()</w:t>
      </w:r>
      <w:r>
        <w:rPr>
          <w:rFonts w:hint="eastAsia"/>
        </w:rPr>
        <w:t>方法</w:t>
      </w:r>
    </w:p>
    <w:p w:rsidR="00AE3DAC" w:rsidRDefault="00AE3DAC" w:rsidP="00AE3DAC">
      <w:pPr>
        <w:ind w:firstLine="420"/>
      </w:pPr>
      <w:r>
        <w:rPr>
          <w:rFonts w:hint="eastAsia"/>
        </w:rPr>
        <w:t>Servlet</w:t>
      </w:r>
      <w:r>
        <w:rPr>
          <w:rFonts w:hint="eastAsia"/>
        </w:rPr>
        <w:t>的核心，负责处理和响应客户端的请求。</w:t>
      </w:r>
    </w:p>
    <w:p w:rsidR="00AE3DAC" w:rsidRDefault="00AE3DAC" w:rsidP="00AE3DAC">
      <w:pPr>
        <w:ind w:firstLine="420"/>
      </w:pPr>
      <w:r w:rsidRPr="00603096">
        <w:rPr>
          <w:rFonts w:hint="eastAsia"/>
        </w:rPr>
        <w:t>每当一个客户请求一个</w:t>
      </w:r>
      <w:r w:rsidRPr="00603096">
        <w:rPr>
          <w:rFonts w:hint="eastAsia"/>
        </w:rPr>
        <w:t>HttpServlet</w:t>
      </w:r>
      <w:r w:rsidRPr="00603096">
        <w:rPr>
          <w:rFonts w:hint="eastAsia"/>
        </w:rPr>
        <w:t>对象，该对象的</w:t>
      </w:r>
      <w:r>
        <w:rPr>
          <w:rFonts w:hint="eastAsia"/>
        </w:rPr>
        <w:t>s</w:t>
      </w:r>
      <w:r w:rsidRPr="00603096">
        <w:rPr>
          <w:rFonts w:hint="eastAsia"/>
        </w:rPr>
        <w:t>ervice()</w:t>
      </w:r>
      <w:r w:rsidRPr="00603096">
        <w:rPr>
          <w:rFonts w:hint="eastAsia"/>
        </w:rPr>
        <w:t>方法就要调用，而且传递给这个方法一个请求对象</w:t>
      </w:r>
      <w:r w:rsidRPr="00603096">
        <w:rPr>
          <w:rFonts w:hint="eastAsia"/>
        </w:rPr>
        <w:t>ServletRequest</w:t>
      </w:r>
      <w:r w:rsidRPr="00603096">
        <w:rPr>
          <w:rFonts w:hint="eastAsia"/>
        </w:rPr>
        <w:t>和一个响应对象</w:t>
      </w:r>
      <w:r w:rsidRPr="00603096">
        <w:rPr>
          <w:rFonts w:hint="eastAsia"/>
        </w:rPr>
        <w:t>ServletResponse</w:t>
      </w:r>
      <w:r w:rsidRPr="00603096">
        <w:rPr>
          <w:rFonts w:hint="eastAsia"/>
        </w:rPr>
        <w:t>作为参数。</w:t>
      </w:r>
    </w:p>
    <w:p w:rsidR="00AE3DAC" w:rsidRDefault="00AE3DAC" w:rsidP="00AE3DAC">
      <w:pPr>
        <w:ind w:firstLine="420"/>
      </w:pPr>
      <w:r w:rsidRPr="00D31A89">
        <w:rPr>
          <w:rFonts w:hint="eastAsia"/>
        </w:rPr>
        <w:t>默认的服务功能是调用与</w:t>
      </w:r>
      <w:r w:rsidRPr="00D31A89">
        <w:rPr>
          <w:rFonts w:hint="eastAsia"/>
        </w:rPr>
        <w:t>http</w:t>
      </w:r>
      <w:r w:rsidRPr="00D31A89">
        <w:rPr>
          <w:rFonts w:hint="eastAsia"/>
        </w:rPr>
        <w:t>请求的方法相应的</w:t>
      </w:r>
      <w:r w:rsidRPr="00D31A89">
        <w:rPr>
          <w:rFonts w:hint="eastAsia"/>
        </w:rPr>
        <w:t>do</w:t>
      </w:r>
      <w:r>
        <w:rPr>
          <w:rFonts w:hint="eastAsia"/>
        </w:rPr>
        <w:t>Get/doPost</w:t>
      </w:r>
      <w:r w:rsidRPr="00D31A89">
        <w:rPr>
          <w:rFonts w:hint="eastAsia"/>
        </w:rPr>
        <w:t>功能。</w:t>
      </w:r>
    </w:p>
    <w:p w:rsidR="00AE3DAC" w:rsidRDefault="00AE3DAC" w:rsidP="00AE3DAC">
      <w:r>
        <w:rPr>
          <w:rFonts w:hint="eastAsia"/>
        </w:rPr>
        <w:t>-</w:t>
      </w:r>
      <w:r>
        <w:t>3</w:t>
      </w:r>
      <w:r>
        <w:t>）</w:t>
      </w:r>
      <w:r>
        <w:rPr>
          <w:rFonts w:hint="eastAsia"/>
        </w:rPr>
        <w:t>destroy</w:t>
      </w:r>
      <w:r>
        <w:t>()</w:t>
      </w:r>
      <w:r>
        <w:rPr>
          <w:rFonts w:hint="eastAsia"/>
        </w:rPr>
        <w:t>方法</w:t>
      </w:r>
    </w:p>
    <w:p w:rsidR="00AE3DAC" w:rsidRDefault="00AE3DAC" w:rsidP="00AE3DAC">
      <w:pPr>
        <w:ind w:firstLine="390"/>
      </w:pPr>
      <w:r w:rsidRPr="00FD1AFF">
        <w:rPr>
          <w:rFonts w:hint="eastAsia"/>
        </w:rPr>
        <w:t>仅执行一次，在服务器端停止且卸载</w:t>
      </w:r>
      <w:r w:rsidRPr="00FD1AFF">
        <w:rPr>
          <w:rFonts w:hint="eastAsia"/>
        </w:rPr>
        <w:t>Servlet</w:t>
      </w:r>
      <w:r w:rsidRPr="00FD1AFF">
        <w:rPr>
          <w:rFonts w:hint="eastAsia"/>
        </w:rPr>
        <w:t>时执行该方法。</w:t>
      </w:r>
      <w:r>
        <w:rPr>
          <w:rFonts w:hint="eastAsia"/>
        </w:rPr>
        <w:t>用于释放占用的资源。</w:t>
      </w:r>
    </w:p>
    <w:p w:rsidR="00AE3DAC" w:rsidRDefault="00AE3DAC" w:rsidP="00AE3DAC"/>
    <w:p w:rsidR="00635CBA" w:rsidRDefault="00CE3EB2" w:rsidP="00635CBA">
      <w:pPr>
        <w:pStyle w:val="2"/>
        <w:numPr>
          <w:ilvl w:val="1"/>
          <w:numId w:val="2"/>
        </w:numPr>
      </w:pPr>
      <w:r>
        <w:t>S</w:t>
      </w:r>
      <w:r w:rsidR="00635CBA">
        <w:rPr>
          <w:rFonts w:hint="eastAsia"/>
        </w:rPr>
        <w:t>ervlet</w:t>
      </w:r>
      <w:r>
        <w:rPr>
          <w:rFonts w:hint="eastAsia"/>
        </w:rPr>
        <w:t>是单例的</w:t>
      </w:r>
    </w:p>
    <w:p w:rsidR="00635CBA" w:rsidRDefault="00635CBA" w:rsidP="00635CBA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访问中，每多一个用户，会在</w:t>
      </w:r>
      <w:r>
        <w:rPr>
          <w:rFonts w:hint="eastAsia"/>
        </w:rPr>
        <w:t>web</w:t>
      </w:r>
      <w:r>
        <w:rPr>
          <w:rFonts w:hint="eastAsia"/>
        </w:rPr>
        <w:t>容器中多一个用户线程。</w:t>
      </w:r>
    </w:p>
    <w:p w:rsidR="00635CBA" w:rsidRDefault="00635CBA" w:rsidP="00635CBA">
      <w:pPr>
        <w:ind w:firstLine="420"/>
      </w:pPr>
      <w:r>
        <w:rPr>
          <w:rFonts w:hint="eastAsia"/>
        </w:rPr>
        <w:t>多用户同时访问某个</w:t>
      </w:r>
      <w:r>
        <w:rPr>
          <w:rFonts w:hint="eastAsia"/>
        </w:rPr>
        <w:t>servlet</w:t>
      </w:r>
      <w:r>
        <w:rPr>
          <w:rFonts w:hint="eastAsia"/>
        </w:rPr>
        <w:t>的</w:t>
      </w:r>
      <w:r>
        <w:rPr>
          <w:rFonts w:hint="eastAsia"/>
        </w:rPr>
        <w:t>doget</w:t>
      </w:r>
      <w:r>
        <w:rPr>
          <w:rFonts w:hint="eastAsia"/>
        </w:rPr>
        <w:t>方法时，由于方法的执行在线程中是私有的，每个线程执行某个方法不影响。</w:t>
      </w:r>
    </w:p>
    <w:p w:rsidR="00635CBA" w:rsidRDefault="00635CBA" w:rsidP="007A4895">
      <w:pPr>
        <w:ind w:firstLine="420"/>
        <w:rPr>
          <w:rFonts w:hint="eastAsia"/>
        </w:rPr>
      </w:pPr>
      <w:r>
        <w:rPr>
          <w:rFonts w:hint="eastAsia"/>
        </w:rPr>
        <w:t>servlet</w:t>
      </w:r>
      <w:r w:rsidR="007A4895">
        <w:rPr>
          <w:rFonts w:hint="eastAsia"/>
        </w:rPr>
        <w:t>是单例的，</w:t>
      </w:r>
      <w:r>
        <w:rPr>
          <w:rFonts w:hint="eastAsia"/>
        </w:rPr>
        <w:t>init()</w:t>
      </w:r>
      <w:r>
        <w:rPr>
          <w:rFonts w:hint="eastAsia"/>
        </w:rPr>
        <w:t>方法只在</w:t>
      </w:r>
      <w:r>
        <w:rPr>
          <w:rFonts w:hint="eastAsia"/>
        </w:rPr>
        <w:t>servlet</w:t>
      </w:r>
      <w:r>
        <w:rPr>
          <w:rFonts w:hint="eastAsia"/>
        </w:rPr>
        <w:t>加载时执行，</w:t>
      </w:r>
      <w:r>
        <w:rPr>
          <w:rFonts w:hint="eastAsia"/>
        </w:rPr>
        <w:t>destroy()</w:t>
      </w:r>
      <w:r>
        <w:rPr>
          <w:rFonts w:hint="eastAsia"/>
        </w:rPr>
        <w:t>只在销毁时执行。</w:t>
      </w:r>
    </w:p>
    <w:p w:rsidR="00AE3DAC" w:rsidRDefault="00AE3DAC" w:rsidP="00AE3DAC">
      <w:pPr>
        <w:rPr>
          <w:rFonts w:hint="eastAsia"/>
        </w:rPr>
      </w:pPr>
    </w:p>
    <w:p w:rsidR="00297035" w:rsidRDefault="00297035" w:rsidP="00297035">
      <w:pPr>
        <w:pStyle w:val="2"/>
        <w:numPr>
          <w:ilvl w:val="1"/>
          <w:numId w:val="2"/>
        </w:numPr>
      </w:pPr>
      <w:r>
        <w:rPr>
          <w:rFonts w:hint="eastAsia"/>
        </w:rPr>
        <w:t>Servlet</w:t>
      </w:r>
      <w:r>
        <w:rPr>
          <w:rFonts w:hint="eastAsia"/>
        </w:rPr>
        <w:t>处理多个请求访问</w:t>
      </w:r>
    </w:p>
    <w:p w:rsidR="00964623" w:rsidRPr="00613E21" w:rsidRDefault="00F31249" w:rsidP="00964623">
      <w:pPr>
        <w:rPr>
          <w:rFonts w:hint="eastAsia"/>
        </w:rPr>
      </w:pPr>
      <w:r w:rsidRPr="00D468C4">
        <w:rPr>
          <w:rFonts w:hint="eastAsia"/>
        </w:rPr>
        <w:t>servlet</w:t>
      </w:r>
      <w:r w:rsidRPr="00D468C4">
        <w:rPr>
          <w:rFonts w:hint="eastAsia"/>
        </w:rPr>
        <w:t>容器默认采用“单实例多线程”方式处理多个请求：</w:t>
      </w:r>
    </w:p>
    <w:p w:rsidR="00964623" w:rsidRDefault="00964623" w:rsidP="00964623">
      <w:pPr>
        <w:ind w:firstLine="390"/>
      </w:pPr>
      <w:r>
        <w:t>-1</w:t>
      </w:r>
      <w:r>
        <w:t>）</w:t>
      </w:r>
      <w:r w:rsidRPr="00D468C4">
        <w:rPr>
          <w:rFonts w:hint="eastAsia"/>
        </w:rPr>
        <w:t>当</w:t>
      </w:r>
      <w:r w:rsidRPr="00D468C4">
        <w:rPr>
          <w:rFonts w:hint="eastAsia"/>
        </w:rPr>
        <w:t>web</w:t>
      </w:r>
      <w:r w:rsidRPr="00D468C4">
        <w:rPr>
          <w:rFonts w:hint="eastAsia"/>
        </w:rPr>
        <w:t>服务器启动时（或客户端</w:t>
      </w:r>
      <w:r>
        <w:rPr>
          <w:rFonts w:hint="eastAsia"/>
        </w:rPr>
        <w:t>第一次请求某个</w:t>
      </w:r>
      <w:r>
        <w:rPr>
          <w:rFonts w:hint="eastAsia"/>
        </w:rPr>
        <w:t>Servlet</w:t>
      </w:r>
      <w:r w:rsidRPr="00D468C4">
        <w:rPr>
          <w:rFonts w:hint="eastAsia"/>
        </w:rPr>
        <w:t>），</w:t>
      </w:r>
      <w:r>
        <w:rPr>
          <w:rFonts w:hint="eastAsia"/>
        </w:rPr>
        <w:t>Servlet</w:t>
      </w:r>
      <w:r>
        <w:rPr>
          <w:rFonts w:hint="eastAsia"/>
        </w:rPr>
        <w:t>容器将会根据</w:t>
      </w:r>
      <w:r>
        <w:rPr>
          <w:rFonts w:hint="eastAsia"/>
        </w:rPr>
        <w:t>web</w:t>
      </w:r>
      <w:r>
        <w:t>.xml</w:t>
      </w:r>
      <w:r>
        <w:rPr>
          <w:rFonts w:hint="eastAsia"/>
        </w:rPr>
        <w:t>配置文件实例化该</w:t>
      </w:r>
      <w:r>
        <w:rPr>
          <w:rFonts w:hint="eastAsia"/>
        </w:rPr>
        <w:t>Servlet</w:t>
      </w:r>
      <w:r>
        <w:rPr>
          <w:rFonts w:hint="eastAsia"/>
        </w:rPr>
        <w:t>类（只存在一个</w:t>
      </w:r>
      <w:r>
        <w:rPr>
          <w:rFonts w:hint="eastAsia"/>
        </w:rPr>
        <w:t>Servlet</w:t>
      </w:r>
      <w:r>
        <w:rPr>
          <w:rFonts w:hint="eastAsia"/>
        </w:rPr>
        <w:t>实例）。</w:t>
      </w:r>
    </w:p>
    <w:p w:rsidR="00964623" w:rsidRDefault="00964623" w:rsidP="00964623">
      <w:pPr>
        <w:ind w:firstLine="390"/>
      </w:pPr>
      <w:r>
        <w:t>-2</w:t>
      </w:r>
      <w:r>
        <w:t>）</w:t>
      </w:r>
      <w:r w:rsidRPr="00917063">
        <w:rPr>
          <w:rFonts w:hint="eastAsia"/>
        </w:rPr>
        <w:t>容器初始化</w:t>
      </w:r>
      <w:r w:rsidRPr="00917063">
        <w:rPr>
          <w:rFonts w:hint="eastAsia"/>
        </w:rPr>
        <w:t>Servlet</w:t>
      </w:r>
      <w:r w:rsidRPr="00917063">
        <w:rPr>
          <w:rFonts w:hint="eastAsia"/>
        </w:rPr>
        <w:t>主要就是读取配置文件（如</w:t>
      </w:r>
      <w:r w:rsidRPr="00917063">
        <w:rPr>
          <w:rFonts w:hint="eastAsia"/>
        </w:rPr>
        <w:t>tomcat</w:t>
      </w:r>
      <w:r w:rsidRPr="00917063">
        <w:rPr>
          <w:rFonts w:hint="eastAsia"/>
        </w:rPr>
        <w:t>可以通过</w:t>
      </w:r>
      <w:r>
        <w:rPr>
          <w:rFonts w:hint="eastAsia"/>
        </w:rPr>
        <w:t>server</w:t>
      </w:r>
      <w:r w:rsidRPr="00917063">
        <w:rPr>
          <w:rFonts w:hint="eastAsia"/>
        </w:rPr>
        <w:t>.xml</w:t>
      </w:r>
      <w:r w:rsidRPr="00917063">
        <w:rPr>
          <w:rFonts w:hint="eastAsia"/>
        </w:rPr>
        <w:t>的</w:t>
      </w:r>
      <w:r w:rsidRPr="00917063">
        <w:rPr>
          <w:rFonts w:hint="eastAsia"/>
        </w:rPr>
        <w:t>&lt;Connector&gt;</w:t>
      </w:r>
      <w:r w:rsidRPr="00917063">
        <w:rPr>
          <w:rFonts w:hint="eastAsia"/>
        </w:rPr>
        <w:t>设置线程池中线程数目，初始化线程池通过</w:t>
      </w:r>
      <w:r w:rsidRPr="00917063">
        <w:rPr>
          <w:rFonts w:hint="eastAsia"/>
        </w:rPr>
        <w:t>web.xml</w:t>
      </w:r>
      <w:r w:rsidRPr="00917063">
        <w:rPr>
          <w:rFonts w:hint="eastAsia"/>
        </w:rPr>
        <w:t>初始化每个参数值等等）。</w:t>
      </w:r>
    </w:p>
    <w:p w:rsidR="00964623" w:rsidRDefault="00964623" w:rsidP="00964623">
      <w:pPr>
        <w:ind w:firstLine="390"/>
      </w:pPr>
      <w:r>
        <w:t>-3</w:t>
      </w:r>
      <w:r>
        <w:t>）</w:t>
      </w:r>
      <w:r w:rsidRPr="0091403F">
        <w:rPr>
          <w:rFonts w:hint="eastAsia"/>
        </w:rPr>
        <w:t>当请求到达时，</w:t>
      </w:r>
      <w:r w:rsidRPr="0091403F">
        <w:rPr>
          <w:rFonts w:hint="eastAsia"/>
        </w:rPr>
        <w:t>Servlet</w:t>
      </w:r>
      <w:r w:rsidRPr="0091403F">
        <w:rPr>
          <w:rFonts w:hint="eastAsia"/>
        </w:rPr>
        <w:t>容器通过调度线程</w:t>
      </w:r>
      <w:r w:rsidRPr="0091403F">
        <w:rPr>
          <w:rFonts w:hint="eastAsia"/>
        </w:rPr>
        <w:t>(Dispatcher Thread)</w:t>
      </w:r>
      <w:r w:rsidRPr="0091403F">
        <w:rPr>
          <w:rFonts w:hint="eastAsia"/>
        </w:rPr>
        <w:t>调度它管理下线程池中等待执行的线程</w:t>
      </w:r>
      <w:r w:rsidRPr="0091403F">
        <w:rPr>
          <w:rFonts w:hint="eastAsia"/>
        </w:rPr>
        <w:t>(Work Thread)</w:t>
      </w:r>
      <w:r w:rsidRPr="0091403F">
        <w:rPr>
          <w:rFonts w:hint="eastAsia"/>
        </w:rPr>
        <w:t>给请求者。</w:t>
      </w:r>
    </w:p>
    <w:p w:rsidR="00964623" w:rsidRDefault="00964623" w:rsidP="00964623">
      <w:pPr>
        <w:ind w:firstLine="390"/>
      </w:pPr>
      <w:r>
        <w:t>-4</w:t>
      </w:r>
      <w:r>
        <w:t>）</w:t>
      </w:r>
      <w:r w:rsidRPr="00D16735">
        <w:rPr>
          <w:rFonts w:hint="eastAsia"/>
        </w:rPr>
        <w:t>线程执行</w:t>
      </w:r>
      <w:r w:rsidRPr="00D16735">
        <w:rPr>
          <w:rFonts w:hint="eastAsia"/>
        </w:rPr>
        <w:t>Servlet</w:t>
      </w:r>
      <w:r w:rsidRPr="00D16735">
        <w:rPr>
          <w:rFonts w:hint="eastAsia"/>
        </w:rPr>
        <w:t>的</w:t>
      </w:r>
      <w:r w:rsidRPr="00D16735">
        <w:rPr>
          <w:rFonts w:hint="eastAsia"/>
        </w:rPr>
        <w:t>service()</w:t>
      </w:r>
      <w:r w:rsidRPr="00D16735">
        <w:rPr>
          <w:rFonts w:hint="eastAsia"/>
        </w:rPr>
        <w:t>方法</w:t>
      </w:r>
    </w:p>
    <w:p w:rsidR="00964623" w:rsidRPr="00D468C4" w:rsidRDefault="00964623" w:rsidP="00964623">
      <w:pPr>
        <w:ind w:firstLine="390"/>
      </w:pPr>
      <w:r>
        <w:t>-5</w:t>
      </w:r>
      <w:r>
        <w:t>）</w:t>
      </w:r>
      <w:r w:rsidRPr="00617AAA">
        <w:rPr>
          <w:rFonts w:hint="eastAsia"/>
        </w:rPr>
        <w:t>请求结束，放回线程池，等待被调用</w:t>
      </w:r>
    </w:p>
    <w:p w:rsidR="00F31249" w:rsidRDefault="00F31249" w:rsidP="00AE3DAC">
      <w:pPr>
        <w:rPr>
          <w:rFonts w:hint="eastAsia"/>
        </w:rPr>
      </w:pPr>
    </w:p>
    <w:p w:rsidR="0031440E" w:rsidRDefault="0031440E" w:rsidP="0031440E">
      <w:r>
        <w:rPr>
          <w:rFonts w:hint="eastAsia"/>
        </w:rPr>
        <w:t>好处：</w:t>
      </w:r>
    </w:p>
    <w:p w:rsidR="0031440E" w:rsidRDefault="0031440E" w:rsidP="0031440E">
      <w:pPr>
        <w:ind w:firstLine="390"/>
      </w:pPr>
      <w:r w:rsidRPr="005C25FA">
        <w:rPr>
          <w:rFonts w:hint="eastAsia"/>
        </w:rPr>
        <w:t>-1</w:t>
      </w:r>
      <w:r w:rsidRPr="005C25FA">
        <w:rPr>
          <w:rFonts w:hint="eastAsia"/>
        </w:rPr>
        <w:t>）</w:t>
      </w:r>
      <w:r w:rsidRPr="005C25FA">
        <w:rPr>
          <w:rFonts w:hint="eastAsia"/>
        </w:rPr>
        <w:t>Servlet</w:t>
      </w:r>
      <w:r>
        <w:rPr>
          <w:rFonts w:hint="eastAsia"/>
        </w:rPr>
        <w:t>单例，减少了创建</w:t>
      </w:r>
      <w:r w:rsidRPr="005C25FA">
        <w:rPr>
          <w:rFonts w:hint="eastAsia"/>
        </w:rPr>
        <w:t>servlet</w:t>
      </w:r>
      <w:r w:rsidRPr="005C25FA">
        <w:rPr>
          <w:rFonts w:hint="eastAsia"/>
        </w:rPr>
        <w:t>的开销</w:t>
      </w:r>
    </w:p>
    <w:p w:rsidR="0031440E" w:rsidRDefault="0031440E" w:rsidP="0031440E">
      <w:pPr>
        <w:ind w:firstLine="390"/>
      </w:pPr>
      <w:r w:rsidRPr="00430576">
        <w:rPr>
          <w:rFonts w:hint="eastAsia"/>
        </w:rPr>
        <w:t>-2</w:t>
      </w:r>
      <w:r w:rsidRPr="00430576">
        <w:rPr>
          <w:rFonts w:hint="eastAsia"/>
        </w:rPr>
        <w:t>）通过线程池来响应多个请求，提高了请求的响应时间</w:t>
      </w:r>
    </w:p>
    <w:p w:rsidR="0031440E" w:rsidRDefault="0031440E" w:rsidP="0031440E">
      <w:pPr>
        <w:ind w:firstLine="390"/>
      </w:pPr>
      <w:r w:rsidRPr="00760687">
        <w:rPr>
          <w:rFonts w:hint="eastAsia"/>
        </w:rPr>
        <w:t>-3</w:t>
      </w:r>
      <w:r w:rsidRPr="00760687">
        <w:rPr>
          <w:rFonts w:hint="eastAsia"/>
        </w:rPr>
        <w:t>）</w:t>
      </w:r>
      <w:r w:rsidRPr="00760687">
        <w:rPr>
          <w:rFonts w:hint="eastAsia"/>
        </w:rPr>
        <w:t>servlet</w:t>
      </w:r>
      <w:r w:rsidRPr="00760687">
        <w:rPr>
          <w:rFonts w:hint="eastAsia"/>
        </w:rPr>
        <w:t>容器并不关心到达的</w:t>
      </w:r>
      <w:r w:rsidRPr="00760687">
        <w:rPr>
          <w:rFonts w:hint="eastAsia"/>
        </w:rPr>
        <w:t>Servlet</w:t>
      </w:r>
      <w:r w:rsidRPr="00760687">
        <w:rPr>
          <w:rFonts w:hint="eastAsia"/>
        </w:rPr>
        <w:t>请求访问的是否为同一</w:t>
      </w:r>
      <w:r w:rsidRPr="00760687">
        <w:rPr>
          <w:rFonts w:hint="eastAsia"/>
        </w:rPr>
        <w:t>Servlet</w:t>
      </w:r>
      <w:r w:rsidRPr="00760687">
        <w:rPr>
          <w:rFonts w:hint="eastAsia"/>
        </w:rPr>
        <w:t>，直接分配它一个新的线程。</w:t>
      </w:r>
      <w:r w:rsidRPr="00795403">
        <w:rPr>
          <w:rFonts w:hint="eastAsia"/>
        </w:rPr>
        <w:t>若是同一个</w:t>
      </w:r>
      <w:r w:rsidRPr="00795403">
        <w:rPr>
          <w:rFonts w:hint="eastAsia"/>
        </w:rPr>
        <w:t>Servlet</w:t>
      </w:r>
      <w:r w:rsidRPr="00795403">
        <w:rPr>
          <w:rFonts w:hint="eastAsia"/>
        </w:rPr>
        <w:t>的多个请求，那么该</w:t>
      </w:r>
      <w:r w:rsidRPr="00795403">
        <w:rPr>
          <w:rFonts w:hint="eastAsia"/>
        </w:rPr>
        <w:t>Servlet</w:t>
      </w:r>
      <w:r w:rsidRPr="00795403">
        <w:rPr>
          <w:rFonts w:hint="eastAsia"/>
        </w:rPr>
        <w:t>的</w:t>
      </w:r>
      <w:r w:rsidRPr="00795403">
        <w:rPr>
          <w:rFonts w:hint="eastAsia"/>
        </w:rPr>
        <w:t>service</w:t>
      </w:r>
      <w:r w:rsidRPr="00795403">
        <w:rPr>
          <w:rFonts w:hint="eastAsia"/>
        </w:rPr>
        <w:t>方法将在多线程中并发的执行。</w:t>
      </w:r>
    </w:p>
    <w:p w:rsidR="0031440E" w:rsidRDefault="0031440E" w:rsidP="0031440E">
      <w:pPr>
        <w:ind w:firstLine="390"/>
      </w:pPr>
      <w:r w:rsidRPr="000B6687">
        <w:rPr>
          <w:rFonts w:hint="eastAsia"/>
        </w:rPr>
        <w:t>-4</w:t>
      </w:r>
      <w:r w:rsidRPr="000B6687">
        <w:rPr>
          <w:rFonts w:hint="eastAsia"/>
        </w:rPr>
        <w:t>）每一个请求由</w:t>
      </w:r>
      <w:r w:rsidRPr="000B6687">
        <w:rPr>
          <w:rFonts w:hint="eastAsia"/>
        </w:rPr>
        <w:t>ServletRequest</w:t>
      </w:r>
      <w:r w:rsidRPr="000B6687">
        <w:rPr>
          <w:rFonts w:hint="eastAsia"/>
        </w:rPr>
        <w:t>对象来接受请求，由</w:t>
      </w:r>
      <w:r w:rsidRPr="000B6687">
        <w:rPr>
          <w:rFonts w:hint="eastAsia"/>
        </w:rPr>
        <w:t>ServletResponse</w:t>
      </w:r>
      <w:r w:rsidRPr="000B6687">
        <w:rPr>
          <w:rFonts w:hint="eastAsia"/>
        </w:rPr>
        <w:t>对象来响应该请求</w:t>
      </w:r>
      <w:r>
        <w:rPr>
          <w:rFonts w:hint="eastAsia"/>
        </w:rPr>
        <w:t>。</w:t>
      </w:r>
    </w:p>
    <w:p w:rsidR="00AE3DAC" w:rsidRDefault="00AE3DAC" w:rsidP="00AE3DAC"/>
    <w:p w:rsidR="00C93930" w:rsidRDefault="00C93930" w:rsidP="00C93930">
      <w:r>
        <w:rPr>
          <w:rFonts w:hint="eastAsia"/>
        </w:rPr>
        <w:lastRenderedPageBreak/>
        <w:t>注：</w:t>
      </w:r>
      <w:r w:rsidRPr="00475AE4">
        <w:rPr>
          <w:rFonts w:hint="eastAsia"/>
        </w:rPr>
        <w:t>避免使用成员变量</w:t>
      </w:r>
    </w:p>
    <w:p w:rsidR="004C164A" w:rsidRDefault="00C93930" w:rsidP="00A932A7">
      <w:pPr>
        <w:ind w:firstLine="420"/>
        <w:rPr>
          <w:rFonts w:hint="eastAsia"/>
        </w:rPr>
      </w:pPr>
      <w:r w:rsidRPr="00DB5007">
        <w:rPr>
          <w:rFonts w:hint="eastAsia"/>
        </w:rPr>
        <w:t>若存在成员变量，可能发生多线程同时访问和操作该变量，照成数据的不一致，因此产生线程安全问题。</w:t>
      </w:r>
    </w:p>
    <w:p w:rsidR="00AE3DAC" w:rsidRDefault="00AE3DAC" w:rsidP="00AE3DAC"/>
    <w:p w:rsidR="000E259C" w:rsidRDefault="000E259C" w:rsidP="00AE3DAC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的内存模型</w:t>
      </w:r>
      <w:r>
        <w:rPr>
          <w:rFonts w:hint="eastAsia"/>
        </w:rPr>
        <w:t>JMM</w:t>
      </w:r>
      <w:r>
        <w:rPr>
          <w:rFonts w:hint="eastAsia"/>
        </w:rPr>
        <w:t>（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Memory</w:t>
      </w:r>
      <w:r>
        <w:t xml:space="preserve"> </w:t>
      </w:r>
      <w:r>
        <w:rPr>
          <w:rFonts w:hint="eastAsia"/>
        </w:rPr>
        <w:t>Model</w:t>
      </w:r>
      <w:r>
        <w:rPr>
          <w:rFonts w:hint="eastAsia"/>
        </w:rPr>
        <w:t>）</w:t>
      </w:r>
    </w:p>
    <w:p w:rsidR="000E259C" w:rsidRDefault="000E259C" w:rsidP="000E259C">
      <w:pPr>
        <w:ind w:firstLine="390"/>
      </w:pPr>
      <w:r>
        <w:rPr>
          <w:rFonts w:hint="eastAsia"/>
        </w:rPr>
        <w:t>JMM</w:t>
      </w:r>
      <w:r>
        <w:rPr>
          <w:rFonts w:hint="eastAsia"/>
        </w:rPr>
        <w:t>主要是为了规定了线程和内存之间的一些关系。</w:t>
      </w:r>
    </w:p>
    <w:p w:rsidR="000E259C" w:rsidRDefault="000E259C" w:rsidP="000E259C">
      <w:pPr>
        <w:ind w:firstLine="390"/>
      </w:pPr>
      <w:r>
        <w:rPr>
          <w:rFonts w:hint="eastAsia"/>
        </w:rPr>
        <w:t>根据</w:t>
      </w:r>
      <w:r>
        <w:rPr>
          <w:rFonts w:hint="eastAsia"/>
        </w:rPr>
        <w:t>JMM</w:t>
      </w:r>
      <w:r>
        <w:rPr>
          <w:rFonts w:hint="eastAsia"/>
        </w:rPr>
        <w:t>的设计，系统存在一个主内存（</w:t>
      </w:r>
      <w:r>
        <w:rPr>
          <w:rFonts w:hint="eastAsia"/>
        </w:rPr>
        <w:t>Main</w:t>
      </w:r>
      <w:r>
        <w:t xml:space="preserve"> </w:t>
      </w:r>
      <w:r>
        <w:rPr>
          <w:rFonts w:hint="eastAsia"/>
        </w:rPr>
        <w:t>Memory</w:t>
      </w:r>
      <w:r>
        <w:rPr>
          <w:rFonts w:hint="eastAsia"/>
        </w:rPr>
        <w:t>）和多个工作内存（</w:t>
      </w:r>
      <w:r>
        <w:rPr>
          <w:rFonts w:hint="eastAsia"/>
        </w:rPr>
        <w:t>Working</w:t>
      </w:r>
      <w:r>
        <w:t xml:space="preserve"> </w:t>
      </w:r>
      <w:r>
        <w:rPr>
          <w:rFonts w:hint="eastAsia"/>
        </w:rPr>
        <w:t>Memory</w:t>
      </w:r>
      <w:r>
        <w:rPr>
          <w:rFonts w:hint="eastAsia"/>
        </w:rPr>
        <w:t>）。</w:t>
      </w:r>
    </w:p>
    <w:p w:rsidR="000E259C" w:rsidRDefault="000E259C" w:rsidP="000E259C">
      <w:r>
        <w:rPr>
          <w:rFonts w:hint="eastAsia"/>
        </w:rPr>
        <w:t>主内存：</w:t>
      </w:r>
    </w:p>
    <w:p w:rsidR="000E259C" w:rsidRDefault="000E259C" w:rsidP="000E259C">
      <w:pPr>
        <w:ind w:firstLine="390"/>
      </w:pPr>
      <w:r>
        <w:rPr>
          <w:rFonts w:hint="eastAsia"/>
        </w:rPr>
        <w:t>Java</w:t>
      </w:r>
      <w:r>
        <w:rPr>
          <w:rFonts w:hint="eastAsia"/>
        </w:rPr>
        <w:t>中所有实例变量都存储在主内存中，对于所有线程都是共享的。</w:t>
      </w:r>
    </w:p>
    <w:p w:rsidR="000E259C" w:rsidRDefault="000E259C" w:rsidP="000E259C">
      <w:r>
        <w:rPr>
          <w:rFonts w:hint="eastAsia"/>
        </w:rPr>
        <w:t>工作内存：</w:t>
      </w:r>
    </w:p>
    <w:p w:rsidR="000E259C" w:rsidRDefault="000E259C" w:rsidP="000E259C">
      <w:pPr>
        <w:ind w:firstLine="420"/>
      </w:pPr>
      <w:r>
        <w:rPr>
          <w:rFonts w:hint="eastAsia"/>
        </w:rPr>
        <w:t>每条线程都有自己的工作内存，工作内存由缓存和堆栈两部分组成。</w:t>
      </w:r>
    </w:p>
    <w:p w:rsidR="000E259C" w:rsidRDefault="000E259C" w:rsidP="000E259C">
      <w:pPr>
        <w:ind w:firstLine="420"/>
      </w:pPr>
      <w:r>
        <w:rPr>
          <w:rFonts w:hint="eastAsia"/>
        </w:rPr>
        <w:t>缓存中保存的是主内存中变量的拷贝，缓存可能并不和主存同步，即缓存中变量的修改可能没有立即写到主存中；</w:t>
      </w:r>
    </w:p>
    <w:p w:rsidR="000E259C" w:rsidRDefault="000E259C" w:rsidP="000E259C">
      <w:pPr>
        <w:ind w:firstLine="420"/>
      </w:pPr>
      <w:r>
        <w:rPr>
          <w:rFonts w:hint="eastAsia"/>
        </w:rPr>
        <w:t>堆栈中保存的是线程的局部变量，线程之间无法相互直接访问堆栈中的变量。</w:t>
      </w:r>
    </w:p>
    <w:p w:rsidR="000E259C" w:rsidRDefault="000E259C" w:rsidP="00AE3DAC">
      <w:pPr>
        <w:rPr>
          <w:rFonts w:hint="eastAsia"/>
        </w:rPr>
      </w:pPr>
    </w:p>
    <w:p w:rsidR="00603163" w:rsidRDefault="00603163" w:rsidP="00603163">
      <w:r>
        <w:rPr>
          <w:rFonts w:hint="eastAsia"/>
        </w:rPr>
        <w:t>Servlet</w:t>
      </w:r>
      <w:r>
        <w:rPr>
          <w:rFonts w:hint="eastAsia"/>
        </w:rPr>
        <w:t>实例的内存模型抽象：</w:t>
      </w:r>
    </w:p>
    <w:p w:rsidR="000E259C" w:rsidRDefault="00603163" w:rsidP="00AE3DAC">
      <w:r>
        <w:rPr>
          <w:noProof/>
        </w:rPr>
        <w:drawing>
          <wp:inline distT="0" distB="0" distL="0" distR="0" wp14:anchorId="4B9C5074" wp14:editId="46C76023">
            <wp:extent cx="3569970" cy="2886075"/>
            <wp:effectExtent l="0" t="0" r="0" b="9525"/>
            <wp:docPr id="1" name="图片 1" descr="https://images2017.cnblogs.com/blog/1226516/201712/1226516-20171213162901363-4950976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1226516/201712/1226516-20171213162901363-49509763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163" w:rsidRDefault="00603163" w:rsidP="00AE3DAC"/>
    <w:p w:rsidR="00603163" w:rsidRDefault="00603163" w:rsidP="00603163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工作者线程和调度线程</w:t>
      </w:r>
    </w:p>
    <w:p w:rsidR="00603163" w:rsidRDefault="00603163" w:rsidP="00603163">
      <w:pPr>
        <w:ind w:firstLine="420"/>
      </w:pPr>
      <w:r>
        <w:rPr>
          <w:rFonts w:hint="eastAsia"/>
        </w:rPr>
        <w:t>工作者线程（</w:t>
      </w:r>
      <w:r>
        <w:rPr>
          <w:rFonts w:hint="eastAsia"/>
        </w:rPr>
        <w:t>Work</w:t>
      </w:r>
      <w:r>
        <w:t xml:space="preserve"> </w:t>
      </w:r>
      <w:r>
        <w:rPr>
          <w:rFonts w:hint="eastAsia"/>
        </w:rPr>
        <w:t>Thread</w:t>
      </w:r>
      <w:r>
        <w:rPr>
          <w:rFonts w:hint="eastAsia"/>
        </w:rPr>
        <w:t>）：执行代码的一组线程</w:t>
      </w:r>
    </w:p>
    <w:p w:rsidR="00603163" w:rsidRDefault="00603163" w:rsidP="00603163">
      <w:pPr>
        <w:ind w:firstLine="420"/>
      </w:pPr>
      <w:r>
        <w:rPr>
          <w:rFonts w:hint="eastAsia"/>
        </w:rPr>
        <w:t>调度线程（</w:t>
      </w:r>
      <w:r>
        <w:rPr>
          <w:rFonts w:hint="eastAsia"/>
        </w:rPr>
        <w:t>Dispatcher</w:t>
      </w:r>
      <w:r>
        <w:t xml:space="preserve"> </w:t>
      </w:r>
      <w:r>
        <w:rPr>
          <w:rFonts w:hint="eastAsia"/>
        </w:rPr>
        <w:t>Thread</w:t>
      </w:r>
      <w:r>
        <w:rPr>
          <w:rFonts w:hint="eastAsia"/>
        </w:rPr>
        <w:t>）：每个线程都具有分配给它的线程优先级，线程是根据优先级调度执行的。</w:t>
      </w:r>
    </w:p>
    <w:p w:rsidR="00603163" w:rsidRDefault="00603163" w:rsidP="00603163">
      <w:pPr>
        <w:ind w:firstLine="420"/>
      </w:pPr>
      <w:r>
        <w:rPr>
          <w:rFonts w:hint="eastAsia"/>
        </w:rPr>
        <w:t>Servlet</w:t>
      </w:r>
      <w:r>
        <w:rPr>
          <w:rFonts w:hint="eastAsia"/>
        </w:rPr>
        <w:t>采用多线程来处理多个请求同时访问。</w:t>
      </w:r>
      <w:r>
        <w:t>S</w:t>
      </w:r>
      <w:r>
        <w:rPr>
          <w:rFonts w:hint="eastAsia"/>
        </w:rPr>
        <w:t>ervlet</w:t>
      </w:r>
      <w:r>
        <w:rPr>
          <w:rFonts w:hint="eastAsia"/>
        </w:rPr>
        <w:t>依赖于一个线程池来服务请求，线程池实际上是一系列的工作者线程集合。</w:t>
      </w:r>
      <w:r>
        <w:rPr>
          <w:rFonts w:hint="eastAsia"/>
        </w:rPr>
        <w:t>Servlet</w:t>
      </w:r>
      <w:r>
        <w:rPr>
          <w:rFonts w:hint="eastAsia"/>
        </w:rPr>
        <w:t>使用一个调度线程来管理工作者线程。</w:t>
      </w:r>
    </w:p>
    <w:p w:rsidR="00603163" w:rsidRDefault="00603163" w:rsidP="00603163">
      <w:pPr>
        <w:ind w:firstLine="420"/>
      </w:pPr>
      <w:r>
        <w:rPr>
          <w:rFonts w:hint="eastAsia"/>
        </w:rPr>
        <w:t>当容器收到一个</w:t>
      </w:r>
      <w:r>
        <w:rPr>
          <w:rFonts w:hint="eastAsia"/>
        </w:rPr>
        <w:t>Servlet</w:t>
      </w:r>
      <w:r>
        <w:rPr>
          <w:rFonts w:hint="eastAsia"/>
        </w:rPr>
        <w:t>请求，调度线程从线程池中选出一个工作者线程，将请求传递给该工作者线程，然后由该线程来执行</w:t>
      </w:r>
      <w:r>
        <w:rPr>
          <w:rFonts w:hint="eastAsia"/>
        </w:rPr>
        <w:t>Servlet</w:t>
      </w:r>
      <w:r>
        <w:rPr>
          <w:rFonts w:hint="eastAsia"/>
        </w:rPr>
        <w:t>的</w:t>
      </w:r>
      <w:r>
        <w:rPr>
          <w:rFonts w:hint="eastAsia"/>
        </w:rPr>
        <w:t>service</w:t>
      </w:r>
      <w:r>
        <w:t>()</w:t>
      </w:r>
      <w:r>
        <w:rPr>
          <w:rFonts w:hint="eastAsia"/>
        </w:rPr>
        <w:t>方法。当这个线程正在执行时，容器收到另一请求，调度线程同样从线程池中选择另一工作者线程来执行</w:t>
      </w:r>
      <w:r>
        <w:rPr>
          <w:rFonts w:hint="eastAsia"/>
        </w:rPr>
        <w:t>Servlet</w:t>
      </w:r>
      <w:r>
        <w:rPr>
          <w:rFonts w:hint="eastAsia"/>
        </w:rPr>
        <w:t>的</w:t>
      </w:r>
      <w:r>
        <w:rPr>
          <w:rFonts w:hint="eastAsia"/>
        </w:rPr>
        <w:t>service</w:t>
      </w:r>
      <w:r>
        <w:t>()</w:t>
      </w:r>
      <w:r>
        <w:rPr>
          <w:rFonts w:hint="eastAsia"/>
        </w:rPr>
        <w:t>方法。容器并不关心这个请求是否访问的是同一</w:t>
      </w:r>
      <w:r>
        <w:rPr>
          <w:rFonts w:hint="eastAsia"/>
        </w:rPr>
        <w:t>Servlet</w:t>
      </w:r>
      <w:r>
        <w:rPr>
          <w:rFonts w:hint="eastAsia"/>
        </w:rPr>
        <w:t>，当容器同时接收对同一</w:t>
      </w:r>
      <w:r>
        <w:rPr>
          <w:rFonts w:hint="eastAsia"/>
        </w:rPr>
        <w:t>Servlet</w:t>
      </w:r>
      <w:r>
        <w:rPr>
          <w:rFonts w:hint="eastAsia"/>
        </w:rPr>
        <w:t>的多个请求时，该</w:t>
      </w:r>
      <w:r>
        <w:rPr>
          <w:rFonts w:hint="eastAsia"/>
        </w:rPr>
        <w:t>Servlet</w:t>
      </w:r>
      <w:r>
        <w:rPr>
          <w:rFonts w:hint="eastAsia"/>
        </w:rPr>
        <w:t>的</w:t>
      </w:r>
      <w:r>
        <w:rPr>
          <w:rFonts w:hint="eastAsia"/>
        </w:rPr>
        <w:t>service</w:t>
      </w:r>
      <w:r>
        <w:t>()</w:t>
      </w:r>
      <w:r>
        <w:rPr>
          <w:rFonts w:hint="eastAsia"/>
        </w:rPr>
        <w:t>方法将在多线程中并发执行。</w:t>
      </w:r>
    </w:p>
    <w:p w:rsidR="00603163" w:rsidRDefault="00603163" w:rsidP="00603163">
      <w:pPr>
        <w:ind w:firstLine="420"/>
      </w:pPr>
      <w:r>
        <w:rPr>
          <w:rFonts w:hint="eastAsia"/>
        </w:rPr>
        <w:lastRenderedPageBreak/>
        <w:t>Servlet</w:t>
      </w:r>
      <w:r>
        <w:rPr>
          <w:rFonts w:hint="eastAsia"/>
        </w:rPr>
        <w:t>容器默认采用单实例多线程的方式来处理请求的好处：减少产生</w:t>
      </w:r>
      <w:r>
        <w:rPr>
          <w:rFonts w:hint="eastAsia"/>
        </w:rPr>
        <w:t>Servlet</w:t>
      </w:r>
      <w:r>
        <w:rPr>
          <w:rFonts w:hint="eastAsia"/>
        </w:rPr>
        <w:t>实例的开销，提升了对请求的响应时间。</w:t>
      </w:r>
    </w:p>
    <w:p w:rsidR="00603163" w:rsidRPr="00E92F67" w:rsidRDefault="00603163" w:rsidP="00603163">
      <w:pPr>
        <w:ind w:firstLine="420"/>
      </w:pPr>
      <w:r w:rsidRPr="00CA0ACE">
        <w:rPr>
          <w:rFonts w:hint="eastAsia"/>
        </w:rPr>
        <w:t>对于</w:t>
      </w:r>
      <w:r w:rsidRPr="00CA0ACE">
        <w:rPr>
          <w:rFonts w:hint="eastAsia"/>
        </w:rPr>
        <w:t>Tomcat</w:t>
      </w:r>
      <w:r w:rsidRPr="00CA0ACE">
        <w:rPr>
          <w:rFonts w:hint="eastAsia"/>
        </w:rPr>
        <w:t>可以在</w:t>
      </w:r>
      <w:r w:rsidRPr="00CA0ACE">
        <w:rPr>
          <w:rFonts w:hint="eastAsia"/>
        </w:rPr>
        <w:t>server.xml</w:t>
      </w:r>
      <w:r w:rsidRPr="00CA0ACE">
        <w:rPr>
          <w:rFonts w:hint="eastAsia"/>
        </w:rPr>
        <w:t>中通过</w:t>
      </w:r>
      <w:r w:rsidRPr="00CA0ACE">
        <w:rPr>
          <w:rFonts w:hint="eastAsia"/>
        </w:rPr>
        <w:t>&lt;Connector&gt;</w:t>
      </w:r>
      <w:r w:rsidRPr="00CA0ACE">
        <w:rPr>
          <w:rFonts w:hint="eastAsia"/>
        </w:rPr>
        <w:t>元素设置线程池中线程的数目。</w:t>
      </w:r>
    </w:p>
    <w:p w:rsidR="00603163" w:rsidRDefault="00603163" w:rsidP="00AE3DAC">
      <w:pPr>
        <w:rPr>
          <w:rFonts w:hint="eastAsia"/>
        </w:rPr>
      </w:pPr>
    </w:p>
    <w:p w:rsidR="00603163" w:rsidRDefault="00DA66B9" w:rsidP="00AE3DAC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Servlet</w:t>
      </w:r>
      <w:r>
        <w:rPr>
          <w:rFonts w:hint="eastAsia"/>
        </w:rPr>
        <w:t>是非线程安全的</w:t>
      </w:r>
    </w:p>
    <w:p w:rsidR="00DA66B9" w:rsidRDefault="00DA66B9" w:rsidP="00521117">
      <w:pPr>
        <w:ind w:firstLine="390"/>
        <w:rPr>
          <w:rFonts w:hint="eastAsia"/>
        </w:rPr>
      </w:pPr>
      <w:r w:rsidRPr="00053DF0">
        <w:rPr>
          <w:rFonts w:hint="eastAsia"/>
        </w:rPr>
        <w:t>Servlet</w:t>
      </w:r>
      <w:r w:rsidRPr="00053DF0">
        <w:rPr>
          <w:rFonts w:hint="eastAsia"/>
        </w:rPr>
        <w:t>体系结构是建立在</w:t>
      </w:r>
      <w:r w:rsidRPr="00053DF0">
        <w:rPr>
          <w:rFonts w:hint="eastAsia"/>
        </w:rPr>
        <w:t>Java</w:t>
      </w:r>
      <w:r>
        <w:rPr>
          <w:rFonts w:hint="eastAsia"/>
        </w:rPr>
        <w:t>多线程机制之上的，其生命周期</w:t>
      </w:r>
      <w:r w:rsidRPr="00053DF0">
        <w:rPr>
          <w:rFonts w:hint="eastAsia"/>
        </w:rPr>
        <w:t>由</w:t>
      </w:r>
      <w:r w:rsidRPr="00053DF0">
        <w:rPr>
          <w:rFonts w:hint="eastAsia"/>
        </w:rPr>
        <w:t>Web</w:t>
      </w:r>
      <w:r w:rsidRPr="00053DF0">
        <w:rPr>
          <w:rFonts w:hint="eastAsia"/>
        </w:rPr>
        <w:t>容</w:t>
      </w:r>
      <w:r>
        <w:rPr>
          <w:rFonts w:hint="eastAsia"/>
        </w:rPr>
        <w:t>器负责</w:t>
      </w:r>
      <w:r w:rsidRPr="00053DF0">
        <w:rPr>
          <w:rFonts w:hint="eastAsia"/>
        </w:rPr>
        <w:t>。</w:t>
      </w:r>
    </w:p>
    <w:p w:rsidR="00DA66B9" w:rsidRDefault="00DA66B9" w:rsidP="00DA66B9">
      <w:pPr>
        <w:ind w:firstLine="390"/>
      </w:pPr>
      <w:r>
        <w:rPr>
          <w:rFonts w:hint="eastAsia"/>
        </w:rPr>
        <w:t>当客户端第一次请求某个</w:t>
      </w:r>
      <w:r>
        <w:rPr>
          <w:rFonts w:hint="eastAsia"/>
        </w:rPr>
        <w:t>Servlet</w:t>
      </w:r>
      <w:r>
        <w:rPr>
          <w:rFonts w:hint="eastAsia"/>
        </w:rPr>
        <w:t>时，</w:t>
      </w:r>
      <w:r>
        <w:rPr>
          <w:rFonts w:hint="eastAsia"/>
        </w:rPr>
        <w:t>Servlet</w:t>
      </w:r>
      <w:r>
        <w:rPr>
          <w:rFonts w:hint="eastAsia"/>
        </w:rPr>
        <w:t>容器将会根据</w:t>
      </w:r>
      <w:r>
        <w:rPr>
          <w:rFonts w:hint="eastAsia"/>
        </w:rPr>
        <w:t>web</w:t>
      </w:r>
      <w:r>
        <w:t>.xml</w:t>
      </w:r>
      <w:r>
        <w:rPr>
          <w:rFonts w:hint="eastAsia"/>
        </w:rPr>
        <w:t>配置文件实例化该</w:t>
      </w:r>
      <w:r>
        <w:rPr>
          <w:rFonts w:hint="eastAsia"/>
        </w:rPr>
        <w:t>Servlet</w:t>
      </w:r>
      <w:r>
        <w:rPr>
          <w:rFonts w:hint="eastAsia"/>
        </w:rPr>
        <w:t>类。当有新的客户端请求该</w:t>
      </w:r>
      <w:r>
        <w:rPr>
          <w:rFonts w:hint="eastAsia"/>
        </w:rPr>
        <w:t>Servlet</w:t>
      </w:r>
      <w:r>
        <w:rPr>
          <w:rFonts w:hint="eastAsia"/>
        </w:rPr>
        <w:t>时，一般不会再实例化该</w:t>
      </w:r>
      <w:r>
        <w:rPr>
          <w:rFonts w:hint="eastAsia"/>
        </w:rPr>
        <w:t>Servlet</w:t>
      </w:r>
      <w:r>
        <w:rPr>
          <w:rFonts w:hint="eastAsia"/>
        </w:rPr>
        <w:t>类，即有多个线程在使用这个实例。</w:t>
      </w:r>
      <w:r>
        <w:rPr>
          <w:rFonts w:hint="eastAsia"/>
        </w:rPr>
        <w:t>Servlet</w:t>
      </w:r>
      <w:r>
        <w:rPr>
          <w:rFonts w:hint="eastAsia"/>
        </w:rPr>
        <w:t>容器会自动使用线程池等技术来支持系统的运行。</w:t>
      </w:r>
    </w:p>
    <w:p w:rsidR="00DA66B9" w:rsidRDefault="00DA66B9" w:rsidP="00DA66B9">
      <w:pPr>
        <w:ind w:firstLine="390"/>
      </w:pPr>
      <w:r>
        <w:rPr>
          <w:rFonts w:hint="eastAsia"/>
        </w:rPr>
        <w:t>当两个或多个线程同时访问同一个</w:t>
      </w:r>
      <w:r>
        <w:rPr>
          <w:rFonts w:hint="eastAsia"/>
        </w:rPr>
        <w:t>Servlet</w:t>
      </w:r>
      <w:r>
        <w:rPr>
          <w:rFonts w:hint="eastAsia"/>
        </w:rPr>
        <w:t>时，可能会发生多个线程同时访问同一资源的情况，数据可能会变得不一致。</w:t>
      </w:r>
    </w:p>
    <w:p w:rsidR="00DA66B9" w:rsidRDefault="00DA66B9" w:rsidP="00DA66B9"/>
    <w:p w:rsidR="00DA66B9" w:rsidRDefault="00DA66B9" w:rsidP="00DA66B9">
      <w:r>
        <w:rPr>
          <w:rFonts w:hint="eastAsia"/>
        </w:rPr>
        <w:t>避免非线程安全问题：</w:t>
      </w:r>
    </w:p>
    <w:p w:rsidR="00DA66B9" w:rsidRDefault="00DA66B9" w:rsidP="00DA66B9">
      <w:pPr>
        <w:ind w:firstLine="390"/>
      </w:pPr>
      <w:r w:rsidRPr="00A93D6B">
        <w:rPr>
          <w:rFonts w:hint="eastAsia"/>
        </w:rPr>
        <w:t>如果一个</w:t>
      </w:r>
      <w:r w:rsidRPr="00A93D6B">
        <w:rPr>
          <w:rFonts w:hint="eastAsia"/>
        </w:rPr>
        <w:t>Servlet</w:t>
      </w:r>
      <w:r w:rsidRPr="00A93D6B">
        <w:rPr>
          <w:rFonts w:hint="eastAsia"/>
        </w:rPr>
        <w:t>实现了</w:t>
      </w:r>
      <w:r w:rsidRPr="00A93D6B">
        <w:rPr>
          <w:rFonts w:hint="eastAsia"/>
        </w:rPr>
        <w:t>SingleThreadModel</w:t>
      </w:r>
      <w:r w:rsidRPr="00A93D6B">
        <w:rPr>
          <w:rFonts w:hint="eastAsia"/>
        </w:rPr>
        <w:t>接口，</w:t>
      </w:r>
      <w:r w:rsidRPr="00A93D6B">
        <w:rPr>
          <w:rFonts w:hint="eastAsia"/>
        </w:rPr>
        <w:t>Servlet</w:t>
      </w:r>
      <w:r w:rsidRPr="00A93D6B">
        <w:rPr>
          <w:rFonts w:hint="eastAsia"/>
        </w:rPr>
        <w:t>引擎将为每个新的请求创建一个单独的</w:t>
      </w:r>
      <w:r w:rsidRPr="00A93D6B">
        <w:rPr>
          <w:rFonts w:hint="eastAsia"/>
        </w:rPr>
        <w:t>Servlet</w:t>
      </w:r>
      <w:r w:rsidRPr="00A93D6B">
        <w:rPr>
          <w:rFonts w:hint="eastAsia"/>
        </w:rPr>
        <w:t>实例，这将引起大量的系统开销。</w:t>
      </w:r>
      <w:r>
        <w:rPr>
          <w:rFonts w:hint="eastAsia"/>
        </w:rPr>
        <w:t>（</w:t>
      </w:r>
      <w:r>
        <w:rPr>
          <w:rFonts w:hint="eastAsia"/>
        </w:rPr>
        <w:t>Servlet2.4</w:t>
      </w:r>
      <w:r>
        <w:rPr>
          <w:rFonts w:hint="eastAsia"/>
        </w:rPr>
        <w:t>不推荐使用）</w:t>
      </w:r>
    </w:p>
    <w:p w:rsidR="00DA66B9" w:rsidRDefault="00DA66B9" w:rsidP="00DA66B9">
      <w:pPr>
        <w:ind w:firstLine="390"/>
      </w:pPr>
      <w:r w:rsidRPr="00A10FED">
        <w:rPr>
          <w:rFonts w:hint="eastAsia"/>
        </w:rPr>
        <w:t>线程安全问题主要是由实例变量造成的，因此在</w:t>
      </w:r>
      <w:r w:rsidRPr="00A10FED">
        <w:rPr>
          <w:rFonts w:hint="eastAsia"/>
        </w:rPr>
        <w:t>Servlet</w:t>
      </w:r>
      <w:r w:rsidRPr="00A10FED">
        <w:rPr>
          <w:rFonts w:hint="eastAsia"/>
        </w:rPr>
        <w:t>中应避免使用实例变量。</w:t>
      </w:r>
    </w:p>
    <w:p w:rsidR="00DA66B9" w:rsidRDefault="00DA66B9" w:rsidP="00DA66B9">
      <w:pPr>
        <w:ind w:firstLine="390"/>
        <w:rPr>
          <w:rFonts w:hint="eastAsia"/>
        </w:rPr>
      </w:pPr>
      <w:r w:rsidRPr="00A31ADC">
        <w:rPr>
          <w:rFonts w:hint="eastAsia"/>
        </w:rPr>
        <w:t>如果应用程序设计无法避免使用实例变量，那么使用同步</w:t>
      </w:r>
      <w:r>
        <w:rPr>
          <w:rFonts w:hint="eastAsia"/>
        </w:rPr>
        <w:t>synchronized</w:t>
      </w:r>
      <w:r w:rsidRPr="00A31ADC">
        <w:rPr>
          <w:rFonts w:hint="eastAsia"/>
        </w:rPr>
        <w:t>来保护要使用的实例变量，但为保证系统的最佳性能，应该同步可用性最小的代码路径。</w:t>
      </w:r>
    </w:p>
    <w:p w:rsidR="00DA66B9" w:rsidRDefault="00DA66B9" w:rsidP="00AE3DAC">
      <w:pPr>
        <w:rPr>
          <w:rFonts w:hint="eastAsia"/>
        </w:rPr>
      </w:pPr>
    </w:p>
    <w:p w:rsidR="005D58C7" w:rsidRDefault="005D58C7" w:rsidP="005D58C7">
      <w:pPr>
        <w:pStyle w:val="2"/>
        <w:numPr>
          <w:ilvl w:val="1"/>
          <w:numId w:val="2"/>
        </w:numPr>
      </w:pPr>
      <w:r>
        <w:rPr>
          <w:rFonts w:hint="eastAsia"/>
        </w:rPr>
        <w:t>Servlet</w:t>
      </w:r>
      <w:r>
        <w:rPr>
          <w:rFonts w:hint="eastAsia"/>
        </w:rPr>
        <w:t>在</w:t>
      </w:r>
      <w:r>
        <w:rPr>
          <w:rFonts w:hint="eastAsia"/>
        </w:rPr>
        <w:t>Tomcat</w:t>
      </w:r>
      <w:r>
        <w:rPr>
          <w:rFonts w:hint="eastAsia"/>
        </w:rPr>
        <w:t>的位置</w:t>
      </w:r>
    </w:p>
    <w:p w:rsidR="005D58C7" w:rsidRDefault="005D58C7" w:rsidP="005D58C7">
      <w:r>
        <w:rPr>
          <w:rFonts w:hint="eastAsia"/>
        </w:rPr>
        <w:t>Container</w:t>
      </w:r>
      <w:r>
        <w:rPr>
          <w:rFonts w:hint="eastAsia"/>
        </w:rPr>
        <w:t>组件：</w:t>
      </w:r>
    </w:p>
    <w:p w:rsidR="005D58C7" w:rsidRDefault="005D58C7" w:rsidP="005D58C7">
      <w:r>
        <w:rPr>
          <w:noProof/>
        </w:rPr>
        <w:drawing>
          <wp:inline distT="0" distB="0" distL="0" distR="0" wp14:anchorId="4911473B" wp14:editId="36E671C9">
            <wp:extent cx="4295238" cy="338095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3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8C7" w:rsidRDefault="005D58C7" w:rsidP="005D58C7"/>
    <w:p w:rsidR="005D58C7" w:rsidRDefault="005D58C7" w:rsidP="005D58C7">
      <w:r>
        <w:rPr>
          <w:rFonts w:hint="eastAsia"/>
        </w:rPr>
        <w:t>S</w:t>
      </w:r>
      <w:r>
        <w:t>erver</w:t>
      </w:r>
      <w:r>
        <w:rPr>
          <w:rFonts w:hint="eastAsia"/>
        </w:rPr>
        <w:t>处理</w:t>
      </w:r>
      <w:r>
        <w:rPr>
          <w:rFonts w:hint="eastAsia"/>
        </w:rPr>
        <w:t>Http</w:t>
      </w:r>
      <w:r>
        <w:rPr>
          <w:rFonts w:hint="eastAsia"/>
        </w:rPr>
        <w:t>请求：</w:t>
      </w:r>
    </w:p>
    <w:p w:rsidR="005D58C7" w:rsidRDefault="005D58C7" w:rsidP="005D58C7">
      <w:r>
        <w:rPr>
          <w:noProof/>
        </w:rPr>
        <w:lastRenderedPageBreak/>
        <w:drawing>
          <wp:inline distT="0" distB="0" distL="0" distR="0" wp14:anchorId="41A7ED35" wp14:editId="6243E524">
            <wp:extent cx="4600000" cy="355238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3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8C7" w:rsidRDefault="005D58C7" w:rsidP="005D58C7"/>
    <w:p w:rsidR="00603163" w:rsidRDefault="00603163" w:rsidP="00AE3DAC">
      <w:pPr>
        <w:rPr>
          <w:rFonts w:hint="eastAsia"/>
        </w:rPr>
      </w:pPr>
    </w:p>
    <w:p w:rsidR="00AE3DAC" w:rsidRDefault="00AE3DAC" w:rsidP="00AE3DAC"/>
    <w:p w:rsidR="00AE3DAC" w:rsidRDefault="00AE3DAC" w:rsidP="00AE3DAC"/>
    <w:p w:rsidR="00AE3DAC" w:rsidRDefault="00AE3DAC" w:rsidP="00AE3DAC"/>
    <w:p w:rsidR="00AE3DAC" w:rsidRDefault="00AE3DAC" w:rsidP="00AE3DAC"/>
    <w:p w:rsidR="00AE3DAC" w:rsidRDefault="00AE3DAC" w:rsidP="00AE3DAC"/>
    <w:p w:rsidR="00AE3DAC" w:rsidRDefault="00AE3DAC" w:rsidP="00AE3DAC"/>
    <w:p w:rsidR="00AE3DAC" w:rsidRDefault="00AE3DAC" w:rsidP="00AE3DAC"/>
    <w:p w:rsidR="00AE3DAC" w:rsidRDefault="00AE3DAC" w:rsidP="00AE3DAC"/>
    <w:p w:rsidR="00AE3DAC" w:rsidRDefault="00AE3DAC" w:rsidP="00AE3DAC"/>
    <w:p w:rsidR="00AE3DAC" w:rsidRPr="00AE3DAC" w:rsidRDefault="00AE3DAC" w:rsidP="00AE3DAC">
      <w:pPr>
        <w:rPr>
          <w:rFonts w:hint="eastAsia"/>
        </w:rPr>
      </w:pPr>
    </w:p>
    <w:sectPr w:rsidR="00AE3DAC" w:rsidRPr="00AE3D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4D4" w:rsidRDefault="006774D4" w:rsidP="00AE3DAC">
      <w:r>
        <w:separator/>
      </w:r>
    </w:p>
  </w:endnote>
  <w:endnote w:type="continuationSeparator" w:id="0">
    <w:p w:rsidR="006774D4" w:rsidRDefault="006774D4" w:rsidP="00AE3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4D4" w:rsidRDefault="006774D4" w:rsidP="00AE3DAC">
      <w:r>
        <w:separator/>
      </w:r>
    </w:p>
  </w:footnote>
  <w:footnote w:type="continuationSeparator" w:id="0">
    <w:p w:rsidR="006774D4" w:rsidRDefault="006774D4" w:rsidP="00AE3D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41C28"/>
    <w:multiLevelType w:val="multilevel"/>
    <w:tmpl w:val="04161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5A984D4A"/>
    <w:multiLevelType w:val="hybridMultilevel"/>
    <w:tmpl w:val="B4E2FAB2"/>
    <w:lvl w:ilvl="0" w:tplc="850CAD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5C6"/>
    <w:rsid w:val="000E259C"/>
    <w:rsid w:val="0019330D"/>
    <w:rsid w:val="00297035"/>
    <w:rsid w:val="0031440E"/>
    <w:rsid w:val="004C164A"/>
    <w:rsid w:val="00521117"/>
    <w:rsid w:val="005D58C7"/>
    <w:rsid w:val="00603163"/>
    <w:rsid w:val="00635CBA"/>
    <w:rsid w:val="006774D4"/>
    <w:rsid w:val="007A4895"/>
    <w:rsid w:val="00964623"/>
    <w:rsid w:val="00A75652"/>
    <w:rsid w:val="00A932A7"/>
    <w:rsid w:val="00AE3DAC"/>
    <w:rsid w:val="00C93930"/>
    <w:rsid w:val="00CC15C6"/>
    <w:rsid w:val="00CE3EB2"/>
    <w:rsid w:val="00DA66B9"/>
    <w:rsid w:val="00DF6481"/>
    <w:rsid w:val="00F31249"/>
    <w:rsid w:val="00F355A6"/>
    <w:rsid w:val="00F4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1BBD4C-F334-4996-9373-6B98571BB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648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6481"/>
    <w:pPr>
      <w:keepNext/>
      <w:keepLines/>
      <w:spacing w:before="220" w:after="21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6481"/>
    <w:pPr>
      <w:keepNext/>
      <w:keepLines/>
      <w:spacing w:before="20" w:after="2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6481"/>
    <w:pPr>
      <w:keepNext/>
      <w:keepLines/>
      <w:spacing w:before="20" w:after="2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6481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DF6481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DF6481"/>
    <w:rPr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AE3D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3D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3D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3DAC"/>
    <w:rPr>
      <w:sz w:val="18"/>
      <w:szCs w:val="18"/>
    </w:rPr>
  </w:style>
  <w:style w:type="character" w:styleId="a5">
    <w:name w:val="Hyperlink"/>
    <w:basedOn w:val="a0"/>
    <w:uiPriority w:val="99"/>
    <w:unhideWhenUsed/>
    <w:rsid w:val="00AE3D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389</Words>
  <Characters>2223</Characters>
  <Application>Microsoft Office Word</Application>
  <DocSecurity>0</DocSecurity>
  <Lines>18</Lines>
  <Paragraphs>5</Paragraphs>
  <ScaleCrop>false</ScaleCrop>
  <Company>Microsoft</Company>
  <LinksUpToDate>false</LinksUpToDate>
  <CharactersWithSpaces>2607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2019-12-21T08:43:00Z</dcterms:created>
  <dcterms:modified xsi:type="dcterms:W3CDTF">2019-12-21T08:57:00Z</dcterms:modified>
</cp:coreProperties>
</file>