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39A" w:rsidRDefault="00510C16" w:rsidP="00510C16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第五章：</w:t>
      </w:r>
      <w:r w:rsidRPr="00510C16">
        <w:rPr>
          <w:rFonts w:hint="eastAsia"/>
        </w:rPr>
        <w:t>springboot</w:t>
      </w:r>
      <w:r w:rsidRPr="00510C16">
        <w:rPr>
          <w:rFonts w:hint="eastAsia"/>
        </w:rPr>
        <w:t>数据校验</w:t>
      </w:r>
    </w:p>
    <w:p w:rsidR="00614D2E" w:rsidRDefault="00A36C32" w:rsidP="00A36C32">
      <w:pPr>
        <w:pStyle w:val="2"/>
      </w:pPr>
      <w:r>
        <w:rPr>
          <w:rFonts w:hint="eastAsia"/>
        </w:rPr>
        <w:t>实现添加用户功能</w:t>
      </w:r>
    </w:p>
    <w:p w:rsidR="00A36C32" w:rsidRDefault="00A36C32" w:rsidP="00A36C32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434B4" w:rsidRPr="00C434B4" w:rsidTr="00C434B4">
        <w:tc>
          <w:tcPr>
            <w:tcW w:w="10564" w:type="dxa"/>
          </w:tcPr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dependencies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spring-boot-starter-</w:t>
            </w:r>
            <w:proofErr w:type="spell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thymeleaf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spring-boot-starter-web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spring-boot-starter-tomcat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scope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provided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scope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spring-boot-starter-test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scope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test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scope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C434B4" w:rsidRPr="00C434B4" w:rsidRDefault="00C434B4" w:rsidP="00C434B4">
            <w:pPr>
              <w:rPr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C434B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dependencies</w:t>
            </w:r>
            <w:r w:rsidRPr="00C434B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820BF1" w:rsidRPr="00820BF1" w:rsidRDefault="00820BF1" w:rsidP="00820BF1"/>
    <w:p w:rsidR="00A36C32" w:rsidRDefault="00A36C32" w:rsidP="00820BF1">
      <w:pPr>
        <w:pStyle w:val="3"/>
      </w:pPr>
      <w:r>
        <w:rPr>
          <w:rFonts w:hint="eastAsia"/>
        </w:rPr>
        <w:t>编写实体类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434B4" w:rsidRPr="00C434B4" w:rsidTr="00C434B4">
        <w:tc>
          <w:tcPr>
            <w:tcW w:w="10564" w:type="dxa"/>
          </w:tcPr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User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name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password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Integer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age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email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name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String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name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name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name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Integer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age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Integer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age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age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getPassword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password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setPassword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String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password</w:t>
            </w:r>
            <w:proofErr w:type="spellEnd"/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getEmail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email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setEmail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String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email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email</w:t>
            </w:r>
            <w:proofErr w:type="spellEnd"/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email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@Override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toString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"User [name="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name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", password="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password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", age="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age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", email="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0000C0"/>
                <w:kern w:val="0"/>
                <w:szCs w:val="21"/>
              </w:rPr>
              <w:t>email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"]"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434B4" w:rsidRPr="00C434B4" w:rsidRDefault="00C434B4" w:rsidP="00C434B4"/>
    <w:p w:rsidR="00A36C32" w:rsidRDefault="00A36C32" w:rsidP="00820BF1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434B4" w:rsidRPr="00C434B4" w:rsidTr="00C434B4">
        <w:tc>
          <w:tcPr>
            <w:tcW w:w="10564" w:type="dxa"/>
          </w:tcPr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@Controller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UserController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去到添加用户页面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434B4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C434B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RequestMapping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</w:t>
            </w:r>
            <w:proofErr w:type="spellStart"/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addUser</w:t>
            </w:r>
            <w:proofErr w:type="spellEnd"/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addUser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"add"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保存用户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434B4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C434B4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user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434B4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C434B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RequestMapping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</w:t>
            </w:r>
            <w:proofErr w:type="spellStart"/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saveUser</w:t>
            </w:r>
            <w:proofErr w:type="spellEnd"/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saveUser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User 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user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System.</w:t>
            </w:r>
            <w:r w:rsidRPr="00C434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434B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user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C434B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434B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"ok"</w:t>
            </w: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434B4" w:rsidRPr="00C434B4" w:rsidRDefault="00C434B4" w:rsidP="00C434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434B4" w:rsidRPr="00C434B4" w:rsidRDefault="00C434B4" w:rsidP="00C434B4">
            <w:pPr>
              <w:rPr>
                <w:szCs w:val="21"/>
              </w:rPr>
            </w:pPr>
            <w:r w:rsidRPr="00C434B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36C32" w:rsidRDefault="00A36C32" w:rsidP="00820BF1">
      <w:pPr>
        <w:pStyle w:val="3"/>
      </w:pPr>
      <w:r>
        <w:rPr>
          <w:rFonts w:hint="eastAsia"/>
        </w:rPr>
        <w:lastRenderedPageBreak/>
        <w:t>编写页面</w:t>
      </w:r>
    </w:p>
    <w:p w:rsidR="00A042ED" w:rsidRPr="00A042ED" w:rsidRDefault="00A042ED" w:rsidP="00A042ED">
      <w:pPr>
        <w:pStyle w:val="4"/>
      </w:pPr>
      <w:r>
        <w:rPr>
          <w:rFonts w:hint="eastAsia"/>
        </w:rPr>
        <w:t>添加页面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042ED" w:rsidRPr="00A042ED" w:rsidTr="00A042ED">
        <w:tc>
          <w:tcPr>
            <w:tcW w:w="10564" w:type="dxa"/>
          </w:tcPr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form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th:action</w:t>
            </w:r>
            <w:proofErr w:type="spellEnd"/>
            <w:proofErr w:type="gramEnd"/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"@{/</w:t>
            </w:r>
            <w:proofErr w:type="spellStart"/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saveUser</w:t>
            </w:r>
            <w:proofErr w:type="spellEnd"/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}"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method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用户姓名：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/&gt;&lt;</w:t>
            </w:r>
            <w:proofErr w:type="spellStart"/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proofErr w:type="spellEnd"/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用户密码：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/&gt;&lt;</w:t>
            </w:r>
            <w:proofErr w:type="spellStart"/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proofErr w:type="spellEnd"/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用户年龄：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"age"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/&gt;&lt;</w:t>
            </w:r>
            <w:proofErr w:type="spellStart"/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proofErr w:type="spellEnd"/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 w:rsidRPr="00A042ED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value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"OK"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A042ED" w:rsidRPr="00A042ED" w:rsidRDefault="00A042ED" w:rsidP="00A042ED">
            <w:pPr>
              <w:rPr>
                <w:szCs w:val="21"/>
              </w:rPr>
            </w:pPr>
            <w:r w:rsidRPr="00A042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form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042ED" w:rsidRDefault="00A042ED" w:rsidP="00A042ED">
      <w:pPr>
        <w:pStyle w:val="4"/>
      </w:pPr>
      <w:r>
        <w:rPr>
          <w:rFonts w:hint="eastAsia"/>
        </w:rPr>
        <w:t>成功页面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042ED" w:rsidRPr="00A042ED" w:rsidTr="00A042ED">
        <w:tc>
          <w:tcPr>
            <w:tcW w:w="10564" w:type="dxa"/>
          </w:tcPr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DOCTYPE</w:t>
            </w:r>
            <w:proofErr w:type="gramEnd"/>
            <w:r w:rsidRPr="00A042E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html&gt;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meta</w:t>
            </w:r>
            <w:r w:rsidRPr="00A042E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042E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charset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042E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操作成功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OK</w:t>
            </w:r>
            <w:r w:rsidRPr="00A042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。。。。</w:t>
            </w:r>
          </w:p>
          <w:p w:rsidR="00A042ED" w:rsidRPr="00A042ED" w:rsidRDefault="00A042ED" w:rsidP="00A042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042ED" w:rsidRPr="00A042ED" w:rsidRDefault="00A042ED" w:rsidP="00A042ED">
            <w:pPr>
              <w:rPr>
                <w:sz w:val="18"/>
                <w:szCs w:val="18"/>
              </w:rPr>
            </w:pP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042E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A042E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042ED" w:rsidRPr="00A042ED" w:rsidRDefault="00A042ED" w:rsidP="00A042ED"/>
    <w:p w:rsidR="00A36C32" w:rsidRDefault="00A36C32" w:rsidP="00A36C32">
      <w:pPr>
        <w:pStyle w:val="2"/>
      </w:pPr>
      <w:r>
        <w:rPr>
          <w:rFonts w:hint="eastAsia"/>
        </w:rPr>
        <w:t>数据校验</w:t>
      </w:r>
    </w:p>
    <w:p w:rsidR="0025626F" w:rsidRDefault="0025626F" w:rsidP="0025626F">
      <w:pPr>
        <w:pStyle w:val="3"/>
      </w:pPr>
      <w:r>
        <w:rPr>
          <w:rFonts w:hint="eastAsia"/>
        </w:rPr>
        <w:t>步骤</w:t>
      </w:r>
    </w:p>
    <w:p w:rsidR="0025626F" w:rsidRDefault="0025626F" w:rsidP="0025626F">
      <w:pPr>
        <w:pStyle w:val="4"/>
      </w:pPr>
      <w:r>
        <w:rPr>
          <w:rFonts w:hint="eastAsia"/>
        </w:rPr>
        <w:t>在实体类添加校验注解</w:t>
      </w:r>
    </w:p>
    <w:p w:rsidR="00A042ED" w:rsidRPr="00A042ED" w:rsidRDefault="00BC3E6A" w:rsidP="00A042ED">
      <w:r>
        <w:rPr>
          <w:noProof/>
        </w:rPr>
        <w:drawing>
          <wp:inline distT="0" distB="0" distL="0" distR="0" wp14:anchorId="3FE9B578" wp14:editId="672C357A">
            <wp:extent cx="4171950" cy="22574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6F" w:rsidRDefault="0025626F" w:rsidP="0025626F">
      <w:pPr>
        <w:pStyle w:val="4"/>
      </w:pPr>
      <w:r>
        <w:rPr>
          <w:rFonts w:hint="eastAsia"/>
        </w:rPr>
        <w:lastRenderedPageBreak/>
        <w:t>在</w:t>
      </w:r>
      <w:r>
        <w:rPr>
          <w:rFonts w:hint="eastAsia"/>
        </w:rPr>
        <w:t>Controller</w:t>
      </w:r>
      <w:r>
        <w:rPr>
          <w:rFonts w:hint="eastAsia"/>
        </w:rPr>
        <w:t>开启校验</w:t>
      </w:r>
    </w:p>
    <w:p w:rsidR="009F35C7" w:rsidRPr="009F35C7" w:rsidRDefault="009F35C7" w:rsidP="009F35C7">
      <w:r>
        <w:rPr>
          <w:noProof/>
        </w:rPr>
        <w:drawing>
          <wp:inline distT="0" distB="0" distL="0" distR="0" wp14:anchorId="10DFFEE1" wp14:editId="5DEAA3D0">
            <wp:extent cx="6570980" cy="34334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6F" w:rsidRDefault="0025626F" w:rsidP="0025626F">
      <w:pPr>
        <w:pStyle w:val="4"/>
      </w:pPr>
      <w:r>
        <w:rPr>
          <w:rFonts w:hint="eastAsia"/>
        </w:rPr>
        <w:t>在页面中获取提示信息</w:t>
      </w:r>
    </w:p>
    <w:p w:rsidR="009F35C7" w:rsidRPr="009F35C7" w:rsidRDefault="009F35C7" w:rsidP="009F35C7">
      <w:r>
        <w:rPr>
          <w:noProof/>
        </w:rPr>
        <w:drawing>
          <wp:inline distT="0" distB="0" distL="0" distR="0" wp14:anchorId="1D3A2341" wp14:editId="1423AF2B">
            <wp:extent cx="6570980" cy="9366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6F" w:rsidRDefault="0081331F" w:rsidP="009F35C7">
      <w:pPr>
        <w:pStyle w:val="3"/>
      </w:pPr>
      <w:r>
        <w:rPr>
          <w:rFonts w:hint="eastAsia"/>
        </w:rPr>
        <w:t>遇到异常</w:t>
      </w:r>
    </w:p>
    <w:p w:rsidR="0081331F" w:rsidRDefault="0081331F" w:rsidP="0025626F">
      <w:r>
        <w:rPr>
          <w:noProof/>
        </w:rPr>
        <w:drawing>
          <wp:inline distT="0" distB="0" distL="0" distR="0" wp14:anchorId="26374ECD" wp14:editId="0CF0570C">
            <wp:extent cx="657098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3" w:rsidRDefault="004B52B3" w:rsidP="0025626F"/>
    <w:p w:rsidR="004B52B3" w:rsidRDefault="004B52B3" w:rsidP="009F35C7">
      <w:pPr>
        <w:pStyle w:val="3"/>
      </w:pPr>
      <w:r>
        <w:rPr>
          <w:rFonts w:hint="eastAsia"/>
        </w:rPr>
        <w:t>解决异常</w:t>
      </w:r>
    </w:p>
    <w:p w:rsidR="005F66BC" w:rsidRPr="005F66BC" w:rsidRDefault="001C3045" w:rsidP="001C3045">
      <w:pPr>
        <w:pStyle w:val="4"/>
      </w:pPr>
      <w:r>
        <w:rPr>
          <w:rFonts w:hint="eastAsia"/>
        </w:rPr>
        <w:t>固定参数名称</w:t>
      </w:r>
    </w:p>
    <w:p w:rsidR="004B52B3" w:rsidRDefault="004B52B3" w:rsidP="004B52B3">
      <w:r>
        <w:rPr>
          <w:rFonts w:hint="eastAsia"/>
        </w:rPr>
        <w:t>解决异常的方法，在跳转页面的方法中注入一个对象，来解决问题。要求参数对象的</w:t>
      </w:r>
    </w:p>
    <w:p w:rsidR="004B52B3" w:rsidRDefault="004B52B3" w:rsidP="004B52B3">
      <w:r>
        <w:rPr>
          <w:rFonts w:hint="eastAsia"/>
        </w:rPr>
        <w:t>变量名必须是对象的类名的全称首字母小写。</w:t>
      </w:r>
    </w:p>
    <w:p w:rsidR="009F35C7" w:rsidRDefault="009F35C7" w:rsidP="004B52B3">
      <w:r>
        <w:rPr>
          <w:noProof/>
        </w:rPr>
        <w:lastRenderedPageBreak/>
        <w:drawing>
          <wp:inline distT="0" distB="0" distL="0" distR="0" wp14:anchorId="7504FE88" wp14:editId="4E6A4D0B">
            <wp:extent cx="6570980" cy="17170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C7" w:rsidRDefault="009F35C7" w:rsidP="004B52B3">
      <w:r>
        <w:rPr>
          <w:noProof/>
        </w:rPr>
        <w:drawing>
          <wp:inline distT="0" distB="0" distL="0" distR="0" wp14:anchorId="618A25D7" wp14:editId="56D8F5F0">
            <wp:extent cx="5537200" cy="299013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195" cy="29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C" w:rsidRDefault="005F66BC" w:rsidP="004B52B3">
      <w:r>
        <w:rPr>
          <w:rFonts w:hint="eastAsia"/>
        </w:rPr>
        <w:t>注意：参数名称必须写成类的对象名，首字母小写，遵循驼峰命名法</w:t>
      </w:r>
    </w:p>
    <w:p w:rsidR="005F66BC" w:rsidRDefault="005F66BC" w:rsidP="004B52B3"/>
    <w:p w:rsidR="001C3045" w:rsidRDefault="001C3045" w:rsidP="001C3045">
      <w:pPr>
        <w:pStyle w:val="4"/>
      </w:pPr>
      <w:r>
        <w:rPr>
          <w:rFonts w:hint="eastAsia"/>
        </w:rPr>
        <w:t>参数名称任意命名</w:t>
      </w:r>
    </w:p>
    <w:p w:rsidR="001C3045" w:rsidRDefault="001C3045" w:rsidP="001C3045">
      <w:r>
        <w:rPr>
          <w:rFonts w:hint="eastAsia"/>
        </w:rPr>
        <w:t>方法：给参数加入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</w:t>
      </w:r>
      <w:r>
        <w:t>Attribute</w:t>
      </w:r>
      <w:proofErr w:type="spellEnd"/>
      <w:r>
        <w:rPr>
          <w:rFonts w:hint="eastAsia"/>
        </w:rPr>
        <w:t>注解</w:t>
      </w:r>
    </w:p>
    <w:p w:rsidR="001C3045" w:rsidRDefault="001C3045" w:rsidP="001C3045">
      <w:r>
        <w:rPr>
          <w:rFonts w:hint="eastAsia"/>
        </w:rPr>
        <w:t>如果想为传递的对象更改名称，可以使用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>("</w:t>
      </w:r>
      <w:r>
        <w:t>test</w:t>
      </w:r>
      <w:r>
        <w:rPr>
          <w:rFonts w:hint="eastAsia"/>
        </w:rPr>
        <w:t>")</w:t>
      </w:r>
      <w:r>
        <w:rPr>
          <w:rFonts w:hint="eastAsia"/>
        </w:rPr>
        <w:t>这表示当</w:t>
      </w:r>
    </w:p>
    <w:p w:rsidR="001C3045" w:rsidRDefault="001C3045" w:rsidP="001C3045">
      <w:r>
        <w:rPr>
          <w:rFonts w:hint="eastAsia"/>
        </w:rPr>
        <w:t>前传递的对象的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 xml:space="preserve"> test</w:t>
      </w:r>
      <w:r>
        <w:rPr>
          <w:rFonts w:hint="eastAsia"/>
        </w:rPr>
        <w:t>。那么我们在页面中获取该对象的</w:t>
      </w:r>
      <w:r>
        <w:rPr>
          <w:rFonts w:hint="eastAsia"/>
        </w:rPr>
        <w:t xml:space="preserve"> key </w:t>
      </w:r>
      <w:r>
        <w:rPr>
          <w:rFonts w:hint="eastAsia"/>
        </w:rPr>
        <w:t>也需要修改为</w:t>
      </w:r>
      <w:r>
        <w:rPr>
          <w:rFonts w:hint="eastAsia"/>
        </w:rPr>
        <w:t xml:space="preserve"> </w:t>
      </w:r>
      <w:r>
        <w:t>test</w:t>
      </w:r>
    </w:p>
    <w:p w:rsidR="00BC3E6A" w:rsidRDefault="00BC3E6A" w:rsidP="001C3045">
      <w:r>
        <w:rPr>
          <w:noProof/>
        </w:rPr>
        <w:drawing>
          <wp:inline distT="0" distB="0" distL="0" distR="0" wp14:anchorId="4563D46C" wp14:editId="67CA9F83">
            <wp:extent cx="5302250" cy="273054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655" cy="2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6A" w:rsidRDefault="00BC3E6A" w:rsidP="001C3045">
      <w:r>
        <w:rPr>
          <w:noProof/>
        </w:rPr>
        <w:lastRenderedPageBreak/>
        <w:drawing>
          <wp:inline distT="0" distB="0" distL="0" distR="0" wp14:anchorId="6F763CF7" wp14:editId="637EDEA2">
            <wp:extent cx="6570980" cy="9080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6A" w:rsidRDefault="00BC3E6A" w:rsidP="001C3045"/>
    <w:p w:rsidR="00BC3E6A" w:rsidRDefault="00BC3E6A" w:rsidP="00BC3E6A">
      <w:pPr>
        <w:pStyle w:val="3"/>
      </w:pPr>
      <w:r>
        <w:rPr>
          <w:rFonts w:hint="eastAsia"/>
        </w:rPr>
        <w:t>其它校验注解</w:t>
      </w:r>
    </w:p>
    <w:p w:rsidR="00BC3E6A" w:rsidRDefault="00BC3E6A" w:rsidP="00BC3E6A">
      <w:r>
        <w:rPr>
          <w:rFonts w:hint="eastAsia"/>
        </w:rPr>
        <w:t>@</w:t>
      </w:r>
      <w:proofErr w:type="spellStart"/>
      <w:r>
        <w:rPr>
          <w:rFonts w:hint="eastAsia"/>
        </w:rPr>
        <w:t>NotBlank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判断字符串是否为</w:t>
      </w:r>
      <w:r>
        <w:rPr>
          <w:rFonts w:hint="eastAsia"/>
        </w:rPr>
        <w:t xml:space="preserve"> null </w:t>
      </w:r>
      <w:r>
        <w:rPr>
          <w:rFonts w:hint="eastAsia"/>
        </w:rPr>
        <w:t>或者是空串</w:t>
      </w:r>
      <w:r>
        <w:rPr>
          <w:rFonts w:hint="eastAsia"/>
        </w:rPr>
        <w:t>(</w:t>
      </w:r>
      <w:r>
        <w:rPr>
          <w:rFonts w:hint="eastAsia"/>
        </w:rPr>
        <w:t>去掉首尾空格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C3E6A" w:rsidRDefault="00BC3E6A" w:rsidP="00BC3E6A">
      <w:r>
        <w:rPr>
          <w:rFonts w:hint="eastAsia"/>
        </w:rPr>
        <w:t>@</w:t>
      </w:r>
      <w:proofErr w:type="spellStart"/>
      <w:r>
        <w:rPr>
          <w:rFonts w:hint="eastAsia"/>
        </w:rPr>
        <w:t>NotEmpty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判断字符串是否</w:t>
      </w:r>
      <w:r>
        <w:rPr>
          <w:rFonts w:hint="eastAsia"/>
        </w:rPr>
        <w:t xml:space="preserve"> null </w:t>
      </w:r>
      <w:r>
        <w:rPr>
          <w:rFonts w:hint="eastAsia"/>
        </w:rPr>
        <w:t>或者是空串。</w:t>
      </w:r>
    </w:p>
    <w:p w:rsidR="00BC3E6A" w:rsidRDefault="00BC3E6A" w:rsidP="00BC3E6A">
      <w:r>
        <w:rPr>
          <w:rFonts w:hint="eastAsia"/>
        </w:rPr>
        <w:t xml:space="preserve">@Length: </w:t>
      </w:r>
      <w:r>
        <w:rPr>
          <w:rFonts w:hint="eastAsia"/>
        </w:rPr>
        <w:t>判断字符的长度</w:t>
      </w:r>
      <w:r>
        <w:rPr>
          <w:rFonts w:hint="eastAsia"/>
        </w:rPr>
        <w:t>(</w:t>
      </w:r>
      <w:r>
        <w:rPr>
          <w:rFonts w:hint="eastAsia"/>
        </w:rPr>
        <w:t>最大或者最小</w:t>
      </w:r>
      <w:r>
        <w:rPr>
          <w:rFonts w:hint="eastAsia"/>
        </w:rPr>
        <w:t>)</w:t>
      </w:r>
    </w:p>
    <w:p w:rsidR="00BC3E6A" w:rsidRDefault="00BC3E6A" w:rsidP="00BC3E6A">
      <w:r>
        <w:rPr>
          <w:rFonts w:hint="eastAsia"/>
        </w:rPr>
        <w:t xml:space="preserve">@Min: </w:t>
      </w:r>
      <w:r>
        <w:rPr>
          <w:rFonts w:hint="eastAsia"/>
        </w:rPr>
        <w:t>判断数值最小值</w:t>
      </w:r>
    </w:p>
    <w:p w:rsidR="00BC3E6A" w:rsidRDefault="00BC3E6A" w:rsidP="00BC3E6A">
      <w:r>
        <w:rPr>
          <w:rFonts w:hint="eastAsia"/>
        </w:rPr>
        <w:t xml:space="preserve">@Max: </w:t>
      </w:r>
      <w:r>
        <w:rPr>
          <w:rFonts w:hint="eastAsia"/>
        </w:rPr>
        <w:t>判断数值最大值</w:t>
      </w:r>
    </w:p>
    <w:p w:rsidR="00BC3E6A" w:rsidRDefault="00BC3E6A" w:rsidP="00BC3E6A">
      <w:r>
        <w:rPr>
          <w:rFonts w:hint="eastAsia"/>
        </w:rPr>
        <w:t xml:space="preserve">@Email: </w:t>
      </w:r>
      <w:r>
        <w:rPr>
          <w:rFonts w:hint="eastAsia"/>
        </w:rPr>
        <w:t>判断邮箱是否合法</w:t>
      </w:r>
    </w:p>
    <w:p w:rsidR="00577401" w:rsidRDefault="00577401" w:rsidP="00BC3E6A"/>
    <w:p w:rsidR="00577401" w:rsidRDefault="00577401" w:rsidP="00BC3E6A"/>
    <w:p w:rsidR="00577401" w:rsidRDefault="00577401" w:rsidP="00577401">
      <w:pPr>
        <w:pStyle w:val="2"/>
      </w:pPr>
      <w:r>
        <w:rPr>
          <w:rFonts w:hint="eastAsia"/>
        </w:rPr>
        <w:t>热部署</w:t>
      </w:r>
    </w:p>
    <w:p w:rsidR="00577401" w:rsidRDefault="00577401" w:rsidP="00577401">
      <w:pPr>
        <w:pStyle w:val="3"/>
      </w:pPr>
      <w:r>
        <w:rPr>
          <w:rFonts w:hint="eastAsia"/>
        </w:rPr>
        <w:t>概念</w:t>
      </w:r>
    </w:p>
    <w:p w:rsidR="00577401" w:rsidRPr="00577401" w:rsidRDefault="00577401" w:rsidP="00577401">
      <w:pPr>
        <w:rPr>
          <w:rFonts w:hint="eastAsia"/>
        </w:rPr>
      </w:pPr>
      <w:r w:rsidRPr="00577401">
        <w:rPr>
          <w:rFonts w:hint="eastAsia"/>
        </w:rPr>
        <w:t>spring-boot-</w:t>
      </w:r>
      <w:proofErr w:type="spellStart"/>
      <w:r w:rsidRPr="00577401">
        <w:rPr>
          <w:rFonts w:hint="eastAsia"/>
        </w:rPr>
        <w:t>devtools</w:t>
      </w:r>
      <w:proofErr w:type="spellEnd"/>
      <w:r w:rsidRPr="00577401">
        <w:rPr>
          <w:rFonts w:hint="eastAsia"/>
        </w:rPr>
        <w:t xml:space="preserve"> </w:t>
      </w:r>
      <w:r w:rsidRPr="00577401">
        <w:rPr>
          <w:rFonts w:hint="eastAsia"/>
        </w:rPr>
        <w:t>是一个为开发者服务的一个模块，其中最重要的功能就是自动应用代码更改到最新的</w:t>
      </w:r>
      <w:r w:rsidRPr="00577401">
        <w:rPr>
          <w:rFonts w:hint="eastAsia"/>
        </w:rPr>
        <w:t>App</w:t>
      </w:r>
      <w:r w:rsidRPr="00577401">
        <w:rPr>
          <w:rFonts w:hint="eastAsia"/>
        </w:rPr>
        <w:t>上面去。原理是在发现代码有更改之后，重新启动应用，但是速度比手动停止后再启动还要更快，更快指的不是节省出来的手工操作的时间</w:t>
      </w:r>
    </w:p>
    <w:p w:rsidR="00577401" w:rsidRDefault="00577401" w:rsidP="00577401">
      <w:pPr>
        <w:pStyle w:val="3"/>
      </w:pPr>
      <w:r>
        <w:rPr>
          <w:rFonts w:hint="eastAsia"/>
        </w:rPr>
        <w:t>用法</w:t>
      </w:r>
    </w:p>
    <w:p w:rsidR="00577401" w:rsidRDefault="00577401" w:rsidP="00577401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文件加入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依赖即可，代码配置如下：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77401" w:rsidRPr="00577401" w:rsidTr="00577401">
        <w:tc>
          <w:tcPr>
            <w:tcW w:w="10564" w:type="dxa"/>
          </w:tcPr>
          <w:p w:rsidR="00577401" w:rsidRPr="00577401" w:rsidRDefault="00577401" w:rsidP="005774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577401" w:rsidRPr="00577401" w:rsidRDefault="00577401" w:rsidP="005774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577401" w:rsidRPr="00577401" w:rsidRDefault="00577401" w:rsidP="005774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</w:t>
            </w:r>
            <w:proofErr w:type="spellStart"/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devtools</w:t>
            </w:r>
            <w:proofErr w:type="spellEnd"/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577401" w:rsidRPr="00577401" w:rsidRDefault="00577401" w:rsidP="005774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optional</w:t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true</w:t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optional</w:t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577401" w:rsidRPr="00577401" w:rsidRDefault="00577401" w:rsidP="00577401">
            <w:pPr>
              <w:rPr>
                <w:rFonts w:hint="eastAsia"/>
                <w:szCs w:val="21"/>
              </w:rPr>
            </w:pP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577401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577401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577401" w:rsidRPr="00577401" w:rsidRDefault="00577401" w:rsidP="00577401">
      <w:pPr>
        <w:rPr>
          <w:rFonts w:hint="eastAsia"/>
        </w:rPr>
      </w:pPr>
      <w:bookmarkStart w:id="0" w:name="_GoBack"/>
      <w:bookmarkEnd w:id="0"/>
    </w:p>
    <w:sectPr w:rsidR="00577401" w:rsidRPr="00577401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57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7401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48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32"/>
    <w:rsid w:val="00A36CFB"/>
    <w:rsid w:val="00A40080"/>
    <w:rsid w:val="00A40D8C"/>
    <w:rsid w:val="00A41C99"/>
    <w:rsid w:val="00A42CD9"/>
    <w:rsid w:val="00A4394B"/>
    <w:rsid w:val="00A44121"/>
    <w:rsid w:val="00A448A0"/>
    <w:rsid w:val="00A44D63"/>
    <w:rsid w:val="00A44E58"/>
    <w:rsid w:val="00A44FB6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1BF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53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1944"/>
    <w:rsid w:val="00F22024"/>
    <w:rsid w:val="00F22A1E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85F4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422</Words>
  <Characters>2412</Characters>
  <Application>Microsoft Office Word</Application>
  <DocSecurity>0</DocSecurity>
  <Lines>20</Lines>
  <Paragraphs>5</Paragraphs>
  <ScaleCrop>false</ScaleCrop>
  <Company>mq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1326893665@qq.com</cp:lastModifiedBy>
  <cp:revision>2538</cp:revision>
  <dcterms:created xsi:type="dcterms:W3CDTF">2014-10-15T00:59:00Z</dcterms:created>
  <dcterms:modified xsi:type="dcterms:W3CDTF">2019-03-30T01:09:00Z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