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51EF0" w14:textId="77777777" w:rsidR="00401DE5" w:rsidRPr="00DF508F" w:rsidRDefault="00401DE5" w:rsidP="00DF508F">
      <w:pPr>
        <w:jc w:val="center"/>
        <w:rPr>
          <w:b/>
          <w:sz w:val="44"/>
          <w:szCs w:val="44"/>
        </w:rPr>
      </w:pPr>
      <w:r w:rsidRPr="00DF508F">
        <w:rPr>
          <w:rFonts w:hint="eastAsia"/>
          <w:b/>
          <w:sz w:val="44"/>
          <w:szCs w:val="44"/>
        </w:rPr>
        <w:t>实施人员设计</w:t>
      </w:r>
      <w:proofErr w:type="spellStart"/>
      <w:r w:rsidRPr="00DF508F">
        <w:rPr>
          <w:b/>
          <w:sz w:val="44"/>
          <w:szCs w:val="44"/>
        </w:rPr>
        <w:t>gooderp</w:t>
      </w:r>
      <w:proofErr w:type="spellEnd"/>
      <w:r w:rsidRPr="00DF508F">
        <w:rPr>
          <w:rFonts w:hint="eastAsia"/>
          <w:b/>
          <w:sz w:val="44"/>
          <w:szCs w:val="44"/>
        </w:rPr>
        <w:t>功能</w:t>
      </w:r>
    </w:p>
    <w:p w14:paraId="06209E01" w14:textId="2F1AD857" w:rsidR="00294619" w:rsidRDefault="00095FB2" w:rsidP="00DF508F">
      <w:pPr>
        <w:jc w:val="center"/>
        <w:rPr>
          <w:rFonts w:hint="eastAsia"/>
          <w:b/>
          <w:sz w:val="44"/>
          <w:szCs w:val="44"/>
        </w:rPr>
      </w:pPr>
      <w:r>
        <w:rPr>
          <w:rFonts w:hint="eastAsia"/>
          <w:b/>
          <w:sz w:val="44"/>
          <w:szCs w:val="44"/>
        </w:rPr>
        <w:t>自动取汇率</w:t>
      </w:r>
      <w:bookmarkStart w:id="0" w:name="_GoBack"/>
      <w:bookmarkEnd w:id="0"/>
    </w:p>
    <w:p w14:paraId="420733D6" w14:textId="77777777" w:rsidR="002C4F03" w:rsidRDefault="002C4F03" w:rsidP="002C4F03"/>
    <w:p w14:paraId="295C6266" w14:textId="01723F28" w:rsidR="002C4F03" w:rsidRPr="00DF508F" w:rsidRDefault="002C4F03" w:rsidP="002C4F03">
      <w:pPr>
        <w:rPr>
          <w:b/>
          <w:sz w:val="44"/>
          <w:szCs w:val="44"/>
        </w:rPr>
      </w:pPr>
      <w:r>
        <w:rPr>
          <w:rFonts w:hint="eastAsia"/>
        </w:rPr>
        <w:t xml:space="preserve">    </w:t>
      </w:r>
      <w:r w:rsidR="00095FB2">
        <w:rPr>
          <w:rFonts w:hint="eastAsia"/>
        </w:rPr>
        <w:t>汇率外币交易的最重要要素，汇率决定了</w:t>
      </w:r>
      <w:r w:rsidR="00DA5F8D">
        <w:rPr>
          <w:rFonts w:hint="eastAsia"/>
        </w:rPr>
        <w:t>收入，本功能就是为了自动取</w:t>
      </w:r>
      <w:r w:rsidR="00C911F5">
        <w:rPr>
          <w:rFonts w:hint="eastAsia"/>
        </w:rPr>
        <w:t>汇率，不会因为财务人员没有录入当月汇率而造成订单收入与开发收入差异较大！</w:t>
      </w:r>
    </w:p>
    <w:p w14:paraId="2C5A4469" w14:textId="77777777" w:rsidR="0080294C" w:rsidRDefault="003C4B85" w:rsidP="0080294C">
      <w:pPr>
        <w:pStyle w:val="1"/>
        <w:numPr>
          <w:ilvl w:val="0"/>
          <w:numId w:val="1"/>
        </w:numPr>
      </w:pPr>
      <w:r>
        <w:rPr>
          <w:rFonts w:hint="eastAsia"/>
        </w:rPr>
        <w:t>内容（字段）</w:t>
      </w:r>
    </w:p>
    <w:p w14:paraId="48653FBC" w14:textId="76461A00" w:rsidR="0080294C" w:rsidRDefault="00A414DC" w:rsidP="00A414DC">
      <w:pPr>
        <w:pStyle w:val="a3"/>
        <w:ind w:left="425" w:firstLineChars="0" w:firstLine="0"/>
        <w:rPr>
          <w:rFonts w:hint="eastAsia"/>
        </w:rPr>
      </w:pPr>
      <w:r>
        <w:rPr>
          <w:rFonts w:hint="eastAsia"/>
        </w:rPr>
        <w:t>需要设置抓取日期，抓取币别</w:t>
      </w:r>
      <w:r w:rsidR="00ED7140">
        <w:rPr>
          <w:rFonts w:hint="eastAsia"/>
        </w:rPr>
        <w:t>，</w:t>
      </w:r>
      <w:r>
        <w:rPr>
          <w:rFonts w:hint="eastAsia"/>
        </w:rPr>
        <w:t>抓取网址</w:t>
      </w:r>
      <w:r w:rsidR="00ED7140">
        <w:rPr>
          <w:rFonts w:hint="eastAsia"/>
        </w:rPr>
        <w:t>。计算</w:t>
      </w:r>
      <w:r w:rsidR="0080294C">
        <w:rPr>
          <w:rFonts w:hint="eastAsia"/>
        </w:rPr>
        <w:t>字段</w:t>
      </w:r>
    </w:p>
    <w:p w14:paraId="2726BDAA" w14:textId="416E1BE1" w:rsidR="003C4B85" w:rsidRDefault="003753F7" w:rsidP="0080294C">
      <w:pPr>
        <w:pStyle w:val="1"/>
        <w:numPr>
          <w:ilvl w:val="0"/>
          <w:numId w:val="1"/>
        </w:numPr>
      </w:pPr>
      <w:r>
        <w:rPr>
          <w:rFonts w:hint="eastAsia"/>
        </w:rPr>
        <w:t>上下关联</w:t>
      </w:r>
    </w:p>
    <w:p w14:paraId="76466AD6" w14:textId="055D368D" w:rsidR="002866BE" w:rsidRPr="002866BE" w:rsidRDefault="00A414DC" w:rsidP="00A414DC">
      <w:pPr>
        <w:ind w:left="425"/>
      </w:pPr>
      <w:r>
        <w:rPr>
          <w:rFonts w:hint="eastAsia"/>
        </w:rPr>
        <w:t>将抓取到的汇率写到</w:t>
      </w:r>
      <w:proofErr w:type="spellStart"/>
      <w:r>
        <w:t>gooderp</w:t>
      </w:r>
      <w:proofErr w:type="spellEnd"/>
      <w:r>
        <w:rPr>
          <w:rFonts w:hint="eastAsia"/>
        </w:rPr>
        <w:t>相应的币别汇率中去</w:t>
      </w:r>
      <w:r w:rsidR="002866BE">
        <w:rPr>
          <w:rFonts w:hint="eastAsia"/>
        </w:rPr>
        <w:t>。</w:t>
      </w:r>
    </w:p>
    <w:p w14:paraId="0AE10FCB" w14:textId="37193D1B" w:rsidR="006E49FE" w:rsidRDefault="006E49FE" w:rsidP="006E49FE">
      <w:pPr>
        <w:pStyle w:val="1"/>
        <w:numPr>
          <w:ilvl w:val="0"/>
          <w:numId w:val="1"/>
        </w:numPr>
      </w:pPr>
      <w:r>
        <w:rPr>
          <w:rFonts w:hint="eastAsia"/>
        </w:rPr>
        <w:t>反审核</w:t>
      </w:r>
    </w:p>
    <w:p w14:paraId="631F3545" w14:textId="5EC9429F" w:rsidR="002866BE" w:rsidRPr="002866BE" w:rsidRDefault="00A414DC" w:rsidP="002866BE">
      <w:r>
        <w:rPr>
          <w:rFonts w:hint="eastAsia"/>
        </w:rPr>
        <w:t>无</w:t>
      </w:r>
    </w:p>
    <w:p w14:paraId="13B07B55" w14:textId="40C4C74E" w:rsidR="00203E37" w:rsidRDefault="00203E37" w:rsidP="006E49FE">
      <w:pPr>
        <w:pStyle w:val="1"/>
        <w:numPr>
          <w:ilvl w:val="0"/>
          <w:numId w:val="1"/>
        </w:numPr>
      </w:pPr>
      <w:r>
        <w:rPr>
          <w:rFonts w:hint="eastAsia"/>
        </w:rPr>
        <w:t>过滤</w:t>
      </w:r>
    </w:p>
    <w:p w14:paraId="093B331F" w14:textId="139B4460" w:rsidR="00203E37" w:rsidRPr="00203E37" w:rsidRDefault="00A414DC" w:rsidP="00203E37">
      <w:r>
        <w:rPr>
          <w:rFonts w:hint="eastAsia"/>
        </w:rPr>
        <w:t>无</w:t>
      </w:r>
      <w:r w:rsidR="00203E37">
        <w:rPr>
          <w:rFonts w:hint="eastAsia"/>
        </w:rPr>
        <w:t>。</w:t>
      </w:r>
    </w:p>
    <w:p w14:paraId="546020FC" w14:textId="4278FE46" w:rsidR="006E49FE" w:rsidRDefault="00203E37" w:rsidP="00203E37">
      <w:pPr>
        <w:pStyle w:val="1"/>
        <w:numPr>
          <w:ilvl w:val="0"/>
          <w:numId w:val="1"/>
        </w:numPr>
      </w:pPr>
      <w:r>
        <w:rPr>
          <w:rFonts w:hint="eastAsia"/>
        </w:rPr>
        <w:t>复制／权限</w:t>
      </w:r>
    </w:p>
    <w:p w14:paraId="722D1E03" w14:textId="690A3AF1" w:rsidR="003727EB" w:rsidRDefault="003727EB" w:rsidP="00203E37">
      <w:r>
        <w:rPr>
          <w:rFonts w:hint="eastAsia"/>
        </w:rPr>
        <w:t>复制：</w:t>
      </w:r>
      <w:r w:rsidR="00A414DC">
        <w:rPr>
          <w:rFonts w:hint="eastAsia"/>
        </w:rPr>
        <w:t>全部可以复制</w:t>
      </w:r>
      <w:r>
        <w:rPr>
          <w:rFonts w:hint="eastAsia"/>
        </w:rPr>
        <w:t>。</w:t>
      </w:r>
    </w:p>
    <w:p w14:paraId="2F2E7480" w14:textId="47E5570B" w:rsidR="00203E37" w:rsidRPr="00203E37" w:rsidRDefault="00203E37" w:rsidP="00203E37">
      <w:r>
        <w:rPr>
          <w:rFonts w:hint="eastAsia"/>
        </w:rPr>
        <w:t>权限由程序员自行发挥。</w:t>
      </w:r>
    </w:p>
    <w:sectPr w:rsidR="00203E37" w:rsidRPr="00203E37" w:rsidSect="00DE40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722C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5"/>
    <w:rsid w:val="000039FC"/>
    <w:rsid w:val="00050AF9"/>
    <w:rsid w:val="00072145"/>
    <w:rsid w:val="00095FB2"/>
    <w:rsid w:val="00203E37"/>
    <w:rsid w:val="00220878"/>
    <w:rsid w:val="00231B3F"/>
    <w:rsid w:val="00265D3E"/>
    <w:rsid w:val="0028562F"/>
    <w:rsid w:val="002866BE"/>
    <w:rsid w:val="002C4F03"/>
    <w:rsid w:val="00356A02"/>
    <w:rsid w:val="003727EB"/>
    <w:rsid w:val="003753F7"/>
    <w:rsid w:val="00383428"/>
    <w:rsid w:val="003917E8"/>
    <w:rsid w:val="003A5628"/>
    <w:rsid w:val="003C4B85"/>
    <w:rsid w:val="00401DE5"/>
    <w:rsid w:val="004F4D5C"/>
    <w:rsid w:val="004F59E1"/>
    <w:rsid w:val="00526771"/>
    <w:rsid w:val="00613A87"/>
    <w:rsid w:val="00643299"/>
    <w:rsid w:val="006E49FE"/>
    <w:rsid w:val="006F157E"/>
    <w:rsid w:val="0078744B"/>
    <w:rsid w:val="0080294C"/>
    <w:rsid w:val="00904C84"/>
    <w:rsid w:val="0092762D"/>
    <w:rsid w:val="009328FA"/>
    <w:rsid w:val="00A414DC"/>
    <w:rsid w:val="00A65AF6"/>
    <w:rsid w:val="00B0121B"/>
    <w:rsid w:val="00B2271A"/>
    <w:rsid w:val="00BE50A9"/>
    <w:rsid w:val="00C911F5"/>
    <w:rsid w:val="00D6726C"/>
    <w:rsid w:val="00DA5F8D"/>
    <w:rsid w:val="00DC7758"/>
    <w:rsid w:val="00DD2B28"/>
    <w:rsid w:val="00DE4093"/>
    <w:rsid w:val="00DF508F"/>
    <w:rsid w:val="00E04365"/>
    <w:rsid w:val="00ED7140"/>
    <w:rsid w:val="00F37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31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508F"/>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8029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F508F"/>
    <w:rPr>
      <w:b/>
      <w:bCs/>
      <w:kern w:val="44"/>
      <w:sz w:val="30"/>
      <w:szCs w:val="44"/>
    </w:rPr>
  </w:style>
  <w:style w:type="character" w:customStyle="1" w:styleId="20">
    <w:name w:val="标题 2字符"/>
    <w:basedOn w:val="a0"/>
    <w:link w:val="2"/>
    <w:uiPriority w:val="9"/>
    <w:rsid w:val="0080294C"/>
    <w:rPr>
      <w:rFonts w:asciiTheme="majorHAnsi" w:eastAsiaTheme="majorEastAsia" w:hAnsiTheme="majorHAnsi" w:cstheme="majorBidi"/>
      <w:b/>
      <w:bCs/>
      <w:sz w:val="28"/>
      <w:szCs w:val="32"/>
    </w:rPr>
  </w:style>
  <w:style w:type="paragraph" w:styleId="a3">
    <w:name w:val="List Paragraph"/>
    <w:basedOn w:val="a"/>
    <w:uiPriority w:val="34"/>
    <w:qFormat/>
    <w:rsid w:val="003C4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170</Characters>
  <Application>Microsoft Macintosh Word</Application>
  <DocSecurity>0</DocSecurity>
  <Lines>1</Lines>
  <Paragraphs>1</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内容（字段）</vt:lpstr>
      <vt:lpstr>上下关联</vt:lpstr>
      <vt:lpstr>反审核</vt:lpstr>
      <vt:lpstr>过滤</vt:lpstr>
      <vt:lpstr>复制／权限</vt:lpstr>
    </vt:vector>
  </TitlesOfParts>
  <LinksUpToDate>false</LinksUpToDate>
  <CharactersWithSpaces>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2016-12-28T07:44:00Z</dcterms:created>
  <dcterms:modified xsi:type="dcterms:W3CDTF">2016-12-28T07:44:00Z</dcterms:modified>
</cp:coreProperties>
</file>