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6E433B" w:rsidP="007B2B4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基于M</w:t>
      </w:r>
      <w:r>
        <w:rPr>
          <w:sz w:val="44"/>
          <w:szCs w:val="44"/>
        </w:rPr>
        <w:t>ycat的分库分表</w:t>
      </w: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7B2B4E" w:rsidRDefault="007B2B4E" w:rsidP="007B2B4E">
      <w:pPr>
        <w:jc w:val="center"/>
        <w:rPr>
          <w:sz w:val="44"/>
          <w:szCs w:val="44"/>
        </w:rPr>
      </w:pPr>
    </w:p>
    <w:p w:rsidR="00EA2273" w:rsidRDefault="007B2B4E" w:rsidP="00EA227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2016年1</w:t>
      </w:r>
      <w:r w:rsidR="006F743A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</w:p>
    <w:p w:rsidR="00D14183" w:rsidRDefault="00EA2273" w:rsidP="00D14183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lang w:val="zh-CN"/>
        </w:rPr>
        <w:id w:val="-62322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4183" w:rsidRPr="00D14183" w:rsidRDefault="00D14183" w:rsidP="00D14183">
          <w:pPr>
            <w:widowControl/>
            <w:jc w:val="left"/>
            <w:rPr>
              <w:sz w:val="32"/>
              <w:szCs w:val="32"/>
            </w:rPr>
          </w:pPr>
          <w:r>
            <w:rPr>
              <w:lang w:val="zh-CN"/>
            </w:rPr>
            <w:t>目录</w:t>
          </w:r>
        </w:p>
        <w:p w:rsidR="00E07CA9" w:rsidRDefault="00D1418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00244" w:history="1">
            <w:r w:rsidR="00E07CA9" w:rsidRPr="006A00FA">
              <w:rPr>
                <w:rStyle w:val="a4"/>
                <w:noProof/>
              </w:rPr>
              <w:t>1</w:t>
            </w:r>
            <w:r w:rsidR="00E07CA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07CA9" w:rsidRPr="006A00FA">
              <w:rPr>
                <w:rStyle w:val="a4"/>
                <w:rFonts w:hint="eastAsia"/>
                <w:noProof/>
              </w:rPr>
              <w:t>背景</w:t>
            </w:r>
            <w:r w:rsidR="00E07CA9">
              <w:rPr>
                <w:noProof/>
                <w:webHidden/>
              </w:rPr>
              <w:tab/>
            </w:r>
            <w:r w:rsidR="00E07CA9">
              <w:rPr>
                <w:noProof/>
                <w:webHidden/>
              </w:rPr>
              <w:fldChar w:fldCharType="begin"/>
            </w:r>
            <w:r w:rsidR="00E07CA9">
              <w:rPr>
                <w:noProof/>
                <w:webHidden/>
              </w:rPr>
              <w:instrText xml:space="preserve"> PAGEREF _Toc470600244 \h </w:instrText>
            </w:r>
            <w:r w:rsidR="00E07CA9">
              <w:rPr>
                <w:noProof/>
                <w:webHidden/>
              </w:rPr>
            </w:r>
            <w:r w:rsidR="00E07CA9">
              <w:rPr>
                <w:noProof/>
                <w:webHidden/>
              </w:rPr>
              <w:fldChar w:fldCharType="separate"/>
            </w:r>
            <w:r w:rsidR="00E07CA9">
              <w:rPr>
                <w:noProof/>
                <w:webHidden/>
              </w:rPr>
              <w:t>3</w:t>
            </w:r>
            <w:r w:rsidR="00E07CA9"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0600245" w:history="1">
            <w:r w:rsidRPr="006A00FA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noProof/>
              </w:rPr>
              <w:t>Mycat</w:t>
            </w:r>
            <w:r w:rsidRPr="006A00FA">
              <w:rPr>
                <w:rStyle w:val="a4"/>
                <w:rFonts w:hint="eastAsia"/>
                <w:noProof/>
              </w:rPr>
              <w:t>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0600246" w:history="1">
            <w:r w:rsidRPr="006A00FA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0600247" w:history="1">
            <w:r w:rsidRPr="006A00FA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部署图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0600248" w:history="1">
            <w:r w:rsidRPr="006A00FA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定义介绍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49" w:history="1">
            <w:r w:rsidRPr="006A00FA">
              <w:rPr>
                <w:rStyle w:val="a4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逻辑库（</w:t>
            </w:r>
            <w:r w:rsidRPr="006A00FA">
              <w:rPr>
                <w:rStyle w:val="a4"/>
                <w:noProof/>
              </w:rPr>
              <w:t>schema</w:t>
            </w:r>
            <w:r w:rsidRPr="006A00FA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50" w:history="1">
            <w:r w:rsidRPr="006A00FA">
              <w:rPr>
                <w:rStyle w:val="a4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逻辑表（</w:t>
            </w:r>
            <w:r w:rsidRPr="006A00FA">
              <w:rPr>
                <w:rStyle w:val="a4"/>
                <w:noProof/>
              </w:rPr>
              <w:t>table</w:t>
            </w:r>
            <w:r w:rsidRPr="006A00FA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51" w:history="1">
            <w:r w:rsidRPr="006A00FA">
              <w:rPr>
                <w:rStyle w:val="a4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节点主机（</w:t>
            </w:r>
            <w:r w:rsidRPr="006A00FA">
              <w:rPr>
                <w:rStyle w:val="a4"/>
                <w:noProof/>
              </w:rPr>
              <w:t>dataHost</w:t>
            </w:r>
            <w:r w:rsidRPr="006A00FA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52" w:history="1">
            <w:r w:rsidRPr="006A00FA">
              <w:rPr>
                <w:rStyle w:val="a4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分片节点（</w:t>
            </w:r>
            <w:r w:rsidRPr="006A00FA">
              <w:rPr>
                <w:rStyle w:val="a4"/>
                <w:noProof/>
              </w:rPr>
              <w:t>dataNode</w:t>
            </w:r>
            <w:r w:rsidRPr="006A00FA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0600253" w:history="1">
            <w:r w:rsidRPr="006A00FA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54" w:history="1">
            <w:r w:rsidRPr="006A00FA">
              <w:rPr>
                <w:rStyle w:val="a4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noProof/>
              </w:rPr>
              <w:t>Server.xml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55" w:history="1">
            <w:r w:rsidRPr="006A00FA">
              <w:rPr>
                <w:rStyle w:val="a4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noProof/>
              </w:rPr>
              <w:t>Schema.xml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56" w:history="1">
            <w:r w:rsidRPr="006A00FA">
              <w:rPr>
                <w:rStyle w:val="a4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noProof/>
              </w:rPr>
              <w:t>Rule.xml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0600257" w:history="1">
            <w:r w:rsidRPr="006A00FA">
              <w:rPr>
                <w:rStyle w:val="a4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简单应用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58" w:history="1">
            <w:r w:rsidRPr="006A00FA">
              <w:rPr>
                <w:rStyle w:val="a4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代理功能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59" w:history="1">
            <w:r w:rsidRPr="006A00FA">
              <w:rPr>
                <w:rStyle w:val="a4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读写分离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60" w:history="1">
            <w:r w:rsidRPr="006A00FA">
              <w:rPr>
                <w:rStyle w:val="a4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分库分表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30"/>
            <w:tabs>
              <w:tab w:val="left" w:pos="1680"/>
              <w:tab w:val="right" w:leader="dot" w:pos="8296"/>
            </w:tabs>
            <w:ind w:left="8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61" w:history="1">
            <w:r w:rsidRPr="006A00FA">
              <w:rPr>
                <w:rStyle w:val="a4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垂直切分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30"/>
            <w:tabs>
              <w:tab w:val="left" w:pos="1680"/>
              <w:tab w:val="right" w:leader="dot" w:pos="8296"/>
            </w:tabs>
            <w:ind w:left="8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62" w:history="1">
            <w:r w:rsidRPr="006A00FA">
              <w:rPr>
                <w:rStyle w:val="a4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水平切分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A9" w:rsidRDefault="00E07CA9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/>
              <w:noProof/>
              <w:sz w:val="21"/>
            </w:rPr>
          </w:pPr>
          <w:hyperlink w:anchor="_Toc470600263" w:history="1">
            <w:r w:rsidRPr="006A00FA">
              <w:rPr>
                <w:rStyle w:val="a4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A00FA">
              <w:rPr>
                <w:rStyle w:val="a4"/>
                <w:rFonts w:hint="eastAsia"/>
                <w:noProof/>
              </w:rPr>
              <w:t>高可用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83" w:rsidRPr="00525B6B" w:rsidRDefault="00D14183" w:rsidP="00525B6B">
          <w:pPr>
            <w:rPr>
              <w:sz w:val="1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A2273" w:rsidRDefault="00B22438" w:rsidP="00B22438">
      <w:pPr>
        <w:pStyle w:val="1"/>
      </w:pPr>
      <w:bookmarkStart w:id="0" w:name="_Toc470600244"/>
      <w:r>
        <w:rPr>
          <w:rFonts w:hint="eastAsia"/>
        </w:rPr>
        <w:lastRenderedPageBreak/>
        <w:t>背景</w:t>
      </w:r>
      <w:bookmarkStart w:id="1" w:name="_GoBack"/>
      <w:bookmarkEnd w:id="0"/>
      <w:bookmarkEnd w:id="1"/>
    </w:p>
    <w:p w:rsidR="00D72DD5" w:rsidRDefault="00031328" w:rsidP="00A25412">
      <w:pPr>
        <w:ind w:firstLine="420"/>
      </w:pPr>
      <w:r>
        <w:rPr>
          <w:rFonts w:hint="eastAsia"/>
        </w:rPr>
        <w:t>Myca</w:t>
      </w:r>
      <w:r>
        <w:t>t是</w:t>
      </w:r>
      <w:r w:rsidR="00536196">
        <w:rPr>
          <w:rFonts w:hint="eastAsia"/>
        </w:rPr>
        <w:t>一款</w:t>
      </w:r>
      <w:r w:rsidR="00536196">
        <w:t>数据库中间件</w:t>
      </w:r>
      <w:r>
        <w:t>，其前生为</w:t>
      </w:r>
      <w:r>
        <w:rPr>
          <w:rFonts w:hint="eastAsia"/>
        </w:rPr>
        <w:t>C</w:t>
      </w:r>
      <w:r>
        <w:t>obar</w:t>
      </w:r>
      <w:r w:rsidR="00536196">
        <w:rPr>
          <w:rFonts w:hint="eastAsia"/>
        </w:rPr>
        <w:t>（</w:t>
      </w:r>
      <w:r w:rsidR="00536196">
        <w:t>阿里</w:t>
      </w:r>
      <w:r w:rsidR="00536196">
        <w:rPr>
          <w:rFonts w:hint="eastAsia"/>
        </w:rPr>
        <w:t>巴巴</w:t>
      </w:r>
      <w:r w:rsidR="00536196">
        <w:t>研发</w:t>
      </w:r>
      <w:r w:rsidR="00536196">
        <w:rPr>
          <w:rFonts w:hint="eastAsia"/>
        </w:rPr>
        <w:t>的</w:t>
      </w:r>
      <w:r w:rsidR="00536196">
        <w:t>关系型数据</w:t>
      </w:r>
      <w:r w:rsidR="00536196">
        <w:rPr>
          <w:rFonts w:hint="eastAsia"/>
        </w:rPr>
        <w:t>的分布式</w:t>
      </w:r>
      <w:r w:rsidR="00536196">
        <w:t>处理系统）</w:t>
      </w:r>
      <w:r w:rsidR="00A25412">
        <w:rPr>
          <w:rFonts w:hint="eastAsia"/>
        </w:rPr>
        <w:t>。</w:t>
      </w:r>
      <w:r>
        <w:rPr>
          <w:rFonts w:hint="eastAsia"/>
        </w:rPr>
        <w:t>C</w:t>
      </w:r>
      <w:r>
        <w:t>obar在</w:t>
      </w:r>
      <w:r>
        <w:rPr>
          <w:rFonts w:hint="eastAsia"/>
        </w:rPr>
        <w:t>使用</w:t>
      </w:r>
      <w:r>
        <w:t>过程中</w:t>
      </w:r>
      <w:r>
        <w:rPr>
          <w:rFonts w:hint="eastAsia"/>
        </w:rPr>
        <w:t>发现存在</w:t>
      </w:r>
      <w:r>
        <w:t>一些比较</w:t>
      </w:r>
      <w:r>
        <w:rPr>
          <w:rFonts w:hint="eastAsia"/>
        </w:rPr>
        <w:t>严重</w:t>
      </w:r>
      <w:r>
        <w:t>的漏洞</w:t>
      </w:r>
      <w:r w:rsidR="00A25412">
        <w:rPr>
          <w:rFonts w:hint="eastAsia"/>
        </w:rPr>
        <w:t>，</w:t>
      </w:r>
      <w:r w:rsidR="00A25412">
        <w:t>如：假死、</w:t>
      </w:r>
      <w:r w:rsidR="00A25412">
        <w:rPr>
          <w:rFonts w:hint="eastAsia"/>
        </w:rPr>
        <w:t>高可用</w:t>
      </w:r>
      <w:r w:rsidR="00A25412">
        <w:t>的</w:t>
      </w:r>
      <w:r w:rsidR="00A25412">
        <w:rPr>
          <w:rFonts w:hint="eastAsia"/>
        </w:rPr>
        <w:t>BUG、阻塞</w:t>
      </w:r>
      <w:r w:rsidR="00A25412">
        <w:t>、</w:t>
      </w:r>
      <w:r w:rsidR="00A25412">
        <w:rPr>
          <w:rFonts w:hint="eastAsia"/>
        </w:rPr>
        <w:t>自动</w:t>
      </w:r>
      <w:r w:rsidR="00A25412">
        <w:t>切换的缺陷等，</w:t>
      </w:r>
      <w:r w:rsidR="00A25412">
        <w:rPr>
          <w:rFonts w:hint="eastAsia"/>
        </w:rPr>
        <w:t>经过M</w:t>
      </w:r>
      <w:r w:rsidR="00A25412">
        <w:t>ycat</w:t>
      </w:r>
      <w:r w:rsidR="00A25412">
        <w:rPr>
          <w:rFonts w:hint="eastAsia"/>
        </w:rPr>
        <w:t>发起人第一次</w:t>
      </w:r>
      <w:r w:rsidR="00A25412">
        <w:t>改良</w:t>
      </w:r>
      <w:r w:rsidR="00A25412">
        <w:rPr>
          <w:rFonts w:hint="eastAsia"/>
        </w:rPr>
        <w:t>，M</w:t>
      </w:r>
      <w:r w:rsidR="00A25412">
        <w:t>ycat诞生，</w:t>
      </w:r>
      <w:r w:rsidR="00A25412">
        <w:rPr>
          <w:rFonts w:hint="eastAsia"/>
        </w:rPr>
        <w:t>开源</w:t>
      </w:r>
      <w:r w:rsidR="00A25412">
        <w:t>后，</w:t>
      </w:r>
      <w:r w:rsidR="00A25412">
        <w:rPr>
          <w:rFonts w:hint="eastAsia"/>
        </w:rPr>
        <w:t>更多</w:t>
      </w:r>
      <w:r w:rsidR="00A25412">
        <w:t>的人参与到</w:t>
      </w:r>
      <w:r w:rsidR="00A25412">
        <w:rPr>
          <w:rFonts w:hint="eastAsia"/>
        </w:rPr>
        <w:t>开发</w:t>
      </w:r>
      <w:r w:rsidR="00A25412">
        <w:t>中，</w:t>
      </w:r>
      <w:r w:rsidR="00A25412">
        <w:rPr>
          <w:rFonts w:hint="eastAsia"/>
        </w:rPr>
        <w:t>最终My</w:t>
      </w:r>
      <w:r w:rsidR="00A25412">
        <w:t>cat</w:t>
      </w:r>
      <w:r w:rsidR="00A25412">
        <w:rPr>
          <w:rFonts w:hint="eastAsia"/>
        </w:rPr>
        <w:t>发展成为</w:t>
      </w:r>
      <w:r w:rsidR="00A25412">
        <w:t>一个由</w:t>
      </w:r>
      <w:r w:rsidR="00A25412">
        <w:rPr>
          <w:rFonts w:hint="eastAsia"/>
        </w:rPr>
        <w:t>众多软件</w:t>
      </w:r>
      <w:r w:rsidR="00A25412">
        <w:t>公司</w:t>
      </w:r>
      <w:r w:rsidR="00A25412">
        <w:rPr>
          <w:rFonts w:hint="eastAsia"/>
        </w:rPr>
        <w:t>的</w:t>
      </w:r>
      <w:r w:rsidR="00A25412">
        <w:t>实例架构师</w:t>
      </w:r>
      <w:r w:rsidR="00A25412">
        <w:rPr>
          <w:rFonts w:hint="eastAsia"/>
        </w:rPr>
        <w:t>和</w:t>
      </w:r>
      <w:r w:rsidR="00A25412">
        <w:t>资深开发人员</w:t>
      </w:r>
      <w:r w:rsidR="00A25412">
        <w:rPr>
          <w:rFonts w:hint="eastAsia"/>
        </w:rPr>
        <w:t>维护</w:t>
      </w:r>
      <w:r w:rsidR="00A25412">
        <w:t>的</w:t>
      </w:r>
      <w:r w:rsidR="00A25412">
        <w:rPr>
          <w:rFonts w:hint="eastAsia"/>
        </w:rPr>
        <w:t>社区型开源</w:t>
      </w:r>
      <w:r w:rsidR="00A25412">
        <w:t>软件。</w:t>
      </w:r>
    </w:p>
    <w:p w:rsidR="00A77D28" w:rsidRPr="00F1627C" w:rsidRDefault="00A77D28" w:rsidP="00A25412">
      <w:pPr>
        <w:ind w:firstLine="420"/>
      </w:pPr>
      <w:r w:rsidRPr="00A77D28">
        <w:rPr>
          <w:rFonts w:hint="eastAsia"/>
          <w:sz w:val="18"/>
        </w:rPr>
        <w:t>Mycat</w:t>
      </w:r>
      <w:r>
        <w:rPr>
          <w:rFonts w:hint="eastAsia"/>
        </w:rPr>
        <w:t>是</w:t>
      </w:r>
      <w:r>
        <w:t>基于开源</w:t>
      </w:r>
      <w:r>
        <w:rPr>
          <w:rFonts w:hint="eastAsia"/>
        </w:rPr>
        <w:t>C</w:t>
      </w:r>
      <w:r>
        <w:t>obar演变而来</w:t>
      </w:r>
      <w:r>
        <w:rPr>
          <w:rFonts w:hint="eastAsia"/>
        </w:rPr>
        <w:t>，</w:t>
      </w:r>
      <w:r>
        <w:t>并对</w:t>
      </w:r>
      <w:r>
        <w:rPr>
          <w:rFonts w:hint="eastAsia"/>
        </w:rPr>
        <w:t>C</w:t>
      </w:r>
      <w:r>
        <w:t>obar的代码进行</w:t>
      </w:r>
      <w:r>
        <w:rPr>
          <w:rFonts w:hint="eastAsia"/>
        </w:rPr>
        <w:t>了彻底</w:t>
      </w:r>
      <w:r>
        <w:t>的重构，使用</w:t>
      </w:r>
      <w:r>
        <w:rPr>
          <w:rFonts w:hint="eastAsia"/>
        </w:rPr>
        <w:t>NIO重构</w:t>
      </w:r>
      <w:r>
        <w:t>了网络模块，并且优化了</w:t>
      </w:r>
      <w:r>
        <w:rPr>
          <w:rFonts w:hint="eastAsia"/>
        </w:rPr>
        <w:t>B</w:t>
      </w:r>
      <w:r>
        <w:t>uffer内核，</w:t>
      </w:r>
      <w:r>
        <w:rPr>
          <w:rFonts w:hint="eastAsia"/>
        </w:rPr>
        <w:t>增强</w:t>
      </w:r>
      <w:r>
        <w:t>了聚合，</w:t>
      </w:r>
      <w:r>
        <w:rPr>
          <w:rFonts w:hint="eastAsia"/>
        </w:rPr>
        <w:t>J</w:t>
      </w:r>
      <w:r>
        <w:t>oin等基本特性，同事兼容绝大多数数据库成文通用的数据库中间件</w:t>
      </w:r>
      <w:r w:rsidRPr="00A77D28">
        <w:rPr>
          <w:rFonts w:hint="eastAsia"/>
          <w:sz w:val="18"/>
        </w:rPr>
        <w:t>。</w:t>
      </w:r>
      <w:r>
        <w:rPr>
          <w:rFonts w:hint="eastAsia"/>
        </w:rPr>
        <w:t>1.4版本</w:t>
      </w:r>
      <w:r>
        <w:t>后，完全脱离Cobar内核，结合</w:t>
      </w:r>
      <w:r>
        <w:rPr>
          <w:rFonts w:hint="eastAsia"/>
        </w:rPr>
        <w:t>M</w:t>
      </w:r>
      <w:r>
        <w:t>ycat集群管理，自动扩容，</w:t>
      </w:r>
      <w:r>
        <w:rPr>
          <w:rFonts w:hint="eastAsia"/>
        </w:rPr>
        <w:t>智能</w:t>
      </w:r>
      <w:r>
        <w:t>优化，成为高性能的中间件。</w:t>
      </w:r>
    </w:p>
    <w:p w:rsidR="0098698A" w:rsidRDefault="001D20C0" w:rsidP="0098698A">
      <w:pPr>
        <w:pStyle w:val="1"/>
      </w:pPr>
      <w:bookmarkStart w:id="2" w:name="_Toc470600245"/>
      <w:r>
        <w:rPr>
          <w:rFonts w:hint="eastAsia"/>
        </w:rPr>
        <w:t>M</w:t>
      </w:r>
      <w:r>
        <w:t>ycat是什么</w:t>
      </w:r>
      <w:bookmarkEnd w:id="2"/>
    </w:p>
    <w:p w:rsidR="007A56A0" w:rsidRDefault="00215155" w:rsidP="004B079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对</w:t>
      </w:r>
      <w:r w:rsidR="00146602">
        <w:rPr>
          <w:rFonts w:hint="eastAsia"/>
          <w:b/>
        </w:rPr>
        <w:t xml:space="preserve"> </w:t>
      </w:r>
      <w:r w:rsidR="004B0799" w:rsidRPr="004B0799">
        <w:rPr>
          <w:rFonts w:hint="eastAsia"/>
          <w:b/>
        </w:rPr>
        <w:t>DBA</w:t>
      </w:r>
      <w:r w:rsidR="00146602">
        <w:rPr>
          <w:b/>
        </w:rPr>
        <w:t xml:space="preserve"> </w:t>
      </w:r>
      <w:r>
        <w:rPr>
          <w:rFonts w:hint="eastAsia"/>
          <w:b/>
        </w:rPr>
        <w:t>来</w:t>
      </w:r>
      <w:r>
        <w:rPr>
          <w:b/>
        </w:rPr>
        <w:t>说</w:t>
      </w:r>
    </w:p>
    <w:p w:rsidR="00F73CD1" w:rsidRDefault="00215155" w:rsidP="00215155">
      <w:pPr>
        <w:ind w:firstLine="420"/>
      </w:pPr>
      <w:r>
        <w:rPr>
          <w:rFonts w:hint="eastAsia"/>
        </w:rPr>
        <w:t>M</w:t>
      </w:r>
      <w:r>
        <w:t>ycat就是</w:t>
      </w:r>
      <w:r>
        <w:rPr>
          <w:rFonts w:hint="eastAsia"/>
        </w:rPr>
        <w:t>M</w:t>
      </w:r>
      <w:r>
        <w:t>ySQL Server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My</w:t>
      </w:r>
      <w:r>
        <w:t>cat后面连接的</w:t>
      </w:r>
      <w:r>
        <w:rPr>
          <w:rFonts w:hint="eastAsia"/>
        </w:rPr>
        <w:t>才是M</w:t>
      </w:r>
      <w:r>
        <w:t>ySQL Server，</w:t>
      </w:r>
      <w:r>
        <w:rPr>
          <w:rFonts w:hint="eastAsia"/>
        </w:rPr>
        <w:t>就</w:t>
      </w:r>
      <w:r>
        <w:t>如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</w:t>
      </w:r>
      <w:r>
        <w:t>存储引擎：</w:t>
      </w:r>
      <w:r>
        <w:rPr>
          <w:rFonts w:hint="eastAsia"/>
        </w:rPr>
        <w:t>I</w:t>
      </w:r>
      <w:r>
        <w:t>nnoDB，</w:t>
      </w:r>
      <w:r>
        <w:rPr>
          <w:rFonts w:hint="eastAsia"/>
        </w:rPr>
        <w:t>M</w:t>
      </w:r>
      <w:r>
        <w:t>yISAM</w:t>
      </w:r>
      <w:r>
        <w:rPr>
          <w:rFonts w:hint="eastAsia"/>
        </w:rPr>
        <w:t>等</w:t>
      </w:r>
      <w:r w:rsidR="004E42AD">
        <w:rPr>
          <w:rFonts w:hint="eastAsia"/>
        </w:rPr>
        <w:t>，</w:t>
      </w:r>
      <w:r w:rsidR="004E42AD">
        <w:t>因此，</w:t>
      </w:r>
      <w:r w:rsidR="004E42AD">
        <w:rPr>
          <w:rFonts w:hint="eastAsia"/>
        </w:rPr>
        <w:t>M</w:t>
      </w:r>
      <w:r w:rsidR="004E42AD">
        <w:t>ycat本身不存储数据，数据是在后端的</w:t>
      </w:r>
      <w:r w:rsidR="004E42AD">
        <w:rPr>
          <w:rFonts w:hint="eastAsia"/>
        </w:rPr>
        <w:t>M</w:t>
      </w:r>
      <w:r w:rsidR="004E42AD">
        <w:t>ySQL上存储的，数据的可靠性以及事务都是</w:t>
      </w:r>
      <w:r w:rsidR="004E42AD">
        <w:rPr>
          <w:rFonts w:hint="eastAsia"/>
        </w:rPr>
        <w:t>由M</w:t>
      </w:r>
      <w:r w:rsidR="004E42AD">
        <w:t>ySQL保证</w:t>
      </w:r>
      <w:r w:rsidR="004E42AD">
        <w:rPr>
          <w:rFonts w:hint="eastAsia"/>
        </w:rPr>
        <w:t>，</w:t>
      </w:r>
      <w:r w:rsidR="004E42AD">
        <w:t>简单地说，</w:t>
      </w:r>
      <w:r w:rsidR="004E42AD">
        <w:rPr>
          <w:rFonts w:hint="eastAsia"/>
        </w:rPr>
        <w:t>M</w:t>
      </w:r>
      <w:r w:rsidR="004E42AD">
        <w:t>ycat</w:t>
      </w:r>
      <w:r w:rsidR="004E42AD">
        <w:rPr>
          <w:rFonts w:hint="eastAsia"/>
        </w:rPr>
        <w:t>可以</w:t>
      </w:r>
      <w:r w:rsidR="004E42AD">
        <w:t>理解为</w:t>
      </w:r>
      <w:r w:rsidR="004E42AD">
        <w:rPr>
          <w:rFonts w:hint="eastAsia"/>
        </w:rPr>
        <w:t>MySQL的辅助</w:t>
      </w:r>
      <w:r w:rsidR="004E42AD">
        <w:t>工具，提升</w:t>
      </w:r>
      <w:r w:rsidR="004E42AD">
        <w:rPr>
          <w:rFonts w:hint="eastAsia"/>
        </w:rPr>
        <w:t>M</w:t>
      </w:r>
      <w:r w:rsidR="004E42AD">
        <w:t>ySQL的能力。</w:t>
      </w:r>
    </w:p>
    <w:p w:rsidR="004B0799" w:rsidRDefault="00FD3503" w:rsidP="004B079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对 </w:t>
      </w:r>
      <w:r w:rsidR="004B0799">
        <w:rPr>
          <w:rFonts w:hint="eastAsia"/>
          <w:b/>
        </w:rPr>
        <w:t>软件</w:t>
      </w:r>
      <w:r w:rsidR="004B0799">
        <w:rPr>
          <w:b/>
        </w:rPr>
        <w:t>工程师</w:t>
      </w:r>
      <w:r>
        <w:rPr>
          <w:rFonts w:hint="eastAsia"/>
          <w:b/>
        </w:rPr>
        <w:t xml:space="preserve"> 来说</w:t>
      </w:r>
    </w:p>
    <w:p w:rsidR="009D6673" w:rsidRDefault="00541943" w:rsidP="00541943">
      <w:pPr>
        <w:ind w:firstLine="420"/>
      </w:pPr>
      <w:r>
        <w:rPr>
          <w:rFonts w:hint="eastAsia"/>
        </w:rPr>
        <w:t>M</w:t>
      </w:r>
      <w:r>
        <w:t>ycat就是一个近似等于</w:t>
      </w:r>
      <w:r>
        <w:rPr>
          <w:rFonts w:hint="eastAsia"/>
        </w:rPr>
        <w:t>M</w:t>
      </w:r>
      <w:r>
        <w:t>ySQL的数据库服务器，你可以用连接</w:t>
      </w:r>
      <w:r>
        <w:rPr>
          <w:rFonts w:hint="eastAsia"/>
        </w:rPr>
        <w:t>M</w:t>
      </w:r>
      <w:r>
        <w:t>ySQL的方式去连接</w:t>
      </w:r>
      <w:r>
        <w:rPr>
          <w:rFonts w:hint="eastAsia"/>
        </w:rPr>
        <w:t>M</w:t>
      </w:r>
      <w:r>
        <w:t>ycat（端口</w:t>
      </w:r>
      <w:r>
        <w:rPr>
          <w:rFonts w:hint="eastAsia"/>
        </w:rPr>
        <w:t>不同</w:t>
      </w:r>
      <w:r>
        <w:t>）</w:t>
      </w:r>
      <w:r>
        <w:rPr>
          <w:rFonts w:hint="eastAsia"/>
        </w:rPr>
        <w:t>，</w:t>
      </w:r>
      <w:r>
        <w:t>大多数情况下，可以使用</w:t>
      </w:r>
      <w:r>
        <w:rPr>
          <w:rFonts w:hint="eastAsia"/>
        </w:rPr>
        <w:t>熟悉</w:t>
      </w:r>
      <w:r>
        <w:t>的对象映射框架使用</w:t>
      </w:r>
      <w:r>
        <w:rPr>
          <w:rFonts w:hint="eastAsia"/>
        </w:rPr>
        <w:t>M</w:t>
      </w:r>
      <w:r>
        <w:t>ycat</w:t>
      </w:r>
      <w:r>
        <w:rPr>
          <w:rFonts w:hint="eastAsia"/>
        </w:rPr>
        <w:t>。</w:t>
      </w:r>
    </w:p>
    <w:p w:rsidR="00D27CE9" w:rsidRDefault="00D27CE9" w:rsidP="00541943">
      <w:pPr>
        <w:ind w:firstLine="420"/>
      </w:pPr>
      <w:r>
        <w:rPr>
          <w:rFonts w:hint="eastAsia"/>
        </w:rPr>
        <w:t>针对</w:t>
      </w:r>
      <w:r>
        <w:t>分片表，建议尽量使用基础的</w:t>
      </w:r>
      <w:r>
        <w:rPr>
          <w:rFonts w:hint="eastAsia"/>
        </w:rPr>
        <w:t>SQL语句</w:t>
      </w:r>
      <w:r>
        <w:t>，因为这样能达到最佳性能，特别是千万级数据的情况下。</w:t>
      </w:r>
    </w:p>
    <w:p w:rsidR="004B0799" w:rsidRDefault="00AF2D39" w:rsidP="004B079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 xml:space="preserve">对 </w:t>
      </w:r>
      <w:r w:rsidR="004B0799">
        <w:rPr>
          <w:rFonts w:hint="eastAsia"/>
          <w:b/>
        </w:rPr>
        <w:t>架构师</w:t>
      </w:r>
      <w:r>
        <w:rPr>
          <w:rFonts w:hint="eastAsia"/>
          <w:b/>
        </w:rPr>
        <w:t xml:space="preserve"> 来说</w:t>
      </w:r>
    </w:p>
    <w:p w:rsidR="006D4ACE" w:rsidRDefault="00E75C1B" w:rsidP="005821FA">
      <w:pPr>
        <w:ind w:firstLine="420"/>
      </w:pPr>
      <w:r>
        <w:rPr>
          <w:rFonts w:hint="eastAsia"/>
        </w:rPr>
        <w:t>M</w:t>
      </w:r>
      <w:r>
        <w:t>ycat</w:t>
      </w:r>
      <w:r w:rsidR="009B1E9B">
        <w:t>是一个强大的数据库中间件，不仅仅可以用作</w:t>
      </w:r>
      <w:r w:rsidR="009B1E9B">
        <w:rPr>
          <w:rFonts w:hint="eastAsia"/>
        </w:rPr>
        <w:t>读写</w:t>
      </w:r>
      <w:r>
        <w:t>分离</w:t>
      </w:r>
      <w:r>
        <w:rPr>
          <w:rFonts w:hint="eastAsia"/>
        </w:rPr>
        <w:t>、</w:t>
      </w:r>
      <w:r>
        <w:t>以及表的分表分</w:t>
      </w:r>
      <w:r>
        <w:rPr>
          <w:rFonts w:hint="eastAsia"/>
        </w:rPr>
        <w:t>库、</w:t>
      </w:r>
      <w:r>
        <w:t>容灾备份</w:t>
      </w:r>
      <w:r>
        <w:rPr>
          <w:rFonts w:hint="eastAsia"/>
        </w:rPr>
        <w:t>，</w:t>
      </w:r>
      <w:r>
        <w:t>而且可以用于多租户</w:t>
      </w:r>
      <w:r>
        <w:rPr>
          <w:rFonts w:hint="eastAsia"/>
        </w:rPr>
        <w:t>应用</w:t>
      </w:r>
      <w:r>
        <w:t>开发</w:t>
      </w:r>
      <w:r>
        <w:rPr>
          <w:rFonts w:hint="eastAsia"/>
        </w:rPr>
        <w:t>、</w:t>
      </w:r>
      <w:r>
        <w:t>云平台基础设施、让架构具备很强的适应性和灵活性</w:t>
      </w:r>
      <w:r>
        <w:rPr>
          <w:rFonts w:hint="eastAsia"/>
        </w:rPr>
        <w:t>。</w:t>
      </w:r>
    </w:p>
    <w:p w:rsidR="00062638" w:rsidRPr="00A37566" w:rsidRDefault="00513F0E" w:rsidP="00A37566">
      <w:pPr>
        <w:pStyle w:val="a5"/>
        <w:numPr>
          <w:ilvl w:val="0"/>
          <w:numId w:val="3"/>
        </w:numPr>
        <w:ind w:firstLineChars="0"/>
        <w:rPr>
          <w:b/>
        </w:rPr>
      </w:pPr>
      <w:r w:rsidRPr="00A37566">
        <w:rPr>
          <w:rFonts w:hint="eastAsia"/>
          <w:b/>
        </w:rPr>
        <w:t>在</w:t>
      </w:r>
      <w:r w:rsidRPr="00A37566">
        <w:rPr>
          <w:b/>
        </w:rPr>
        <w:t>大数据时代，</w:t>
      </w:r>
      <w:r w:rsidRPr="00A37566">
        <w:rPr>
          <w:rFonts w:hint="eastAsia"/>
          <w:b/>
        </w:rPr>
        <w:t>为什么</w:t>
      </w:r>
      <w:r w:rsidRPr="00A37566">
        <w:rPr>
          <w:b/>
        </w:rPr>
        <w:t>选择数据库系统，而非</w:t>
      </w:r>
      <w:r w:rsidRPr="00A37566">
        <w:rPr>
          <w:rFonts w:hint="eastAsia"/>
          <w:b/>
        </w:rPr>
        <w:t>H</w:t>
      </w:r>
      <w:r w:rsidRPr="00A37566">
        <w:rPr>
          <w:b/>
        </w:rPr>
        <w:t>adoop等？</w:t>
      </w:r>
    </w:p>
    <w:p w:rsidR="005A0A20" w:rsidRPr="0074371D" w:rsidRDefault="00513F0E" w:rsidP="0074371D">
      <w:pPr>
        <w:ind w:firstLine="420"/>
      </w:pPr>
      <w:r>
        <w:t>Hadoop</w:t>
      </w:r>
      <w:r>
        <w:rPr>
          <w:rFonts w:hint="eastAsia"/>
        </w:rPr>
        <w:t>这种</w:t>
      </w:r>
      <w:r>
        <w:t>系统，</w:t>
      </w:r>
      <w:r>
        <w:rPr>
          <w:rFonts w:hint="eastAsia"/>
        </w:rPr>
        <w:t>更</w:t>
      </w:r>
      <w:r>
        <w:t>适合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千亿</w:t>
      </w:r>
      <w:r>
        <w:t>以上的数据规模，</w:t>
      </w:r>
      <w:r>
        <w:rPr>
          <w:rFonts w:hint="eastAsia"/>
        </w:rPr>
        <w:t>而</w:t>
      </w:r>
      <w:r>
        <w:t>千亿以下</w:t>
      </w:r>
      <w:r>
        <w:rPr>
          <w:rFonts w:hint="eastAsia"/>
        </w:rPr>
        <w:t>的数据</w:t>
      </w:r>
      <w:r>
        <w:t>规模，</w:t>
      </w:r>
      <w:r>
        <w:rPr>
          <w:rFonts w:hint="eastAsia"/>
        </w:rPr>
        <w:t>仍然</w:t>
      </w:r>
      <w:r>
        <w:t>是</w:t>
      </w:r>
      <w:r>
        <w:rPr>
          <w:rFonts w:hint="eastAsia"/>
        </w:rPr>
        <w:t>数据库系统</w:t>
      </w:r>
      <w:r>
        <w:t>领域的</w:t>
      </w:r>
      <w:r>
        <w:rPr>
          <w:rFonts w:hint="eastAsia"/>
        </w:rPr>
        <w:t>专长</w:t>
      </w:r>
      <w:r>
        <w:t>。</w:t>
      </w:r>
    </w:p>
    <w:p w:rsidR="0043628B" w:rsidRDefault="00C1382B" w:rsidP="0043628B">
      <w:pPr>
        <w:pStyle w:val="1"/>
      </w:pPr>
      <w:bookmarkStart w:id="3" w:name="_Toc470600246"/>
      <w:r>
        <w:rPr>
          <w:rFonts w:hint="eastAsia"/>
        </w:rPr>
        <w:t>原理</w:t>
      </w:r>
      <w:bookmarkEnd w:id="3"/>
    </w:p>
    <w:p w:rsidR="009053A0" w:rsidRDefault="009053A0" w:rsidP="00A73FC4">
      <w:pPr>
        <w:ind w:firstLine="420"/>
      </w:pPr>
      <w:r>
        <w:rPr>
          <w:rFonts w:hint="eastAsia"/>
        </w:rPr>
        <w:t>M</w:t>
      </w:r>
      <w:r>
        <w:t>ycat</w:t>
      </w:r>
      <w:r>
        <w:rPr>
          <w:rFonts w:hint="eastAsia"/>
        </w:rPr>
        <w:t>的</w:t>
      </w:r>
      <w:r>
        <w:t>原理中最重要的</w:t>
      </w:r>
      <w:r>
        <w:rPr>
          <w:rFonts w:hint="eastAsia"/>
        </w:rPr>
        <w:t>一词</w:t>
      </w:r>
      <w:r>
        <w:t>是</w:t>
      </w:r>
      <w:r>
        <w:rPr>
          <w:rFonts w:hint="eastAsia"/>
        </w:rPr>
        <w:t>“拦截”，它</w:t>
      </w:r>
      <w:r>
        <w:t>拦截由客户端发送过来的</w:t>
      </w:r>
      <w:r>
        <w:rPr>
          <w:rFonts w:hint="eastAsia"/>
        </w:rPr>
        <w:t>SQL语句</w:t>
      </w:r>
      <w:r>
        <w:t>，</w:t>
      </w:r>
      <w:r>
        <w:rPr>
          <w:rFonts w:hint="eastAsia"/>
        </w:rPr>
        <w:t>并</w:t>
      </w:r>
      <w:r>
        <w:t>对</w:t>
      </w:r>
      <w:r>
        <w:rPr>
          <w:rFonts w:hint="eastAsia"/>
        </w:rPr>
        <w:t>SQL进行</w:t>
      </w:r>
      <w:r>
        <w:t>一系列的分析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>分片</w:t>
      </w:r>
      <w:r>
        <w:t>分析</w:t>
      </w:r>
      <w:r>
        <w:rPr>
          <w:rFonts w:hint="eastAsia"/>
        </w:rPr>
        <w:t>、路由</w:t>
      </w:r>
      <w:r>
        <w:t>分析、</w:t>
      </w:r>
      <w:r>
        <w:rPr>
          <w:rFonts w:hint="eastAsia"/>
        </w:rPr>
        <w:t>读写</w:t>
      </w:r>
      <w:r>
        <w:t>分离分析、</w:t>
      </w:r>
      <w:r>
        <w:rPr>
          <w:rFonts w:hint="eastAsia"/>
        </w:rPr>
        <w:t>缓存</w:t>
      </w:r>
      <w:r>
        <w:t>分析等，</w:t>
      </w:r>
      <w:r>
        <w:rPr>
          <w:rFonts w:hint="eastAsia"/>
        </w:rPr>
        <w:t>然后</w:t>
      </w:r>
      <w:r>
        <w:t>将</w:t>
      </w:r>
      <w:r>
        <w:rPr>
          <w:rFonts w:hint="eastAsia"/>
        </w:rPr>
        <w:t>此SQL发往</w:t>
      </w:r>
      <w:r>
        <w:t>后端</w:t>
      </w:r>
      <w:r>
        <w:rPr>
          <w:rFonts w:hint="eastAsia"/>
        </w:rPr>
        <w:t>的</w:t>
      </w:r>
      <w:r>
        <w:t>真实数据库</w:t>
      </w:r>
      <w:r>
        <w:rPr>
          <w:rFonts w:hint="eastAsia"/>
        </w:rPr>
        <w:t>。再</w:t>
      </w:r>
      <w:r>
        <w:t>将</w:t>
      </w:r>
      <w:r>
        <w:rPr>
          <w:rFonts w:hint="eastAsia"/>
        </w:rPr>
        <w:t>真实</w:t>
      </w:r>
      <w:r>
        <w:t>数据库返回的信息，</w:t>
      </w:r>
      <w:r>
        <w:rPr>
          <w:rFonts w:hint="eastAsia"/>
        </w:rPr>
        <w:t>进行</w:t>
      </w:r>
      <w:r>
        <w:t>适当处理后，</w:t>
      </w:r>
      <w:r>
        <w:rPr>
          <w:rFonts w:hint="eastAsia"/>
        </w:rPr>
        <w:t>最终</w:t>
      </w:r>
      <w:r>
        <w:t>返回给用户。</w:t>
      </w:r>
    </w:p>
    <w:p w:rsidR="0033104B" w:rsidRPr="0033104B" w:rsidRDefault="00440535" w:rsidP="0033104B">
      <w:pPr>
        <w:pStyle w:val="1"/>
      </w:pPr>
      <w:bookmarkStart w:id="4" w:name="_Toc470600247"/>
      <w:r>
        <w:rPr>
          <w:rFonts w:hint="eastAsia"/>
        </w:rPr>
        <w:t>部署</w:t>
      </w:r>
      <w:r w:rsidR="00653D8C">
        <w:t>图</w:t>
      </w:r>
      <w:bookmarkEnd w:id="4"/>
    </w:p>
    <w:p w:rsidR="00653D8C" w:rsidRPr="00653D8C" w:rsidRDefault="00021CE9" w:rsidP="00653D8C">
      <w:r>
        <w:object w:dxaOrig="10110" w:dyaOrig="7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06.8pt" o:ole="">
            <v:imagedata r:id="rId8" o:title=""/>
          </v:shape>
          <o:OLEObject Type="Embed" ProgID="Visio.Drawing.15" ShapeID="_x0000_i1025" DrawAspect="Content" ObjectID="_1544342076" r:id="rId9"/>
        </w:object>
      </w:r>
    </w:p>
    <w:p w:rsidR="007E2739" w:rsidRDefault="007E2739" w:rsidP="007E2739">
      <w:pPr>
        <w:pStyle w:val="1"/>
      </w:pPr>
      <w:bookmarkStart w:id="5" w:name="_Toc470600248"/>
      <w:r>
        <w:rPr>
          <w:rFonts w:hint="eastAsia"/>
        </w:rPr>
        <w:lastRenderedPageBreak/>
        <w:t>定义介绍</w:t>
      </w:r>
      <w:bookmarkEnd w:id="5"/>
    </w:p>
    <w:p w:rsidR="00AD45D0" w:rsidRDefault="00AD45D0" w:rsidP="00AD45D0">
      <w:pPr>
        <w:pStyle w:val="2"/>
      </w:pPr>
      <w:bookmarkStart w:id="6" w:name="_Toc470600249"/>
      <w:r>
        <w:rPr>
          <w:rFonts w:hint="eastAsia"/>
        </w:rPr>
        <w:t>逻辑库</w:t>
      </w:r>
      <w:r w:rsidR="001837D8">
        <w:rPr>
          <w:rFonts w:hint="eastAsia"/>
        </w:rPr>
        <w:t>（schema</w:t>
      </w:r>
      <w:r w:rsidR="001837D8">
        <w:t>）</w:t>
      </w:r>
      <w:bookmarkEnd w:id="6"/>
    </w:p>
    <w:p w:rsidR="00541B1A" w:rsidRPr="00541B1A" w:rsidRDefault="00431241" w:rsidP="00B45C82">
      <w:pPr>
        <w:ind w:firstLine="420"/>
      </w:pPr>
      <w:r>
        <w:rPr>
          <w:rFonts w:hint="eastAsia"/>
        </w:rPr>
        <w:t>逻辑</w:t>
      </w:r>
      <w:r>
        <w:t>库</w:t>
      </w:r>
      <w:r w:rsidR="001837D8">
        <w:rPr>
          <w:rFonts w:hint="eastAsia"/>
        </w:rPr>
        <w:t>，</w:t>
      </w:r>
      <w:r>
        <w:rPr>
          <w:rFonts w:hint="eastAsia"/>
        </w:rPr>
        <w:t>由My</w:t>
      </w:r>
      <w:r>
        <w:t>cat虚拟出来的数据库，在</w:t>
      </w:r>
      <w:r>
        <w:rPr>
          <w:rFonts w:hint="eastAsia"/>
        </w:rPr>
        <w:t>物理</w:t>
      </w:r>
      <w:r>
        <w:t>数据库中</w:t>
      </w:r>
      <w:r>
        <w:rPr>
          <w:rFonts w:hint="eastAsia"/>
        </w:rPr>
        <w:t>并</w:t>
      </w:r>
      <w:r>
        <w:t>不一定存在</w:t>
      </w:r>
      <w:r>
        <w:rPr>
          <w:rFonts w:hint="eastAsia"/>
        </w:rPr>
        <w:t>。逻辑库</w:t>
      </w:r>
      <w:r>
        <w:t>是</w:t>
      </w:r>
      <w:r>
        <w:rPr>
          <w:rFonts w:hint="eastAsia"/>
        </w:rPr>
        <w:t>由</w:t>
      </w:r>
      <w:r>
        <w:t>一个或者多个</w:t>
      </w:r>
      <w:r>
        <w:rPr>
          <w:rFonts w:hint="eastAsia"/>
        </w:rPr>
        <w:t>物理数据库</w:t>
      </w:r>
      <w:r w:rsidR="006E120C">
        <w:rPr>
          <w:rFonts w:hint="eastAsia"/>
        </w:rPr>
        <w:t>中</w:t>
      </w:r>
      <w:r w:rsidR="006E120C">
        <w:t>的schema</w:t>
      </w:r>
      <w:r>
        <w:rPr>
          <w:rFonts w:hint="eastAsia"/>
        </w:rPr>
        <w:t>构成</w:t>
      </w:r>
      <w:r>
        <w:t>。对</w:t>
      </w:r>
      <w:r>
        <w:rPr>
          <w:rFonts w:hint="eastAsia"/>
        </w:rPr>
        <w:t>业务</w:t>
      </w:r>
      <w:r>
        <w:t>开发人员来讲</w:t>
      </w:r>
      <w:r>
        <w:rPr>
          <w:rFonts w:hint="eastAsia"/>
        </w:rPr>
        <w:t>，可以</w:t>
      </w:r>
      <w:r>
        <w:t>将</w:t>
      </w:r>
      <w:r>
        <w:rPr>
          <w:rFonts w:hint="eastAsia"/>
        </w:rPr>
        <w:t>逻辑库看作</w:t>
      </w:r>
      <w:r>
        <w:t>实际的数据库。</w:t>
      </w:r>
    </w:p>
    <w:p w:rsidR="00AD45D0" w:rsidRDefault="00AD45D0" w:rsidP="00AD45D0">
      <w:pPr>
        <w:pStyle w:val="2"/>
      </w:pPr>
      <w:bookmarkStart w:id="7" w:name="_Toc470600250"/>
      <w:r>
        <w:rPr>
          <w:rFonts w:hint="eastAsia"/>
        </w:rPr>
        <w:t>逻辑</w:t>
      </w:r>
      <w:r>
        <w:t>表</w:t>
      </w:r>
      <w:r w:rsidR="00E33176">
        <w:rPr>
          <w:rFonts w:hint="eastAsia"/>
        </w:rPr>
        <w:t>（table</w:t>
      </w:r>
      <w:r w:rsidR="00E33176">
        <w:t>）</w:t>
      </w:r>
      <w:bookmarkEnd w:id="7"/>
    </w:p>
    <w:p w:rsidR="00BB48CB" w:rsidRDefault="00AD0C24" w:rsidP="00AD0C24">
      <w:pPr>
        <w:ind w:firstLine="420"/>
      </w:pPr>
      <w:r w:rsidRPr="00AD0C24">
        <w:rPr>
          <w:rFonts w:hint="eastAsia"/>
        </w:rPr>
        <w:t>既然有</w:t>
      </w:r>
      <w:r>
        <w:rPr>
          <w:rFonts w:hint="eastAsia"/>
        </w:rPr>
        <w:t>逻辑</w:t>
      </w:r>
      <w:r w:rsidRPr="00AD0C24">
        <w:rPr>
          <w:rFonts w:hint="eastAsia"/>
        </w:rPr>
        <w:t>库，那举就会有</w:t>
      </w:r>
      <w:r>
        <w:rPr>
          <w:rFonts w:hint="eastAsia"/>
        </w:rPr>
        <w:t>逻辑</w:t>
      </w:r>
      <w:r w:rsidRPr="00AD0C24">
        <w:rPr>
          <w:rFonts w:hint="eastAsia"/>
        </w:rPr>
        <w:t>表，</w:t>
      </w:r>
      <w:r>
        <w:rPr>
          <w:rFonts w:hint="eastAsia"/>
        </w:rPr>
        <w:t>分布式数据库</w:t>
      </w:r>
      <w:r>
        <w:t>中</w:t>
      </w:r>
      <w:r w:rsidRPr="00AD0C24">
        <w:rPr>
          <w:rFonts w:hint="eastAsia"/>
        </w:rPr>
        <w:t>，对应用来该，</w:t>
      </w:r>
      <w:r w:rsidR="007313DA">
        <w:rPr>
          <w:rFonts w:hint="eastAsia"/>
        </w:rPr>
        <w:t>读写</w:t>
      </w:r>
      <w:r w:rsidR="007313DA">
        <w:t>的</w:t>
      </w:r>
      <w:r w:rsidRPr="00AD0C24">
        <w:rPr>
          <w:rFonts w:hint="eastAsia"/>
        </w:rPr>
        <w:t>表就是</w:t>
      </w:r>
      <w:r w:rsidR="007313DA">
        <w:rPr>
          <w:rFonts w:hint="eastAsia"/>
        </w:rPr>
        <w:t>逻辑</w:t>
      </w:r>
      <w:r w:rsidRPr="00AD0C24">
        <w:rPr>
          <w:rFonts w:hint="eastAsia"/>
        </w:rPr>
        <w:t>表。</w:t>
      </w:r>
      <w:r w:rsidR="007313DA">
        <w:rPr>
          <w:rFonts w:hint="eastAsia"/>
        </w:rPr>
        <w:t>逻辑表，可以理解</w:t>
      </w:r>
      <w:r w:rsidR="007313DA">
        <w:t>为被切分在多个库中的</w:t>
      </w:r>
      <w:r w:rsidR="007313DA">
        <w:rPr>
          <w:rFonts w:hint="eastAsia"/>
        </w:rPr>
        <w:t>数据总和</w:t>
      </w:r>
      <w:r w:rsidR="007313DA">
        <w:t>，也可以是</w:t>
      </w:r>
      <w:r w:rsidR="007313DA">
        <w:rPr>
          <w:rFonts w:hint="eastAsia"/>
        </w:rPr>
        <w:t>单个</w:t>
      </w:r>
      <w:r w:rsidR="007313DA">
        <w:t>数据</w:t>
      </w:r>
      <w:r w:rsidR="007313DA">
        <w:rPr>
          <w:rFonts w:hint="eastAsia"/>
        </w:rPr>
        <w:t>库</w:t>
      </w:r>
      <w:r w:rsidR="007313DA">
        <w:t>的一张表</w:t>
      </w:r>
      <w:r w:rsidR="007313DA">
        <w:rPr>
          <w:rFonts w:hint="eastAsia"/>
        </w:rPr>
        <w:t>数据</w:t>
      </w:r>
      <w:r w:rsidR="007313DA">
        <w:t>。</w:t>
      </w:r>
    </w:p>
    <w:p w:rsidR="003D400A" w:rsidRDefault="00BF5430" w:rsidP="00BF54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分片</w:t>
      </w:r>
      <w:r>
        <w:t>表</w:t>
      </w:r>
    </w:p>
    <w:p w:rsidR="0025095D" w:rsidRDefault="0025095D" w:rsidP="009A1EB4">
      <w:pPr>
        <w:ind w:left="420" w:firstLine="420"/>
      </w:pPr>
      <w:r>
        <w:rPr>
          <w:rFonts w:hint="eastAsia"/>
        </w:rPr>
        <w:t>分片</w:t>
      </w:r>
      <w:r>
        <w:t>表：是指</w:t>
      </w:r>
      <w:r>
        <w:rPr>
          <w:rFonts w:hint="eastAsia"/>
        </w:rPr>
        <w:t>那些</w:t>
      </w:r>
      <w:r>
        <w:t>原有很大数据</w:t>
      </w:r>
      <w:r>
        <w:rPr>
          <w:rFonts w:hint="eastAsia"/>
        </w:rPr>
        <w:t>，</w:t>
      </w:r>
      <w:r>
        <w:t>被切分</w:t>
      </w:r>
      <w:r>
        <w:rPr>
          <w:rFonts w:hint="eastAsia"/>
        </w:rPr>
        <w:t>到</w:t>
      </w:r>
      <w:r>
        <w:t>多个数据库中的表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分片</w:t>
      </w:r>
      <w:r>
        <w:t>都有这张表的部分数据</w:t>
      </w:r>
      <w:r>
        <w:rPr>
          <w:rFonts w:hint="eastAsia"/>
        </w:rPr>
        <w:t>，</w:t>
      </w:r>
      <w:r>
        <w:t>所有的分片构成了完成的数据。</w:t>
      </w:r>
    </w:p>
    <w:p w:rsidR="00BF5430" w:rsidRDefault="00BF5430" w:rsidP="00BF54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</w:t>
      </w:r>
      <w:r>
        <w:t>分片表</w:t>
      </w:r>
    </w:p>
    <w:p w:rsidR="002E4C46" w:rsidRDefault="002E4C46" w:rsidP="004C1C11">
      <w:pPr>
        <w:ind w:left="420" w:firstLine="420"/>
      </w:pPr>
      <w:r>
        <w:rPr>
          <w:rFonts w:hint="eastAsia"/>
        </w:rPr>
        <w:t>在</w:t>
      </w:r>
      <w:r>
        <w:t>实际的</w:t>
      </w:r>
      <w:r>
        <w:rPr>
          <w:rFonts w:hint="eastAsia"/>
        </w:rPr>
        <w:t>应用</w:t>
      </w:r>
      <w:r>
        <w:t>数据库中，并非所有的</w:t>
      </w:r>
      <w:r>
        <w:rPr>
          <w:rFonts w:hint="eastAsia"/>
        </w:rPr>
        <w:t>表</w:t>
      </w:r>
      <w:r>
        <w:t>数据都很大，这些没有被分片的表，统称为非分片表。</w:t>
      </w:r>
    </w:p>
    <w:p w:rsidR="004C1C11" w:rsidRDefault="004C1C11" w:rsidP="004C1C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全局表</w:t>
      </w:r>
    </w:p>
    <w:p w:rsidR="00626F11" w:rsidRPr="00BB48CB" w:rsidRDefault="00700968" w:rsidP="00700968">
      <w:pPr>
        <w:ind w:left="420" w:firstLine="420"/>
      </w:pPr>
      <w:r>
        <w:rPr>
          <w:rFonts w:hint="eastAsia"/>
        </w:rPr>
        <w:t>业务</w:t>
      </w:r>
      <w:r>
        <w:t>系统中，往往还存在</w:t>
      </w:r>
      <w:r>
        <w:rPr>
          <w:rFonts w:hint="eastAsia"/>
        </w:rPr>
        <w:t>大量</w:t>
      </w:r>
      <w:r>
        <w:t>的类似字典表</w:t>
      </w:r>
      <w:r>
        <w:rPr>
          <w:rFonts w:hint="eastAsia"/>
        </w:rPr>
        <w:t>的</w:t>
      </w:r>
      <w:r w:rsidR="006A1E58">
        <w:t>表，这些表和业务表有着密切的关系</w:t>
      </w:r>
      <w:r w:rsidR="006A1E58">
        <w:rPr>
          <w:rFonts w:hint="eastAsia"/>
        </w:rPr>
        <w:t>；</w:t>
      </w:r>
      <w:r>
        <w:t>这些表</w:t>
      </w:r>
      <w:r>
        <w:rPr>
          <w:rFonts w:hint="eastAsia"/>
        </w:rPr>
        <w:t>有</w:t>
      </w:r>
      <w:r>
        <w:t>：数据</w:t>
      </w:r>
      <w:r>
        <w:rPr>
          <w:rFonts w:hint="eastAsia"/>
        </w:rPr>
        <w:t>很少</w:t>
      </w:r>
      <w:r>
        <w:t>变动，</w:t>
      </w:r>
      <w:r>
        <w:rPr>
          <w:rFonts w:hint="eastAsia"/>
        </w:rPr>
        <w:t>数据</w:t>
      </w:r>
      <w:r>
        <w:t>量不大</w:t>
      </w:r>
      <w:r>
        <w:rPr>
          <w:rFonts w:hint="eastAsia"/>
        </w:rPr>
        <w:t>的</w:t>
      </w:r>
      <w:r>
        <w:t>特点，</w:t>
      </w:r>
      <w:r>
        <w:rPr>
          <w:rFonts w:hint="eastAsia"/>
        </w:rPr>
        <w:t>如果</w:t>
      </w:r>
      <w:r>
        <w:t>业务表存在</w:t>
      </w:r>
      <w:r>
        <w:rPr>
          <w:rFonts w:hint="eastAsia"/>
        </w:rPr>
        <w:t>跨库</w:t>
      </w:r>
      <w:r>
        <w:t>分片，字典表和业务表的关联关系就需要靠数据冗余来</w:t>
      </w:r>
      <w:r>
        <w:rPr>
          <w:rFonts w:hint="eastAsia"/>
        </w:rPr>
        <w:t>解决</w:t>
      </w:r>
      <w:r w:rsidR="006A1E58">
        <w:rPr>
          <w:rFonts w:hint="eastAsia"/>
        </w:rPr>
        <w:t>，</w:t>
      </w:r>
      <w:r w:rsidR="006A1E58">
        <w:t>即</w:t>
      </w:r>
      <w:r w:rsidR="00C60573">
        <w:rPr>
          <w:rFonts w:hint="eastAsia"/>
        </w:rPr>
        <w:t>：</w:t>
      </w:r>
      <w:r w:rsidR="006A1E58">
        <w:t>每个库中都存在全量</w:t>
      </w:r>
      <w:r w:rsidR="006A1E58">
        <w:rPr>
          <w:rFonts w:hint="eastAsia"/>
        </w:rPr>
        <w:t>字典</w:t>
      </w:r>
      <w:r w:rsidR="006A1E58">
        <w:t>表。</w:t>
      </w:r>
      <w:r w:rsidR="00C60573">
        <w:rPr>
          <w:rFonts w:hint="eastAsia"/>
        </w:rPr>
        <w:t>这类</w:t>
      </w:r>
      <w:r w:rsidR="00C60573">
        <w:t>表称为全局表</w:t>
      </w:r>
      <w:r w:rsidR="00977629">
        <w:rPr>
          <w:rFonts w:hint="eastAsia"/>
        </w:rPr>
        <w:t>。</w:t>
      </w:r>
    </w:p>
    <w:p w:rsidR="00AD45D0" w:rsidRDefault="00AD45D0" w:rsidP="00AD45D0">
      <w:pPr>
        <w:pStyle w:val="2"/>
      </w:pPr>
      <w:bookmarkStart w:id="8" w:name="_Toc470600251"/>
      <w:r>
        <w:rPr>
          <w:rFonts w:hint="eastAsia"/>
        </w:rPr>
        <w:t>节点</w:t>
      </w:r>
      <w:r>
        <w:t>主机</w:t>
      </w:r>
      <w:r w:rsidR="00864A59">
        <w:rPr>
          <w:rFonts w:hint="eastAsia"/>
        </w:rPr>
        <w:t>（</w:t>
      </w:r>
      <w:r w:rsidR="00BB2C75">
        <w:rPr>
          <w:rFonts w:hint="eastAsia"/>
        </w:rPr>
        <w:t>dataH</w:t>
      </w:r>
      <w:r w:rsidR="00864A59">
        <w:rPr>
          <w:rFonts w:hint="eastAsia"/>
        </w:rPr>
        <w:t>ost</w:t>
      </w:r>
      <w:r w:rsidR="00864A59">
        <w:t>）</w:t>
      </w:r>
      <w:bookmarkEnd w:id="8"/>
    </w:p>
    <w:p w:rsidR="00185A17" w:rsidRPr="00185A17" w:rsidRDefault="003314D3" w:rsidP="00957052">
      <w:pPr>
        <w:ind w:firstLine="420"/>
      </w:pPr>
      <w:r>
        <w:rPr>
          <w:rFonts w:hint="eastAsia"/>
        </w:rPr>
        <w:t>数据</w:t>
      </w:r>
      <w:r>
        <w:t>被切分后，</w:t>
      </w:r>
      <w:r>
        <w:rPr>
          <w:rFonts w:hint="eastAsia"/>
        </w:rPr>
        <w:t>每个分片</w:t>
      </w:r>
      <w:r>
        <w:t>节点</w:t>
      </w:r>
      <w:r>
        <w:rPr>
          <w:rFonts w:hint="eastAsia"/>
        </w:rPr>
        <w:t>都</w:t>
      </w:r>
      <w:r>
        <w:t>不一定会</w:t>
      </w:r>
      <w:r>
        <w:rPr>
          <w:rFonts w:hint="eastAsia"/>
        </w:rPr>
        <w:t>独占</w:t>
      </w:r>
      <w:r>
        <w:t>一台主机</w:t>
      </w:r>
      <w:r>
        <w:rPr>
          <w:rFonts w:hint="eastAsia"/>
        </w:rPr>
        <w:t>，</w:t>
      </w:r>
      <w:r>
        <w:t>一台服务器上可以存在多个分片</w:t>
      </w:r>
      <w:r>
        <w:rPr>
          <w:rFonts w:hint="eastAsia"/>
        </w:rPr>
        <w:t>数据库</w:t>
      </w:r>
      <w:r>
        <w:t>，</w:t>
      </w:r>
      <w:r>
        <w:rPr>
          <w:rFonts w:hint="eastAsia"/>
        </w:rPr>
        <w:t>这样</w:t>
      </w:r>
      <w:r>
        <w:t>一个</w:t>
      </w:r>
      <w:r>
        <w:rPr>
          <w:rFonts w:hint="eastAsia"/>
        </w:rPr>
        <w:t>或者</w:t>
      </w:r>
      <w:r>
        <w:t>多个分片</w:t>
      </w:r>
      <w:r>
        <w:rPr>
          <w:rFonts w:hint="eastAsia"/>
        </w:rPr>
        <w:t>所在</w:t>
      </w:r>
      <w:r>
        <w:t>的主机</w:t>
      </w:r>
      <w:r>
        <w:rPr>
          <w:rFonts w:hint="eastAsia"/>
        </w:rPr>
        <w:t>就被称</w:t>
      </w:r>
      <w:r>
        <w:t>为节点主机，</w:t>
      </w:r>
      <w:r>
        <w:rPr>
          <w:rFonts w:hint="eastAsia"/>
        </w:rPr>
        <w:t>节点</w:t>
      </w:r>
      <w:r>
        <w:t>主机下，</w:t>
      </w:r>
      <w:r>
        <w:rPr>
          <w:rFonts w:hint="eastAsia"/>
        </w:rPr>
        <w:t>可</w:t>
      </w:r>
      <w:r>
        <w:t>指定</w:t>
      </w:r>
      <w:r>
        <w:rPr>
          <w:rFonts w:hint="eastAsia"/>
        </w:rPr>
        <w:t>读写</w:t>
      </w:r>
      <w:r>
        <w:t>节点。</w:t>
      </w:r>
    </w:p>
    <w:p w:rsidR="00AD45D0" w:rsidRDefault="00AD45D0" w:rsidP="00AD45D0">
      <w:pPr>
        <w:pStyle w:val="2"/>
      </w:pPr>
      <w:bookmarkStart w:id="9" w:name="_Toc470600252"/>
      <w:r>
        <w:rPr>
          <w:rFonts w:hint="eastAsia"/>
        </w:rPr>
        <w:lastRenderedPageBreak/>
        <w:t>分片</w:t>
      </w:r>
      <w:r>
        <w:t>节点</w:t>
      </w:r>
      <w:r w:rsidR="0073093A">
        <w:rPr>
          <w:rFonts w:hint="eastAsia"/>
        </w:rPr>
        <w:t>（dataNode</w:t>
      </w:r>
      <w:r w:rsidR="0073093A">
        <w:t>）</w:t>
      </w:r>
      <w:bookmarkEnd w:id="9"/>
    </w:p>
    <w:p w:rsidR="00AD45D0" w:rsidRDefault="003C15BC" w:rsidP="0017744E">
      <w:pPr>
        <w:ind w:firstLine="420"/>
      </w:pPr>
      <w:r>
        <w:rPr>
          <w:rFonts w:hint="eastAsia"/>
        </w:rPr>
        <w:t>一个大表</w:t>
      </w:r>
      <w:r>
        <w:t>被切分后，</w:t>
      </w:r>
      <w:r>
        <w:rPr>
          <w:rFonts w:hint="eastAsia"/>
        </w:rPr>
        <w:t>被</w:t>
      </w:r>
      <w:r>
        <w:t>分到</w:t>
      </w:r>
      <w:r>
        <w:rPr>
          <w:rFonts w:hint="eastAsia"/>
        </w:rPr>
        <w:t>不同</w:t>
      </w:r>
      <w:r>
        <w:t>分片数据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每个</w:t>
      </w:r>
      <w:r>
        <w:t>分片</w:t>
      </w:r>
      <w:r>
        <w:rPr>
          <w:rFonts w:hint="eastAsia"/>
        </w:rPr>
        <w:t>所在</w:t>
      </w:r>
      <w:r>
        <w:t>的</w:t>
      </w:r>
      <w:r>
        <w:rPr>
          <w:rFonts w:hint="eastAsia"/>
        </w:rPr>
        <w:t>数据库就是</w:t>
      </w:r>
      <w:r>
        <w:t>分片节点。</w:t>
      </w:r>
    </w:p>
    <w:p w:rsidR="000A3FA6" w:rsidRDefault="000A3FA6" w:rsidP="000A3FA6">
      <w:pPr>
        <w:pStyle w:val="1"/>
      </w:pPr>
      <w:bookmarkStart w:id="10" w:name="_Toc470600253"/>
      <w:r>
        <w:rPr>
          <w:rFonts w:hint="eastAsia"/>
        </w:rPr>
        <w:t>配置</w:t>
      </w:r>
      <w:r>
        <w:t>文件</w:t>
      </w:r>
      <w:bookmarkEnd w:id="10"/>
    </w:p>
    <w:p w:rsidR="002C53E6" w:rsidRDefault="002C53E6" w:rsidP="002C53E6">
      <w:pPr>
        <w:pStyle w:val="2"/>
      </w:pPr>
      <w:bookmarkStart w:id="11" w:name="_Toc470600254"/>
      <w:r>
        <w:t>S</w:t>
      </w:r>
      <w:r>
        <w:rPr>
          <w:rFonts w:hint="eastAsia"/>
        </w:rPr>
        <w:t>erver</w:t>
      </w:r>
      <w:r>
        <w:t>.xml</w:t>
      </w:r>
      <w:bookmarkEnd w:id="11"/>
    </w:p>
    <w:p w:rsidR="00417C40" w:rsidRDefault="000C3154" w:rsidP="000C3154">
      <w:pPr>
        <w:ind w:firstLine="420"/>
      </w:pPr>
      <w:r>
        <w:t>S</w:t>
      </w:r>
      <w:r>
        <w:rPr>
          <w:rFonts w:hint="eastAsia"/>
        </w:rPr>
        <w:t>erver.xml文件</w:t>
      </w:r>
      <w:r>
        <w:t>主要</w:t>
      </w:r>
      <w:r>
        <w:rPr>
          <w:rFonts w:hint="eastAsia"/>
        </w:rPr>
        <w:t>设置mycat的参数</w:t>
      </w:r>
      <w:r>
        <w:t>，包括端口设置，用户设置</w:t>
      </w:r>
      <w:r>
        <w:rPr>
          <w:rFonts w:hint="eastAsia"/>
        </w:rPr>
        <w:t>，访问</w:t>
      </w:r>
      <w:r>
        <w:t>权限设置</w:t>
      </w:r>
      <w:r>
        <w:rPr>
          <w:rFonts w:hint="eastAsia"/>
        </w:rPr>
        <w:t>，</w:t>
      </w:r>
      <w:r>
        <w:t>以及事务</w:t>
      </w:r>
      <w:r>
        <w:rPr>
          <w:rFonts w:hint="eastAsia"/>
        </w:rPr>
        <w:t>控制</w:t>
      </w:r>
      <w:r>
        <w:t>等。</w:t>
      </w:r>
    </w:p>
    <w:p w:rsidR="007D79F4" w:rsidRPr="00B64EC9" w:rsidRDefault="007D79F4" w:rsidP="005D406A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cs="Courier New"/>
          <w:color w:val="444444"/>
          <w:kern w:val="0"/>
          <w:sz w:val="18"/>
          <w:szCs w:val="18"/>
        </w:rPr>
      </w:pPr>
      <w:r w:rsidRPr="007D79F4">
        <w:rPr>
          <w:rFonts w:cs="Courier New"/>
          <w:color w:val="555555"/>
          <w:kern w:val="0"/>
          <w:sz w:val="18"/>
          <w:szCs w:val="18"/>
        </w:rPr>
        <w:t>&lt;?xml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555555"/>
          <w:kern w:val="0"/>
          <w:sz w:val="18"/>
          <w:szCs w:val="18"/>
        </w:rPr>
        <w:t>version="1.0" encoding="UTF-8"?&gt;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555555"/>
          <w:kern w:val="0"/>
          <w:sz w:val="18"/>
          <w:szCs w:val="18"/>
        </w:rPr>
        <w:t>&lt;!DOCTYPE mycat:server SYSTEM "server.dtd"&gt;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117700"/>
          <w:kern w:val="0"/>
          <w:sz w:val="18"/>
          <w:szCs w:val="18"/>
        </w:rPr>
        <w:t>&lt;mycat:server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xmlns:mycat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"http://io.mycat/"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&lt;system&gt;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"useSqlStat"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0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"useGlobleTableCheck"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0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"sequnceHandlerType"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2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"processorBufferPoolType"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0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"serverPort"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8066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"managerPort"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9066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"idleTimeout"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300000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"bindIp"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0.0.0.0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"frontWriteQueueSize"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4096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"processors"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32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"handleDistributedTransactions"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0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"useOffHeapForMerge"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1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"memoryPageSize"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1m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"spillsFileBufferSize"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1k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"useStreamOutput"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0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"systemReserveMemorySize"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384m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"useZKSwitch"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true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&lt;/system&gt;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&lt;user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"root"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"password"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root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&lt;property</w:t>
      </w:r>
      <w:r w:rsidRPr="007D79F4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7D79F4">
        <w:rPr>
          <w:rFonts w:cs="Courier New"/>
          <w:color w:val="0000CC"/>
          <w:kern w:val="0"/>
          <w:sz w:val="18"/>
          <w:szCs w:val="18"/>
        </w:rPr>
        <w:t>name</w:t>
      </w:r>
      <w:r w:rsidRPr="007D79F4">
        <w:rPr>
          <w:rFonts w:cs="Courier New"/>
          <w:color w:val="444444"/>
          <w:kern w:val="0"/>
          <w:sz w:val="18"/>
          <w:szCs w:val="18"/>
        </w:rPr>
        <w:t>=</w:t>
      </w:r>
      <w:r w:rsidRPr="007D79F4">
        <w:rPr>
          <w:rFonts w:cs="Courier New"/>
          <w:color w:val="AA1111"/>
          <w:kern w:val="0"/>
          <w:sz w:val="18"/>
          <w:szCs w:val="18"/>
        </w:rPr>
        <w:t>"schemas"</w:t>
      </w:r>
      <w:r w:rsidRPr="007D79F4">
        <w:rPr>
          <w:rFonts w:cs="Courier New"/>
          <w:color w:val="117700"/>
          <w:kern w:val="0"/>
          <w:sz w:val="18"/>
          <w:szCs w:val="18"/>
        </w:rPr>
        <w:t>&gt;</w:t>
      </w:r>
      <w:r w:rsidRPr="007D79F4">
        <w:rPr>
          <w:rFonts w:cs="Courier New"/>
          <w:color w:val="444444"/>
          <w:kern w:val="0"/>
          <w:sz w:val="18"/>
          <w:szCs w:val="18"/>
        </w:rPr>
        <w:t>TESTDB</w:t>
      </w:r>
      <w:r w:rsidRPr="007D79F4">
        <w:rPr>
          <w:rFonts w:cs="Courier New"/>
          <w:color w:val="117700"/>
          <w:kern w:val="0"/>
          <w:sz w:val="18"/>
          <w:szCs w:val="18"/>
        </w:rPr>
        <w:t>&lt;/property&gt;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&lt;!-- 表级 DML 权限设置 --&gt;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&lt;!--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&lt;privileges check="false"&gt;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lastRenderedPageBreak/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&lt;schema name="TESTDB" dml="0110" 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&lt;table name="tb01" dml="0000"&gt;&lt;/table&gt;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&lt;table name="tb02" dml="1111"&gt;&lt;/table&gt;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&lt;/schema&gt;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&lt;/privileges&gt;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AA5500"/>
          <w:kern w:val="0"/>
          <w:sz w:val="18"/>
          <w:szCs w:val="18"/>
        </w:rPr>
        <w:t>--&gt;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444444"/>
          <w:kern w:val="0"/>
          <w:sz w:val="18"/>
          <w:szCs w:val="18"/>
        </w:rPr>
        <w:tab/>
      </w:r>
      <w:r w:rsidRPr="007D79F4">
        <w:rPr>
          <w:rFonts w:cs="Courier New"/>
          <w:color w:val="117700"/>
          <w:kern w:val="0"/>
          <w:sz w:val="18"/>
          <w:szCs w:val="18"/>
        </w:rPr>
        <w:t>&lt;/user&gt;</w:t>
      </w:r>
      <w:r w:rsidRPr="007D79F4">
        <w:rPr>
          <w:rFonts w:cs="Courier New"/>
          <w:color w:val="444444"/>
          <w:kern w:val="0"/>
          <w:sz w:val="18"/>
          <w:szCs w:val="18"/>
        </w:rPr>
        <w:br/>
      </w:r>
      <w:r w:rsidRPr="007D79F4">
        <w:rPr>
          <w:rFonts w:cs="Courier New"/>
          <w:color w:val="117700"/>
          <w:kern w:val="0"/>
          <w:sz w:val="18"/>
          <w:szCs w:val="18"/>
        </w:rPr>
        <w:t>&lt;/mycat:server&gt;</w:t>
      </w:r>
    </w:p>
    <w:p w:rsidR="000A3FA6" w:rsidRDefault="000A3FA6" w:rsidP="000A3FA6">
      <w:pPr>
        <w:pStyle w:val="2"/>
      </w:pPr>
      <w:bookmarkStart w:id="12" w:name="_Toc470600255"/>
      <w:r>
        <w:t>S</w:t>
      </w:r>
      <w:r>
        <w:rPr>
          <w:rFonts w:hint="eastAsia"/>
        </w:rPr>
        <w:t>chema</w:t>
      </w:r>
      <w:r>
        <w:t>.xml</w:t>
      </w:r>
      <w:bookmarkEnd w:id="12"/>
    </w:p>
    <w:p w:rsidR="00CC5242" w:rsidRPr="00CC5242" w:rsidRDefault="00CC5242" w:rsidP="00CC5242">
      <w:pPr>
        <w:ind w:firstLine="420"/>
      </w:pPr>
      <w:r>
        <w:t>S</w:t>
      </w:r>
      <w:r>
        <w:rPr>
          <w:rFonts w:hint="eastAsia"/>
        </w:rPr>
        <w:t>chema.xml主要</w:t>
      </w:r>
      <w:r>
        <w:t>用于定义节点主机</w:t>
      </w:r>
      <w:r>
        <w:rPr>
          <w:rFonts w:hint="eastAsia"/>
        </w:rPr>
        <w:t>（dataHost</w:t>
      </w:r>
      <w:r>
        <w:t>）、</w:t>
      </w:r>
      <w:r>
        <w:rPr>
          <w:rFonts w:hint="eastAsia"/>
        </w:rPr>
        <w:t>数据节点</w:t>
      </w:r>
      <w:r>
        <w:t>（</w:t>
      </w:r>
      <w:r>
        <w:rPr>
          <w:rFonts w:hint="eastAsia"/>
        </w:rPr>
        <w:t>data</w:t>
      </w:r>
      <w:r>
        <w:t>Node）</w:t>
      </w:r>
      <w:r>
        <w:rPr>
          <w:rFonts w:hint="eastAsia"/>
        </w:rPr>
        <w:t>、</w:t>
      </w:r>
      <w:r>
        <w:t>虚拟库（</w:t>
      </w:r>
      <w:r>
        <w:rPr>
          <w:rFonts w:hint="eastAsia"/>
        </w:rPr>
        <w:t>schema</w:t>
      </w:r>
      <w:r>
        <w:t>）</w:t>
      </w:r>
      <w:r>
        <w:rPr>
          <w:rFonts w:hint="eastAsia"/>
        </w:rPr>
        <w:t>，</w:t>
      </w:r>
      <w:r>
        <w:t>以及虚拟表（</w:t>
      </w:r>
      <w:r>
        <w:rPr>
          <w:rFonts w:hint="eastAsia"/>
        </w:rPr>
        <w:t>table</w:t>
      </w:r>
      <w:r>
        <w:t>）</w:t>
      </w:r>
      <w:r>
        <w:rPr>
          <w:rFonts w:hint="eastAsia"/>
        </w:rPr>
        <w:t>。</w:t>
      </w:r>
    </w:p>
    <w:p w:rsidR="00D921B4" w:rsidRDefault="007E387E" w:rsidP="007E387E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before="225" w:after="225" w:line="270" w:lineRule="atLeast"/>
        <w:rPr>
          <w:rFonts w:ascii="微软雅黑" w:eastAsia="微软雅黑" w:hAnsi="微软雅黑" w:cs="Courier New"/>
          <w:color w:val="117700"/>
          <w:sz w:val="18"/>
          <w:szCs w:val="18"/>
        </w:rPr>
      </w:pPr>
      <w:r w:rsidRPr="00CC5242">
        <w:rPr>
          <w:rFonts w:ascii="微软雅黑" w:eastAsia="微软雅黑" w:hAnsi="微软雅黑" w:cs="Courier New"/>
          <w:color w:val="555555"/>
          <w:sz w:val="18"/>
          <w:szCs w:val="18"/>
        </w:rPr>
        <w:t>&lt;?xml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CC5242">
        <w:rPr>
          <w:rFonts w:ascii="微软雅黑" w:eastAsia="微软雅黑" w:hAnsi="微软雅黑" w:cs="Courier New"/>
          <w:color w:val="555555"/>
          <w:sz w:val="18"/>
          <w:szCs w:val="18"/>
        </w:rPr>
        <w:t>version="1.0"?&gt;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CC5242">
        <w:rPr>
          <w:rFonts w:ascii="微软雅黑" w:eastAsia="微软雅黑" w:hAnsi="微软雅黑" w:cs="Courier New"/>
          <w:color w:val="555555"/>
          <w:sz w:val="18"/>
          <w:szCs w:val="18"/>
        </w:rPr>
        <w:t>&lt;!DOCTYPE mycat:schema SYSTEM "schema.dtd"&gt;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&lt;mycat:schema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CC5242">
        <w:rPr>
          <w:rFonts w:ascii="微软雅黑" w:eastAsia="微软雅黑" w:hAnsi="微软雅黑" w:cs="Courier New"/>
          <w:color w:val="0000CC"/>
          <w:sz w:val="18"/>
          <w:szCs w:val="18"/>
        </w:rPr>
        <w:t>xmlns:mycat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CC5242">
        <w:rPr>
          <w:rFonts w:ascii="微软雅黑" w:eastAsia="微软雅黑" w:hAnsi="微软雅黑" w:cs="Courier New"/>
          <w:color w:val="AA1111"/>
          <w:sz w:val="18"/>
          <w:szCs w:val="18"/>
        </w:rPr>
        <w:t>"http://io.mycat/"</w:t>
      </w:r>
      <w:r w:rsidRPr="00CC524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&lt;schema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CC524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CC5242">
        <w:rPr>
          <w:rFonts w:ascii="微软雅黑" w:eastAsia="微软雅黑" w:hAnsi="微软雅黑" w:cs="Courier New"/>
          <w:color w:val="AA1111"/>
          <w:sz w:val="18"/>
          <w:szCs w:val="18"/>
        </w:rPr>
        <w:t>"TESTDB"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CC5242">
        <w:rPr>
          <w:rFonts w:ascii="微软雅黑" w:eastAsia="微软雅黑" w:hAnsi="微软雅黑" w:cs="Courier New"/>
          <w:color w:val="0000CC"/>
          <w:sz w:val="18"/>
          <w:szCs w:val="18"/>
        </w:rPr>
        <w:t>checkSQLschema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CC5242">
        <w:rPr>
          <w:rFonts w:ascii="微软雅黑" w:eastAsia="微软雅黑" w:hAnsi="微软雅黑" w:cs="Courier New"/>
          <w:color w:val="AA1111"/>
          <w:sz w:val="18"/>
          <w:szCs w:val="18"/>
        </w:rPr>
        <w:t>"false"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CC5242">
        <w:rPr>
          <w:rFonts w:ascii="微软雅黑" w:eastAsia="微软雅黑" w:hAnsi="微软雅黑" w:cs="Courier New"/>
          <w:color w:val="0000CC"/>
          <w:sz w:val="18"/>
          <w:szCs w:val="18"/>
        </w:rPr>
        <w:t>sqlMaxLimit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CC5242">
        <w:rPr>
          <w:rFonts w:ascii="微软雅黑" w:eastAsia="微软雅黑" w:hAnsi="微软雅黑" w:cs="Courier New"/>
          <w:color w:val="AA1111"/>
          <w:sz w:val="18"/>
          <w:szCs w:val="18"/>
        </w:rPr>
        <w:t>"100"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CC5242">
        <w:rPr>
          <w:rFonts w:ascii="微软雅黑" w:eastAsia="微软雅黑" w:hAnsi="微软雅黑" w:cs="Courier New"/>
          <w:color w:val="0000CC"/>
          <w:sz w:val="18"/>
          <w:szCs w:val="18"/>
        </w:rPr>
        <w:t>dataNode</w:t>
      </w:r>
      <w:r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CC5242">
        <w:rPr>
          <w:rFonts w:ascii="微软雅黑" w:eastAsia="微软雅黑" w:hAnsi="微软雅黑" w:cs="Courier New"/>
          <w:color w:val="AA1111"/>
          <w:sz w:val="18"/>
          <w:szCs w:val="18"/>
        </w:rPr>
        <w:t>"dn"</w:t>
      </w:r>
      <w:r w:rsidRPr="00CC524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</w:p>
    <w:p w:rsidR="007E387E" w:rsidRPr="00CC5242" w:rsidRDefault="00D921B4" w:rsidP="007E387E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before="225" w:after="225" w:line="270" w:lineRule="atLeast"/>
        <w:rPr>
          <w:rFonts w:ascii="微软雅黑" w:eastAsia="微软雅黑" w:hAnsi="微软雅黑" w:cs="Courier New"/>
          <w:color w:val="444444"/>
          <w:sz w:val="18"/>
          <w:szCs w:val="18"/>
        </w:rPr>
      </w:pPr>
      <w:r>
        <w:rPr>
          <w:rFonts w:ascii="微软雅黑" w:eastAsia="微软雅黑" w:hAnsi="微软雅黑" w:cs="Courier New"/>
          <w:color w:val="117700"/>
          <w:sz w:val="18"/>
          <w:szCs w:val="18"/>
        </w:rPr>
        <w:tab/>
      </w:r>
      <w:r>
        <w:rPr>
          <w:rFonts w:ascii="微软雅黑" w:eastAsia="微软雅黑" w:hAnsi="微软雅黑" w:cs="Courier New"/>
          <w:color w:val="1177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117700"/>
          <w:sz w:val="18"/>
          <w:szCs w:val="18"/>
        </w:rPr>
        <w:t>&lt;</w:t>
      </w:r>
      <w:r>
        <w:rPr>
          <w:rFonts w:ascii="微软雅黑" w:eastAsia="微软雅黑" w:hAnsi="微软雅黑" w:cs="Courier New"/>
          <w:color w:val="117700"/>
          <w:sz w:val="18"/>
          <w:szCs w:val="18"/>
        </w:rPr>
        <w:t>table /&gt;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&lt;/schema&gt;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&lt;dataNode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"dn"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dataHost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"localhost1"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database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"mycatdb"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&lt;dataHost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"localhost1"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maxCon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"1000"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minCon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"10"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balance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"0"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  <w:t xml:space="preserve"> 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writeType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"0"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dbType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"mysql"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dbDriver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"native"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switchType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"1"</w:t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&lt;heartbeat&gt;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select user()</w:t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&lt;/heartbeat&gt;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AA5500"/>
          <w:sz w:val="18"/>
          <w:szCs w:val="18"/>
        </w:rPr>
        <w:t>&lt;!-- can have multi write hosts --&gt;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&lt;writeHost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"hostM1"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"localhost:3306"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  <w:t xml:space="preserve">  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AA5500"/>
          <w:sz w:val="18"/>
          <w:szCs w:val="18"/>
        </w:rPr>
        <w:t>&lt;!-- can have multi read hosts --&gt;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&lt;readHost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"hostS2"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"localhost:3306"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="007E387E" w:rsidRPr="00CC524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&lt;/writeHost&gt;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&lt;/dataHost&gt;</w:t>
      </w:r>
      <w:r w:rsidR="007E387E" w:rsidRPr="00CC524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="007E387E" w:rsidRPr="00CC5242">
        <w:rPr>
          <w:rFonts w:ascii="微软雅黑" w:eastAsia="微软雅黑" w:hAnsi="微软雅黑" w:cs="Courier New"/>
          <w:color w:val="117700"/>
          <w:sz w:val="18"/>
          <w:szCs w:val="18"/>
        </w:rPr>
        <w:t>&lt;/mycat:schema&gt;</w:t>
      </w:r>
    </w:p>
    <w:p w:rsidR="00E819B7" w:rsidRDefault="00DD23EC" w:rsidP="0033104B">
      <w:r>
        <w:tab/>
      </w:r>
      <w:r w:rsidR="005D04B4">
        <w:rPr>
          <w:b/>
        </w:rPr>
        <w:t>s</w:t>
      </w:r>
      <w:r w:rsidRPr="00291A8F">
        <w:rPr>
          <w:rFonts w:hint="eastAsia"/>
          <w:b/>
        </w:rPr>
        <w:t>chema标签</w:t>
      </w:r>
      <w:r>
        <w:t>：定义逻辑库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E04E1" w:rsidRPr="00B72AC5" w:rsidTr="004E04E1">
        <w:tc>
          <w:tcPr>
            <w:tcW w:w="1980" w:type="dxa"/>
          </w:tcPr>
          <w:p w:rsidR="004E04E1" w:rsidRPr="00B72AC5" w:rsidRDefault="004E04E1" w:rsidP="0033104B">
            <w:pPr>
              <w:rPr>
                <w:b/>
                <w:sz w:val="18"/>
                <w:szCs w:val="18"/>
              </w:rPr>
            </w:pPr>
            <w:r w:rsidRPr="00B72AC5">
              <w:rPr>
                <w:rFonts w:hint="eastAsia"/>
                <w:b/>
                <w:sz w:val="18"/>
                <w:szCs w:val="18"/>
              </w:rPr>
              <w:t>属性</w:t>
            </w:r>
            <w:r w:rsidRPr="00B72AC5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4E04E1" w:rsidRPr="00B72AC5" w:rsidRDefault="004E04E1" w:rsidP="0033104B">
            <w:pPr>
              <w:rPr>
                <w:b/>
                <w:sz w:val="18"/>
                <w:szCs w:val="18"/>
              </w:rPr>
            </w:pPr>
            <w:r w:rsidRPr="00B72AC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E04E1" w:rsidRPr="00B72AC5" w:rsidTr="004E04E1">
        <w:tc>
          <w:tcPr>
            <w:tcW w:w="1980" w:type="dxa"/>
          </w:tcPr>
          <w:p w:rsidR="004E04E1" w:rsidRPr="00B72AC5" w:rsidRDefault="004E04E1" w:rsidP="0033104B">
            <w:pPr>
              <w:rPr>
                <w:sz w:val="18"/>
                <w:szCs w:val="18"/>
              </w:rPr>
            </w:pPr>
            <w:r w:rsidRPr="00B72AC5">
              <w:rPr>
                <w:sz w:val="18"/>
                <w:szCs w:val="18"/>
              </w:rPr>
              <w:t>name</w:t>
            </w:r>
          </w:p>
        </w:tc>
        <w:tc>
          <w:tcPr>
            <w:tcW w:w="6316" w:type="dxa"/>
          </w:tcPr>
          <w:p w:rsidR="004E04E1" w:rsidRPr="00B72AC5" w:rsidRDefault="004E04E1" w:rsidP="0033104B">
            <w:pPr>
              <w:rPr>
                <w:sz w:val="18"/>
                <w:szCs w:val="18"/>
              </w:rPr>
            </w:pPr>
            <w:r w:rsidRPr="00B72AC5">
              <w:rPr>
                <w:rFonts w:hint="eastAsia"/>
                <w:sz w:val="18"/>
                <w:szCs w:val="18"/>
              </w:rPr>
              <w:t>逻辑</w:t>
            </w:r>
            <w:r w:rsidRPr="00B72AC5">
              <w:rPr>
                <w:sz w:val="18"/>
                <w:szCs w:val="18"/>
              </w:rPr>
              <w:t>库的名称</w:t>
            </w:r>
          </w:p>
        </w:tc>
      </w:tr>
      <w:tr w:rsidR="004E04E1" w:rsidRPr="00B72AC5" w:rsidTr="004E04E1">
        <w:tc>
          <w:tcPr>
            <w:tcW w:w="1980" w:type="dxa"/>
          </w:tcPr>
          <w:p w:rsidR="004E04E1" w:rsidRPr="00B72AC5" w:rsidRDefault="004E04E1" w:rsidP="0033104B">
            <w:pPr>
              <w:rPr>
                <w:sz w:val="18"/>
                <w:szCs w:val="18"/>
              </w:rPr>
            </w:pPr>
            <w:r w:rsidRPr="00B72AC5">
              <w:rPr>
                <w:sz w:val="18"/>
                <w:szCs w:val="18"/>
              </w:rPr>
              <w:lastRenderedPageBreak/>
              <w:t>checkSQLschema</w:t>
            </w:r>
          </w:p>
        </w:tc>
        <w:tc>
          <w:tcPr>
            <w:tcW w:w="6316" w:type="dxa"/>
          </w:tcPr>
          <w:p w:rsidR="004E04E1" w:rsidRPr="00B72AC5" w:rsidRDefault="004E04E1" w:rsidP="0033104B">
            <w:pPr>
              <w:rPr>
                <w:sz w:val="18"/>
                <w:szCs w:val="18"/>
              </w:rPr>
            </w:pPr>
            <w:r w:rsidRPr="00B72AC5">
              <w:rPr>
                <w:rFonts w:hint="eastAsia"/>
                <w:sz w:val="18"/>
                <w:szCs w:val="18"/>
              </w:rPr>
              <w:t>当</w:t>
            </w:r>
            <w:r w:rsidRPr="00B72AC5">
              <w:rPr>
                <w:sz w:val="18"/>
                <w:szCs w:val="18"/>
              </w:rPr>
              <w:t>执行select * from TESTDB</w:t>
            </w:r>
            <w:r w:rsidRPr="00B72AC5">
              <w:rPr>
                <w:rFonts w:hint="eastAsia"/>
                <w:sz w:val="18"/>
                <w:szCs w:val="18"/>
              </w:rPr>
              <w:t>.order时</w:t>
            </w:r>
            <w:r w:rsidRPr="00B72AC5">
              <w:rPr>
                <w:sz w:val="18"/>
                <w:szCs w:val="18"/>
              </w:rPr>
              <w:t>，mycat会自动将</w:t>
            </w:r>
            <w:r w:rsidRPr="00B72AC5">
              <w:rPr>
                <w:rFonts w:hint="eastAsia"/>
                <w:sz w:val="18"/>
                <w:szCs w:val="18"/>
              </w:rPr>
              <w:t>TESTDB</w:t>
            </w:r>
            <w:r w:rsidRPr="00B72AC5">
              <w:rPr>
                <w:sz w:val="18"/>
                <w:szCs w:val="18"/>
              </w:rPr>
              <w:t>去掉</w:t>
            </w:r>
            <w:r w:rsidRPr="00B72AC5">
              <w:rPr>
                <w:rFonts w:hint="eastAsia"/>
                <w:sz w:val="18"/>
                <w:szCs w:val="18"/>
              </w:rPr>
              <w:t>，</w:t>
            </w:r>
            <w:r w:rsidRPr="00B72AC5">
              <w:rPr>
                <w:sz w:val="18"/>
                <w:szCs w:val="18"/>
              </w:rPr>
              <w:t>否则，</w:t>
            </w:r>
            <w:r w:rsidRPr="00B72AC5">
              <w:rPr>
                <w:rFonts w:hint="eastAsia"/>
                <w:sz w:val="18"/>
                <w:szCs w:val="18"/>
              </w:rPr>
              <w:t>会</w:t>
            </w:r>
            <w:r w:rsidRPr="00B72AC5">
              <w:rPr>
                <w:sz w:val="18"/>
                <w:szCs w:val="18"/>
              </w:rPr>
              <w:t>因</w:t>
            </w:r>
            <w:r w:rsidRPr="00B72AC5">
              <w:rPr>
                <w:rFonts w:hint="eastAsia"/>
                <w:sz w:val="18"/>
                <w:szCs w:val="18"/>
              </w:rPr>
              <w:t>TESTDB在</w:t>
            </w:r>
            <w:r w:rsidRPr="00B72AC5">
              <w:rPr>
                <w:sz w:val="18"/>
                <w:szCs w:val="18"/>
              </w:rPr>
              <w:t>实际库</w:t>
            </w:r>
            <w:r w:rsidRPr="00B72AC5">
              <w:rPr>
                <w:rFonts w:hint="eastAsia"/>
                <w:sz w:val="18"/>
                <w:szCs w:val="18"/>
              </w:rPr>
              <w:t>中</w:t>
            </w:r>
            <w:r w:rsidRPr="00B72AC5">
              <w:rPr>
                <w:sz w:val="18"/>
                <w:szCs w:val="18"/>
              </w:rPr>
              <w:t>不存在</w:t>
            </w:r>
            <w:r w:rsidRPr="00B72AC5">
              <w:rPr>
                <w:rFonts w:hint="eastAsia"/>
                <w:sz w:val="18"/>
                <w:szCs w:val="18"/>
              </w:rPr>
              <w:t>而</w:t>
            </w:r>
            <w:r w:rsidRPr="00B72AC5">
              <w:rPr>
                <w:sz w:val="18"/>
                <w:szCs w:val="18"/>
              </w:rPr>
              <w:t>报错。</w:t>
            </w:r>
          </w:p>
        </w:tc>
      </w:tr>
      <w:tr w:rsidR="004E04E1" w:rsidRPr="00B72AC5" w:rsidTr="004E04E1">
        <w:tc>
          <w:tcPr>
            <w:tcW w:w="1980" w:type="dxa"/>
          </w:tcPr>
          <w:p w:rsidR="004E04E1" w:rsidRPr="00B72AC5" w:rsidRDefault="004E04E1" w:rsidP="0033104B">
            <w:pPr>
              <w:rPr>
                <w:sz w:val="18"/>
                <w:szCs w:val="18"/>
              </w:rPr>
            </w:pPr>
            <w:r w:rsidRPr="00B72AC5">
              <w:rPr>
                <w:rFonts w:hint="eastAsia"/>
                <w:sz w:val="18"/>
                <w:szCs w:val="18"/>
              </w:rPr>
              <w:t>sql</w:t>
            </w:r>
            <w:r w:rsidRPr="00B72AC5">
              <w:rPr>
                <w:sz w:val="18"/>
                <w:szCs w:val="18"/>
              </w:rPr>
              <w:t>MaxLimit</w:t>
            </w:r>
          </w:p>
        </w:tc>
        <w:tc>
          <w:tcPr>
            <w:tcW w:w="6316" w:type="dxa"/>
          </w:tcPr>
          <w:p w:rsidR="004E04E1" w:rsidRPr="00B72AC5" w:rsidRDefault="004E04E1" w:rsidP="0033104B">
            <w:pPr>
              <w:rPr>
                <w:sz w:val="18"/>
                <w:szCs w:val="18"/>
              </w:rPr>
            </w:pPr>
            <w:r w:rsidRPr="00B72AC5">
              <w:rPr>
                <w:sz w:val="18"/>
                <w:szCs w:val="18"/>
              </w:rPr>
              <w:t>当sql没指定limit的时候，默认</w:t>
            </w:r>
            <w:r w:rsidRPr="00B72AC5">
              <w:rPr>
                <w:rFonts w:hint="eastAsia"/>
                <w:sz w:val="18"/>
                <w:szCs w:val="18"/>
              </w:rPr>
              <w:t>返回100条</w:t>
            </w:r>
            <w:r w:rsidRPr="00B72AC5">
              <w:rPr>
                <w:sz w:val="18"/>
                <w:szCs w:val="18"/>
              </w:rPr>
              <w:t>数据，避免因数据过大，导致</w:t>
            </w:r>
            <w:r w:rsidRPr="00B72AC5">
              <w:rPr>
                <w:rFonts w:hint="eastAsia"/>
                <w:sz w:val="18"/>
                <w:szCs w:val="18"/>
              </w:rPr>
              <w:t>数据</w:t>
            </w:r>
            <w:r w:rsidRPr="00B72AC5">
              <w:rPr>
                <w:sz w:val="18"/>
                <w:szCs w:val="18"/>
              </w:rPr>
              <w:t>输出过多。</w:t>
            </w:r>
          </w:p>
        </w:tc>
      </w:tr>
      <w:tr w:rsidR="004E04E1" w:rsidRPr="00B72AC5" w:rsidTr="004E04E1">
        <w:tc>
          <w:tcPr>
            <w:tcW w:w="1980" w:type="dxa"/>
          </w:tcPr>
          <w:p w:rsidR="004E04E1" w:rsidRPr="00B72AC5" w:rsidRDefault="00B148F8" w:rsidP="003310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Node</w:t>
            </w:r>
          </w:p>
        </w:tc>
        <w:tc>
          <w:tcPr>
            <w:tcW w:w="6316" w:type="dxa"/>
          </w:tcPr>
          <w:p w:rsidR="004E04E1" w:rsidRPr="00B72AC5" w:rsidRDefault="00B148F8" w:rsidP="003310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sz w:val="18"/>
                <w:szCs w:val="18"/>
              </w:rPr>
              <w:t>分片节点，可指定</w:t>
            </w:r>
            <w:r>
              <w:rPr>
                <w:rFonts w:hint="eastAsia"/>
                <w:sz w:val="18"/>
                <w:szCs w:val="18"/>
              </w:rPr>
              <w:t>多个</w:t>
            </w:r>
          </w:p>
        </w:tc>
      </w:tr>
    </w:tbl>
    <w:p w:rsidR="007F2194" w:rsidRDefault="004E04E1" w:rsidP="0033104B">
      <w:r>
        <w:tab/>
      </w:r>
      <w:r w:rsidR="00F67F1F">
        <w:rPr>
          <w:rFonts w:hint="eastAsia"/>
        </w:rPr>
        <w:t>子</w:t>
      </w:r>
      <w:r w:rsidR="00F67F1F">
        <w:t>标签</w:t>
      </w:r>
      <w:r w:rsidR="00F67F1F">
        <w:rPr>
          <w:rFonts w:hint="eastAsia"/>
        </w:rPr>
        <w:t>table，</w:t>
      </w:r>
      <w:r w:rsidR="00F67F1F">
        <w:t>指定</w:t>
      </w:r>
      <w:r w:rsidR="00F67F1F">
        <w:rPr>
          <w:rFonts w:hint="eastAsia"/>
        </w:rPr>
        <w:t>分片</w:t>
      </w:r>
      <w:r w:rsidR="00F67F1F">
        <w:t>的表或者全局表，未声明的表为非分片表</w:t>
      </w:r>
      <w:r w:rsidR="00F67F1F">
        <w:rPr>
          <w:rFonts w:hint="eastAsia"/>
        </w:rPr>
        <w:t>。</w:t>
      </w:r>
    </w:p>
    <w:p w:rsidR="0035704B" w:rsidRDefault="0035704B" w:rsidP="0033104B">
      <w:r>
        <w:tab/>
      </w:r>
      <w:r w:rsidRPr="00BA1B69">
        <w:rPr>
          <w:b/>
        </w:rPr>
        <w:t>dataNode标签</w:t>
      </w:r>
      <w:r>
        <w:t>：</w:t>
      </w:r>
      <w:r w:rsidR="00BC386C">
        <w:rPr>
          <w:rFonts w:hint="eastAsia"/>
        </w:rPr>
        <w:t>定义</w:t>
      </w:r>
      <w:r w:rsidR="00BC386C">
        <w:t>分片节点。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B7E8E" w:rsidRPr="0089333F" w:rsidTr="002B7E8E">
        <w:tc>
          <w:tcPr>
            <w:tcW w:w="1980" w:type="dxa"/>
          </w:tcPr>
          <w:p w:rsidR="002B7E8E" w:rsidRPr="0089333F" w:rsidRDefault="002B7E8E" w:rsidP="002B7E8E">
            <w:pPr>
              <w:rPr>
                <w:b/>
                <w:sz w:val="18"/>
                <w:szCs w:val="18"/>
              </w:rPr>
            </w:pPr>
            <w:r w:rsidRPr="0089333F">
              <w:rPr>
                <w:rFonts w:hint="eastAsia"/>
                <w:b/>
                <w:sz w:val="18"/>
                <w:szCs w:val="18"/>
              </w:rPr>
              <w:t>属性</w:t>
            </w:r>
            <w:r w:rsidRPr="0089333F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2B7E8E" w:rsidRPr="0089333F" w:rsidRDefault="002B7E8E" w:rsidP="002B7E8E">
            <w:pPr>
              <w:rPr>
                <w:b/>
                <w:sz w:val="18"/>
                <w:szCs w:val="18"/>
              </w:rPr>
            </w:pPr>
            <w:r w:rsidRPr="0089333F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B7E8E" w:rsidRPr="0089333F" w:rsidTr="002B7E8E">
        <w:tc>
          <w:tcPr>
            <w:tcW w:w="1980" w:type="dxa"/>
          </w:tcPr>
          <w:p w:rsidR="002B7E8E" w:rsidRPr="0089333F" w:rsidRDefault="002B7E8E" w:rsidP="002B7E8E">
            <w:pPr>
              <w:rPr>
                <w:sz w:val="18"/>
                <w:szCs w:val="18"/>
              </w:rPr>
            </w:pPr>
            <w:r w:rsidRPr="0089333F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6316" w:type="dxa"/>
          </w:tcPr>
          <w:p w:rsidR="002B7E8E" w:rsidRPr="0089333F" w:rsidRDefault="002B7E8E" w:rsidP="002B7E8E">
            <w:pPr>
              <w:rPr>
                <w:sz w:val="18"/>
                <w:szCs w:val="18"/>
              </w:rPr>
            </w:pPr>
            <w:r w:rsidRPr="0089333F">
              <w:rPr>
                <w:rFonts w:hint="eastAsia"/>
                <w:sz w:val="18"/>
                <w:szCs w:val="18"/>
              </w:rPr>
              <w:t>分片</w:t>
            </w:r>
            <w:r w:rsidRPr="0089333F">
              <w:rPr>
                <w:sz w:val="18"/>
                <w:szCs w:val="18"/>
              </w:rPr>
              <w:t>节点的名称</w:t>
            </w:r>
          </w:p>
        </w:tc>
      </w:tr>
      <w:tr w:rsidR="002B7E8E" w:rsidRPr="0089333F" w:rsidTr="002B7E8E">
        <w:tc>
          <w:tcPr>
            <w:tcW w:w="1980" w:type="dxa"/>
          </w:tcPr>
          <w:p w:rsidR="002B7E8E" w:rsidRPr="0089333F" w:rsidRDefault="0099613F" w:rsidP="002B7E8E">
            <w:pPr>
              <w:rPr>
                <w:sz w:val="18"/>
                <w:szCs w:val="18"/>
              </w:rPr>
            </w:pPr>
            <w:r w:rsidRPr="0089333F">
              <w:rPr>
                <w:rFonts w:hint="eastAsia"/>
                <w:sz w:val="18"/>
                <w:szCs w:val="18"/>
              </w:rPr>
              <w:t>data</w:t>
            </w:r>
            <w:r w:rsidRPr="0089333F">
              <w:rPr>
                <w:sz w:val="18"/>
                <w:szCs w:val="18"/>
              </w:rPr>
              <w:t>Host</w:t>
            </w:r>
          </w:p>
        </w:tc>
        <w:tc>
          <w:tcPr>
            <w:tcW w:w="6316" w:type="dxa"/>
          </w:tcPr>
          <w:p w:rsidR="002B7E8E" w:rsidRPr="0089333F" w:rsidRDefault="0099613F" w:rsidP="002B7E8E">
            <w:pPr>
              <w:rPr>
                <w:sz w:val="18"/>
                <w:szCs w:val="18"/>
              </w:rPr>
            </w:pPr>
            <w:r w:rsidRPr="0089333F">
              <w:rPr>
                <w:rFonts w:hint="eastAsia"/>
                <w:sz w:val="18"/>
                <w:szCs w:val="18"/>
              </w:rPr>
              <w:t>分片</w:t>
            </w:r>
            <w:r w:rsidRPr="0089333F">
              <w:rPr>
                <w:sz w:val="18"/>
                <w:szCs w:val="18"/>
              </w:rPr>
              <w:t>主机的名称</w:t>
            </w:r>
          </w:p>
        </w:tc>
      </w:tr>
      <w:tr w:rsidR="002B7E8E" w:rsidRPr="0089333F" w:rsidTr="002B7E8E">
        <w:tc>
          <w:tcPr>
            <w:tcW w:w="1980" w:type="dxa"/>
          </w:tcPr>
          <w:p w:rsidR="002B7E8E" w:rsidRPr="0089333F" w:rsidRDefault="0099613F" w:rsidP="002B7E8E">
            <w:pPr>
              <w:rPr>
                <w:sz w:val="18"/>
                <w:szCs w:val="18"/>
              </w:rPr>
            </w:pPr>
            <w:r w:rsidRPr="0089333F">
              <w:rPr>
                <w:rFonts w:hint="eastAsia"/>
                <w:sz w:val="18"/>
                <w:szCs w:val="18"/>
              </w:rPr>
              <w:t>database</w:t>
            </w:r>
          </w:p>
        </w:tc>
        <w:tc>
          <w:tcPr>
            <w:tcW w:w="6316" w:type="dxa"/>
          </w:tcPr>
          <w:p w:rsidR="002B7E8E" w:rsidRPr="0089333F" w:rsidRDefault="0099613F" w:rsidP="002B7E8E">
            <w:pPr>
              <w:rPr>
                <w:sz w:val="18"/>
                <w:szCs w:val="18"/>
              </w:rPr>
            </w:pPr>
            <w:r w:rsidRPr="0089333F">
              <w:rPr>
                <w:rFonts w:hint="eastAsia"/>
                <w:sz w:val="18"/>
                <w:szCs w:val="18"/>
              </w:rPr>
              <w:t>实际</w:t>
            </w:r>
            <w:r w:rsidRPr="0089333F">
              <w:rPr>
                <w:sz w:val="18"/>
                <w:szCs w:val="18"/>
              </w:rPr>
              <w:t>数据库</w:t>
            </w:r>
            <w:r w:rsidRPr="0089333F">
              <w:rPr>
                <w:rFonts w:hint="eastAsia"/>
                <w:sz w:val="18"/>
                <w:szCs w:val="18"/>
              </w:rPr>
              <w:t>库称</w:t>
            </w:r>
          </w:p>
        </w:tc>
      </w:tr>
      <w:tr w:rsidR="002B7E8E" w:rsidRPr="0089333F" w:rsidTr="002B7E8E">
        <w:tc>
          <w:tcPr>
            <w:tcW w:w="1980" w:type="dxa"/>
          </w:tcPr>
          <w:p w:rsidR="002B7E8E" w:rsidRPr="0089333F" w:rsidRDefault="002B7E8E" w:rsidP="002B7E8E">
            <w:pPr>
              <w:rPr>
                <w:sz w:val="18"/>
                <w:szCs w:val="18"/>
              </w:rPr>
            </w:pPr>
          </w:p>
        </w:tc>
        <w:tc>
          <w:tcPr>
            <w:tcW w:w="6316" w:type="dxa"/>
          </w:tcPr>
          <w:p w:rsidR="002B7E8E" w:rsidRPr="0089333F" w:rsidRDefault="002B7E8E" w:rsidP="002B7E8E">
            <w:pPr>
              <w:rPr>
                <w:sz w:val="18"/>
                <w:szCs w:val="18"/>
              </w:rPr>
            </w:pPr>
          </w:p>
        </w:tc>
      </w:tr>
    </w:tbl>
    <w:p w:rsidR="00DB7048" w:rsidRDefault="00972503" w:rsidP="0033104B">
      <w:r>
        <w:tab/>
      </w:r>
      <w:r w:rsidR="00ED7407" w:rsidRPr="00ED7407">
        <w:rPr>
          <w:b/>
        </w:rPr>
        <w:t>d</w:t>
      </w:r>
      <w:r w:rsidRPr="00ED7407">
        <w:rPr>
          <w:b/>
        </w:rPr>
        <w:t>ataHost标签</w:t>
      </w:r>
      <w:r w:rsidR="00B82849">
        <w:rPr>
          <w:rFonts w:hint="eastAsia"/>
        </w:rPr>
        <w:t>：</w:t>
      </w:r>
      <w:r w:rsidR="00ED7407">
        <w:rPr>
          <w:rFonts w:hint="eastAsia"/>
        </w:rPr>
        <w:t>定义</w:t>
      </w:r>
      <w:r w:rsidR="00ED7407">
        <w:t>分片主机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45260" w:rsidRPr="00BF1091" w:rsidTr="00C45260">
        <w:tc>
          <w:tcPr>
            <w:tcW w:w="1980" w:type="dxa"/>
          </w:tcPr>
          <w:p w:rsidR="00C45260" w:rsidRPr="00BF1091" w:rsidRDefault="00C45260" w:rsidP="00C45260">
            <w:pPr>
              <w:rPr>
                <w:b/>
                <w:sz w:val="18"/>
                <w:szCs w:val="18"/>
              </w:rPr>
            </w:pPr>
            <w:r w:rsidRPr="00BF1091">
              <w:rPr>
                <w:rFonts w:hint="eastAsia"/>
                <w:b/>
                <w:sz w:val="18"/>
                <w:szCs w:val="18"/>
              </w:rPr>
              <w:t>属性</w:t>
            </w:r>
            <w:r w:rsidRPr="00BF1091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C45260" w:rsidRPr="00BF1091" w:rsidRDefault="00C45260" w:rsidP="00C45260">
            <w:pPr>
              <w:rPr>
                <w:b/>
                <w:sz w:val="18"/>
                <w:szCs w:val="18"/>
              </w:rPr>
            </w:pPr>
            <w:r w:rsidRPr="00BF1091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45260" w:rsidRPr="00BF1091" w:rsidTr="00C45260">
        <w:tc>
          <w:tcPr>
            <w:tcW w:w="1980" w:type="dxa"/>
          </w:tcPr>
          <w:p w:rsidR="00C45260" w:rsidRPr="00BF1091" w:rsidRDefault="00CF1C58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6316" w:type="dxa"/>
          </w:tcPr>
          <w:p w:rsidR="00C45260" w:rsidRPr="00BF1091" w:rsidRDefault="00CF1C58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分片</w:t>
            </w:r>
            <w:r w:rsidRPr="00BF1091">
              <w:rPr>
                <w:sz w:val="18"/>
                <w:szCs w:val="18"/>
              </w:rPr>
              <w:t>主机的名称</w:t>
            </w:r>
          </w:p>
        </w:tc>
      </w:tr>
      <w:tr w:rsidR="00C45260" w:rsidRPr="00BF1091" w:rsidTr="00C45260">
        <w:tc>
          <w:tcPr>
            <w:tcW w:w="1980" w:type="dxa"/>
          </w:tcPr>
          <w:p w:rsidR="00C45260" w:rsidRPr="00BF1091" w:rsidRDefault="002179D8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max</w:t>
            </w:r>
            <w:r w:rsidRPr="00BF1091">
              <w:rPr>
                <w:sz w:val="18"/>
                <w:szCs w:val="18"/>
              </w:rPr>
              <w:t>Con</w:t>
            </w:r>
          </w:p>
        </w:tc>
        <w:tc>
          <w:tcPr>
            <w:tcW w:w="6316" w:type="dxa"/>
          </w:tcPr>
          <w:p w:rsidR="00C45260" w:rsidRPr="00BF1091" w:rsidRDefault="006E634F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每个</w:t>
            </w:r>
            <w:r w:rsidRPr="00BF1091">
              <w:rPr>
                <w:sz w:val="18"/>
                <w:szCs w:val="18"/>
              </w:rPr>
              <w:t>读写实例的</w:t>
            </w:r>
            <w:r w:rsidR="002179D8" w:rsidRPr="00BF1091">
              <w:rPr>
                <w:rFonts w:hint="eastAsia"/>
                <w:sz w:val="18"/>
                <w:szCs w:val="18"/>
              </w:rPr>
              <w:t>最大</w:t>
            </w:r>
            <w:r w:rsidR="002179D8" w:rsidRPr="00BF1091">
              <w:rPr>
                <w:sz w:val="18"/>
                <w:szCs w:val="18"/>
              </w:rPr>
              <w:t>连接数</w:t>
            </w:r>
          </w:p>
        </w:tc>
      </w:tr>
      <w:tr w:rsidR="00C45260" w:rsidRPr="00BF1091" w:rsidTr="00C45260">
        <w:tc>
          <w:tcPr>
            <w:tcW w:w="1980" w:type="dxa"/>
          </w:tcPr>
          <w:p w:rsidR="00C45260" w:rsidRPr="00BF1091" w:rsidRDefault="002179D8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min</w:t>
            </w:r>
            <w:r w:rsidRPr="00BF1091">
              <w:rPr>
                <w:sz w:val="18"/>
                <w:szCs w:val="18"/>
              </w:rPr>
              <w:t>Con</w:t>
            </w:r>
          </w:p>
        </w:tc>
        <w:tc>
          <w:tcPr>
            <w:tcW w:w="6316" w:type="dxa"/>
          </w:tcPr>
          <w:p w:rsidR="00C45260" w:rsidRPr="00BF1091" w:rsidRDefault="006E634F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每个</w:t>
            </w:r>
            <w:r w:rsidRPr="00BF1091">
              <w:rPr>
                <w:sz w:val="18"/>
                <w:szCs w:val="18"/>
              </w:rPr>
              <w:t>读写实例的</w:t>
            </w:r>
            <w:r w:rsidR="002179D8" w:rsidRPr="00BF1091">
              <w:rPr>
                <w:rFonts w:hint="eastAsia"/>
                <w:sz w:val="18"/>
                <w:szCs w:val="18"/>
              </w:rPr>
              <w:t>最小</w:t>
            </w:r>
            <w:r w:rsidR="002179D8" w:rsidRPr="00BF1091">
              <w:rPr>
                <w:sz w:val="18"/>
                <w:szCs w:val="18"/>
              </w:rPr>
              <w:t>连接数</w:t>
            </w:r>
          </w:p>
        </w:tc>
      </w:tr>
      <w:tr w:rsidR="00C45260" w:rsidRPr="00BF1091" w:rsidTr="00C45260">
        <w:tc>
          <w:tcPr>
            <w:tcW w:w="1980" w:type="dxa"/>
          </w:tcPr>
          <w:p w:rsidR="00C45260" w:rsidRPr="00BF1091" w:rsidRDefault="009D2E3D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balance</w:t>
            </w:r>
          </w:p>
        </w:tc>
        <w:tc>
          <w:tcPr>
            <w:tcW w:w="6316" w:type="dxa"/>
          </w:tcPr>
          <w:p w:rsidR="006E634F" w:rsidRPr="00BF1091" w:rsidRDefault="006E634F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负载均衡</w:t>
            </w:r>
            <w:r w:rsidRPr="00BF1091">
              <w:rPr>
                <w:sz w:val="18"/>
                <w:szCs w:val="18"/>
              </w:rPr>
              <w:t>类型</w:t>
            </w:r>
          </w:p>
          <w:p w:rsidR="00C45260" w:rsidRPr="00BF1091" w:rsidRDefault="006E634F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0：</w:t>
            </w:r>
            <w:r w:rsidRPr="00BF1091">
              <w:rPr>
                <w:sz w:val="18"/>
                <w:szCs w:val="18"/>
              </w:rPr>
              <w:t>不开启</w:t>
            </w:r>
            <w:r w:rsidRPr="00BF1091">
              <w:rPr>
                <w:rFonts w:hint="eastAsia"/>
                <w:sz w:val="18"/>
                <w:szCs w:val="18"/>
              </w:rPr>
              <w:t>读写</w:t>
            </w:r>
            <w:r w:rsidRPr="00BF1091">
              <w:rPr>
                <w:sz w:val="18"/>
                <w:szCs w:val="18"/>
              </w:rPr>
              <w:t>分离</w:t>
            </w:r>
          </w:p>
          <w:p w:rsidR="006E634F" w:rsidRPr="00BF1091" w:rsidRDefault="006E634F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1：</w:t>
            </w:r>
            <w:r w:rsidR="00BF1091" w:rsidRPr="00BF1091">
              <w:rPr>
                <w:rFonts w:hint="eastAsia"/>
                <w:sz w:val="18"/>
                <w:szCs w:val="18"/>
              </w:rPr>
              <w:t>除</w:t>
            </w:r>
            <w:r w:rsidR="00BF1091" w:rsidRPr="00BF1091">
              <w:rPr>
                <w:sz w:val="18"/>
                <w:szCs w:val="18"/>
              </w:rPr>
              <w:t>了</w:t>
            </w:r>
            <w:r w:rsidR="00BF1091" w:rsidRPr="00BF1091">
              <w:rPr>
                <w:rFonts w:hint="eastAsia"/>
                <w:sz w:val="18"/>
                <w:szCs w:val="18"/>
              </w:rPr>
              <w:t>在</w:t>
            </w:r>
            <w:r w:rsidR="00BF1091" w:rsidRPr="00BF1091">
              <w:rPr>
                <w:sz w:val="18"/>
                <w:szCs w:val="18"/>
              </w:rPr>
              <w:t>用的写节点外的所有节点参与读请求的分发</w:t>
            </w:r>
          </w:p>
          <w:p w:rsidR="006E634F" w:rsidRPr="00BF1091" w:rsidRDefault="006E634F" w:rsidP="00C45260">
            <w:pPr>
              <w:rPr>
                <w:sz w:val="18"/>
                <w:szCs w:val="18"/>
              </w:rPr>
            </w:pPr>
            <w:r w:rsidRPr="00BF1091">
              <w:rPr>
                <w:rFonts w:hint="eastAsia"/>
                <w:sz w:val="18"/>
                <w:szCs w:val="18"/>
              </w:rPr>
              <w:t>2：</w:t>
            </w:r>
            <w:r w:rsidRPr="00BF1091">
              <w:rPr>
                <w:sz w:val="18"/>
                <w:szCs w:val="18"/>
              </w:rPr>
              <w:t>所有的</w:t>
            </w:r>
            <w:r w:rsidRPr="00BF1091">
              <w:rPr>
                <w:rFonts w:hint="eastAsia"/>
                <w:sz w:val="18"/>
                <w:szCs w:val="18"/>
              </w:rPr>
              <w:t>读</w:t>
            </w:r>
            <w:r w:rsidRPr="00BF1091">
              <w:rPr>
                <w:sz w:val="18"/>
                <w:szCs w:val="18"/>
              </w:rPr>
              <w:t>都</w:t>
            </w:r>
            <w:r w:rsidRPr="00BF1091">
              <w:rPr>
                <w:rFonts w:hint="eastAsia"/>
                <w:sz w:val="18"/>
                <w:szCs w:val="18"/>
              </w:rPr>
              <w:t>随机</w:t>
            </w:r>
            <w:r w:rsidRPr="00BF1091">
              <w:rPr>
                <w:sz w:val="18"/>
                <w:szCs w:val="18"/>
              </w:rPr>
              <w:t>分发到</w:t>
            </w:r>
            <w:r w:rsidRPr="00BF1091">
              <w:rPr>
                <w:rFonts w:hint="eastAsia"/>
                <w:sz w:val="18"/>
                <w:szCs w:val="18"/>
              </w:rPr>
              <w:t>writehost</w:t>
            </w:r>
            <w:r w:rsidRPr="00BF1091">
              <w:rPr>
                <w:sz w:val="18"/>
                <w:szCs w:val="18"/>
              </w:rPr>
              <w:t>和readhost</w:t>
            </w:r>
          </w:p>
          <w:p w:rsidR="006E634F" w:rsidRPr="00BF1091" w:rsidRDefault="006E634F" w:rsidP="00C45260">
            <w:pPr>
              <w:rPr>
                <w:sz w:val="18"/>
                <w:szCs w:val="18"/>
              </w:rPr>
            </w:pPr>
            <w:r w:rsidRPr="00BF1091">
              <w:rPr>
                <w:sz w:val="18"/>
                <w:szCs w:val="18"/>
              </w:rPr>
              <w:t>3</w:t>
            </w:r>
            <w:r w:rsidRPr="00BF1091">
              <w:rPr>
                <w:rFonts w:hint="eastAsia"/>
                <w:sz w:val="18"/>
                <w:szCs w:val="18"/>
              </w:rPr>
              <w:t>：读</w:t>
            </w:r>
            <w:r w:rsidRPr="00BF1091">
              <w:rPr>
                <w:sz w:val="18"/>
                <w:szCs w:val="18"/>
              </w:rPr>
              <w:t>请求</w:t>
            </w:r>
            <w:r w:rsidRPr="00BF1091">
              <w:rPr>
                <w:rFonts w:hint="eastAsia"/>
                <w:sz w:val="18"/>
                <w:szCs w:val="18"/>
              </w:rPr>
              <w:t>在</w:t>
            </w:r>
            <w:r w:rsidRPr="00BF1091">
              <w:rPr>
                <w:sz w:val="18"/>
                <w:szCs w:val="18"/>
              </w:rPr>
              <w:t>writehost对应的readhost上</w:t>
            </w:r>
            <w:r w:rsidRPr="00BF1091">
              <w:rPr>
                <w:rFonts w:hint="eastAsia"/>
                <w:sz w:val="18"/>
                <w:szCs w:val="18"/>
              </w:rPr>
              <w:t>随机</w:t>
            </w:r>
            <w:r w:rsidRPr="00BF1091">
              <w:rPr>
                <w:sz w:val="18"/>
                <w:szCs w:val="18"/>
              </w:rPr>
              <w:t>分发</w:t>
            </w:r>
          </w:p>
        </w:tc>
      </w:tr>
      <w:tr w:rsidR="00BF1091" w:rsidRPr="00BF1091" w:rsidTr="00C45260">
        <w:tc>
          <w:tcPr>
            <w:tcW w:w="1980" w:type="dxa"/>
          </w:tcPr>
          <w:p w:rsidR="00BF1091" w:rsidRPr="00BF1091" w:rsidRDefault="00BF1091" w:rsidP="00C45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writeType</w:t>
            </w:r>
          </w:p>
        </w:tc>
        <w:tc>
          <w:tcPr>
            <w:tcW w:w="6316" w:type="dxa"/>
          </w:tcPr>
          <w:p w:rsidR="00BF1091" w:rsidRDefault="00F87028" w:rsidP="00C45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</w:t>
            </w:r>
            <w:r w:rsidR="007D5BF4">
              <w:rPr>
                <w:sz w:val="18"/>
                <w:szCs w:val="18"/>
              </w:rPr>
              <w:t>请求的分发类型</w:t>
            </w:r>
          </w:p>
          <w:p w:rsidR="007D5BF4" w:rsidRDefault="007D5BF4" w:rsidP="00C45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-1：不</w:t>
            </w:r>
            <w:r>
              <w:rPr>
                <w:sz w:val="18"/>
                <w:szCs w:val="18"/>
              </w:rPr>
              <w:t>自动切换</w:t>
            </w:r>
          </w:p>
          <w:p w:rsidR="007D5BF4" w:rsidRDefault="007D5BF4" w:rsidP="00C45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1：默认值，</w:t>
            </w:r>
            <w:r>
              <w:rPr>
                <w:sz w:val="18"/>
                <w:szCs w:val="18"/>
              </w:rPr>
              <w:t>轮训，第一个挂</w:t>
            </w:r>
            <w:r>
              <w:rPr>
                <w:rFonts w:hint="eastAsia"/>
                <w:sz w:val="18"/>
                <w:szCs w:val="18"/>
              </w:rPr>
              <w:t>了</w:t>
            </w:r>
            <w:r>
              <w:rPr>
                <w:sz w:val="18"/>
                <w:szCs w:val="18"/>
              </w:rPr>
              <w:t>以后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切换到第二个，以此类推，重启后不恢复到第一个writeHost</w:t>
            </w:r>
          </w:p>
          <w:p w:rsidR="00D20B32" w:rsidRPr="00BF1091" w:rsidRDefault="00D20B32" w:rsidP="00BB20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BB20BD">
              <w:rPr>
                <w:rFonts w:hint="eastAsia"/>
                <w:sz w:val="18"/>
                <w:szCs w:val="18"/>
              </w:rPr>
              <w:t>：所有</w:t>
            </w:r>
            <w:r w:rsidR="00BB20BD">
              <w:rPr>
                <w:sz w:val="18"/>
                <w:szCs w:val="18"/>
              </w:rPr>
              <w:t>的writeHost</w:t>
            </w:r>
            <w:r w:rsidR="00BB20BD">
              <w:rPr>
                <w:rFonts w:hint="eastAsia"/>
                <w:sz w:val="18"/>
                <w:szCs w:val="18"/>
              </w:rPr>
              <w:t>都</w:t>
            </w:r>
            <w:r w:rsidR="00BB20BD">
              <w:rPr>
                <w:sz w:val="18"/>
                <w:szCs w:val="18"/>
              </w:rPr>
              <w:t>参与读请求随机分发</w:t>
            </w:r>
          </w:p>
        </w:tc>
      </w:tr>
      <w:tr w:rsidR="00495FE4" w:rsidRPr="00BF1091" w:rsidTr="00C45260">
        <w:tc>
          <w:tcPr>
            <w:tcW w:w="1980" w:type="dxa"/>
          </w:tcPr>
          <w:p w:rsidR="00495FE4" w:rsidRDefault="00445F5A" w:rsidP="00C45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dbType</w:t>
            </w:r>
          </w:p>
        </w:tc>
        <w:tc>
          <w:tcPr>
            <w:tcW w:w="6316" w:type="dxa"/>
          </w:tcPr>
          <w:p w:rsidR="00495FE4" w:rsidRDefault="00445F5A" w:rsidP="00C45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  <w:r>
              <w:rPr>
                <w:sz w:val="18"/>
                <w:szCs w:val="18"/>
              </w:rPr>
              <w:t>类型，</w:t>
            </w: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：mongodb、oracle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spark等</w:t>
            </w:r>
          </w:p>
        </w:tc>
      </w:tr>
      <w:tr w:rsidR="00B94BB8" w:rsidRPr="00BF1091" w:rsidTr="00C45260">
        <w:tc>
          <w:tcPr>
            <w:tcW w:w="1980" w:type="dxa"/>
          </w:tcPr>
          <w:p w:rsidR="00B94BB8" w:rsidRDefault="00B94BB8" w:rsidP="00C45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dbDriver</w:t>
            </w:r>
          </w:p>
        </w:tc>
        <w:tc>
          <w:tcPr>
            <w:tcW w:w="6316" w:type="dxa"/>
          </w:tcPr>
          <w:p w:rsidR="00B94BB8" w:rsidRDefault="00B94BB8" w:rsidP="00C452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sz w:val="18"/>
                <w:szCs w:val="18"/>
              </w:rPr>
              <w:t>连接后端数据库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river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目前可选的值有native和</w:t>
            </w:r>
            <w:r>
              <w:rPr>
                <w:rFonts w:hint="eastAsia"/>
                <w:sz w:val="18"/>
                <w:szCs w:val="18"/>
              </w:rPr>
              <w:t>JDBC，</w:t>
            </w:r>
            <w:r>
              <w:rPr>
                <w:sz w:val="18"/>
                <w:szCs w:val="18"/>
              </w:rPr>
              <w:t>native是二进制的mysql协议，</w:t>
            </w: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使用mysql和maridb。其他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的数据库需要使用</w:t>
            </w:r>
            <w:r>
              <w:rPr>
                <w:rFonts w:hint="eastAsia"/>
                <w:sz w:val="18"/>
                <w:szCs w:val="18"/>
              </w:rPr>
              <w:t>JDBC驱动</w:t>
            </w:r>
            <w:r>
              <w:rPr>
                <w:sz w:val="18"/>
                <w:szCs w:val="18"/>
              </w:rPr>
              <w:t>来支持，此时，该值为具体的</w:t>
            </w:r>
            <w:r>
              <w:rPr>
                <w:rFonts w:hint="eastAsia"/>
                <w:sz w:val="18"/>
                <w:szCs w:val="18"/>
              </w:rPr>
              <w:t>具体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river类名，如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com.mysql.jdbc.Driver</w:t>
            </w:r>
          </w:p>
        </w:tc>
      </w:tr>
    </w:tbl>
    <w:p w:rsidR="00BC386C" w:rsidRDefault="00726E76" w:rsidP="0033104B">
      <w:r>
        <w:rPr>
          <w:rFonts w:hint="eastAsia"/>
        </w:rPr>
        <w:tab/>
      </w:r>
      <w:r w:rsidR="000E5B51" w:rsidRPr="00267E01">
        <w:rPr>
          <w:b/>
        </w:rPr>
        <w:t>heartbeat</w:t>
      </w:r>
      <w:r w:rsidR="000E5B51" w:rsidRPr="00267E01">
        <w:rPr>
          <w:rFonts w:hint="eastAsia"/>
          <w:b/>
        </w:rPr>
        <w:t>标签</w:t>
      </w:r>
      <w:r w:rsidR="000E5B51">
        <w:t>：检测节点是否正常</w:t>
      </w:r>
    </w:p>
    <w:p w:rsidR="000E5B51" w:rsidRDefault="000E5B51" w:rsidP="0033104B">
      <w:r>
        <w:tab/>
      </w:r>
      <w:r>
        <w:tab/>
        <w:t>mysql：select user</w:t>
      </w:r>
      <w:r>
        <w:rPr>
          <w:rFonts w:hint="eastAsia"/>
        </w:rPr>
        <w:t>();</w:t>
      </w:r>
    </w:p>
    <w:p w:rsidR="000E5B51" w:rsidRDefault="000E5B51" w:rsidP="0033104B">
      <w:r>
        <w:tab/>
      </w:r>
      <w:r>
        <w:tab/>
        <w:t>oracle</w:t>
      </w:r>
      <w:r>
        <w:rPr>
          <w:rFonts w:hint="eastAsia"/>
        </w:rPr>
        <w:t>：</w:t>
      </w:r>
      <w:r>
        <w:t>select * from dual;</w:t>
      </w:r>
    </w:p>
    <w:p w:rsidR="00502A3C" w:rsidRDefault="00502A3C" w:rsidP="0033104B">
      <w:r>
        <w:tab/>
      </w:r>
      <w:r w:rsidRPr="005D5C30">
        <w:rPr>
          <w:b/>
        </w:rPr>
        <w:t>writeHost</w:t>
      </w:r>
      <w:r w:rsidRPr="005D5C30">
        <w:rPr>
          <w:rFonts w:hint="eastAsia"/>
          <w:b/>
        </w:rPr>
        <w:t>标签</w:t>
      </w:r>
      <w:r>
        <w:t>：定义写节点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61849" w:rsidRPr="000B137B" w:rsidTr="0067569F">
        <w:tc>
          <w:tcPr>
            <w:tcW w:w="1980" w:type="dxa"/>
          </w:tcPr>
          <w:p w:rsidR="00261849" w:rsidRPr="000B137B" w:rsidRDefault="00261849" w:rsidP="00261849">
            <w:pPr>
              <w:rPr>
                <w:b/>
                <w:sz w:val="18"/>
                <w:szCs w:val="18"/>
              </w:rPr>
            </w:pPr>
            <w:r w:rsidRPr="000B137B">
              <w:rPr>
                <w:rFonts w:hint="eastAsia"/>
                <w:b/>
                <w:sz w:val="18"/>
                <w:szCs w:val="18"/>
              </w:rPr>
              <w:t>属性</w:t>
            </w:r>
            <w:r w:rsidRPr="000B137B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261849" w:rsidRPr="000B137B" w:rsidRDefault="00261849" w:rsidP="00261849">
            <w:pPr>
              <w:rPr>
                <w:b/>
                <w:sz w:val="18"/>
                <w:szCs w:val="18"/>
              </w:rPr>
            </w:pPr>
            <w:r w:rsidRPr="000B137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61849" w:rsidRPr="000B137B" w:rsidTr="0067569F">
        <w:tc>
          <w:tcPr>
            <w:tcW w:w="1980" w:type="dxa"/>
          </w:tcPr>
          <w:p w:rsidR="00261849" w:rsidRPr="000B137B" w:rsidRDefault="000E0F87" w:rsidP="00261849">
            <w:pPr>
              <w:rPr>
                <w:sz w:val="18"/>
                <w:szCs w:val="18"/>
              </w:rPr>
            </w:pPr>
            <w:r w:rsidRPr="000B137B">
              <w:rPr>
                <w:rFonts w:hint="eastAsia"/>
                <w:sz w:val="18"/>
                <w:szCs w:val="18"/>
              </w:rPr>
              <w:lastRenderedPageBreak/>
              <w:t>host</w:t>
            </w:r>
          </w:p>
        </w:tc>
        <w:tc>
          <w:tcPr>
            <w:tcW w:w="6316" w:type="dxa"/>
          </w:tcPr>
          <w:p w:rsidR="00261849" w:rsidRPr="000B137B" w:rsidRDefault="000E0F87" w:rsidP="00261849">
            <w:pPr>
              <w:rPr>
                <w:sz w:val="18"/>
                <w:szCs w:val="18"/>
              </w:rPr>
            </w:pPr>
            <w:r w:rsidRPr="000B137B">
              <w:rPr>
                <w:rFonts w:hint="eastAsia"/>
                <w:sz w:val="18"/>
                <w:szCs w:val="18"/>
              </w:rPr>
              <w:t>名称，</w:t>
            </w:r>
            <w:r w:rsidRPr="000B137B">
              <w:rPr>
                <w:sz w:val="18"/>
                <w:szCs w:val="18"/>
              </w:rPr>
              <w:t>用于标识不同的</w:t>
            </w:r>
            <w:r w:rsidRPr="000B137B">
              <w:rPr>
                <w:rFonts w:hint="eastAsia"/>
                <w:sz w:val="18"/>
                <w:szCs w:val="18"/>
              </w:rPr>
              <w:t>实例</w:t>
            </w:r>
            <w:r w:rsidRPr="000B137B">
              <w:rPr>
                <w:sz w:val="18"/>
                <w:szCs w:val="18"/>
              </w:rPr>
              <w:t>，</w:t>
            </w:r>
            <w:r w:rsidRPr="000B137B">
              <w:rPr>
                <w:rFonts w:hint="eastAsia"/>
                <w:sz w:val="18"/>
                <w:szCs w:val="18"/>
              </w:rPr>
              <w:t>writeHost一般</w:t>
            </w:r>
            <w:r w:rsidRPr="000B137B">
              <w:rPr>
                <w:sz w:val="18"/>
                <w:szCs w:val="18"/>
              </w:rPr>
              <w:t>使用</w:t>
            </w:r>
            <w:r w:rsidRPr="000B137B">
              <w:rPr>
                <w:rFonts w:hint="eastAsia"/>
                <w:sz w:val="18"/>
                <w:szCs w:val="18"/>
              </w:rPr>
              <w:t>*M1</w:t>
            </w:r>
          </w:p>
        </w:tc>
      </w:tr>
      <w:tr w:rsidR="00261849" w:rsidRPr="000B137B" w:rsidTr="0067569F">
        <w:tc>
          <w:tcPr>
            <w:tcW w:w="1980" w:type="dxa"/>
          </w:tcPr>
          <w:p w:rsidR="00261849" w:rsidRPr="000B137B" w:rsidRDefault="000E0F87" w:rsidP="00261849">
            <w:pPr>
              <w:rPr>
                <w:sz w:val="18"/>
                <w:szCs w:val="18"/>
              </w:rPr>
            </w:pPr>
            <w:r w:rsidRPr="000B137B">
              <w:rPr>
                <w:sz w:val="18"/>
                <w:szCs w:val="18"/>
              </w:rPr>
              <w:t>url</w:t>
            </w:r>
          </w:p>
        </w:tc>
        <w:tc>
          <w:tcPr>
            <w:tcW w:w="6316" w:type="dxa"/>
          </w:tcPr>
          <w:p w:rsidR="00261849" w:rsidRPr="000B137B" w:rsidRDefault="000E0F87" w:rsidP="00261849">
            <w:pPr>
              <w:rPr>
                <w:sz w:val="18"/>
                <w:szCs w:val="18"/>
              </w:rPr>
            </w:pPr>
            <w:r w:rsidRPr="000B137B">
              <w:rPr>
                <w:rFonts w:hint="eastAsia"/>
                <w:sz w:val="18"/>
                <w:szCs w:val="18"/>
              </w:rPr>
              <w:t>后端</w:t>
            </w:r>
            <w:r w:rsidRPr="000B137B">
              <w:rPr>
                <w:sz w:val="18"/>
                <w:szCs w:val="18"/>
              </w:rPr>
              <w:t>实例连接地址，如果使用</w:t>
            </w:r>
            <w:r w:rsidRPr="000B137B">
              <w:rPr>
                <w:rFonts w:hint="eastAsia"/>
                <w:sz w:val="18"/>
                <w:szCs w:val="18"/>
              </w:rPr>
              <w:t>native</w:t>
            </w:r>
            <w:r w:rsidRPr="000B137B">
              <w:rPr>
                <w:sz w:val="18"/>
                <w:szCs w:val="18"/>
              </w:rPr>
              <w:t>的dbDriver</w:t>
            </w:r>
            <w:r w:rsidRPr="000B137B">
              <w:rPr>
                <w:rFonts w:hint="eastAsia"/>
                <w:sz w:val="18"/>
                <w:szCs w:val="18"/>
              </w:rPr>
              <w:t>，</w:t>
            </w:r>
            <w:r w:rsidRPr="000B137B">
              <w:rPr>
                <w:sz w:val="18"/>
                <w:szCs w:val="18"/>
              </w:rPr>
              <w:t>一般为ip:port的形式，如果使用</w:t>
            </w:r>
            <w:r w:rsidRPr="000B137B">
              <w:rPr>
                <w:rFonts w:hint="eastAsia"/>
                <w:sz w:val="18"/>
                <w:szCs w:val="18"/>
              </w:rPr>
              <w:t>JDBC，</w:t>
            </w:r>
            <w:r w:rsidRPr="000B137B">
              <w:rPr>
                <w:sz w:val="18"/>
                <w:szCs w:val="18"/>
              </w:rPr>
              <w:t>则需要jdbc连接地址</w:t>
            </w:r>
            <w:r w:rsidRPr="000B137B">
              <w:rPr>
                <w:rFonts w:hint="eastAsia"/>
                <w:sz w:val="18"/>
                <w:szCs w:val="18"/>
              </w:rPr>
              <w:t>，</w:t>
            </w:r>
            <w:r w:rsidRPr="000B137B">
              <w:rPr>
                <w:sz w:val="18"/>
                <w:szCs w:val="18"/>
              </w:rPr>
              <w:t>如：</w:t>
            </w:r>
            <w:r w:rsidRPr="000B137B">
              <w:rPr>
                <w:rFonts w:hint="eastAsia"/>
                <w:sz w:val="18"/>
                <w:szCs w:val="18"/>
              </w:rPr>
              <w:t>jdbc:mysql://ip:port/</w:t>
            </w:r>
          </w:p>
        </w:tc>
      </w:tr>
      <w:tr w:rsidR="00261849" w:rsidRPr="000B137B" w:rsidTr="0067569F">
        <w:tc>
          <w:tcPr>
            <w:tcW w:w="1980" w:type="dxa"/>
          </w:tcPr>
          <w:p w:rsidR="00261849" w:rsidRPr="000B137B" w:rsidRDefault="000E0F87" w:rsidP="00261849">
            <w:pPr>
              <w:rPr>
                <w:sz w:val="18"/>
                <w:szCs w:val="18"/>
              </w:rPr>
            </w:pPr>
            <w:r w:rsidRPr="000B137B">
              <w:rPr>
                <w:rFonts w:hint="eastAsia"/>
                <w:sz w:val="18"/>
                <w:szCs w:val="18"/>
              </w:rPr>
              <w:t>user</w:t>
            </w:r>
          </w:p>
        </w:tc>
        <w:tc>
          <w:tcPr>
            <w:tcW w:w="6316" w:type="dxa"/>
          </w:tcPr>
          <w:p w:rsidR="00261849" w:rsidRPr="000B137B" w:rsidRDefault="000E0F87" w:rsidP="00261849">
            <w:pPr>
              <w:rPr>
                <w:sz w:val="18"/>
                <w:szCs w:val="18"/>
              </w:rPr>
            </w:pPr>
            <w:r w:rsidRPr="000B137B">
              <w:rPr>
                <w:rFonts w:hint="eastAsia"/>
                <w:sz w:val="18"/>
                <w:szCs w:val="18"/>
              </w:rPr>
              <w:t>后端</w:t>
            </w:r>
            <w:r w:rsidRPr="000B137B">
              <w:rPr>
                <w:sz w:val="18"/>
                <w:szCs w:val="18"/>
              </w:rPr>
              <w:t>实例的登陆用户名</w:t>
            </w:r>
          </w:p>
        </w:tc>
      </w:tr>
      <w:tr w:rsidR="00261849" w:rsidRPr="000B137B" w:rsidTr="0067569F">
        <w:tc>
          <w:tcPr>
            <w:tcW w:w="1980" w:type="dxa"/>
          </w:tcPr>
          <w:p w:rsidR="00261849" w:rsidRPr="000B137B" w:rsidRDefault="000E0F87" w:rsidP="00261849">
            <w:pPr>
              <w:rPr>
                <w:sz w:val="18"/>
                <w:szCs w:val="18"/>
              </w:rPr>
            </w:pPr>
            <w:r w:rsidRPr="000B137B">
              <w:rPr>
                <w:sz w:val="18"/>
                <w:szCs w:val="18"/>
              </w:rPr>
              <w:t>password</w:t>
            </w:r>
          </w:p>
        </w:tc>
        <w:tc>
          <w:tcPr>
            <w:tcW w:w="6316" w:type="dxa"/>
          </w:tcPr>
          <w:p w:rsidR="00261849" w:rsidRPr="000B137B" w:rsidRDefault="000E0F87" w:rsidP="00261849">
            <w:pPr>
              <w:rPr>
                <w:sz w:val="18"/>
                <w:szCs w:val="18"/>
              </w:rPr>
            </w:pPr>
            <w:r w:rsidRPr="000B137B">
              <w:rPr>
                <w:rFonts w:hint="eastAsia"/>
                <w:sz w:val="18"/>
                <w:szCs w:val="18"/>
              </w:rPr>
              <w:t>后端</w:t>
            </w:r>
            <w:r w:rsidRPr="000B137B">
              <w:rPr>
                <w:sz w:val="18"/>
                <w:szCs w:val="18"/>
              </w:rPr>
              <w:t>实例的登陆密码</w:t>
            </w:r>
          </w:p>
        </w:tc>
      </w:tr>
      <w:tr w:rsidR="00261849" w:rsidRPr="000B137B" w:rsidTr="0067569F">
        <w:tc>
          <w:tcPr>
            <w:tcW w:w="1980" w:type="dxa"/>
          </w:tcPr>
          <w:p w:rsidR="00261849" w:rsidRPr="000B137B" w:rsidRDefault="00261849" w:rsidP="00261849">
            <w:pPr>
              <w:rPr>
                <w:sz w:val="18"/>
                <w:szCs w:val="18"/>
              </w:rPr>
            </w:pPr>
          </w:p>
        </w:tc>
        <w:tc>
          <w:tcPr>
            <w:tcW w:w="6316" w:type="dxa"/>
          </w:tcPr>
          <w:p w:rsidR="00261849" w:rsidRPr="000B137B" w:rsidRDefault="00261849" w:rsidP="00261849">
            <w:pPr>
              <w:rPr>
                <w:sz w:val="18"/>
                <w:szCs w:val="18"/>
              </w:rPr>
            </w:pPr>
          </w:p>
        </w:tc>
      </w:tr>
      <w:tr w:rsidR="005E51D6" w:rsidRPr="000B137B" w:rsidTr="0067569F">
        <w:tc>
          <w:tcPr>
            <w:tcW w:w="1980" w:type="dxa"/>
          </w:tcPr>
          <w:p w:rsidR="005E51D6" w:rsidRPr="000B137B" w:rsidRDefault="005E51D6" w:rsidP="00261849">
            <w:pPr>
              <w:rPr>
                <w:sz w:val="18"/>
                <w:szCs w:val="18"/>
              </w:rPr>
            </w:pPr>
          </w:p>
        </w:tc>
        <w:tc>
          <w:tcPr>
            <w:tcW w:w="6316" w:type="dxa"/>
          </w:tcPr>
          <w:p w:rsidR="005E51D6" w:rsidRPr="000B137B" w:rsidRDefault="005E51D6" w:rsidP="00261849">
            <w:pPr>
              <w:rPr>
                <w:sz w:val="18"/>
                <w:szCs w:val="18"/>
              </w:rPr>
            </w:pPr>
          </w:p>
        </w:tc>
      </w:tr>
    </w:tbl>
    <w:p w:rsidR="0067569F" w:rsidRDefault="005E51D6" w:rsidP="0033104B">
      <w:r>
        <w:tab/>
      </w:r>
      <w:r w:rsidRPr="004A789C">
        <w:rPr>
          <w:b/>
        </w:rPr>
        <w:t>readHost标签</w:t>
      </w:r>
      <w:r>
        <w:t>：定义</w:t>
      </w:r>
      <w:r>
        <w:rPr>
          <w:rFonts w:hint="eastAsia"/>
        </w:rPr>
        <w:t>读</w:t>
      </w:r>
      <w:r>
        <w:t>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8E9" w:rsidRPr="00BF2BD1" w:rsidTr="00BA3943">
        <w:tc>
          <w:tcPr>
            <w:tcW w:w="1980" w:type="dxa"/>
          </w:tcPr>
          <w:p w:rsidR="00FA58E9" w:rsidRPr="00BF2BD1" w:rsidRDefault="00FA58E9" w:rsidP="00FA58E9">
            <w:pPr>
              <w:rPr>
                <w:b/>
                <w:sz w:val="18"/>
                <w:szCs w:val="18"/>
              </w:rPr>
            </w:pPr>
            <w:r w:rsidRPr="00BF2BD1">
              <w:rPr>
                <w:rFonts w:hint="eastAsia"/>
                <w:b/>
                <w:sz w:val="18"/>
                <w:szCs w:val="18"/>
              </w:rPr>
              <w:t>属性</w:t>
            </w:r>
            <w:r w:rsidRPr="00BF2BD1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FA58E9" w:rsidRPr="00BF2BD1" w:rsidRDefault="00FA58E9" w:rsidP="00FA58E9">
            <w:pPr>
              <w:rPr>
                <w:b/>
                <w:sz w:val="18"/>
                <w:szCs w:val="18"/>
              </w:rPr>
            </w:pPr>
            <w:r w:rsidRPr="00BF2BD1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A58E9" w:rsidRPr="00BF2BD1" w:rsidTr="00BA3943">
        <w:tc>
          <w:tcPr>
            <w:tcW w:w="1980" w:type="dxa"/>
          </w:tcPr>
          <w:p w:rsidR="00FA58E9" w:rsidRPr="00BF2BD1" w:rsidRDefault="00BA3943" w:rsidP="00FA58E9">
            <w:pPr>
              <w:rPr>
                <w:sz w:val="18"/>
                <w:szCs w:val="18"/>
              </w:rPr>
            </w:pPr>
            <w:r w:rsidRPr="00BF2BD1">
              <w:rPr>
                <w:rFonts w:hint="eastAsia"/>
                <w:sz w:val="18"/>
                <w:szCs w:val="18"/>
              </w:rPr>
              <w:t>host</w:t>
            </w:r>
          </w:p>
        </w:tc>
        <w:tc>
          <w:tcPr>
            <w:tcW w:w="6316" w:type="dxa"/>
          </w:tcPr>
          <w:p w:rsidR="00FA58E9" w:rsidRPr="00BF2BD1" w:rsidRDefault="00BC186D" w:rsidP="00FA58E9">
            <w:pPr>
              <w:rPr>
                <w:sz w:val="18"/>
                <w:szCs w:val="18"/>
              </w:rPr>
            </w:pPr>
            <w:r w:rsidRPr="00BF2BD1">
              <w:rPr>
                <w:rFonts w:hint="eastAsia"/>
                <w:sz w:val="18"/>
                <w:szCs w:val="18"/>
              </w:rPr>
              <w:t>名称，</w:t>
            </w:r>
            <w:r w:rsidRPr="00BF2BD1">
              <w:rPr>
                <w:sz w:val="18"/>
                <w:szCs w:val="18"/>
              </w:rPr>
              <w:t>用于标识不同的</w:t>
            </w:r>
            <w:r w:rsidRPr="00BF2BD1">
              <w:rPr>
                <w:rFonts w:hint="eastAsia"/>
                <w:sz w:val="18"/>
                <w:szCs w:val="18"/>
              </w:rPr>
              <w:t>实例</w:t>
            </w:r>
            <w:r w:rsidRPr="00BF2BD1">
              <w:rPr>
                <w:sz w:val="18"/>
                <w:szCs w:val="18"/>
              </w:rPr>
              <w:t>，</w:t>
            </w:r>
            <w:r w:rsidRPr="00BF2BD1">
              <w:rPr>
                <w:rFonts w:hint="eastAsia"/>
                <w:sz w:val="18"/>
                <w:szCs w:val="18"/>
              </w:rPr>
              <w:t>writeHost一般</w:t>
            </w:r>
            <w:r w:rsidRPr="00BF2BD1">
              <w:rPr>
                <w:sz w:val="18"/>
                <w:szCs w:val="18"/>
              </w:rPr>
              <w:t>使用</w:t>
            </w:r>
            <w:r w:rsidRPr="00BF2BD1">
              <w:rPr>
                <w:rFonts w:hint="eastAsia"/>
                <w:sz w:val="18"/>
                <w:szCs w:val="18"/>
              </w:rPr>
              <w:t>*S1</w:t>
            </w:r>
          </w:p>
        </w:tc>
      </w:tr>
      <w:tr w:rsidR="00FA58E9" w:rsidRPr="00BF2BD1" w:rsidTr="00BA3943">
        <w:tc>
          <w:tcPr>
            <w:tcW w:w="1980" w:type="dxa"/>
          </w:tcPr>
          <w:p w:rsidR="00FA58E9" w:rsidRPr="00BF2BD1" w:rsidRDefault="00FA58E9" w:rsidP="00FA58E9">
            <w:pPr>
              <w:rPr>
                <w:sz w:val="18"/>
                <w:szCs w:val="18"/>
              </w:rPr>
            </w:pPr>
          </w:p>
        </w:tc>
        <w:tc>
          <w:tcPr>
            <w:tcW w:w="6316" w:type="dxa"/>
          </w:tcPr>
          <w:p w:rsidR="00FA58E9" w:rsidRPr="00BF2BD1" w:rsidRDefault="000C7AD0" w:rsidP="00FA58E9">
            <w:pPr>
              <w:rPr>
                <w:sz w:val="18"/>
                <w:szCs w:val="18"/>
              </w:rPr>
            </w:pPr>
            <w:r w:rsidRPr="00BF2BD1">
              <w:rPr>
                <w:rFonts w:hint="eastAsia"/>
                <w:sz w:val="18"/>
                <w:szCs w:val="18"/>
              </w:rPr>
              <w:t>其他</w:t>
            </w:r>
            <w:r w:rsidRPr="00BF2BD1">
              <w:rPr>
                <w:sz w:val="18"/>
                <w:szCs w:val="18"/>
              </w:rPr>
              <w:t>属性参考</w:t>
            </w:r>
            <w:r w:rsidRPr="00BF2BD1">
              <w:rPr>
                <w:rFonts w:hint="eastAsia"/>
                <w:sz w:val="18"/>
                <w:szCs w:val="18"/>
              </w:rPr>
              <w:t>writeHost</w:t>
            </w:r>
            <w:r w:rsidRPr="00BF2BD1">
              <w:rPr>
                <w:sz w:val="18"/>
                <w:szCs w:val="18"/>
              </w:rPr>
              <w:t>标签</w:t>
            </w:r>
          </w:p>
        </w:tc>
      </w:tr>
      <w:tr w:rsidR="00FA58E9" w:rsidRPr="00BF2BD1" w:rsidTr="00BA3943">
        <w:tc>
          <w:tcPr>
            <w:tcW w:w="1980" w:type="dxa"/>
          </w:tcPr>
          <w:p w:rsidR="00FA58E9" w:rsidRPr="00BF2BD1" w:rsidRDefault="00FA58E9" w:rsidP="00FA58E9">
            <w:pPr>
              <w:rPr>
                <w:sz w:val="18"/>
                <w:szCs w:val="18"/>
              </w:rPr>
            </w:pPr>
          </w:p>
        </w:tc>
        <w:tc>
          <w:tcPr>
            <w:tcW w:w="6316" w:type="dxa"/>
          </w:tcPr>
          <w:p w:rsidR="00FA58E9" w:rsidRPr="00BF2BD1" w:rsidRDefault="00FA58E9" w:rsidP="00FA58E9">
            <w:pPr>
              <w:rPr>
                <w:sz w:val="18"/>
                <w:szCs w:val="18"/>
              </w:rPr>
            </w:pPr>
          </w:p>
        </w:tc>
      </w:tr>
    </w:tbl>
    <w:p w:rsidR="00B86E75" w:rsidRPr="000E5B51" w:rsidRDefault="00B86E75" w:rsidP="0033104B"/>
    <w:p w:rsidR="000A3FA6" w:rsidRDefault="000A3FA6" w:rsidP="000A3FA6">
      <w:pPr>
        <w:pStyle w:val="2"/>
      </w:pPr>
      <w:bookmarkStart w:id="13" w:name="_Toc470600256"/>
      <w:r>
        <w:t>R</w:t>
      </w:r>
      <w:r>
        <w:rPr>
          <w:rFonts w:hint="eastAsia"/>
        </w:rPr>
        <w:t>ule</w:t>
      </w:r>
      <w:r>
        <w:t>.xml</w:t>
      </w:r>
      <w:bookmarkEnd w:id="13"/>
    </w:p>
    <w:p w:rsidR="00C84E9E" w:rsidRPr="0057108D" w:rsidRDefault="00C84E9E" w:rsidP="00C84E9E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before="225" w:after="225" w:line="270" w:lineRule="atLeast"/>
        <w:rPr>
          <w:rFonts w:ascii="微软雅黑" w:eastAsia="微软雅黑" w:hAnsi="微软雅黑" w:cs="Courier New"/>
          <w:color w:val="444444"/>
          <w:sz w:val="18"/>
          <w:szCs w:val="18"/>
        </w:rPr>
      </w:pPr>
      <w:r w:rsidRPr="0057108D">
        <w:rPr>
          <w:rFonts w:ascii="微软雅黑" w:eastAsia="微软雅黑" w:hAnsi="微软雅黑" w:cs="Courier New"/>
          <w:color w:val="555555"/>
          <w:sz w:val="18"/>
          <w:szCs w:val="18"/>
        </w:rPr>
        <w:t>&lt;?xml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57108D">
        <w:rPr>
          <w:rFonts w:ascii="微软雅黑" w:eastAsia="微软雅黑" w:hAnsi="微软雅黑" w:cs="Courier New"/>
          <w:color w:val="555555"/>
          <w:sz w:val="18"/>
          <w:szCs w:val="18"/>
        </w:rPr>
        <w:t>version="1.0" encoding="UTF-8"?&gt;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555555"/>
          <w:sz w:val="18"/>
          <w:szCs w:val="18"/>
        </w:rPr>
        <w:t>&lt;!DOCTYPE mycat:rule SYSTEM "rule.dtd"&gt;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&lt;mycat:rule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xmlns:mycat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"http://io.mycat/"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&lt;tableRule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"sharding-by-intfile"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&lt;rule&gt;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&lt;columns&gt;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sharding_id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&lt;/columns&gt;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&lt;algorithm&gt;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hash-int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&lt;/algorithm&gt;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&lt;/rule&gt;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&lt;/tableRule&gt;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&lt;tableRule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"auto-sharding-long"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&lt;rule&gt;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&lt;columns&gt;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id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&lt;/columns&gt;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&lt;algorithm&gt;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rang-long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&lt;/algorithm&gt;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&lt;/rule&gt;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&lt;/tableRule&gt;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&lt;function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"hash-int"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class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"io.mycat.route.function.PartitionByFileMap"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&lt;property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"mapFile"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partition-hash-int.txt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&lt;/property&gt;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&lt;/function&gt;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&lt;function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"rang-long"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class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"io.mycat.route.function.AutoPartitionByLong"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&lt;property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57108D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57108D">
        <w:rPr>
          <w:rFonts w:ascii="微软雅黑" w:eastAsia="微软雅黑" w:hAnsi="微软雅黑" w:cs="Courier New"/>
          <w:color w:val="AA1111"/>
          <w:sz w:val="18"/>
          <w:szCs w:val="18"/>
        </w:rPr>
        <w:t>"mapFile"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>autopartition-long.txt</w:t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&lt;/property&gt;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&lt;/function&gt;</w:t>
      </w:r>
      <w:r w:rsidRPr="0057108D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57108D">
        <w:rPr>
          <w:rFonts w:ascii="微软雅黑" w:eastAsia="微软雅黑" w:hAnsi="微软雅黑" w:cs="Courier New"/>
          <w:color w:val="117700"/>
          <w:sz w:val="18"/>
          <w:szCs w:val="18"/>
        </w:rPr>
        <w:t>&lt;/mycat:rule&gt;</w:t>
      </w:r>
    </w:p>
    <w:p w:rsidR="00C84E9E" w:rsidRDefault="001B620D" w:rsidP="00C84E9E">
      <w:r>
        <w:lastRenderedPageBreak/>
        <w:tab/>
      </w:r>
      <w:r w:rsidRPr="004B7408">
        <w:rPr>
          <w:b/>
        </w:rPr>
        <w:t>tableRule</w:t>
      </w:r>
      <w:r w:rsidRPr="004B7408">
        <w:rPr>
          <w:rFonts w:hint="eastAsia"/>
          <w:b/>
        </w:rPr>
        <w:t>标签</w:t>
      </w:r>
      <w:r>
        <w:rPr>
          <w:rFonts w:hint="eastAsia"/>
        </w:rPr>
        <w:t>：定义</w:t>
      </w:r>
      <w:r>
        <w:t>一个规则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B620D" w:rsidRPr="00922D6C" w:rsidTr="001B620D">
        <w:tc>
          <w:tcPr>
            <w:tcW w:w="2122" w:type="dxa"/>
          </w:tcPr>
          <w:p w:rsidR="001B620D" w:rsidRPr="00922D6C" w:rsidRDefault="001B620D" w:rsidP="00C84E9E">
            <w:pPr>
              <w:rPr>
                <w:b/>
                <w:sz w:val="18"/>
                <w:szCs w:val="18"/>
              </w:rPr>
            </w:pPr>
            <w:r w:rsidRPr="00922D6C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6174" w:type="dxa"/>
          </w:tcPr>
          <w:p w:rsidR="001B620D" w:rsidRPr="00922D6C" w:rsidRDefault="001B620D" w:rsidP="00C84E9E">
            <w:pPr>
              <w:rPr>
                <w:b/>
                <w:sz w:val="18"/>
                <w:szCs w:val="18"/>
              </w:rPr>
            </w:pPr>
            <w:r w:rsidRPr="00922D6C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B620D" w:rsidRPr="00922D6C" w:rsidTr="001B620D">
        <w:tc>
          <w:tcPr>
            <w:tcW w:w="2122" w:type="dxa"/>
          </w:tcPr>
          <w:p w:rsidR="001B620D" w:rsidRPr="00922D6C" w:rsidRDefault="001B620D" w:rsidP="00C84E9E">
            <w:pPr>
              <w:rPr>
                <w:sz w:val="18"/>
                <w:szCs w:val="18"/>
              </w:rPr>
            </w:pPr>
            <w:r w:rsidRPr="00922D6C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6174" w:type="dxa"/>
          </w:tcPr>
          <w:p w:rsidR="001B620D" w:rsidRPr="00922D6C" w:rsidRDefault="001B620D" w:rsidP="00C84E9E">
            <w:pPr>
              <w:rPr>
                <w:sz w:val="18"/>
                <w:szCs w:val="18"/>
              </w:rPr>
            </w:pPr>
            <w:r w:rsidRPr="00922D6C">
              <w:rPr>
                <w:rFonts w:hint="eastAsia"/>
                <w:sz w:val="18"/>
                <w:szCs w:val="18"/>
              </w:rPr>
              <w:t>规则</w:t>
            </w:r>
            <w:r w:rsidRPr="00922D6C">
              <w:rPr>
                <w:sz w:val="18"/>
                <w:szCs w:val="18"/>
              </w:rPr>
              <w:t>名称</w:t>
            </w:r>
          </w:p>
        </w:tc>
      </w:tr>
    </w:tbl>
    <w:p w:rsidR="001B620D" w:rsidRDefault="009436BD" w:rsidP="00C84E9E">
      <w:r>
        <w:tab/>
      </w:r>
      <w:r w:rsidRPr="00997C33">
        <w:rPr>
          <w:b/>
        </w:rPr>
        <w:t>columns</w:t>
      </w:r>
      <w:r w:rsidRPr="00997C33">
        <w:rPr>
          <w:rFonts w:hint="eastAsia"/>
          <w:b/>
        </w:rPr>
        <w:t>标签</w:t>
      </w:r>
      <w:r>
        <w:rPr>
          <w:rFonts w:hint="eastAsia"/>
        </w:rPr>
        <w:t>：字段</w:t>
      </w:r>
      <w:r>
        <w:t>的</w:t>
      </w:r>
      <w:r>
        <w:rPr>
          <w:rFonts w:hint="eastAsia"/>
        </w:rPr>
        <w:t>名</w:t>
      </w:r>
    </w:p>
    <w:p w:rsidR="008440BE" w:rsidRDefault="008440BE" w:rsidP="00C84E9E">
      <w:r>
        <w:tab/>
      </w:r>
      <w:r w:rsidRPr="008440BE">
        <w:rPr>
          <w:b/>
        </w:rPr>
        <w:t>algorithm</w:t>
      </w:r>
      <w:r w:rsidRPr="008440BE">
        <w:rPr>
          <w:rFonts w:hint="eastAsia"/>
          <w:b/>
        </w:rPr>
        <w:t>标签</w:t>
      </w:r>
      <w:r>
        <w:t>：</w:t>
      </w:r>
      <w:r>
        <w:rPr>
          <w:rFonts w:hint="eastAsia"/>
        </w:rPr>
        <w:t>算法</w:t>
      </w:r>
      <w:r>
        <w:t>名称</w:t>
      </w:r>
    </w:p>
    <w:p w:rsidR="005F1E74" w:rsidRDefault="005F1E74" w:rsidP="00C84E9E">
      <w:r>
        <w:tab/>
      </w:r>
      <w:r w:rsidRPr="005F1E74">
        <w:rPr>
          <w:b/>
        </w:rPr>
        <w:t>function标签</w:t>
      </w:r>
      <w:r>
        <w:t>：定义算法名称</w:t>
      </w:r>
    </w:p>
    <w:p w:rsidR="005F1E74" w:rsidRPr="001B620D" w:rsidRDefault="00150FF9" w:rsidP="00C84E9E">
      <w:r>
        <w:tab/>
      </w:r>
      <w:r>
        <w:rPr>
          <w:rFonts w:hint="eastAsia"/>
        </w:rPr>
        <w:t>简单介绍</w:t>
      </w:r>
      <w:r>
        <w:t>两种算法：</w:t>
      </w:r>
    </w:p>
    <w:p w:rsidR="006C624C" w:rsidRPr="006C624C" w:rsidRDefault="006C624C" w:rsidP="00150FF9">
      <w:pPr>
        <w:ind w:firstLine="420"/>
      </w:pPr>
      <w:r w:rsidRPr="0033104B">
        <w:t>sharding-by-intfile</w:t>
      </w:r>
      <w:r w:rsidRPr="0033104B">
        <w:rPr>
          <w:rFonts w:hint="eastAsia"/>
        </w:rPr>
        <w:t>：</w:t>
      </w:r>
      <w:r w:rsidRPr="0033104B">
        <w:t>分片</w:t>
      </w:r>
      <w:r w:rsidRPr="0033104B">
        <w:rPr>
          <w:rFonts w:hint="eastAsia"/>
        </w:rPr>
        <w:t>枚举，</w:t>
      </w:r>
      <w:r w:rsidRPr="0033104B">
        <w:t>比如当字段值为</w:t>
      </w:r>
      <w:r w:rsidRPr="0033104B">
        <w:rPr>
          <w:rFonts w:hint="eastAsia"/>
        </w:rPr>
        <w:t>1时</w:t>
      </w:r>
      <w:r w:rsidRPr="0033104B">
        <w:t>，存入</w:t>
      </w:r>
      <w:r w:rsidRPr="0033104B">
        <w:rPr>
          <w:rFonts w:hint="eastAsia"/>
        </w:rPr>
        <w:t>一个</w:t>
      </w:r>
      <w:r w:rsidRPr="0033104B">
        <w:t>数据库中，当为</w:t>
      </w:r>
      <w:r w:rsidRPr="0033104B">
        <w:rPr>
          <w:rFonts w:hint="eastAsia"/>
        </w:rPr>
        <w:t>0时</w:t>
      </w:r>
      <w:r w:rsidRPr="0033104B">
        <w:t>，存入另一个数据库中</w:t>
      </w:r>
    </w:p>
    <w:p w:rsidR="006C624C" w:rsidRPr="006C624C" w:rsidRDefault="006C624C" w:rsidP="00150FF9">
      <w:pPr>
        <w:ind w:firstLine="420"/>
      </w:pPr>
      <w:r w:rsidRPr="0033104B">
        <w:t>auto-sharding-long</w:t>
      </w:r>
      <w:r w:rsidRPr="0033104B">
        <w:rPr>
          <w:rFonts w:hint="eastAsia"/>
        </w:rPr>
        <w:t>：主键范围，按照范围进行自动分片，比如</w:t>
      </w:r>
      <w:r w:rsidRPr="0033104B">
        <w:t>0-200</w:t>
      </w:r>
      <w:r w:rsidRPr="0033104B">
        <w:rPr>
          <w:rFonts w:hint="eastAsia"/>
        </w:rPr>
        <w:t>的数据在分片节点</w:t>
      </w:r>
      <w:r w:rsidR="00264572">
        <w:t>1</w:t>
      </w:r>
      <w:r w:rsidRPr="0033104B">
        <w:t>,200-400</w:t>
      </w:r>
      <w:r w:rsidRPr="0033104B">
        <w:rPr>
          <w:rFonts w:hint="eastAsia"/>
        </w:rPr>
        <w:t>的数据在分片节点</w:t>
      </w:r>
      <w:r w:rsidRPr="0033104B">
        <w:t>2</w:t>
      </w:r>
      <w:r w:rsidRPr="0033104B">
        <w:rPr>
          <w:rFonts w:hint="eastAsia"/>
        </w:rPr>
        <w:t>，依次类推，根据数据库服务器的性能，</w:t>
      </w:r>
      <w:r w:rsidR="00264572">
        <w:rPr>
          <w:rFonts w:hint="eastAsia"/>
        </w:rPr>
        <w:t>评估数据</w:t>
      </w:r>
      <w:r w:rsidR="00264572">
        <w:t>存储量</w:t>
      </w:r>
      <w:r w:rsidRPr="0033104B">
        <w:rPr>
          <w:rFonts w:hint="eastAsia"/>
        </w:rPr>
        <w:t>，此种方式，每个分片表一个独立的自增长</w:t>
      </w:r>
      <w:r w:rsidRPr="0033104B">
        <w:t>ID</w:t>
      </w:r>
      <w:r w:rsidRPr="0033104B">
        <w:rPr>
          <w:rFonts w:hint="eastAsia"/>
        </w:rPr>
        <w:t>机制，确保记录的连续性。</w:t>
      </w:r>
      <w:r w:rsidRPr="0033104B">
        <w:t>conf/ autopartition-long.txt</w:t>
      </w:r>
      <w:r w:rsidRPr="0033104B">
        <w:rPr>
          <w:rFonts w:hint="eastAsia"/>
        </w:rPr>
        <w:t>中定义了分段范围与分片</w:t>
      </w:r>
      <w:r w:rsidRPr="0033104B">
        <w:t>ID</w:t>
      </w:r>
      <w:r w:rsidRPr="0033104B">
        <w:rPr>
          <w:rFonts w:hint="eastAsia"/>
        </w:rPr>
        <w:t>的关系。</w:t>
      </w:r>
    </w:p>
    <w:p w:rsidR="00420528" w:rsidRDefault="006B1338" w:rsidP="0013720B">
      <w:pPr>
        <w:pStyle w:val="1"/>
      </w:pPr>
      <w:bookmarkStart w:id="14" w:name="_Toc470600257"/>
      <w:r>
        <w:rPr>
          <w:rFonts w:hint="eastAsia"/>
        </w:rPr>
        <w:t>简单</w:t>
      </w:r>
      <w:r w:rsidR="00B05C79">
        <w:rPr>
          <w:rFonts w:hint="eastAsia"/>
        </w:rPr>
        <w:t>应用</w:t>
      </w:r>
      <w:bookmarkEnd w:id="14"/>
    </w:p>
    <w:p w:rsidR="002F41AD" w:rsidRDefault="002F41AD" w:rsidP="002F41AD">
      <w:pPr>
        <w:ind w:left="420"/>
      </w:pPr>
      <w:r>
        <w:rPr>
          <w:rFonts w:hint="eastAsia"/>
        </w:rPr>
        <w:t>为</w:t>
      </w:r>
      <w:r>
        <w:t>了能够直观的了解</w:t>
      </w:r>
      <w:r>
        <w:rPr>
          <w:rFonts w:hint="eastAsia"/>
        </w:rPr>
        <w:t>M</w:t>
      </w:r>
      <w:r>
        <w:t>ycat</w:t>
      </w:r>
      <w:r>
        <w:rPr>
          <w:rFonts w:hint="eastAsia"/>
        </w:rPr>
        <w:t>的</w:t>
      </w:r>
      <w:r>
        <w:t>作用，</w:t>
      </w:r>
      <w:r>
        <w:rPr>
          <w:rFonts w:hint="eastAsia"/>
        </w:rPr>
        <w:t>下面</w:t>
      </w:r>
      <w:r>
        <w:t>做几个简单的实验：</w:t>
      </w:r>
    </w:p>
    <w:p w:rsidR="00E610C9" w:rsidRDefault="00E610C9" w:rsidP="00E610C9">
      <w:pPr>
        <w:ind w:firstLine="420"/>
      </w:pPr>
      <w:r>
        <w:rPr>
          <w:rFonts w:hint="eastAsia"/>
        </w:rPr>
        <w:t>前提</w:t>
      </w:r>
      <w:r>
        <w:t>：在虚拟机</w:t>
      </w:r>
      <w:r>
        <w:rPr>
          <w:rFonts w:hint="eastAsia"/>
        </w:rPr>
        <w:t>（192.168.19</w:t>
      </w:r>
      <w:r>
        <w:t>7.130）</w:t>
      </w:r>
      <w:r>
        <w:rPr>
          <w:rFonts w:hint="eastAsia"/>
        </w:rPr>
        <w:t>上</w:t>
      </w:r>
      <w:r>
        <w:t>装两个mysql实例，端口分别为</w:t>
      </w:r>
      <w:r>
        <w:rPr>
          <w:rFonts w:hint="eastAsia"/>
        </w:rPr>
        <w:t>3306、3307，都</w:t>
      </w:r>
      <w:r>
        <w:t>创建</w:t>
      </w:r>
      <w:r>
        <w:rPr>
          <w:rFonts w:hint="eastAsia"/>
        </w:rPr>
        <w:t>测试</w:t>
      </w:r>
      <w:r>
        <w:t>数据</w:t>
      </w:r>
      <w:r>
        <w:rPr>
          <w:rFonts w:hint="eastAsia"/>
        </w:rPr>
        <w:t>库mycat</w:t>
      </w:r>
      <w:r>
        <w:t>db</w:t>
      </w:r>
      <w:r>
        <w:rPr>
          <w:rFonts w:hint="eastAsia"/>
        </w:rPr>
        <w:t>，</w:t>
      </w:r>
      <w:r>
        <w:t>部署</w:t>
      </w:r>
      <w:r>
        <w:rPr>
          <w:rFonts w:hint="eastAsia"/>
        </w:rPr>
        <w:t>M</w:t>
      </w:r>
      <w:r>
        <w:t>ycat</w:t>
      </w:r>
      <w:r>
        <w:rPr>
          <w:rFonts w:hint="eastAsia"/>
        </w:rPr>
        <w:t>并</w:t>
      </w:r>
      <w:r>
        <w:t>启动</w:t>
      </w:r>
      <w:r>
        <w:rPr>
          <w:rFonts w:hint="eastAsia"/>
        </w:rPr>
        <w:t>，</w:t>
      </w:r>
      <w:r>
        <w:t>使用navicat连接数据库实例和mycat，效果如下：</w:t>
      </w:r>
    </w:p>
    <w:p w:rsidR="0027742A" w:rsidRPr="002F41AD" w:rsidRDefault="0027742A" w:rsidP="00E610C9">
      <w:pPr>
        <w:ind w:firstLine="420"/>
      </w:pPr>
      <w:r>
        <w:rPr>
          <w:noProof/>
        </w:rPr>
        <w:lastRenderedPageBreak/>
        <w:drawing>
          <wp:inline distT="0" distB="0" distL="0" distR="0" wp14:anchorId="4BA07A54" wp14:editId="6D4975F1">
            <wp:extent cx="3752850" cy="3648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38" w:rsidRDefault="00F176CE" w:rsidP="006B1338">
      <w:pPr>
        <w:pStyle w:val="2"/>
      </w:pPr>
      <w:bookmarkStart w:id="15" w:name="_Toc470600258"/>
      <w:r>
        <w:rPr>
          <w:rFonts w:hint="eastAsia"/>
        </w:rPr>
        <w:t>代理</w:t>
      </w:r>
      <w:r>
        <w:t>功能</w:t>
      </w:r>
      <w:bookmarkEnd w:id="15"/>
    </w:p>
    <w:p w:rsidR="002F41AD" w:rsidRDefault="002F41AD" w:rsidP="002F41AD">
      <w:pPr>
        <w:ind w:left="420"/>
      </w:pPr>
      <w:r>
        <w:rPr>
          <w:rFonts w:hint="eastAsia"/>
        </w:rPr>
        <w:t>场景</w:t>
      </w:r>
      <w:r w:rsidR="0059055D">
        <w:rPr>
          <w:rFonts w:hint="eastAsia"/>
        </w:rPr>
        <w:t>：</w:t>
      </w:r>
      <w:r w:rsidR="0059055D">
        <w:t>mycat</w:t>
      </w:r>
      <w:r w:rsidR="0059055D">
        <w:rPr>
          <w:rFonts w:hint="eastAsia"/>
        </w:rPr>
        <w:t>仅</w:t>
      </w:r>
      <w:r w:rsidR="0059055D">
        <w:t>代理</w:t>
      </w:r>
      <w:r w:rsidR="0059055D">
        <w:rPr>
          <w:rFonts w:hint="eastAsia"/>
        </w:rPr>
        <w:t>3306端口</w:t>
      </w:r>
      <w:r w:rsidR="0059055D">
        <w:t>服务</w:t>
      </w:r>
    </w:p>
    <w:p w:rsidR="0059055D" w:rsidRDefault="001F0C43" w:rsidP="002F41AD">
      <w:pPr>
        <w:ind w:left="420"/>
      </w:pPr>
      <w:r>
        <w:t>S</w:t>
      </w:r>
      <w:r>
        <w:rPr>
          <w:rFonts w:hint="eastAsia"/>
        </w:rPr>
        <w:t>chema</w:t>
      </w:r>
      <w:r>
        <w:t>.xml</w:t>
      </w:r>
      <w:r>
        <w:rPr>
          <w:rFonts w:hint="eastAsia"/>
        </w:rPr>
        <w:t>配置</w:t>
      </w:r>
      <w:r>
        <w:t>：</w:t>
      </w:r>
    </w:p>
    <w:p w:rsidR="001F0C43" w:rsidRPr="00827806" w:rsidRDefault="001F0C43" w:rsidP="00827806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before="225" w:after="225" w:line="270" w:lineRule="atLeast"/>
        <w:rPr>
          <w:rFonts w:ascii="微软雅黑" w:eastAsia="微软雅黑" w:hAnsi="微软雅黑" w:cs="Courier New"/>
          <w:color w:val="444444"/>
          <w:sz w:val="18"/>
          <w:szCs w:val="18"/>
        </w:rPr>
      </w:pPr>
      <w:r w:rsidRPr="001F0C43">
        <w:rPr>
          <w:rFonts w:ascii="微软雅黑" w:eastAsia="微软雅黑" w:hAnsi="微软雅黑" w:cs="Courier New"/>
          <w:color w:val="555555"/>
          <w:sz w:val="18"/>
          <w:szCs w:val="18"/>
        </w:rPr>
        <w:t>&lt;?xml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555555"/>
          <w:sz w:val="18"/>
          <w:szCs w:val="18"/>
        </w:rPr>
        <w:t>version="1.0"?&gt;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555555"/>
          <w:sz w:val="18"/>
          <w:szCs w:val="18"/>
        </w:rPr>
        <w:t>&lt;!DOCTYPE mycat:schema SYSTEM "schema.dtd"&gt;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&lt;mycat:schema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xmlns:mycat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"http://io.mycat/"</w:t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&lt;schema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"TESTDB"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checkSQLschema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"false"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sqlMaxLimit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"100"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dataNode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"dn1"</w:t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&lt;/schema&gt;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&lt;dataNode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"dn1"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dataHost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"v_host1"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database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"mycatdb"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&lt;dataHost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"v_host1"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maxCon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"1000"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minCon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"10"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balance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"0"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  <w:t xml:space="preserve"> 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writeType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"0"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dbType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"mysql"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dbDriver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"native"</w:t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&lt;heartbeat&gt;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select user()</w:t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&lt;/heartbeat&gt;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AA5500"/>
          <w:sz w:val="18"/>
          <w:szCs w:val="18"/>
        </w:rPr>
        <w:t>&lt;!-- can have multi write hosts --&gt;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&lt;writeHost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"hostM1"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"localhost:3306"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AA5500"/>
          <w:sz w:val="18"/>
          <w:szCs w:val="18"/>
        </w:rPr>
        <w:t>&lt;!-- can have multi read hosts --&gt;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&lt;readHost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"hostS2"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"localhost:3306"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1F0C43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&lt;/writeHost&gt;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lastRenderedPageBreak/>
        <w:tab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&lt;/dataHost&gt;</w:t>
      </w:r>
      <w:r w:rsidRPr="001F0C43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1F0C43">
        <w:rPr>
          <w:rFonts w:ascii="微软雅黑" w:eastAsia="微软雅黑" w:hAnsi="微软雅黑" w:cs="Courier New"/>
          <w:color w:val="117700"/>
          <w:sz w:val="18"/>
          <w:szCs w:val="18"/>
        </w:rPr>
        <w:t>&lt;/mycat:schema&gt;</w:t>
      </w:r>
    </w:p>
    <w:p w:rsidR="001F0C43" w:rsidRDefault="001F0C43" w:rsidP="002F41AD">
      <w:pPr>
        <w:ind w:left="420"/>
      </w:pPr>
      <w:r>
        <w:rPr>
          <w:noProof/>
        </w:rPr>
        <w:drawing>
          <wp:inline distT="0" distB="0" distL="0" distR="0" wp14:anchorId="705C9988" wp14:editId="25A09DC4">
            <wp:extent cx="5274310" cy="4569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99" w:rsidRDefault="00257599" w:rsidP="002F41AD">
      <w:pPr>
        <w:ind w:left="420"/>
      </w:pPr>
    </w:p>
    <w:p w:rsidR="00827806" w:rsidRDefault="00827806" w:rsidP="002F41AD">
      <w:pPr>
        <w:ind w:left="420"/>
      </w:pPr>
      <w:r>
        <w:rPr>
          <w:noProof/>
        </w:rPr>
        <w:lastRenderedPageBreak/>
        <w:drawing>
          <wp:inline distT="0" distB="0" distL="0" distR="0" wp14:anchorId="43FA54D5" wp14:editId="2B80D983">
            <wp:extent cx="5274310" cy="3089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8A" w:rsidRDefault="00B9168A" w:rsidP="00B9168A">
      <w:pPr>
        <w:pStyle w:val="2"/>
      </w:pPr>
      <w:bookmarkStart w:id="16" w:name="_Toc470600259"/>
      <w:r>
        <w:rPr>
          <w:rFonts w:hint="eastAsia"/>
        </w:rPr>
        <w:t>读写</w:t>
      </w:r>
      <w:r>
        <w:t>分离</w:t>
      </w:r>
      <w:bookmarkEnd w:id="16"/>
    </w:p>
    <w:p w:rsidR="007F4BDF" w:rsidRDefault="00CE5759" w:rsidP="00CE5759">
      <w:pPr>
        <w:ind w:firstLine="420"/>
      </w:pPr>
      <w:r>
        <w:rPr>
          <w:rFonts w:hint="eastAsia"/>
        </w:rPr>
        <w:t>场景</w:t>
      </w:r>
      <w:r>
        <w:t>：</w:t>
      </w:r>
      <w:r w:rsidR="00116DAA">
        <w:rPr>
          <w:rFonts w:hint="eastAsia"/>
        </w:rPr>
        <w:t>读</w:t>
      </w:r>
      <w:r w:rsidR="00116DAA">
        <w:t>请求被分发到</w:t>
      </w:r>
      <w:r w:rsidR="00116DAA">
        <w:rPr>
          <w:rFonts w:hint="eastAsia"/>
        </w:rPr>
        <w:t>3307上</w:t>
      </w:r>
      <w:r w:rsidR="00116DAA">
        <w:t>，写</w:t>
      </w:r>
      <w:r w:rsidR="00753614">
        <w:rPr>
          <w:rFonts w:hint="eastAsia"/>
        </w:rPr>
        <w:t>请求</w:t>
      </w:r>
      <w:r w:rsidR="00116DAA">
        <w:t>被分发到</w:t>
      </w:r>
      <w:r w:rsidR="00116DAA">
        <w:rPr>
          <w:rFonts w:hint="eastAsia"/>
        </w:rPr>
        <w:t>3306上</w:t>
      </w:r>
    </w:p>
    <w:p w:rsidR="001B2CCC" w:rsidRDefault="00116DAA" w:rsidP="007F4BDF">
      <w:r>
        <w:tab/>
        <w:t>schema.xml</w:t>
      </w:r>
      <w:r w:rsidR="00DD10DF">
        <w:rPr>
          <w:rFonts w:hint="eastAsia"/>
        </w:rPr>
        <w:t>：</w:t>
      </w:r>
    </w:p>
    <w:p w:rsidR="00B32CB4" w:rsidRPr="00B32CB4" w:rsidRDefault="00B32CB4" w:rsidP="00B32CB4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before="225" w:after="225" w:line="270" w:lineRule="atLeast"/>
        <w:rPr>
          <w:rFonts w:ascii="微软雅黑" w:eastAsia="微软雅黑" w:hAnsi="微软雅黑" w:cs="Courier New"/>
          <w:color w:val="444444"/>
          <w:sz w:val="18"/>
          <w:szCs w:val="18"/>
        </w:rPr>
      </w:pPr>
      <w:r w:rsidRPr="00B32CB4">
        <w:rPr>
          <w:rFonts w:ascii="微软雅黑" w:eastAsia="微软雅黑" w:hAnsi="微软雅黑" w:cs="Courier New"/>
          <w:color w:val="555555"/>
          <w:sz w:val="18"/>
          <w:szCs w:val="18"/>
        </w:rPr>
        <w:t>&lt;?xml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555555"/>
          <w:sz w:val="18"/>
          <w:szCs w:val="18"/>
        </w:rPr>
        <w:t>version="1.0"?&gt;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555555"/>
          <w:sz w:val="18"/>
          <w:szCs w:val="18"/>
        </w:rPr>
        <w:t>&lt;!DOCTYPE mycat:schema SYSTEM "schema.dtd"&gt;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&lt;mycat:schema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xmlns:mycat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"http://io.mycat/"</w:t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&lt;schema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"TESTDB"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checkSQLschema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"false"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sqlMaxLimit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"100"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dataNode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"dn1"</w:t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&lt;/schema&gt;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&lt;dataNode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"dn1"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dataHost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"v_host1"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database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"mycatdb"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&lt;dataHost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"v_host1"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maxCon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"1000"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minCon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"10"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balance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"1"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writeType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"0"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dbType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"mysql"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dbDriver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"native"</w:t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&lt;heartbeat&gt;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select user()</w:t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&lt;/heartbeat&gt;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AA5500"/>
          <w:sz w:val="18"/>
          <w:szCs w:val="18"/>
        </w:rPr>
        <w:t>&lt;!-- can have multi write hosts --&gt;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&lt;writeHost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"hostM1"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"localhost:3306"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AA5500"/>
          <w:sz w:val="18"/>
          <w:szCs w:val="18"/>
        </w:rPr>
        <w:t>&lt;!-- can have multi read hosts --&gt;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&lt;readHost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"hostS2"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"localhost:3307"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B32CB4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&lt;/writeHost&gt;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&lt;/dataHost&gt;</w:t>
      </w:r>
      <w:r w:rsidRPr="00B32CB4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B32CB4">
        <w:rPr>
          <w:rFonts w:ascii="微软雅黑" w:eastAsia="微软雅黑" w:hAnsi="微软雅黑" w:cs="Courier New"/>
          <w:color w:val="117700"/>
          <w:sz w:val="18"/>
          <w:szCs w:val="18"/>
        </w:rPr>
        <w:t>&lt;/mycat:schema&gt;</w:t>
      </w:r>
    </w:p>
    <w:p w:rsidR="00B32CB4" w:rsidRPr="00B32CB4" w:rsidRDefault="00B32CB4" w:rsidP="007F4BDF"/>
    <w:p w:rsidR="001B2CCC" w:rsidRDefault="001B2CCC" w:rsidP="007F4BDF">
      <w:r>
        <w:rPr>
          <w:noProof/>
        </w:rPr>
        <w:drawing>
          <wp:inline distT="0" distB="0" distL="0" distR="0" wp14:anchorId="2490046A" wp14:editId="730E7C99">
            <wp:extent cx="5274310" cy="3811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F4" w:rsidRDefault="009040F4" w:rsidP="007F4BDF"/>
    <w:p w:rsidR="009040F4" w:rsidRDefault="009040F4" w:rsidP="007F4BDF">
      <w:r>
        <w:rPr>
          <w:noProof/>
        </w:rPr>
        <w:drawing>
          <wp:inline distT="0" distB="0" distL="0" distR="0" wp14:anchorId="6DF42A73" wp14:editId="24E7C671">
            <wp:extent cx="4943475" cy="1438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61" w:rsidRDefault="00B12B61" w:rsidP="007F4BDF"/>
    <w:p w:rsidR="00B12B61" w:rsidRPr="007F4BDF" w:rsidRDefault="00B12B61" w:rsidP="007F4BDF">
      <w:r>
        <w:rPr>
          <w:noProof/>
        </w:rPr>
        <w:drawing>
          <wp:inline distT="0" distB="0" distL="0" distR="0" wp14:anchorId="375BC5CE" wp14:editId="4EA85FF2">
            <wp:extent cx="4600575" cy="1685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0B" w:rsidRDefault="0013720B" w:rsidP="0013720B">
      <w:pPr>
        <w:pStyle w:val="2"/>
      </w:pPr>
      <w:bookmarkStart w:id="17" w:name="_Toc470600260"/>
      <w:r>
        <w:rPr>
          <w:rFonts w:hint="eastAsia"/>
        </w:rPr>
        <w:lastRenderedPageBreak/>
        <w:t>分库</w:t>
      </w:r>
      <w:r>
        <w:t>分表</w:t>
      </w:r>
      <w:bookmarkEnd w:id="17"/>
    </w:p>
    <w:p w:rsidR="00F13939" w:rsidRDefault="00F13939" w:rsidP="00F13939">
      <w:pPr>
        <w:pStyle w:val="3"/>
      </w:pPr>
      <w:bookmarkStart w:id="18" w:name="_Toc470600261"/>
      <w:r>
        <w:rPr>
          <w:rFonts w:hint="eastAsia"/>
        </w:rPr>
        <w:t>垂直</w:t>
      </w:r>
      <w:r>
        <w:t>切分</w:t>
      </w:r>
      <w:bookmarkEnd w:id="18"/>
    </w:p>
    <w:p w:rsidR="00A05AB2" w:rsidRDefault="00A05AB2" w:rsidP="00A05AB2">
      <w:pPr>
        <w:ind w:firstLine="420"/>
      </w:pPr>
      <w:r>
        <w:rPr>
          <w:rFonts w:hint="eastAsia"/>
        </w:rPr>
        <w:t>场景</w:t>
      </w:r>
      <w:r>
        <w:t>：同一应用的两张表，被分别存放到两个库中，orders表存</w:t>
      </w:r>
      <w:r>
        <w:rPr>
          <w:rFonts w:hint="eastAsia"/>
        </w:rPr>
        <w:t>放</w:t>
      </w:r>
      <w:r>
        <w:t>于</w:t>
      </w:r>
      <w:r>
        <w:rPr>
          <w:rFonts w:hint="eastAsia"/>
        </w:rPr>
        <w:t>3306</w:t>
      </w:r>
      <w:r>
        <w:t>库中</w:t>
      </w:r>
      <w:r>
        <w:rPr>
          <w:rFonts w:hint="eastAsia"/>
        </w:rPr>
        <w:t>，</w:t>
      </w:r>
      <w:r>
        <w:t>users存放于</w:t>
      </w:r>
      <w:r>
        <w:rPr>
          <w:rFonts w:hint="eastAsia"/>
        </w:rPr>
        <w:t>3307库</w:t>
      </w:r>
      <w:r>
        <w:t>中</w:t>
      </w:r>
      <w:r w:rsidR="004E2785">
        <w:rPr>
          <w:rFonts w:hint="eastAsia"/>
        </w:rPr>
        <w:t>，</w:t>
      </w:r>
      <w:r w:rsidR="004E2785">
        <w:t>可通过mycat</w:t>
      </w:r>
      <w:r w:rsidR="004E2785">
        <w:rPr>
          <w:rFonts w:hint="eastAsia"/>
        </w:rPr>
        <w:t>读写</w:t>
      </w:r>
      <w:r w:rsidR="004E2785">
        <w:t>两张表</w:t>
      </w:r>
      <w:r w:rsidR="004E2785">
        <w:rPr>
          <w:rFonts w:hint="eastAsia"/>
        </w:rPr>
        <w:t>，</w:t>
      </w:r>
      <w:r w:rsidR="004E2785">
        <w:t>如访问一个数据库</w:t>
      </w:r>
      <w:r w:rsidR="00ED542E">
        <w:rPr>
          <w:rFonts w:hint="eastAsia"/>
        </w:rPr>
        <w:t>；</w:t>
      </w:r>
    </w:p>
    <w:p w:rsidR="002F0D41" w:rsidRDefault="00ED542E" w:rsidP="002F0D41">
      <w:pPr>
        <w:ind w:firstLine="420"/>
      </w:pPr>
      <w:r>
        <w:t>schema.xml</w:t>
      </w:r>
      <w:r w:rsidR="002F0D41">
        <w:rPr>
          <w:rFonts w:hint="eastAsia"/>
        </w:rPr>
        <w:t>：</w:t>
      </w:r>
    </w:p>
    <w:p w:rsidR="00AC0522" w:rsidRPr="00AC0522" w:rsidRDefault="00AC0522" w:rsidP="00AC0522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before="225" w:after="225" w:line="270" w:lineRule="atLeast"/>
        <w:rPr>
          <w:rFonts w:ascii="微软雅黑" w:eastAsia="微软雅黑" w:hAnsi="微软雅黑" w:cs="Courier New"/>
          <w:color w:val="444444"/>
          <w:sz w:val="18"/>
          <w:szCs w:val="18"/>
        </w:rPr>
      </w:pPr>
      <w:r w:rsidRPr="00AC0522">
        <w:rPr>
          <w:rFonts w:ascii="微软雅黑" w:eastAsia="微软雅黑" w:hAnsi="微软雅黑" w:cs="Courier New"/>
          <w:color w:val="555555"/>
          <w:sz w:val="18"/>
          <w:szCs w:val="18"/>
        </w:rPr>
        <w:t>&lt;?xml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555555"/>
          <w:sz w:val="18"/>
          <w:szCs w:val="18"/>
        </w:rPr>
        <w:t>version="1.0"?&gt;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555555"/>
          <w:sz w:val="18"/>
          <w:szCs w:val="18"/>
        </w:rPr>
        <w:t>&lt;!DOCTYPE mycat:schema SYSTEM "schema.dtd"&gt;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&lt;mycat:schema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xmlns:mycat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"http://io.mycat/"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&lt;schema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"TESTDB"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checkSQLschema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"false"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sqlMaxLimit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"100"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&lt;table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"orders"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primaryKey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"ID"</w:t>
      </w:r>
      <w:r w:rsidR="00A922E9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dataNode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"dn1"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&lt;table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"users"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primaryKey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"ID"</w:t>
      </w:r>
      <w:r w:rsidR="00A922E9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dataNode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"dn2"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&lt;/schema&gt;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  <w:t xml:space="preserve">   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&lt;dataNode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"dn1"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dataHost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"v_host1"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database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"mycatdb"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&lt;dataNode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"dn2"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dataHost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"v_host2"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database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"mycatdb"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&lt;dataHost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"v_host1"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maxCon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"1000"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minCon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"10"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balance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"1"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writeType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"0"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dbType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"mysql"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dbDriver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"native"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&lt;heartbeat&gt;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select user()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&lt;/heartbeat&gt;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&lt;writeHost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"hostM1"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"localhost:3306"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&lt;readHost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"hostS2"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"localhost:3306"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&lt;/writeHost&gt;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&lt;/dataHost&gt;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&lt;dataHost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name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"v_host2"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maxCon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"1000"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minCon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"10"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balance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"1"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writeType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"0"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dbType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"mysql"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dbDriver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"native"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&lt;heartbeat&gt;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select user()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&lt;/heartbeat&gt;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&lt;writeHost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"hostM1"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"localhost:3307"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&lt;readHost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host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"hostS2"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url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"localhost:3307"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user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0000CC"/>
          <w:sz w:val="18"/>
          <w:szCs w:val="18"/>
        </w:rPr>
        <w:t>password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>=</w:t>
      </w:r>
      <w:r w:rsidRPr="00AC0522">
        <w:rPr>
          <w:rFonts w:ascii="微软雅黑" w:eastAsia="微软雅黑" w:hAnsi="微软雅黑" w:cs="Courier New"/>
          <w:color w:val="AA1111"/>
          <w:sz w:val="18"/>
          <w:szCs w:val="18"/>
        </w:rPr>
        <w:t>"root"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 xml:space="preserve"> </w:t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/&gt;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&lt;/writeHost&gt;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tab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lastRenderedPageBreak/>
        <w:tab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&lt;/dataHost&gt;</w:t>
      </w:r>
      <w:r w:rsidRPr="00AC0522">
        <w:rPr>
          <w:rFonts w:ascii="微软雅黑" w:eastAsia="微软雅黑" w:hAnsi="微软雅黑" w:cs="Courier New"/>
          <w:color w:val="444444"/>
          <w:sz w:val="18"/>
          <w:szCs w:val="18"/>
        </w:rPr>
        <w:br/>
      </w:r>
      <w:r w:rsidRPr="00AC0522">
        <w:rPr>
          <w:rFonts w:ascii="微软雅黑" w:eastAsia="微软雅黑" w:hAnsi="微软雅黑" w:cs="Courier New"/>
          <w:color w:val="117700"/>
          <w:sz w:val="18"/>
          <w:szCs w:val="18"/>
        </w:rPr>
        <w:t>&lt;/mycat:schema&gt;</w:t>
      </w:r>
    </w:p>
    <w:p w:rsidR="002F0D41" w:rsidRDefault="003F2DCC" w:rsidP="002F0D41">
      <w:pPr>
        <w:ind w:firstLine="420"/>
      </w:pPr>
      <w:r>
        <w:rPr>
          <w:noProof/>
        </w:rPr>
        <w:drawing>
          <wp:inline distT="0" distB="0" distL="0" distR="0" wp14:anchorId="0A7E7FCA" wp14:editId="6D3137F6">
            <wp:extent cx="2295525" cy="5591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9" w:rsidRDefault="00882EF9" w:rsidP="002F0D41">
      <w:pPr>
        <w:ind w:firstLine="420"/>
      </w:pPr>
    </w:p>
    <w:p w:rsidR="003F2DCC" w:rsidRDefault="003F2DCC" w:rsidP="002F0D41">
      <w:pPr>
        <w:ind w:firstLine="420"/>
      </w:pPr>
      <w:r>
        <w:rPr>
          <w:noProof/>
        </w:rPr>
        <w:drawing>
          <wp:inline distT="0" distB="0" distL="0" distR="0" wp14:anchorId="6F2E8D7F" wp14:editId="43F88B03">
            <wp:extent cx="5274310" cy="1354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CC" w:rsidRDefault="003F2DCC" w:rsidP="002F0D41">
      <w:pPr>
        <w:ind w:firstLine="420"/>
      </w:pPr>
    </w:p>
    <w:p w:rsidR="003F2DCC" w:rsidRDefault="003F2DCC" w:rsidP="002F0D41">
      <w:pPr>
        <w:ind w:firstLine="420"/>
      </w:pPr>
      <w:r>
        <w:rPr>
          <w:noProof/>
        </w:rPr>
        <w:lastRenderedPageBreak/>
        <w:drawing>
          <wp:inline distT="0" distB="0" distL="0" distR="0" wp14:anchorId="10DEFD22" wp14:editId="495E63C4">
            <wp:extent cx="2657475" cy="89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CC" w:rsidRDefault="003F2DCC" w:rsidP="002F0D41">
      <w:pPr>
        <w:ind w:firstLine="420"/>
      </w:pPr>
      <w:r>
        <w:rPr>
          <w:noProof/>
        </w:rPr>
        <w:drawing>
          <wp:inline distT="0" distB="0" distL="0" distR="0" wp14:anchorId="615AF054" wp14:editId="6193A66E">
            <wp:extent cx="2438400" cy="106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5E" w:rsidRDefault="00F9775E" w:rsidP="002F0D41">
      <w:pPr>
        <w:ind w:firstLine="420"/>
      </w:pPr>
    </w:p>
    <w:p w:rsidR="00F9775E" w:rsidRDefault="00F9775E" w:rsidP="002F0D41">
      <w:pPr>
        <w:ind w:firstLine="420"/>
      </w:pPr>
      <w:r>
        <w:rPr>
          <w:noProof/>
        </w:rPr>
        <w:drawing>
          <wp:inline distT="0" distB="0" distL="0" distR="0" wp14:anchorId="3E8C38B0" wp14:editId="2841A889">
            <wp:extent cx="5105400" cy="1438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5E" w:rsidRPr="00AC0522" w:rsidRDefault="00F9775E" w:rsidP="002F0D41">
      <w:pPr>
        <w:ind w:firstLine="420"/>
      </w:pPr>
      <w:r>
        <w:rPr>
          <w:noProof/>
        </w:rPr>
        <w:drawing>
          <wp:inline distT="0" distB="0" distL="0" distR="0" wp14:anchorId="5BFCCADF" wp14:editId="3A577DB2">
            <wp:extent cx="4962525" cy="1409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28" w:rsidRDefault="00F13939" w:rsidP="00B9168A">
      <w:pPr>
        <w:pStyle w:val="3"/>
      </w:pPr>
      <w:bookmarkStart w:id="19" w:name="_Toc470600262"/>
      <w:r>
        <w:rPr>
          <w:rFonts w:hint="eastAsia"/>
        </w:rPr>
        <w:t>水平</w:t>
      </w:r>
      <w:r>
        <w:t>切分</w:t>
      </w:r>
      <w:bookmarkEnd w:id="19"/>
    </w:p>
    <w:p w:rsidR="00E75950" w:rsidRDefault="00E75950" w:rsidP="00E75950">
      <w:pPr>
        <w:ind w:firstLine="420"/>
      </w:pPr>
      <w:r>
        <w:rPr>
          <w:rFonts w:hint="eastAsia"/>
        </w:rPr>
        <w:t>场景</w:t>
      </w:r>
      <w:r>
        <w:t>：一张表的数据，被切分到两个库中，如：orders表，当</w:t>
      </w:r>
      <w:r>
        <w:rPr>
          <w:rFonts w:hint="eastAsia"/>
        </w:rPr>
        <w:t>ID的</w:t>
      </w:r>
      <w:r>
        <w:t>值在</w:t>
      </w:r>
      <w:r>
        <w:rPr>
          <w:rFonts w:hint="eastAsia"/>
        </w:rPr>
        <w:t>100以内</w:t>
      </w:r>
      <w:r>
        <w:t>，则数据存放于</w:t>
      </w:r>
      <w:r>
        <w:rPr>
          <w:rFonts w:hint="eastAsia"/>
        </w:rPr>
        <w:t>3306，</w:t>
      </w:r>
      <w:r>
        <w:t>当</w:t>
      </w:r>
      <w:r>
        <w:rPr>
          <w:rFonts w:hint="eastAsia"/>
        </w:rPr>
        <w:t>ID的</w:t>
      </w:r>
      <w:r>
        <w:t>值在</w:t>
      </w:r>
      <w:r>
        <w:rPr>
          <w:rFonts w:hint="eastAsia"/>
        </w:rPr>
        <w:t>100-200之间</w:t>
      </w:r>
      <w:r>
        <w:t>，则</w:t>
      </w:r>
      <w:r>
        <w:rPr>
          <w:rFonts w:hint="eastAsia"/>
        </w:rPr>
        <w:t>存放</w:t>
      </w:r>
      <w:r>
        <w:t>于</w:t>
      </w:r>
      <w:r>
        <w:rPr>
          <w:rFonts w:hint="eastAsia"/>
        </w:rPr>
        <w:t>3307上</w:t>
      </w:r>
      <w:r>
        <w:t>。</w:t>
      </w:r>
    </w:p>
    <w:p w:rsidR="002232B4" w:rsidRDefault="002232B4" w:rsidP="00E75950">
      <w:pPr>
        <w:ind w:firstLine="420"/>
      </w:pPr>
      <w:r>
        <w:t>s</w:t>
      </w:r>
      <w:r>
        <w:rPr>
          <w:rFonts w:hint="eastAsia"/>
        </w:rPr>
        <w:t>chema</w:t>
      </w:r>
      <w:r>
        <w:t>.xml</w:t>
      </w:r>
    </w:p>
    <w:p w:rsidR="00CE30D8" w:rsidRDefault="00CE30D8" w:rsidP="00CE30D8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before="225" w:after="225" w:line="27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>&lt;?xml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555555"/>
          <w:sz w:val="18"/>
          <w:szCs w:val="18"/>
        </w:rPr>
        <w:t>version="1.0"?&gt;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</w:rPr>
        <w:t>&lt;!DOCTYPE mycat:schema SYSTEM "schema.dtd"&gt;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117700"/>
          <w:sz w:val="18"/>
          <w:szCs w:val="18"/>
        </w:rPr>
        <w:t>&lt;mycat:schema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xmlns:mycat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"http://io.mycat/"</w:t>
      </w:r>
      <w:r>
        <w:rPr>
          <w:rFonts w:ascii="Courier New" w:hAnsi="Courier New" w:cs="Courier New"/>
          <w:color w:val="117700"/>
          <w:sz w:val="18"/>
          <w:szCs w:val="18"/>
        </w:rPr>
        <w:t>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&lt;schema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name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"TESTDB"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checkSQLschema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"false"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sqlMaxLimit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"100"</w:t>
      </w:r>
      <w:r>
        <w:rPr>
          <w:rFonts w:ascii="Courier New" w:hAnsi="Courier New" w:cs="Courier New"/>
          <w:color w:val="117700"/>
          <w:sz w:val="18"/>
          <w:szCs w:val="18"/>
        </w:rPr>
        <w:t>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&lt;table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name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"orders"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primaryKey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"ID"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autoIncrement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"true"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da</w:t>
      </w:r>
      <w:r>
        <w:rPr>
          <w:rFonts w:ascii="Courier New" w:hAnsi="Courier New" w:cs="Courier New"/>
          <w:color w:val="0000CC"/>
          <w:sz w:val="18"/>
          <w:szCs w:val="18"/>
        </w:rPr>
        <w:lastRenderedPageBreak/>
        <w:t>taNode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"dn1,dn2"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rule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"auto-sharding-long"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117700"/>
          <w:sz w:val="18"/>
          <w:szCs w:val="18"/>
        </w:rPr>
        <w:t>/&gt;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&lt;/schema&gt;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  <w:t xml:space="preserve">   </w:t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&lt;dataNode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name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"dn1"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dataHost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"v_host1"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database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"mycatdb"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117700"/>
          <w:sz w:val="18"/>
          <w:szCs w:val="18"/>
        </w:rPr>
        <w:t>/&gt;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&lt;dataNode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name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"dn2"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dataHost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"v_host2"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database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"mycatdb"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117700"/>
          <w:sz w:val="18"/>
          <w:szCs w:val="18"/>
        </w:rPr>
        <w:t>/&gt;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&lt;dataHost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name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"v_host1"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maxCon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"1000"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minCon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"10"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balance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"1"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writeType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"0"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dbType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"mysql"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dbDriver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"native"</w:t>
      </w:r>
      <w:r>
        <w:rPr>
          <w:rFonts w:ascii="Courier New" w:hAnsi="Courier New" w:cs="Courier New"/>
          <w:color w:val="117700"/>
          <w:sz w:val="18"/>
          <w:szCs w:val="18"/>
        </w:rPr>
        <w:t>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&lt;heartbeat&gt;</w:t>
      </w:r>
      <w:r>
        <w:rPr>
          <w:rFonts w:ascii="Courier New" w:hAnsi="Courier New" w:cs="Courier New"/>
          <w:color w:val="444444"/>
          <w:sz w:val="18"/>
          <w:szCs w:val="18"/>
        </w:rPr>
        <w:t>select user()</w:t>
      </w:r>
      <w:r>
        <w:rPr>
          <w:rFonts w:ascii="Courier New" w:hAnsi="Courier New" w:cs="Courier New"/>
          <w:color w:val="117700"/>
          <w:sz w:val="18"/>
          <w:szCs w:val="18"/>
        </w:rPr>
        <w:t>&lt;/heartbeat&gt;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&lt;writeHost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host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"hostM1"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url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"localhost:3306"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user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"root"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password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"root"</w:t>
      </w:r>
      <w:r>
        <w:rPr>
          <w:rFonts w:ascii="Courier New" w:hAnsi="Courier New" w:cs="Courier New"/>
          <w:color w:val="117700"/>
          <w:sz w:val="18"/>
          <w:szCs w:val="18"/>
        </w:rPr>
        <w:t>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&lt;readHost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host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"hostS2"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url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"localhost:3306"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user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"root"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password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"root"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117700"/>
          <w:sz w:val="18"/>
          <w:szCs w:val="18"/>
        </w:rPr>
        <w:t>/&gt;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&lt;/writeHost&gt;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&lt;/dataHost&gt;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&lt;dataHost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name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"v_host2"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maxCon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"1000"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minCon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"10"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balance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"1"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writeType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"0"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dbType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"mysql"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dbDriver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"native"</w:t>
      </w:r>
      <w:r>
        <w:rPr>
          <w:rFonts w:ascii="Courier New" w:hAnsi="Courier New" w:cs="Courier New"/>
          <w:color w:val="117700"/>
          <w:sz w:val="18"/>
          <w:szCs w:val="18"/>
        </w:rPr>
        <w:t>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&lt;heartbeat&gt;</w:t>
      </w:r>
      <w:r>
        <w:rPr>
          <w:rFonts w:ascii="Courier New" w:hAnsi="Courier New" w:cs="Courier New"/>
          <w:color w:val="444444"/>
          <w:sz w:val="18"/>
          <w:szCs w:val="18"/>
        </w:rPr>
        <w:t>select user()</w:t>
      </w:r>
      <w:r>
        <w:rPr>
          <w:rFonts w:ascii="Courier New" w:hAnsi="Courier New" w:cs="Courier New"/>
          <w:color w:val="117700"/>
          <w:sz w:val="18"/>
          <w:szCs w:val="18"/>
        </w:rPr>
        <w:t>&lt;/heartbeat&gt;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&lt;writeHost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host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"hostM1"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url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"localhost:3307"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user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"root"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password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"root"</w:t>
      </w:r>
      <w:r>
        <w:rPr>
          <w:rFonts w:ascii="Courier New" w:hAnsi="Courier New" w:cs="Courier New"/>
          <w:color w:val="117700"/>
          <w:sz w:val="18"/>
          <w:szCs w:val="18"/>
        </w:rPr>
        <w:t>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&lt;readHost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host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"hostS2"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url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"localhost:3307"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user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"root"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C"/>
          <w:sz w:val="18"/>
          <w:szCs w:val="18"/>
        </w:rPr>
        <w:t>password</w:t>
      </w:r>
      <w:r>
        <w:rPr>
          <w:rFonts w:ascii="Courier New" w:hAnsi="Courier New" w:cs="Courier New"/>
          <w:color w:val="444444"/>
          <w:sz w:val="18"/>
          <w:szCs w:val="18"/>
        </w:rPr>
        <w:t>=</w:t>
      </w:r>
      <w:r>
        <w:rPr>
          <w:rFonts w:ascii="Courier New" w:hAnsi="Courier New" w:cs="Courier New"/>
          <w:color w:val="AA1111"/>
          <w:sz w:val="18"/>
          <w:szCs w:val="18"/>
        </w:rPr>
        <w:t>"root"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Fonts w:ascii="Courier New" w:hAnsi="Courier New" w:cs="Courier New"/>
          <w:color w:val="117700"/>
          <w:sz w:val="18"/>
          <w:szCs w:val="18"/>
        </w:rPr>
        <w:t>/&gt;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&lt;/writeHost&gt;</w:t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117700"/>
          <w:sz w:val="18"/>
          <w:szCs w:val="18"/>
        </w:rPr>
        <w:t>&lt;/dataHost&gt;</w:t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tab/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117700"/>
          <w:sz w:val="18"/>
          <w:szCs w:val="18"/>
        </w:rPr>
        <w:t>&lt;/mycat:schema&gt;</w:t>
      </w:r>
    </w:p>
    <w:p w:rsidR="002232B4" w:rsidRDefault="003508BC" w:rsidP="00E75950">
      <w:pPr>
        <w:ind w:firstLine="420"/>
      </w:pPr>
      <w:r w:rsidRPr="003508BC">
        <w:t>autopartition-long.txt</w:t>
      </w:r>
    </w:p>
    <w:p w:rsidR="003508BC" w:rsidRDefault="003508BC" w:rsidP="003508BC">
      <w:pPr>
        <w:ind w:firstLine="420"/>
      </w:pPr>
      <w:r>
        <w:t># range start-end ,data node index</w:t>
      </w:r>
    </w:p>
    <w:p w:rsidR="003508BC" w:rsidRDefault="003508BC" w:rsidP="003508BC">
      <w:pPr>
        <w:ind w:firstLine="420"/>
      </w:pPr>
      <w:r>
        <w:t># K=1000,M=10000.</w:t>
      </w:r>
    </w:p>
    <w:p w:rsidR="003508BC" w:rsidRDefault="003508BC" w:rsidP="003508BC">
      <w:pPr>
        <w:ind w:firstLine="420"/>
      </w:pPr>
      <w:r>
        <w:t>0-100=0</w:t>
      </w:r>
    </w:p>
    <w:p w:rsidR="003508BC" w:rsidRPr="00CE30D8" w:rsidRDefault="003508BC" w:rsidP="003508BC">
      <w:pPr>
        <w:ind w:firstLine="420"/>
      </w:pPr>
      <w:r>
        <w:t>101-200=1</w:t>
      </w:r>
    </w:p>
    <w:p w:rsidR="00125763" w:rsidRDefault="00125763" w:rsidP="00E75950">
      <w:pPr>
        <w:ind w:firstLine="420"/>
      </w:pPr>
    </w:p>
    <w:p w:rsidR="00125763" w:rsidRDefault="00125763" w:rsidP="00E75950">
      <w:pPr>
        <w:ind w:firstLine="420"/>
      </w:pPr>
      <w:r>
        <w:rPr>
          <w:noProof/>
        </w:rPr>
        <w:lastRenderedPageBreak/>
        <w:drawing>
          <wp:inline distT="0" distB="0" distL="0" distR="0" wp14:anchorId="2E52AEFB" wp14:editId="3412FFC3">
            <wp:extent cx="5274310" cy="18497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63" w:rsidRPr="007D00DE" w:rsidRDefault="00125763" w:rsidP="00E75950">
      <w:pPr>
        <w:ind w:firstLine="420"/>
      </w:pPr>
      <w:r>
        <w:rPr>
          <w:noProof/>
        </w:rPr>
        <w:drawing>
          <wp:inline distT="0" distB="0" distL="0" distR="0" wp14:anchorId="69895ABE" wp14:editId="0039BB2F">
            <wp:extent cx="5274310" cy="21653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28" w:rsidRDefault="00420528" w:rsidP="00420528">
      <w:pPr>
        <w:pStyle w:val="2"/>
      </w:pPr>
      <w:bookmarkStart w:id="20" w:name="_Toc470600263"/>
      <w:r>
        <w:rPr>
          <w:rFonts w:hint="eastAsia"/>
        </w:rPr>
        <w:t>高可用</w:t>
      </w:r>
      <w:bookmarkEnd w:id="20"/>
    </w:p>
    <w:p w:rsidR="00BB65FA" w:rsidRDefault="00617711" w:rsidP="00617711">
      <w:pPr>
        <w:ind w:left="420"/>
      </w:pPr>
      <w:r>
        <w:rPr>
          <w:rFonts w:hint="eastAsia"/>
        </w:rPr>
        <w:t>场景：</w:t>
      </w:r>
      <w:r w:rsidR="00DC75D2">
        <w:rPr>
          <w:rFonts w:hint="eastAsia"/>
        </w:rPr>
        <w:t>两个</w:t>
      </w:r>
      <w:r w:rsidR="00DC75D2">
        <w:t>数据库，当一个数据库挂掉，另一个数据库</w:t>
      </w:r>
      <w:r w:rsidR="00DC75D2">
        <w:rPr>
          <w:rFonts w:hint="eastAsia"/>
        </w:rPr>
        <w:t>接收</w:t>
      </w:r>
      <w:r w:rsidR="00DC75D2">
        <w:t>请求，自动替换已经挂掉的节点</w:t>
      </w:r>
      <w:r w:rsidR="00DC75D2">
        <w:rPr>
          <w:rFonts w:hint="eastAsia"/>
        </w:rPr>
        <w:t>。</w:t>
      </w:r>
    </w:p>
    <w:p w:rsidR="00DC75D2" w:rsidRDefault="006001D2" w:rsidP="00617711">
      <w:pPr>
        <w:ind w:left="420"/>
      </w:pPr>
      <w:r>
        <w:t>s</w:t>
      </w:r>
      <w:r w:rsidR="00DC75D2">
        <w:t>chema.xml</w:t>
      </w:r>
    </w:p>
    <w:p w:rsidR="009A2BFE" w:rsidRPr="009A2BFE" w:rsidRDefault="009A2BFE" w:rsidP="009A2BFE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cs="Courier New"/>
          <w:color w:val="444444"/>
          <w:kern w:val="0"/>
          <w:sz w:val="18"/>
          <w:szCs w:val="18"/>
        </w:rPr>
      </w:pPr>
      <w:r w:rsidRPr="009A2BFE">
        <w:rPr>
          <w:rFonts w:cs="Courier New"/>
          <w:color w:val="555555"/>
          <w:kern w:val="0"/>
          <w:sz w:val="18"/>
          <w:szCs w:val="18"/>
        </w:rPr>
        <w:t>&lt;?xml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555555"/>
          <w:kern w:val="0"/>
          <w:sz w:val="18"/>
          <w:szCs w:val="18"/>
        </w:rPr>
        <w:t>version="1.0"?&gt;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555555"/>
          <w:kern w:val="0"/>
          <w:sz w:val="18"/>
          <w:szCs w:val="18"/>
        </w:rPr>
        <w:t>&lt;!DOCTYPE mycat:schema SYSTEM "schema.dtd"&gt;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117700"/>
          <w:kern w:val="0"/>
          <w:sz w:val="18"/>
          <w:szCs w:val="18"/>
        </w:rPr>
        <w:t>&lt;mycat:schema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xmlns:mycat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"http://io.mycat/"</w:t>
      </w:r>
      <w:r w:rsidRPr="009A2BFE">
        <w:rPr>
          <w:rFonts w:cs="Courier New"/>
          <w:color w:val="117700"/>
          <w:kern w:val="0"/>
          <w:sz w:val="18"/>
          <w:szCs w:val="18"/>
        </w:rPr>
        <w:t>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&lt;schema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name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"TESTDB"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checkSQLschema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"false"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sqlMaxLimit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"100"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dataNode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"dn"</w:t>
      </w:r>
      <w:r w:rsidRPr="009A2BFE">
        <w:rPr>
          <w:rFonts w:cs="Courier New"/>
          <w:color w:val="117700"/>
          <w:kern w:val="0"/>
          <w:sz w:val="18"/>
          <w:szCs w:val="18"/>
        </w:rPr>
        <w:t>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&lt;/schema&gt;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  <w:t xml:space="preserve">   </w:t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&lt;dataNode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name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"dn"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dataHost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"v_host1"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database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"mycatdb"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117700"/>
          <w:kern w:val="0"/>
          <w:sz w:val="18"/>
          <w:szCs w:val="18"/>
        </w:rPr>
        <w:t>/&gt;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&lt;dataHost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name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"v_host1"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maxCon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"1000"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minCon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"10"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balance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</w:t>
      </w:r>
      <w:r w:rsidR="00FE596A">
        <w:rPr>
          <w:rFonts w:cs="Courier New"/>
          <w:color w:val="AA1111"/>
          <w:kern w:val="0"/>
          <w:sz w:val="18"/>
          <w:szCs w:val="18"/>
        </w:rPr>
        <w:t>0</w:t>
      </w:r>
      <w:r w:rsidRPr="009A2BFE">
        <w:rPr>
          <w:rFonts w:cs="Courier New"/>
          <w:color w:val="AA1111"/>
          <w:kern w:val="0"/>
          <w:sz w:val="18"/>
          <w:szCs w:val="18"/>
        </w:rPr>
        <w:t>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writeType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"0"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dbType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"mysql"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dbDriver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"native"</w:t>
      </w:r>
      <w:r w:rsidRPr="009A2BFE">
        <w:rPr>
          <w:rFonts w:cs="Courier New"/>
          <w:color w:val="117700"/>
          <w:kern w:val="0"/>
          <w:sz w:val="18"/>
          <w:szCs w:val="18"/>
        </w:rPr>
        <w:t>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&lt;heartbeat&gt;</w:t>
      </w:r>
      <w:r w:rsidRPr="009A2BFE">
        <w:rPr>
          <w:rFonts w:cs="Courier New"/>
          <w:color w:val="444444"/>
          <w:kern w:val="0"/>
          <w:sz w:val="18"/>
          <w:szCs w:val="18"/>
        </w:rPr>
        <w:t>select user()</w:t>
      </w:r>
      <w:r w:rsidRPr="009A2BFE">
        <w:rPr>
          <w:rFonts w:cs="Courier New"/>
          <w:color w:val="117700"/>
          <w:kern w:val="0"/>
          <w:sz w:val="18"/>
          <w:szCs w:val="18"/>
        </w:rPr>
        <w:t>&lt;/heartbeat&gt;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&lt;writeHost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host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"hostM1"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url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"localhost:3306"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user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"root"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password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"root"</w:t>
      </w:r>
      <w:r w:rsidRPr="009A2BFE">
        <w:rPr>
          <w:rFonts w:cs="Courier New"/>
          <w:color w:val="117700"/>
          <w:kern w:val="0"/>
          <w:sz w:val="18"/>
          <w:szCs w:val="18"/>
        </w:rPr>
        <w:t>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&lt;readHost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host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"hostS1"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url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"localhost:3306"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user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"root"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pa</w:t>
      </w:r>
      <w:r w:rsidRPr="009A2BFE">
        <w:rPr>
          <w:rFonts w:cs="Courier New"/>
          <w:color w:val="0000CC"/>
          <w:kern w:val="0"/>
          <w:sz w:val="18"/>
          <w:szCs w:val="18"/>
        </w:rPr>
        <w:lastRenderedPageBreak/>
        <w:t>ssword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"root"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117700"/>
          <w:kern w:val="0"/>
          <w:sz w:val="18"/>
          <w:szCs w:val="18"/>
        </w:rPr>
        <w:t>/&gt;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&lt;/writeHost&gt;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&lt;writeHost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host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"hostM2"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url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"localhost:3307"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user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"root"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password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"root"</w:t>
      </w:r>
      <w:r w:rsidRPr="009A2BFE">
        <w:rPr>
          <w:rFonts w:cs="Courier New"/>
          <w:color w:val="117700"/>
          <w:kern w:val="0"/>
          <w:sz w:val="18"/>
          <w:szCs w:val="18"/>
        </w:rPr>
        <w:t>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&lt;readHost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host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"hostS2"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url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"localhost:3307"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user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"root"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0000CC"/>
          <w:kern w:val="0"/>
          <w:sz w:val="18"/>
          <w:szCs w:val="18"/>
        </w:rPr>
        <w:t>password</w:t>
      </w:r>
      <w:r w:rsidRPr="009A2BFE">
        <w:rPr>
          <w:rFonts w:cs="Courier New"/>
          <w:color w:val="444444"/>
          <w:kern w:val="0"/>
          <w:sz w:val="18"/>
          <w:szCs w:val="18"/>
        </w:rPr>
        <w:t>=</w:t>
      </w:r>
      <w:r w:rsidRPr="009A2BFE">
        <w:rPr>
          <w:rFonts w:cs="Courier New"/>
          <w:color w:val="AA1111"/>
          <w:kern w:val="0"/>
          <w:sz w:val="18"/>
          <w:szCs w:val="18"/>
        </w:rPr>
        <w:t>"root"</w:t>
      </w:r>
      <w:r w:rsidRPr="009A2BFE">
        <w:rPr>
          <w:rFonts w:cs="Courier New"/>
          <w:color w:val="444444"/>
          <w:kern w:val="0"/>
          <w:sz w:val="18"/>
          <w:szCs w:val="18"/>
        </w:rPr>
        <w:t xml:space="preserve"> </w:t>
      </w:r>
      <w:r w:rsidRPr="009A2BFE">
        <w:rPr>
          <w:rFonts w:cs="Courier New"/>
          <w:color w:val="117700"/>
          <w:kern w:val="0"/>
          <w:sz w:val="18"/>
          <w:szCs w:val="18"/>
        </w:rPr>
        <w:t>/&gt;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&lt;/writeHost&gt;</w:t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444444"/>
          <w:kern w:val="0"/>
          <w:sz w:val="18"/>
          <w:szCs w:val="18"/>
        </w:rPr>
        <w:tab/>
      </w:r>
      <w:r w:rsidRPr="009A2BFE">
        <w:rPr>
          <w:rFonts w:cs="Courier New"/>
          <w:color w:val="117700"/>
          <w:kern w:val="0"/>
          <w:sz w:val="18"/>
          <w:szCs w:val="18"/>
        </w:rPr>
        <w:t>&lt;/dataHost&gt;</w:t>
      </w:r>
      <w:r w:rsidRPr="009A2BFE">
        <w:rPr>
          <w:rFonts w:cs="Courier New"/>
          <w:color w:val="444444"/>
          <w:kern w:val="0"/>
          <w:sz w:val="18"/>
          <w:szCs w:val="18"/>
        </w:rPr>
        <w:br/>
      </w:r>
      <w:r w:rsidRPr="009A2BFE">
        <w:rPr>
          <w:rFonts w:cs="Courier New"/>
          <w:color w:val="117700"/>
          <w:kern w:val="0"/>
          <w:sz w:val="18"/>
          <w:szCs w:val="18"/>
        </w:rPr>
        <w:t>&lt;/mycat:schema&gt;</w:t>
      </w:r>
    </w:p>
    <w:p w:rsidR="00FE596A" w:rsidRDefault="005E6963" w:rsidP="00B95E98">
      <w:r>
        <w:tab/>
      </w:r>
      <w:r>
        <w:rPr>
          <w:rFonts w:hint="eastAsia"/>
        </w:rPr>
        <w:t>多次</w:t>
      </w:r>
      <w:r>
        <w:t>查询orders表，发现有时候有数据，有时候没有数据，说明请求是随机分发到</w:t>
      </w:r>
      <w:r>
        <w:rPr>
          <w:rFonts w:hint="eastAsia"/>
        </w:rPr>
        <w:t>3306和3307上</w:t>
      </w:r>
      <w:r>
        <w:t>的</w:t>
      </w:r>
    </w:p>
    <w:p w:rsidR="00FE596A" w:rsidRDefault="00FE596A" w:rsidP="00617711">
      <w:pPr>
        <w:ind w:left="420"/>
      </w:pPr>
      <w:r>
        <w:rPr>
          <w:noProof/>
        </w:rPr>
        <w:drawing>
          <wp:inline distT="0" distB="0" distL="0" distR="0" wp14:anchorId="78162A84" wp14:editId="0CB0A6CA">
            <wp:extent cx="261937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98" w:rsidRDefault="00B95E98" w:rsidP="00617711">
      <w:pPr>
        <w:ind w:left="420"/>
      </w:pPr>
    </w:p>
    <w:p w:rsidR="00B95E98" w:rsidRDefault="00B95E98" w:rsidP="00617711">
      <w:pPr>
        <w:ind w:left="420"/>
      </w:pPr>
      <w:r>
        <w:rPr>
          <w:noProof/>
        </w:rPr>
        <w:drawing>
          <wp:inline distT="0" distB="0" distL="0" distR="0" wp14:anchorId="2A193192" wp14:editId="238F6C88">
            <wp:extent cx="260985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9C" w:rsidRPr="009744F9" w:rsidRDefault="00A23E00" w:rsidP="009744F9">
      <w:pPr>
        <w:ind w:firstLine="420"/>
        <w:rPr>
          <w:rFonts w:hint="eastAsia"/>
        </w:rPr>
      </w:pPr>
      <w:r>
        <w:rPr>
          <w:rFonts w:hint="eastAsia"/>
        </w:rPr>
        <w:t>把3306服务停掉</w:t>
      </w:r>
      <w:r>
        <w:t>，</w:t>
      </w:r>
      <w:r>
        <w:rPr>
          <w:rFonts w:hint="eastAsia"/>
        </w:rPr>
        <w:t>再次</w:t>
      </w:r>
      <w:r>
        <w:t>在</w:t>
      </w:r>
      <w:r>
        <w:rPr>
          <w:rFonts w:hint="eastAsia"/>
        </w:rPr>
        <w:t>TESTDB上</w:t>
      </w:r>
      <w:r>
        <w:t>查询orders表，一直返回的是空数据，说明，</w:t>
      </w:r>
      <w:r>
        <w:rPr>
          <w:rFonts w:hint="eastAsia"/>
        </w:rPr>
        <w:t>因3306服务</w:t>
      </w:r>
      <w:r>
        <w:t>停止，无法分发到</w:t>
      </w:r>
      <w:r>
        <w:rPr>
          <w:rFonts w:hint="eastAsia"/>
        </w:rPr>
        <w:t>3306上</w:t>
      </w:r>
      <w:r>
        <w:t>，所以一直往</w:t>
      </w:r>
      <w:r>
        <w:rPr>
          <w:rFonts w:hint="eastAsia"/>
        </w:rPr>
        <w:t>3307上</w:t>
      </w:r>
      <w:r>
        <w:t>分发</w:t>
      </w:r>
      <w:r>
        <w:rPr>
          <w:rFonts w:hint="eastAsia"/>
        </w:rPr>
        <w:t>。</w:t>
      </w:r>
    </w:p>
    <w:sectPr w:rsidR="003C599C" w:rsidRPr="00974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020" w:rsidRDefault="00791020" w:rsidP="00617711">
      <w:r>
        <w:separator/>
      </w:r>
    </w:p>
  </w:endnote>
  <w:endnote w:type="continuationSeparator" w:id="0">
    <w:p w:rsidR="00791020" w:rsidRDefault="00791020" w:rsidP="0061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020" w:rsidRDefault="00791020" w:rsidP="00617711">
      <w:r>
        <w:separator/>
      </w:r>
    </w:p>
  </w:footnote>
  <w:footnote w:type="continuationSeparator" w:id="0">
    <w:p w:rsidR="00791020" w:rsidRDefault="00791020" w:rsidP="00617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91A"/>
    <w:multiLevelType w:val="hybridMultilevel"/>
    <w:tmpl w:val="41860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373648"/>
    <w:multiLevelType w:val="hybridMultilevel"/>
    <w:tmpl w:val="4394F758"/>
    <w:lvl w:ilvl="0" w:tplc="226CE8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DB679A"/>
    <w:multiLevelType w:val="multilevel"/>
    <w:tmpl w:val="B9880A6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2633E3D"/>
    <w:multiLevelType w:val="hybridMultilevel"/>
    <w:tmpl w:val="F15E4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57"/>
    <w:rsid w:val="00021CE9"/>
    <w:rsid w:val="00027953"/>
    <w:rsid w:val="00031328"/>
    <w:rsid w:val="00062638"/>
    <w:rsid w:val="000A3FA6"/>
    <w:rsid w:val="000B137B"/>
    <w:rsid w:val="000C3154"/>
    <w:rsid w:val="000C7AD0"/>
    <w:rsid w:val="000E0F87"/>
    <w:rsid w:val="000E1A9F"/>
    <w:rsid w:val="000E4E41"/>
    <w:rsid w:val="000E5B51"/>
    <w:rsid w:val="00116DAA"/>
    <w:rsid w:val="00125763"/>
    <w:rsid w:val="0013720B"/>
    <w:rsid w:val="00146602"/>
    <w:rsid w:val="00150FF9"/>
    <w:rsid w:val="0017744E"/>
    <w:rsid w:val="001837D8"/>
    <w:rsid w:val="00185A17"/>
    <w:rsid w:val="001B2CCC"/>
    <w:rsid w:val="001B620D"/>
    <w:rsid w:val="001D20C0"/>
    <w:rsid w:val="001F0C43"/>
    <w:rsid w:val="00215155"/>
    <w:rsid w:val="002179D8"/>
    <w:rsid w:val="002232B4"/>
    <w:rsid w:val="00236DCD"/>
    <w:rsid w:val="0025095D"/>
    <w:rsid w:val="00256C06"/>
    <w:rsid w:val="00257599"/>
    <w:rsid w:val="00261849"/>
    <w:rsid w:val="00264572"/>
    <w:rsid w:val="00267E01"/>
    <w:rsid w:val="0027742A"/>
    <w:rsid w:val="00291A8F"/>
    <w:rsid w:val="002B7E8E"/>
    <w:rsid w:val="002C53E6"/>
    <w:rsid w:val="002D786A"/>
    <w:rsid w:val="002E4C46"/>
    <w:rsid w:val="002F0D41"/>
    <w:rsid w:val="002F41AD"/>
    <w:rsid w:val="0033104B"/>
    <w:rsid w:val="003314D3"/>
    <w:rsid w:val="003508BC"/>
    <w:rsid w:val="0035364C"/>
    <w:rsid w:val="0035704B"/>
    <w:rsid w:val="003B1C27"/>
    <w:rsid w:val="003C15BC"/>
    <w:rsid w:val="003C599C"/>
    <w:rsid w:val="003D400A"/>
    <w:rsid w:val="003E16D6"/>
    <w:rsid w:val="003F0F6B"/>
    <w:rsid w:val="003F2DCC"/>
    <w:rsid w:val="00417C40"/>
    <w:rsid w:val="00420528"/>
    <w:rsid w:val="0042253F"/>
    <w:rsid w:val="00431241"/>
    <w:rsid w:val="0043628B"/>
    <w:rsid w:val="00436E34"/>
    <w:rsid w:val="00440535"/>
    <w:rsid w:val="00445F5A"/>
    <w:rsid w:val="00495FE4"/>
    <w:rsid w:val="004A789C"/>
    <w:rsid w:val="004B0799"/>
    <w:rsid w:val="004B7408"/>
    <w:rsid w:val="004C1C11"/>
    <w:rsid w:val="004E04E1"/>
    <w:rsid w:val="004E2785"/>
    <w:rsid w:val="004E42AD"/>
    <w:rsid w:val="004E62B4"/>
    <w:rsid w:val="004F34B2"/>
    <w:rsid w:val="00502A3C"/>
    <w:rsid w:val="00513F0E"/>
    <w:rsid w:val="00525B6B"/>
    <w:rsid w:val="00536196"/>
    <w:rsid w:val="00541943"/>
    <w:rsid w:val="00541B1A"/>
    <w:rsid w:val="005421F6"/>
    <w:rsid w:val="00545CF6"/>
    <w:rsid w:val="00550057"/>
    <w:rsid w:val="0057108D"/>
    <w:rsid w:val="005821FA"/>
    <w:rsid w:val="0058609E"/>
    <w:rsid w:val="0059055D"/>
    <w:rsid w:val="005A0A20"/>
    <w:rsid w:val="005D04B4"/>
    <w:rsid w:val="005D406A"/>
    <w:rsid w:val="005D5C30"/>
    <w:rsid w:val="005E51D6"/>
    <w:rsid w:val="005E6963"/>
    <w:rsid w:val="005F1E74"/>
    <w:rsid w:val="006001D2"/>
    <w:rsid w:val="00617711"/>
    <w:rsid w:val="00626F11"/>
    <w:rsid w:val="006426DE"/>
    <w:rsid w:val="00653D8C"/>
    <w:rsid w:val="0067569F"/>
    <w:rsid w:val="006A1E58"/>
    <w:rsid w:val="006B1338"/>
    <w:rsid w:val="006C624C"/>
    <w:rsid w:val="006D4ACE"/>
    <w:rsid w:val="006E120C"/>
    <w:rsid w:val="006E433B"/>
    <w:rsid w:val="006E634F"/>
    <w:rsid w:val="006F05D0"/>
    <w:rsid w:val="006F2112"/>
    <w:rsid w:val="006F743A"/>
    <w:rsid w:val="00700968"/>
    <w:rsid w:val="00726E76"/>
    <w:rsid w:val="0073093A"/>
    <w:rsid w:val="007313DA"/>
    <w:rsid w:val="0074371D"/>
    <w:rsid w:val="00753614"/>
    <w:rsid w:val="00791020"/>
    <w:rsid w:val="007A21BD"/>
    <w:rsid w:val="007A56A0"/>
    <w:rsid w:val="007B2B4E"/>
    <w:rsid w:val="007D00DE"/>
    <w:rsid w:val="007D5BF4"/>
    <w:rsid w:val="007D79F4"/>
    <w:rsid w:val="007E2739"/>
    <w:rsid w:val="007E387E"/>
    <w:rsid w:val="007E4905"/>
    <w:rsid w:val="007F2194"/>
    <w:rsid w:val="007F4BDF"/>
    <w:rsid w:val="008200A7"/>
    <w:rsid w:val="00825344"/>
    <w:rsid w:val="00827806"/>
    <w:rsid w:val="008440BE"/>
    <w:rsid w:val="00864A59"/>
    <w:rsid w:val="00882EF9"/>
    <w:rsid w:val="0089333F"/>
    <w:rsid w:val="009040F4"/>
    <w:rsid w:val="009053A0"/>
    <w:rsid w:val="00922D6C"/>
    <w:rsid w:val="009436BD"/>
    <w:rsid w:val="009443CF"/>
    <w:rsid w:val="00957052"/>
    <w:rsid w:val="00972503"/>
    <w:rsid w:val="009744F9"/>
    <w:rsid w:val="00977629"/>
    <w:rsid w:val="0098698A"/>
    <w:rsid w:val="0099613F"/>
    <w:rsid w:val="00997C33"/>
    <w:rsid w:val="009A1EB4"/>
    <w:rsid w:val="009A2BFE"/>
    <w:rsid w:val="009B1E9B"/>
    <w:rsid w:val="009C6505"/>
    <w:rsid w:val="009D2E3D"/>
    <w:rsid w:val="009D6673"/>
    <w:rsid w:val="00A05AB2"/>
    <w:rsid w:val="00A1155B"/>
    <w:rsid w:val="00A22AEF"/>
    <w:rsid w:val="00A23E00"/>
    <w:rsid w:val="00A25412"/>
    <w:rsid w:val="00A37566"/>
    <w:rsid w:val="00A73FC4"/>
    <w:rsid w:val="00A75D1D"/>
    <w:rsid w:val="00A77D28"/>
    <w:rsid w:val="00A922E9"/>
    <w:rsid w:val="00A9589E"/>
    <w:rsid w:val="00AC0522"/>
    <w:rsid w:val="00AC0D44"/>
    <w:rsid w:val="00AD0C24"/>
    <w:rsid w:val="00AD45D0"/>
    <w:rsid w:val="00AD7233"/>
    <w:rsid w:val="00AF2D39"/>
    <w:rsid w:val="00B05C79"/>
    <w:rsid w:val="00B1294C"/>
    <w:rsid w:val="00B12B61"/>
    <w:rsid w:val="00B148F8"/>
    <w:rsid w:val="00B22438"/>
    <w:rsid w:val="00B32CB4"/>
    <w:rsid w:val="00B45C82"/>
    <w:rsid w:val="00B51619"/>
    <w:rsid w:val="00B64EC9"/>
    <w:rsid w:val="00B714A5"/>
    <w:rsid w:val="00B72AC5"/>
    <w:rsid w:val="00B82849"/>
    <w:rsid w:val="00B86E75"/>
    <w:rsid w:val="00B90C5B"/>
    <w:rsid w:val="00B9168A"/>
    <w:rsid w:val="00B94BB8"/>
    <w:rsid w:val="00B95E98"/>
    <w:rsid w:val="00BA1B69"/>
    <w:rsid w:val="00BA3943"/>
    <w:rsid w:val="00BB20BD"/>
    <w:rsid w:val="00BB2C75"/>
    <w:rsid w:val="00BB48CB"/>
    <w:rsid w:val="00BB65FA"/>
    <w:rsid w:val="00BC186D"/>
    <w:rsid w:val="00BC386C"/>
    <w:rsid w:val="00BC5F9E"/>
    <w:rsid w:val="00BD0FFE"/>
    <w:rsid w:val="00BE6F0E"/>
    <w:rsid w:val="00BF011D"/>
    <w:rsid w:val="00BF1091"/>
    <w:rsid w:val="00BF2BD1"/>
    <w:rsid w:val="00BF5430"/>
    <w:rsid w:val="00C1382B"/>
    <w:rsid w:val="00C31AE7"/>
    <w:rsid w:val="00C45260"/>
    <w:rsid w:val="00C60573"/>
    <w:rsid w:val="00C84E9E"/>
    <w:rsid w:val="00CB4CB8"/>
    <w:rsid w:val="00CC3674"/>
    <w:rsid w:val="00CC5242"/>
    <w:rsid w:val="00CE30D8"/>
    <w:rsid w:val="00CE5759"/>
    <w:rsid w:val="00CF1C58"/>
    <w:rsid w:val="00D14183"/>
    <w:rsid w:val="00D20B32"/>
    <w:rsid w:val="00D27CE9"/>
    <w:rsid w:val="00D72DD5"/>
    <w:rsid w:val="00D921B4"/>
    <w:rsid w:val="00DB7048"/>
    <w:rsid w:val="00DC75D2"/>
    <w:rsid w:val="00DD0EF8"/>
    <w:rsid w:val="00DD10DF"/>
    <w:rsid w:val="00DD23EC"/>
    <w:rsid w:val="00DD34E0"/>
    <w:rsid w:val="00E07CA9"/>
    <w:rsid w:val="00E33176"/>
    <w:rsid w:val="00E610C9"/>
    <w:rsid w:val="00E75950"/>
    <w:rsid w:val="00E75C1B"/>
    <w:rsid w:val="00E819B7"/>
    <w:rsid w:val="00EA2273"/>
    <w:rsid w:val="00EB1132"/>
    <w:rsid w:val="00ED542E"/>
    <w:rsid w:val="00ED7407"/>
    <w:rsid w:val="00F13939"/>
    <w:rsid w:val="00F14D90"/>
    <w:rsid w:val="00F1627C"/>
    <w:rsid w:val="00F176CE"/>
    <w:rsid w:val="00F346AD"/>
    <w:rsid w:val="00F567F0"/>
    <w:rsid w:val="00F67F1F"/>
    <w:rsid w:val="00F73CD1"/>
    <w:rsid w:val="00F87028"/>
    <w:rsid w:val="00F9775E"/>
    <w:rsid w:val="00FA58E9"/>
    <w:rsid w:val="00FD3503"/>
    <w:rsid w:val="00FE596A"/>
    <w:rsid w:val="00F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92453-60DE-474E-A713-4764D0E8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5D0"/>
    <w:pPr>
      <w:widowControl w:val="0"/>
      <w:jc w:val="both"/>
    </w:pPr>
    <w:rPr>
      <w:rFonts w:ascii="微软雅黑" w:eastAsia="微软雅黑" w:hAnsi="微软雅黑"/>
      <w:sz w:val="20"/>
    </w:rPr>
  </w:style>
  <w:style w:type="paragraph" w:styleId="1">
    <w:name w:val="heading 1"/>
    <w:basedOn w:val="a"/>
    <w:next w:val="a"/>
    <w:link w:val="1Char"/>
    <w:uiPriority w:val="9"/>
    <w:qFormat/>
    <w:rsid w:val="00CB4CB8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CB8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939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4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4CB8"/>
    <w:rPr>
      <w:rFonts w:ascii="微软雅黑" w:eastAsia="微软雅黑" w:hAnsi="微软雅黑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CB4CB8"/>
    <w:rPr>
      <w:rFonts w:ascii="微软雅黑" w:eastAsia="微软雅黑" w:hAnsi="微软雅黑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CB4CB8"/>
    <w:pPr>
      <w:spacing w:before="240" w:after="60"/>
      <w:jc w:val="center"/>
      <w:outlineLvl w:val="0"/>
    </w:pPr>
    <w:rPr>
      <w:rFonts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uiPriority w:val="10"/>
    <w:rsid w:val="00CB4CB8"/>
    <w:rPr>
      <w:rFonts w:ascii="微软雅黑" w:eastAsia="微软雅黑" w:hAnsi="微软雅黑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13939"/>
    <w:rPr>
      <w:rFonts w:ascii="微软雅黑" w:eastAsia="微软雅黑" w:hAnsi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24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5D1D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5D1D"/>
  </w:style>
  <w:style w:type="paragraph" w:styleId="20">
    <w:name w:val="toc 2"/>
    <w:basedOn w:val="a"/>
    <w:next w:val="a"/>
    <w:autoRedefine/>
    <w:uiPriority w:val="39"/>
    <w:unhideWhenUsed/>
    <w:rsid w:val="00A75D1D"/>
    <w:pPr>
      <w:ind w:leftChars="200" w:left="420"/>
    </w:pPr>
  </w:style>
  <w:style w:type="character" w:styleId="a4">
    <w:name w:val="Hyperlink"/>
    <w:basedOn w:val="a0"/>
    <w:uiPriority w:val="99"/>
    <w:unhideWhenUsed/>
    <w:rsid w:val="00A75D1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72DD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D7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79F4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4E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61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17711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17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17711"/>
    <w:rPr>
      <w:rFonts w:ascii="微软雅黑" w:eastAsia="微软雅黑" w:hAnsi="微软雅黑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25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F132-7C1A-4835-9527-0A0A41EF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20</Pages>
  <Words>1925</Words>
  <Characters>10975</Characters>
  <Application>Microsoft Office Word</Application>
  <DocSecurity>0</DocSecurity>
  <Lines>91</Lines>
  <Paragraphs>25</Paragraphs>
  <ScaleCrop>false</ScaleCrop>
  <Company>china</Company>
  <LinksUpToDate>false</LinksUpToDate>
  <CharactersWithSpaces>12875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曾波</dc:creator>
  <cp:keywords/>
  <dc:description/>
  <cp:lastModifiedBy>曾波</cp:lastModifiedBy>
  <cp:revision>619</cp:revision>
  <dcterms:created xsi:type="dcterms:W3CDTF">2016-11-22T07:18:00Z</dcterms:created>
  <dcterms:modified xsi:type="dcterms:W3CDTF">2016-12-27T03:08:00Z</dcterms:modified>
</cp:coreProperties>
</file>