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EDBF" w14:textId="77777777" w:rsidR="00B47D52" w:rsidRPr="00BF68C7" w:rsidRDefault="00000000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14300" distB="114300" distL="114300" distR="114300" wp14:anchorId="6E7D0275" wp14:editId="4CD42901">
            <wp:extent cx="735638" cy="43469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638" cy="434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DB79D" w14:textId="77777777" w:rsidR="00B47D52" w:rsidRPr="00BF68C7" w:rsidRDefault="00000000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0C9EC5C" w14:textId="77777777" w:rsidR="00B47D52" w:rsidRPr="00BF68C7" w:rsidRDefault="00000000">
      <w:pPr>
        <w:jc w:val="center"/>
        <w:rPr>
          <w:rFonts w:asciiTheme="majorBidi" w:eastAsia="Times New Roman" w:hAnsiTheme="majorBidi" w:cstheme="majorBidi"/>
          <w:b/>
          <w:bCs/>
        </w:rPr>
      </w:pPr>
      <w:r w:rsidRPr="00BF68C7">
        <w:rPr>
          <w:rFonts w:asciiTheme="majorBidi" w:eastAsia="Times New Roman" w:hAnsiTheme="majorBidi" w:cstheme="majorBidi"/>
          <w:b/>
          <w:bCs/>
        </w:rPr>
        <w:t>NATIONAL INSTITUTE OF BUSINESS MANAGEMENT</w:t>
      </w:r>
    </w:p>
    <w:p w14:paraId="7D7D5597" w14:textId="77777777" w:rsidR="00B47D52" w:rsidRPr="00BF68C7" w:rsidRDefault="00000000">
      <w:pPr>
        <w:jc w:val="center"/>
        <w:rPr>
          <w:rFonts w:asciiTheme="majorBidi" w:eastAsia="Times New Roman" w:hAnsiTheme="majorBidi" w:cstheme="majorBidi"/>
          <w:b/>
          <w:bCs/>
        </w:rPr>
      </w:pPr>
      <w:r w:rsidRPr="00BF68C7">
        <w:rPr>
          <w:rFonts w:asciiTheme="majorBidi" w:eastAsia="Times New Roman" w:hAnsiTheme="majorBidi" w:cstheme="majorBidi"/>
          <w:b/>
          <w:bCs/>
        </w:rPr>
        <w:t>NATIONAL INNOVATION CENTER</w:t>
      </w:r>
    </w:p>
    <w:p w14:paraId="4C498FB2" w14:textId="54D3A2BA" w:rsidR="00B47D52" w:rsidRPr="00BF68C7" w:rsidRDefault="00D43A5E">
      <w:pPr>
        <w:jc w:val="center"/>
        <w:rPr>
          <w:rFonts w:asciiTheme="majorBidi" w:eastAsia="Times New Roman" w:hAnsiTheme="majorBidi" w:cstheme="majorBidi"/>
          <w:b/>
          <w:bCs/>
        </w:rPr>
      </w:pPr>
      <w:r w:rsidRPr="00BF68C7">
        <w:rPr>
          <w:rFonts w:asciiTheme="majorBidi" w:eastAsia="Times New Roman" w:hAnsiTheme="majorBidi" w:cstheme="majorBidi"/>
          <w:b/>
          <w:bCs/>
        </w:rPr>
        <w:t>ADVANCE DIPLOMA IN DATA SCIENCE - ADDS25.1PT</w:t>
      </w:r>
    </w:p>
    <w:p w14:paraId="3D1A73A9" w14:textId="77777777" w:rsidR="00B47D52" w:rsidRPr="00BF68C7" w:rsidRDefault="00000000">
      <w:pPr>
        <w:jc w:val="center"/>
        <w:rPr>
          <w:rFonts w:asciiTheme="majorBidi" w:eastAsia="Times New Roman" w:hAnsiTheme="majorBidi" w:cstheme="majorBidi"/>
          <w:b/>
          <w:bCs/>
        </w:rPr>
      </w:pPr>
      <w:r w:rsidRPr="00BF68C7">
        <w:rPr>
          <w:rFonts w:asciiTheme="majorBidi" w:eastAsia="Times New Roman" w:hAnsiTheme="majorBidi" w:cstheme="majorBidi"/>
          <w:b/>
          <w:bCs/>
        </w:rPr>
        <w:t xml:space="preserve">LINEAR ALGEBRA- COURSE WORK 2 </w:t>
      </w:r>
    </w:p>
    <w:p w14:paraId="3AD3E5A0" w14:textId="77777777" w:rsidR="00AD2E9A" w:rsidRPr="00BF68C7" w:rsidRDefault="00AD2E9A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6E1CECAF" w14:textId="76D74843" w:rsidR="00B47D52" w:rsidRPr="00BF68C7" w:rsidRDefault="00D43A5E">
      <w:p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Topic: Dimensionality Reduction, SVD, and Image Classification</w:t>
      </w:r>
    </w:p>
    <w:p w14:paraId="66B0F34D" w14:textId="77777777" w:rsidR="00B47D52" w:rsidRPr="00BF68C7" w:rsidRDefault="00B47D5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2D72C962" w14:textId="77777777" w:rsidR="00B47D52" w:rsidRPr="00BF68C7" w:rsidRDefault="00000000">
      <w:p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Tools Required: Python, NumPy, OpenCV (cv2), Scikit-Learn.</w:t>
      </w:r>
    </w:p>
    <w:p w14:paraId="27A48A79" w14:textId="77777777" w:rsidR="00B47D52" w:rsidRPr="00BF68C7" w:rsidRDefault="00B47D5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E60FD93" w14:textId="77777777" w:rsidR="00B47D52" w:rsidRPr="00D43A5E" w:rsidRDefault="00000000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43A5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Submission Requirements: </w:t>
      </w:r>
    </w:p>
    <w:p w14:paraId="19ECE465" w14:textId="3BDAD28A" w:rsidR="00B47D52" w:rsidRPr="00BF68C7" w:rsidRDefault="00000000">
      <w:pPr>
        <w:numPr>
          <w:ilvl w:val="0"/>
          <w:numId w:val="2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Submit </w:t>
      </w:r>
      <w:r w:rsidRPr="00D43A5E">
        <w:rPr>
          <w:rFonts w:asciiTheme="majorBidi" w:eastAsia="Times New Roman" w:hAnsiTheme="majorBidi" w:cstheme="majorBidi"/>
          <w:b/>
          <w:bCs/>
          <w:sz w:val="24"/>
          <w:szCs w:val="24"/>
        </w:rPr>
        <w:t>one Jupyter Notebook (.ipynb</w:t>
      </w:r>
      <w:r w:rsidRPr="00BF68C7">
        <w:rPr>
          <w:rFonts w:asciiTheme="majorBidi" w:eastAsia="Times New Roman" w:hAnsiTheme="majorBidi" w:cstheme="majorBidi"/>
          <w:sz w:val="24"/>
          <w:szCs w:val="24"/>
        </w:rPr>
        <w:t>)(</w:t>
      </w:r>
      <w:r w:rsidRPr="00D43A5E">
        <w:rPr>
          <w:rFonts w:asciiTheme="majorBidi" w:eastAsia="Times New Roman" w:hAnsiTheme="majorBidi" w:cstheme="majorBidi"/>
          <w:b/>
          <w:bCs/>
          <w:sz w:val="24"/>
          <w:szCs w:val="24"/>
        </w:rPr>
        <w:t>title with index numbers</w:t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) containing all code, plots, and markdown cells with your written answers, zip a folder with submission material and rename as </w:t>
      </w:r>
      <w:r w:rsidRPr="00BF68C7">
        <w:rPr>
          <w:rFonts w:asciiTheme="majorBidi" w:eastAsia="Times New Roman" w:hAnsiTheme="majorBidi" w:cstheme="majorBidi"/>
          <w:b/>
          <w:bCs/>
          <w:sz w:val="24"/>
          <w:szCs w:val="24"/>
        </w:rPr>
        <w:t>cw2_adds251</w:t>
      </w:r>
      <w:r w:rsidR="00174FDF" w:rsidRPr="00BF68C7">
        <w:rPr>
          <w:rFonts w:asciiTheme="majorBidi" w:eastAsia="Times New Roman" w:hAnsiTheme="majorBidi" w:cstheme="majorBidi"/>
          <w:b/>
          <w:bCs/>
          <w:sz w:val="24"/>
          <w:szCs w:val="24"/>
        </w:rPr>
        <w:t>p {</w:t>
      </w:r>
      <w:r w:rsidRPr="00BF68C7">
        <w:rPr>
          <w:rFonts w:asciiTheme="majorBidi" w:eastAsia="Times New Roman" w:hAnsiTheme="majorBidi" w:cstheme="majorBidi"/>
          <w:b/>
          <w:bCs/>
          <w:sz w:val="24"/>
          <w:szCs w:val="24"/>
        </w:rPr>
        <w:t>last 2 digits of index numbers of group members}.zip</w:t>
      </w:r>
    </w:p>
    <w:p w14:paraId="3002B110" w14:textId="77777777" w:rsidR="00B47D52" w:rsidRPr="00BF68C7" w:rsidRDefault="00000000">
      <w:pPr>
        <w:numPr>
          <w:ilvl w:val="0"/>
          <w:numId w:val="2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Ensure random seeds are set to 42 for reproducibility.</w:t>
      </w:r>
    </w:p>
    <w:p w14:paraId="724F7964" w14:textId="5138F922" w:rsidR="00B47D52" w:rsidRPr="00BF68C7" w:rsidRDefault="00000000">
      <w:pPr>
        <w:numPr>
          <w:ilvl w:val="0"/>
          <w:numId w:val="2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Complete the course work in </w:t>
      </w:r>
      <w:r w:rsidR="00700BBD">
        <w:rPr>
          <w:rFonts w:asciiTheme="majorBidi" w:eastAsia="Times New Roman" w:hAnsiTheme="majorBidi" w:cstheme="majorBidi"/>
          <w:sz w:val="24"/>
          <w:szCs w:val="24"/>
        </w:rPr>
        <w:t>3</w:t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hours</w:t>
      </w:r>
    </w:p>
    <w:p w14:paraId="6DF0F593" w14:textId="77777777" w:rsidR="00B47D52" w:rsidRDefault="00000000">
      <w:pPr>
        <w:numPr>
          <w:ilvl w:val="0"/>
          <w:numId w:val="2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The group consists of 2-3 members.</w:t>
      </w:r>
    </w:p>
    <w:p w14:paraId="049C262B" w14:textId="77777777" w:rsidR="00B90DF2" w:rsidRDefault="00B90DF2" w:rsidP="00B90DF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A0B0DAC" w14:textId="78C244A6" w:rsidR="00B90DF2" w:rsidRDefault="00B90DF2" w:rsidP="00B90DF2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90DF2">
        <w:rPr>
          <w:rFonts w:asciiTheme="majorBidi" w:eastAsia="Times New Roman" w:hAnsiTheme="majorBidi" w:cstheme="majorBidi"/>
          <w:b/>
          <w:bCs/>
          <w:sz w:val="24"/>
          <w:szCs w:val="24"/>
        </w:rPr>
        <w:t>Importance guidance: - please go through below link and follow-up instruction</w:t>
      </w:r>
    </w:p>
    <w:p w14:paraId="0294686C" w14:textId="77777777" w:rsidR="00B90DF2" w:rsidRPr="00B90DF2" w:rsidRDefault="00B90DF2" w:rsidP="00B90DF2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789CE780" w14:textId="14B10AEB" w:rsidR="00B90DF2" w:rsidRPr="00BF68C7" w:rsidRDefault="00B90DF2" w:rsidP="00B90DF2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                                                            </w:t>
      </w:r>
      <w:hyperlink r:id="rId6" w:history="1">
        <w:r w:rsidRPr="00B90DF2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GIT-HUB</w:t>
        </w:r>
      </w:hyperlink>
    </w:p>
    <w:p w14:paraId="5009F92B" w14:textId="64A799E0" w:rsidR="00B47D52" w:rsidRPr="00BF68C7" w:rsidRDefault="00000000">
      <w:pPr>
        <w:pStyle w:val="Heading1"/>
        <w:rPr>
          <w:rFonts w:asciiTheme="majorBidi" w:eastAsia="Times New Roman" w:hAnsiTheme="majorBidi" w:cstheme="majorBidi"/>
        </w:rPr>
      </w:pPr>
      <w:bookmarkStart w:id="0" w:name="_ir7169go4cvg" w:colFirst="0" w:colLast="0"/>
      <w:bookmarkEnd w:id="0"/>
      <w:r w:rsidRPr="00BF68C7">
        <w:rPr>
          <w:rFonts w:asciiTheme="majorBidi" w:eastAsia="Times New Roman" w:hAnsiTheme="majorBidi" w:cstheme="majorBidi"/>
        </w:rPr>
        <w:t xml:space="preserve">Task </w:t>
      </w:r>
      <w:r w:rsidR="00E704F8" w:rsidRPr="00BF68C7">
        <w:rPr>
          <w:rFonts w:asciiTheme="majorBidi" w:eastAsia="Times New Roman" w:hAnsiTheme="majorBidi" w:cstheme="majorBidi"/>
        </w:rPr>
        <w:t>1: Applying</w:t>
      </w:r>
      <w:r w:rsidRPr="00BF68C7">
        <w:rPr>
          <w:rFonts w:asciiTheme="majorBidi" w:eastAsia="Times New Roman" w:hAnsiTheme="majorBidi" w:cstheme="majorBidi"/>
        </w:rPr>
        <w:t xml:space="preserve"> Linear Algebra Methods - [10 marks]</w:t>
      </w:r>
    </w:p>
    <w:p w14:paraId="29A8CEB3" w14:textId="0B033138" w:rsidR="00B47D52" w:rsidRPr="00BF68C7" w:rsidRDefault="00000000">
      <w:pPr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Do not use </w:t>
      </w:r>
      <w:r w:rsidR="000F0861" w:rsidRPr="00BF68C7">
        <w:rPr>
          <w:rFonts w:asciiTheme="majorBidi" w:eastAsia="Times New Roman" w:hAnsiTheme="majorBidi" w:cstheme="majorBidi"/>
          <w:sz w:val="24"/>
          <w:szCs w:val="24"/>
        </w:rPr>
        <w:t>Sklenar</w:t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or </w:t>
      </w:r>
      <w:r w:rsidR="000F0861" w:rsidRPr="00BF68C7">
        <w:rPr>
          <w:rFonts w:asciiTheme="majorBidi" w:eastAsia="Times New Roman" w:hAnsiTheme="majorBidi" w:cstheme="majorBidi"/>
          <w:sz w:val="24"/>
          <w:szCs w:val="24"/>
        </w:rPr>
        <w:t>SciPy</w:t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for this section. You may only use basic </w:t>
      </w:r>
      <w:r w:rsidR="000F0861" w:rsidRPr="00BF68C7">
        <w:rPr>
          <w:rFonts w:asciiTheme="majorBidi" w:eastAsia="Times New Roman" w:hAnsiTheme="majorBidi" w:cstheme="majorBidi"/>
          <w:sz w:val="24"/>
          <w:szCs w:val="24"/>
        </w:rPr>
        <w:t>NumPy</w:t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operations (multiplication, addition, transposition, and norm).</w:t>
      </w:r>
    </w:p>
    <w:p w14:paraId="4C0E67F7" w14:textId="77777777" w:rsidR="00B47D52" w:rsidRPr="00BF68C7" w:rsidRDefault="00000000">
      <w:pPr>
        <w:pStyle w:val="Heading2"/>
        <w:rPr>
          <w:rFonts w:asciiTheme="majorBidi" w:eastAsia="Times New Roman" w:hAnsiTheme="majorBidi" w:cstheme="majorBidi"/>
        </w:rPr>
      </w:pPr>
      <w:bookmarkStart w:id="1" w:name="_5nj19hlpmsax" w:colFirst="0" w:colLast="0"/>
      <w:bookmarkEnd w:id="1"/>
      <w:r w:rsidRPr="00BF68C7">
        <w:rPr>
          <w:rFonts w:asciiTheme="majorBidi" w:eastAsia="Times New Roman" w:hAnsiTheme="majorBidi" w:cstheme="majorBidi"/>
        </w:rPr>
        <w:t>Task 1.1: Geometric Transformations</w:t>
      </w:r>
    </w:p>
    <w:p w14:paraId="5FB75EBF" w14:textId="77777777" w:rsidR="00B47D52" w:rsidRPr="00BF68C7" w:rsidRDefault="00000000">
      <w:p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Let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0235F7CA" wp14:editId="6B6FAD7D">
            <wp:extent cx="825500" cy="381000"/>
            <wp:effectExtent l="0" t="0" r="0" b="0"/>
            <wp:docPr id="12" name="image9.png" descr="A=\begin{bmatrix}&#10;4 &amp; 2\\&#10;2 &amp; 3&#10;\end{bmatrix}&#10;%ce71af51-2a6c-4fff-998b-afffdfe3e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=\begin{bmatrix}&#10;4 &amp; 2\\&#10;2 &amp; 3&#10;\end{bmatrix}&#10;%ce71af51-2a6c-4fff-998b-afffdfe3e75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AB46F" w14:textId="77777777" w:rsidR="00B47D52" w:rsidRPr="00BF68C7" w:rsidRDefault="00000000">
      <w:pPr>
        <w:numPr>
          <w:ilvl w:val="0"/>
          <w:numId w:val="6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Use np.linalg.eig(A) to find the eigenvalues (</w:t>
      </w:r>
      <m:oMath>
        <m:r>
          <w:rPr>
            <w:rFonts w:ascii="Cambria Math" w:hAnsi="Cambria Math" w:cstheme="majorBidi"/>
          </w:rPr>
          <m:t>λ</m:t>
        </m:r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>) and eigenvectors (</w:t>
      </w:r>
      <m:oMath>
        <m:r>
          <w:rPr>
            <w:rFonts w:ascii="Cambria Math" w:eastAsia="Times New Roman" w:hAnsi="Cambria Math" w:cstheme="majorBidi"/>
            <w:sz w:val="24"/>
            <w:szCs w:val="24"/>
          </w:rPr>
          <m:t>v</m:t>
        </m:r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>).</w:t>
      </w:r>
    </w:p>
    <w:p w14:paraId="4DA8C124" w14:textId="77777777" w:rsidR="00B47D52" w:rsidRPr="00BF68C7" w:rsidRDefault="00000000">
      <w:pPr>
        <w:numPr>
          <w:ilvl w:val="0"/>
          <w:numId w:val="6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Write a Python function that verifies the identity </w:t>
      </w:r>
      <m:oMath>
        <m:r>
          <w:rPr>
            <w:rFonts w:ascii="Cambria Math" w:eastAsia="Times New Roman" w:hAnsi="Cambria Math" w:cstheme="majorBidi"/>
            <w:sz w:val="24"/>
            <w:szCs w:val="24"/>
          </w:rPr>
          <m:t>Av=λv</m:t>
        </m:r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E067278" w14:textId="77777777" w:rsidR="00B47D52" w:rsidRPr="00BF68C7" w:rsidRDefault="00000000">
      <w:pPr>
        <w:numPr>
          <w:ilvl w:val="0"/>
          <w:numId w:val="6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Visualize: Generate 100 random 2D points. Multiply them by </w:t>
      </w:r>
      <m:oMath>
        <m:r>
          <w:rPr>
            <w:rFonts w:ascii="Cambria Math" w:eastAsia="Times New Roman" w:hAnsi="Cambria Math" w:cstheme="majorBidi"/>
            <w:sz w:val="24"/>
            <w:szCs w:val="24"/>
          </w:rPr>
          <m:t>A</m:t>
        </m:r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and plot the original vs. transformed points. Overlay the eigenvectors on the plot. What happens to the points along the eigenvector axes?</w:t>
      </w:r>
    </w:p>
    <w:p w14:paraId="3862511E" w14:textId="77777777" w:rsidR="00B47D52" w:rsidRPr="00BF68C7" w:rsidRDefault="00B47D52">
      <w:pPr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14:paraId="2ECEB87A" w14:textId="77777777" w:rsidR="00B47D52" w:rsidRPr="00BF68C7" w:rsidRDefault="00000000">
      <w:pPr>
        <w:pStyle w:val="Heading2"/>
        <w:rPr>
          <w:rFonts w:asciiTheme="majorBidi" w:eastAsia="Times New Roman" w:hAnsiTheme="majorBidi" w:cstheme="majorBidi"/>
        </w:rPr>
      </w:pPr>
      <w:bookmarkStart w:id="2" w:name="_mzvizjhn1a6h" w:colFirst="0" w:colLast="0"/>
      <w:bookmarkEnd w:id="2"/>
      <w:r w:rsidRPr="00BF68C7">
        <w:rPr>
          <w:rFonts w:asciiTheme="majorBidi" w:eastAsia="Times New Roman" w:hAnsiTheme="majorBidi" w:cstheme="majorBidi"/>
        </w:rPr>
        <w:lastRenderedPageBreak/>
        <w:t>Task 1.2: Gram-Schmidt QR Decomposition</w:t>
      </w:r>
    </w:p>
    <w:p w14:paraId="4B87EC39" w14:textId="77777777" w:rsidR="00B47D52" w:rsidRPr="00BF68C7" w:rsidRDefault="00000000">
      <w:p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Write a custom Python function custom_qr(M) that takes a 3x3 matrix and returns an orthogonal matrix Q and an upper triangular matrix R</w:t>
      </w:r>
    </w:p>
    <w:p w14:paraId="387E209F" w14:textId="77777777" w:rsidR="00B47D52" w:rsidRPr="00BF68C7" w:rsidRDefault="00000000">
      <w:pPr>
        <w:numPr>
          <w:ilvl w:val="0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Implement the Gram-Schmidt process to find Q</w:t>
      </w:r>
    </w:p>
    <w:p w14:paraId="59B64C67" w14:textId="77777777" w:rsidR="00B47D52" w:rsidRPr="00BF68C7" w:rsidRDefault="00000000">
      <w:pPr>
        <w:numPr>
          <w:ilvl w:val="0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Compute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365F7B97" wp14:editId="08151EE9">
            <wp:extent cx="723900" cy="165100"/>
            <wp:effectExtent l="0" t="0" r="0" b="0"/>
            <wp:docPr id="4" name="image2.png" descr="R=Q^TM&#10;%2ac7d25c-6adc-4699-bcb0-a163f435ce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R=Q^TM&#10;%2ac7d25c-6adc-4699-bcb0-a163f435ce44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DE0B0" w14:textId="77777777" w:rsidR="00B47D52" w:rsidRPr="00BF68C7" w:rsidRDefault="00000000">
      <w:pPr>
        <w:numPr>
          <w:ilvl w:val="0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Assert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2D4F75F6" wp14:editId="5C6D2360">
            <wp:extent cx="635000" cy="165100"/>
            <wp:effectExtent l="0" t="0" r="0" b="0"/>
            <wp:docPr id="9" name="image6.png" descr="Q^TQ=I&#10;%f88e9a3d-1b7b-473b-bf39-89fb58c05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Q^TQ=I&#10;%f88e9a3d-1b7b-473b-bf39-89fb58c05073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61F2FEE0" wp14:editId="4228D1E2">
            <wp:extent cx="622300" cy="152400"/>
            <wp:effectExtent l="0" t="0" r="0" b="0"/>
            <wp:docPr id="2" name="image3.png" descr="QR=M&#10;%f38a3437-36ae-4ce1-9a29-b503115abd4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QR=M&#10;%f38a3437-36ae-4ce1-9a29-b503115abd4c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18E89" w14:textId="77777777" w:rsidR="00B47D52" w:rsidRPr="00BF68C7" w:rsidRDefault="00B47D52">
      <w:pPr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14:paraId="7C860C5C" w14:textId="77777777" w:rsidR="00B47D52" w:rsidRPr="00BF68C7" w:rsidRDefault="00000000">
      <w:pPr>
        <w:pStyle w:val="Heading2"/>
        <w:rPr>
          <w:rFonts w:asciiTheme="majorBidi" w:eastAsia="Times New Roman" w:hAnsiTheme="majorBidi" w:cstheme="majorBidi"/>
        </w:rPr>
      </w:pPr>
      <w:bookmarkStart w:id="3" w:name="_4t4f93dgcpt" w:colFirst="0" w:colLast="0"/>
      <w:bookmarkEnd w:id="3"/>
      <w:r w:rsidRPr="00BF68C7">
        <w:rPr>
          <w:rFonts w:asciiTheme="majorBidi" w:eastAsia="Times New Roman" w:hAnsiTheme="majorBidi" w:cstheme="majorBidi"/>
        </w:rPr>
        <w:t>Task 1.3: The Iterative QR Algorithm for Eigenvalues</w:t>
      </w:r>
    </w:p>
    <w:p w14:paraId="3D952985" w14:textId="77777777" w:rsidR="00B47D52" w:rsidRPr="00BF68C7" w:rsidRDefault="00000000">
      <w:p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Computers do not solve characteristic polynomials; they iterate</w:t>
      </w:r>
    </w:p>
    <w:p w14:paraId="1E66B626" w14:textId="77777777" w:rsidR="00B47D52" w:rsidRPr="00BF68C7" w:rsidRDefault="00000000">
      <w:pPr>
        <w:numPr>
          <w:ilvl w:val="0"/>
          <w:numId w:val="9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Write a loop that runs 50 times. In each iteration:</w:t>
      </w:r>
    </w:p>
    <w:p w14:paraId="656699AF" w14:textId="77777777" w:rsidR="00B47D52" w:rsidRPr="00BF68C7" w:rsidRDefault="00000000">
      <w:pPr>
        <w:numPr>
          <w:ilvl w:val="1"/>
          <w:numId w:val="9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Factor your matrix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3308A444" wp14:editId="6D92A462">
            <wp:extent cx="190500" cy="139700"/>
            <wp:effectExtent l="0" t="0" r="0" b="0"/>
            <wp:docPr id="10" name="image4.png" descr="A_k&#10;%fad54b89-0148-440d-b290-38d30b37b35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_k&#10;%fad54b89-0148-440d-b290-38d30b37b35f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into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2DB94215" wp14:editId="3728EA7C">
            <wp:extent cx="457200" cy="152400"/>
            <wp:effectExtent l="0" t="0" r="0" b="0"/>
            <wp:docPr id="5" name="image8.png" descr="Q_k, R_k&#10;%58191138-9794-4d37-8091-4d3251a3496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Q_k, R_k&#10;%58191138-9794-4d37-8091-4d3251a3496a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F68C7">
        <w:rPr>
          <w:rFonts w:asciiTheme="majorBidi" w:eastAsia="Times New Roman" w:hAnsiTheme="majorBidi" w:cstheme="majorBidi"/>
          <w:sz w:val="24"/>
          <w:szCs w:val="24"/>
        </w:rPr>
        <w:t>using your custom_qr() function.</w:t>
      </w:r>
    </w:p>
    <w:p w14:paraId="2C22AC29" w14:textId="77777777" w:rsidR="00B47D52" w:rsidRPr="00BF68C7" w:rsidRDefault="00000000">
      <w:pPr>
        <w:numPr>
          <w:ilvl w:val="1"/>
          <w:numId w:val="9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Recombine them in reverse: </w:t>
      </w:r>
      <m:oMath>
        <m:sSub>
          <m:sSubPr>
            <m:ctrlPr>
              <w:rPr>
                <w:rFonts w:ascii="Cambria Math" w:eastAsia="Times New Roman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k+1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k</m:t>
            </m:r>
          </m:sub>
        </m:sSub>
        <m:sSub>
          <m:sSubPr>
            <m:ctrlPr>
              <w:rPr>
                <w:rFonts w:ascii="Cambria Math" w:eastAsia="Times New Roman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k</m:t>
            </m:r>
          </m:sub>
        </m:sSub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493375B7" w14:textId="77777777" w:rsidR="00B47D52" w:rsidRPr="00BF68C7" w:rsidRDefault="00000000">
      <w:pPr>
        <w:numPr>
          <w:ilvl w:val="0"/>
          <w:numId w:val="9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Print the final </w:t>
      </w:r>
      <m:oMath>
        <m:sSub>
          <m:sSubPr>
            <m:ctrlPr>
              <w:rPr>
                <w:rFonts w:ascii="Cambria Math" w:eastAsia="Times New Roman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50</m:t>
            </m:r>
          </m:sub>
        </m:sSub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matrix. The diagonal elements are your eigenvalues. Compare them to the results from Task 1.1.</w:t>
      </w:r>
    </w:p>
    <w:p w14:paraId="5637B8A2" w14:textId="77777777" w:rsidR="00B47D52" w:rsidRPr="00BF68C7" w:rsidRDefault="00000000">
      <w:pPr>
        <w:pStyle w:val="Heading2"/>
        <w:rPr>
          <w:rFonts w:asciiTheme="majorBidi" w:eastAsia="Times New Roman" w:hAnsiTheme="majorBidi" w:cstheme="majorBidi"/>
        </w:rPr>
      </w:pPr>
      <w:bookmarkStart w:id="4" w:name="_yvu5pif5pnbm" w:colFirst="0" w:colLast="0"/>
      <w:bookmarkEnd w:id="4"/>
      <w:r w:rsidRPr="00BF68C7">
        <w:rPr>
          <w:rFonts w:asciiTheme="majorBidi" w:eastAsia="Times New Roman" w:hAnsiTheme="majorBidi" w:cstheme="majorBidi"/>
        </w:rPr>
        <w:t>Task 1.4: Reconstructing SVD</w:t>
      </w:r>
    </w:p>
    <w:p w14:paraId="32B2FFCF" w14:textId="77777777" w:rsidR="00B47D52" w:rsidRPr="00BF68C7" w:rsidRDefault="00000000">
      <w:pPr>
        <w:numPr>
          <w:ilvl w:val="0"/>
          <w:numId w:val="5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Compute the right singular vectors (V) by finding the eigenvectors of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37B85C22" wp14:editId="36B349F6">
            <wp:extent cx="381000" cy="139700"/>
            <wp:effectExtent l="0" t="0" r="0" b="0"/>
            <wp:docPr id="11" name="image5.png" descr="X^T X&#10;%4d2d7a5b-271c-479a-b30b-380f3b6a8fb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X^T X&#10;%4d2d7a5b-271c-479a-b30b-380f3b6a8fbb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C83B0" w14:textId="77777777" w:rsidR="00B47D52" w:rsidRPr="00BF68C7" w:rsidRDefault="00000000">
      <w:pPr>
        <w:numPr>
          <w:ilvl w:val="0"/>
          <w:numId w:val="5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Compute the left singular vectors (</w:t>
      </w:r>
      <m:oMath>
        <m:r>
          <w:rPr>
            <w:rFonts w:ascii="Cambria Math" w:eastAsia="Times New Roman" w:hAnsi="Cambria Math" w:cstheme="majorBidi"/>
            <w:sz w:val="24"/>
            <w:szCs w:val="24"/>
          </w:rPr>
          <m:t>U</m:t>
        </m:r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) by finding the eigenvectors of </w:t>
      </w:r>
      <m:oMath>
        <m:r>
          <w:rPr>
            <w:rFonts w:ascii="Cambria Math" w:eastAsia="Times New Roman" w:hAnsi="Cambria Math" w:cstheme="majorBidi"/>
            <w:sz w:val="24"/>
            <w:szCs w:val="24"/>
          </w:rPr>
          <m:t>X</m:t>
        </m:r>
        <m:sSup>
          <m:sSupPr>
            <m:ctrlPr>
              <w:rPr>
                <w:rFonts w:ascii="Cambria Math" w:eastAsia="Times New Roman" w:hAnsi="Cambria Math" w:cstheme="majorBidi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T</m:t>
            </m:r>
          </m:sup>
        </m:sSup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324C876" w14:textId="77777777" w:rsidR="00B47D52" w:rsidRPr="00BF68C7" w:rsidRDefault="00000000">
      <w:pPr>
        <w:numPr>
          <w:ilvl w:val="0"/>
          <w:numId w:val="5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Calculate the singular values (</w:t>
      </w:r>
      <m:oMath>
        <m:r>
          <w:rPr>
            <w:rFonts w:ascii="Cambria Math" w:hAnsi="Cambria Math" w:cstheme="majorBidi"/>
          </w:rPr>
          <m:t>Σ</m:t>
        </m:r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>) by taking the square roots of the non-zero eigenvalues.</w:t>
      </w:r>
    </w:p>
    <w:p w14:paraId="252B2252" w14:textId="77777777" w:rsidR="00B47D52" w:rsidRPr="00BF68C7" w:rsidRDefault="00000000">
      <w:pPr>
        <w:numPr>
          <w:ilvl w:val="0"/>
          <w:numId w:val="5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Prove that </w:t>
      </w:r>
      <m:oMath>
        <m:r>
          <w:rPr>
            <w:rFonts w:ascii="Cambria Math" w:eastAsia="Times New Roman" w:hAnsi="Cambria Math" w:cstheme="majorBidi"/>
            <w:sz w:val="24"/>
            <w:szCs w:val="24"/>
          </w:rPr>
          <m:t>X=UΣ</m:t>
        </m:r>
        <m:sSup>
          <m:sSupPr>
            <m:ctrlPr>
              <w:rPr>
                <w:rFonts w:ascii="Cambria Math" w:eastAsia="Times New Roman" w:hAnsi="Cambria Math" w:cstheme="majorBidi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V</m:t>
            </m:r>
          </m:e>
          <m:sup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T</m:t>
            </m:r>
          </m:sup>
        </m:sSup>
      </m:oMath>
    </w:p>
    <w:p w14:paraId="02D07A43" w14:textId="77777777" w:rsidR="00B47D52" w:rsidRPr="00BF68C7" w:rsidRDefault="00B47D5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12EF00FC" w14:textId="4A79E548" w:rsidR="00B47D52" w:rsidRPr="00BF68C7" w:rsidRDefault="00000000">
      <w:pPr>
        <w:pStyle w:val="Heading1"/>
        <w:rPr>
          <w:rFonts w:asciiTheme="majorBidi" w:eastAsia="Times New Roman" w:hAnsiTheme="majorBidi" w:cstheme="majorBidi"/>
        </w:rPr>
      </w:pPr>
      <w:bookmarkStart w:id="5" w:name="_sidanlb2tms" w:colFirst="0" w:colLast="0"/>
      <w:bookmarkEnd w:id="5"/>
      <w:r w:rsidRPr="00BF68C7">
        <w:rPr>
          <w:rFonts w:asciiTheme="majorBidi" w:eastAsia="Times New Roman" w:hAnsiTheme="majorBidi" w:cstheme="majorBidi"/>
        </w:rPr>
        <w:t xml:space="preserve">Task </w:t>
      </w:r>
      <w:r w:rsidR="00CC5AD6" w:rsidRPr="00BF68C7">
        <w:rPr>
          <w:rFonts w:asciiTheme="majorBidi" w:eastAsia="Times New Roman" w:hAnsiTheme="majorBidi" w:cstheme="majorBidi"/>
        </w:rPr>
        <w:t>2: Eigen</w:t>
      </w:r>
      <w:r w:rsidRPr="00BF68C7">
        <w:rPr>
          <w:rFonts w:asciiTheme="majorBidi" w:eastAsia="Times New Roman" w:hAnsiTheme="majorBidi" w:cstheme="majorBidi"/>
        </w:rPr>
        <w:t xml:space="preserve"> Faces Method for Classification </w:t>
      </w:r>
      <w:r w:rsidR="0044438E" w:rsidRPr="00BF68C7">
        <w:rPr>
          <w:rFonts w:asciiTheme="majorBidi" w:eastAsia="Times New Roman" w:hAnsiTheme="majorBidi" w:cstheme="majorBidi"/>
        </w:rPr>
        <w:t>- [</w:t>
      </w:r>
      <w:r w:rsidR="00C447C3">
        <w:rPr>
          <w:rFonts w:asciiTheme="majorBidi" w:eastAsia="Times New Roman" w:hAnsiTheme="majorBidi" w:cstheme="majorBidi"/>
        </w:rPr>
        <w:t>10</w:t>
      </w:r>
      <w:r w:rsidRPr="00BF68C7">
        <w:rPr>
          <w:rFonts w:asciiTheme="majorBidi" w:eastAsia="Times New Roman" w:hAnsiTheme="majorBidi" w:cstheme="majorBidi"/>
        </w:rPr>
        <w:t xml:space="preserve"> marks]</w:t>
      </w:r>
    </w:p>
    <w:p w14:paraId="76057034" w14:textId="77777777" w:rsidR="00B47D52" w:rsidRPr="00BF68C7" w:rsidRDefault="00000000" w:rsidP="00AD2E9A">
      <w:p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You are provided with a dataset containing 3 folders (student_1, student_2, student_3), each containing multiple </w:t>
      </w:r>
      <m:oMath>
        <m:r>
          <w:rPr>
            <w:rFonts w:ascii="Cambria Math" w:eastAsia="Times New Roman" w:hAnsi="Cambria Math" w:cstheme="majorBidi"/>
            <w:sz w:val="24"/>
            <w:szCs w:val="24"/>
          </w:rPr>
          <m:t>300×300</m:t>
        </m:r>
      </m:oMath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grayscale face images. You may use scikit-learn for this section.</w:t>
      </w:r>
      <w:bookmarkStart w:id="6" w:name="_8e489uxdyrt" w:colFirst="0" w:colLast="0"/>
      <w:bookmarkEnd w:id="6"/>
    </w:p>
    <w:p w14:paraId="49AE759F" w14:textId="0F879D7D" w:rsidR="00B47D52" w:rsidRPr="00BF68C7" w:rsidRDefault="00000000">
      <w:pPr>
        <w:pStyle w:val="Heading2"/>
        <w:rPr>
          <w:rFonts w:asciiTheme="majorBidi" w:eastAsia="Times New Roman" w:hAnsiTheme="majorBidi" w:cstheme="majorBidi"/>
        </w:rPr>
      </w:pPr>
      <w:bookmarkStart w:id="7" w:name="_clh0h5ahfmsi" w:colFirst="0" w:colLast="0"/>
      <w:bookmarkEnd w:id="7"/>
      <w:r w:rsidRPr="00BF68C7">
        <w:rPr>
          <w:rFonts w:asciiTheme="majorBidi" w:eastAsia="Times New Roman" w:hAnsiTheme="majorBidi" w:cstheme="majorBidi"/>
        </w:rPr>
        <w:t>Task 2.1: Data Wrangling &amp; Splitting</w:t>
      </w:r>
      <w:r w:rsidR="00D43A5E">
        <w:rPr>
          <w:rFonts w:asciiTheme="majorBidi" w:eastAsia="Times New Roman" w:hAnsiTheme="majorBidi" w:cstheme="majorBidi"/>
        </w:rPr>
        <w:t xml:space="preserve"> (</w:t>
      </w:r>
      <w:r w:rsidR="00174FDF" w:rsidRPr="00174FDF">
        <w:rPr>
          <w:rFonts w:asciiTheme="majorBidi" w:eastAsia="Times New Roman" w:hAnsiTheme="majorBidi" w:cstheme="majorBidi"/>
        </w:rPr>
        <w:t>please check the supplementary</w:t>
      </w:r>
      <w:r w:rsidR="00191B60">
        <w:rPr>
          <w:rFonts w:asciiTheme="majorBidi" w:eastAsia="Times New Roman" w:hAnsiTheme="majorBidi" w:cstheme="majorBidi"/>
        </w:rPr>
        <w:t>.IPYNB</w:t>
      </w:r>
      <w:r w:rsidR="00174FDF">
        <w:rPr>
          <w:rFonts w:asciiTheme="majorBidi" w:eastAsia="Times New Roman" w:hAnsiTheme="majorBidi" w:cstheme="majorBidi"/>
        </w:rPr>
        <w:t>)</w:t>
      </w:r>
    </w:p>
    <w:p w14:paraId="44E342FB" w14:textId="347DEA68" w:rsidR="00B47D52" w:rsidRPr="00BF68C7" w:rsidRDefault="00000000">
      <w:pPr>
        <w:numPr>
          <w:ilvl w:val="0"/>
          <w:numId w:val="10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Write a script using OpenCV to read every image, flatten it from a 300 x 300 matrix into a 90,000 x 1 vector, and store it in a data matrix X.</w:t>
      </w:r>
    </w:p>
    <w:p w14:paraId="5D8D7870" w14:textId="77777777" w:rsidR="00B47D52" w:rsidRPr="00BF68C7" w:rsidRDefault="00000000">
      <w:pPr>
        <w:numPr>
          <w:ilvl w:val="0"/>
          <w:numId w:val="10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hAnsiTheme="majorBidi" w:cstheme="majorBidi"/>
        </w:rPr>
        <w:t>Create a corresponding label array using one fixed mapping: student_1 = 0, student_2 = 1, and student_3 = 2. Use this same mapping throughout the notebook.</w:t>
      </w:r>
    </w:p>
    <w:p w14:paraId="1752580D" w14:textId="77777777" w:rsidR="00B47D52" w:rsidRPr="00BF68C7" w:rsidRDefault="00000000">
      <w:pPr>
        <w:numPr>
          <w:ilvl w:val="0"/>
          <w:numId w:val="10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hAnsiTheme="majorBidi" w:cstheme="majorBidi"/>
        </w:rPr>
        <w:t>Split the data into 80% training and 20% testing sets using train_test_split(test_size=0.2, stratify=y, random_state=42).</w:t>
      </w:r>
    </w:p>
    <w:p w14:paraId="4D08ABC3" w14:textId="77777777" w:rsidR="00B47D52" w:rsidRPr="00BF68C7" w:rsidRDefault="00B47D52" w:rsidP="00AD2E9A">
      <w:pPr>
        <w:rPr>
          <w:rFonts w:asciiTheme="majorBidi" w:hAnsiTheme="majorBidi" w:cstheme="majorBidi"/>
        </w:rPr>
      </w:pPr>
      <w:bookmarkStart w:id="8" w:name="_t1416h8ti5ll" w:colFirst="0" w:colLast="0"/>
      <w:bookmarkEnd w:id="8"/>
    </w:p>
    <w:p w14:paraId="60B224CA" w14:textId="50E4B95B" w:rsidR="00B47D52" w:rsidRPr="00BF68C7" w:rsidRDefault="00000000">
      <w:pPr>
        <w:pStyle w:val="Heading2"/>
        <w:rPr>
          <w:rFonts w:asciiTheme="majorBidi" w:eastAsia="Times New Roman" w:hAnsiTheme="majorBidi" w:cstheme="majorBidi"/>
        </w:rPr>
      </w:pPr>
      <w:bookmarkStart w:id="9" w:name="_4fousdbkuz6g" w:colFirst="0" w:colLast="0"/>
      <w:bookmarkEnd w:id="9"/>
      <w:r w:rsidRPr="00BF68C7">
        <w:rPr>
          <w:rFonts w:asciiTheme="majorBidi" w:eastAsia="Times New Roman" w:hAnsiTheme="majorBidi" w:cstheme="majorBidi"/>
        </w:rPr>
        <w:t xml:space="preserve">Task </w:t>
      </w:r>
      <w:r w:rsidR="00CC5AD6" w:rsidRPr="00BF68C7">
        <w:rPr>
          <w:rFonts w:asciiTheme="majorBidi" w:eastAsia="Times New Roman" w:hAnsiTheme="majorBidi" w:cstheme="majorBidi"/>
        </w:rPr>
        <w:t>2.2: Dimensionality</w:t>
      </w:r>
      <w:r w:rsidRPr="00BF68C7">
        <w:rPr>
          <w:rFonts w:asciiTheme="majorBidi" w:eastAsia="Times New Roman" w:hAnsiTheme="majorBidi" w:cstheme="majorBidi"/>
        </w:rPr>
        <w:t xml:space="preserve"> Reduction (PCA/SVD)</w:t>
      </w:r>
    </w:p>
    <w:p w14:paraId="2D3A4821" w14:textId="77777777" w:rsidR="00B47D52" w:rsidRPr="00BF68C7" w:rsidRDefault="00000000">
      <w:pPr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Fit a PCA model (which uses SVD under the hood) on your training data only</w:t>
      </w:r>
    </w:p>
    <w:p w14:paraId="2FEDDF4C" w14:textId="77777777" w:rsidR="00B47D52" w:rsidRPr="00BF68C7" w:rsidRDefault="00000000">
      <w:pPr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Extract the top k=50 principal components (Eigenfaces).</w:t>
      </w:r>
    </w:p>
    <w:p w14:paraId="539C411F" w14:textId="77777777" w:rsidR="00B47D52" w:rsidRPr="00BF68C7" w:rsidRDefault="00000000">
      <w:pPr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Transform both your training and testing sets into this new 50-dimensional subspace.</w:t>
      </w:r>
    </w:p>
    <w:p w14:paraId="2C7B2C49" w14:textId="77777777" w:rsidR="00B47D52" w:rsidRPr="00BF68C7" w:rsidRDefault="00000000" w:rsidP="00AD2E9A">
      <w:pPr>
        <w:numPr>
          <w:ilvl w:val="0"/>
          <w:numId w:val="4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Visualize: Reshape the first 5 principal components back into 300x300 matrices and plot them as images</w:t>
      </w:r>
      <w:bookmarkStart w:id="10" w:name="_vn9bwenxkjs3" w:colFirst="0" w:colLast="0"/>
      <w:bookmarkEnd w:id="10"/>
    </w:p>
    <w:p w14:paraId="31790348" w14:textId="3492ED7D" w:rsidR="00174FDF" w:rsidRPr="00BF68C7" w:rsidRDefault="00000000" w:rsidP="00174FDF">
      <w:pPr>
        <w:pStyle w:val="Heading2"/>
        <w:rPr>
          <w:rFonts w:asciiTheme="majorBidi" w:eastAsia="Times New Roman" w:hAnsiTheme="majorBidi" w:cstheme="majorBidi"/>
        </w:rPr>
      </w:pPr>
      <w:bookmarkStart w:id="11" w:name="_bq37eltrffaq" w:colFirst="0" w:colLast="0"/>
      <w:bookmarkEnd w:id="11"/>
      <w:r w:rsidRPr="00BF68C7">
        <w:rPr>
          <w:rFonts w:asciiTheme="majorBidi" w:eastAsia="Times New Roman" w:hAnsiTheme="majorBidi" w:cstheme="majorBidi"/>
        </w:rPr>
        <w:t>Task 2.3: Multi-Class Classification</w:t>
      </w:r>
      <w:r w:rsidR="00174FDF">
        <w:rPr>
          <w:rFonts w:asciiTheme="majorBidi" w:eastAsia="Times New Roman" w:hAnsiTheme="majorBidi" w:cstheme="majorBidi"/>
        </w:rPr>
        <w:t xml:space="preserve"> (</w:t>
      </w:r>
      <w:r w:rsidR="00174FDF" w:rsidRPr="00174FDF">
        <w:rPr>
          <w:rFonts w:asciiTheme="majorBidi" w:eastAsia="Times New Roman" w:hAnsiTheme="majorBidi" w:cstheme="majorBidi"/>
        </w:rPr>
        <w:t>please check the supplementary</w:t>
      </w:r>
      <w:r w:rsidR="00191B60">
        <w:rPr>
          <w:rFonts w:asciiTheme="majorBidi" w:eastAsia="Times New Roman" w:hAnsiTheme="majorBidi" w:cstheme="majorBidi"/>
        </w:rPr>
        <w:t>.IPYNB</w:t>
      </w:r>
      <w:r w:rsidR="00174FDF">
        <w:rPr>
          <w:rFonts w:asciiTheme="majorBidi" w:eastAsia="Times New Roman" w:hAnsiTheme="majorBidi" w:cstheme="majorBidi"/>
        </w:rPr>
        <w:t>)</w:t>
      </w:r>
    </w:p>
    <w:p w14:paraId="0C5EC730" w14:textId="0A7FB84D" w:rsidR="00B47D52" w:rsidRPr="00BF68C7" w:rsidRDefault="00B47D52" w:rsidP="00174FDF"/>
    <w:p w14:paraId="2B0C27AC" w14:textId="77777777" w:rsidR="00B47D52" w:rsidRPr="00BF68C7" w:rsidRDefault="00000000">
      <w:pPr>
        <w:numPr>
          <w:ilvl w:val="0"/>
          <w:numId w:val="8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hAnsiTheme="majorBidi" w:cstheme="majorBidi"/>
        </w:rPr>
        <w:t>Initialize LogisticRegression with solver='lbfgs' and max_iter=1000. For three or more classes, current scikit-learn versions use multinomial classification automatically.</w:t>
      </w:r>
    </w:p>
    <w:p w14:paraId="0C5AC3E9" w14:textId="77777777" w:rsidR="00B47D52" w:rsidRPr="00BF68C7" w:rsidRDefault="00000000">
      <w:pPr>
        <w:numPr>
          <w:ilvl w:val="0"/>
          <w:numId w:val="8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Train the model on your 50-dimensional training features.</w:t>
      </w:r>
    </w:p>
    <w:p w14:paraId="111A6DA1" w14:textId="77777777" w:rsidR="00B47D52" w:rsidRPr="00BF68C7" w:rsidRDefault="00000000">
      <w:pPr>
        <w:numPr>
          <w:ilvl w:val="0"/>
          <w:numId w:val="8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Predict the identities of the students in your test set</w:t>
      </w:r>
    </w:p>
    <w:p w14:paraId="3DEC84DE" w14:textId="2F91E1CC" w:rsidR="00B47D52" w:rsidRDefault="00000000">
      <w:pPr>
        <w:numPr>
          <w:ilvl w:val="0"/>
          <w:numId w:val="8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Print the </w:t>
      </w:r>
      <w:r w:rsidR="00D43A5E" w:rsidRPr="00BF68C7">
        <w:rPr>
          <w:rFonts w:asciiTheme="majorBidi" w:eastAsia="Times New Roman" w:hAnsiTheme="majorBidi" w:cstheme="majorBidi"/>
          <w:sz w:val="24"/>
          <w:szCs w:val="24"/>
        </w:rPr>
        <w:t>classification report</w:t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and plot a Confusion Matrix.</w:t>
      </w:r>
    </w:p>
    <w:p w14:paraId="520F7BE5" w14:textId="6BE58314" w:rsidR="00BF68C7" w:rsidRPr="00BF68C7" w:rsidRDefault="00BF68C7" w:rsidP="00BF68C7">
      <w:pPr>
        <w:rPr>
          <w:rFonts w:asciiTheme="majorBidi" w:hAnsiTheme="majorBidi" w:cstheme="majorBidi"/>
        </w:rPr>
      </w:pPr>
    </w:p>
    <w:p w14:paraId="6D31EA1A" w14:textId="77777777" w:rsidR="003B3A58" w:rsidRPr="00BF68C7" w:rsidRDefault="003B3A58">
      <w:pPr>
        <w:rPr>
          <w:rFonts w:asciiTheme="majorBidi" w:hAnsiTheme="majorBidi" w:cstheme="majorBidi"/>
        </w:rPr>
      </w:pPr>
    </w:p>
    <w:p w14:paraId="54916D09" w14:textId="77777777" w:rsidR="00B47D52" w:rsidRPr="00BF68C7" w:rsidRDefault="00000000">
      <w:pPr>
        <w:pStyle w:val="Heading1"/>
        <w:rPr>
          <w:rFonts w:asciiTheme="majorBidi" w:eastAsia="Times New Roman" w:hAnsiTheme="majorBidi" w:cstheme="majorBidi"/>
        </w:rPr>
      </w:pPr>
      <w:bookmarkStart w:id="12" w:name="_f3vopm5b7bq7" w:colFirst="0" w:colLast="0"/>
      <w:bookmarkEnd w:id="12"/>
      <w:r w:rsidRPr="00BF68C7">
        <w:rPr>
          <w:rFonts w:asciiTheme="majorBidi" w:eastAsia="Times New Roman" w:hAnsiTheme="majorBidi" w:cstheme="majorBidi"/>
        </w:rPr>
        <w:t>Task 3: Analysis &amp; Discussion Questions - [5 marks]</w:t>
      </w:r>
    </w:p>
    <w:p w14:paraId="6A10CCEE" w14:textId="77777777" w:rsidR="00B47D52" w:rsidRPr="00BF68C7" w:rsidRDefault="00000000">
      <w:p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Include a short report (max 2 pages) answering the following:</w:t>
      </w:r>
    </w:p>
    <w:p w14:paraId="2192BE6C" w14:textId="77777777" w:rsidR="00B47D52" w:rsidRPr="00BF68C7" w:rsidRDefault="00000000">
      <w:pPr>
        <w:numPr>
          <w:ilvl w:val="0"/>
          <w:numId w:val="7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Computational Complexity: In Part 2, your data matrix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17293265" wp14:editId="227EFFDF">
            <wp:extent cx="114300" cy="114300"/>
            <wp:effectExtent l="0" t="0" r="0" b="0"/>
            <wp:docPr id="3" name="image11.png" descr="\Phi&#10;%70311db2-8f23-4d06-86c0-3d1eddb36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\Phi&#10;%70311db2-8f23-4d06-86c0-3d1eddb36008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was roughly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7D2AC3CF" wp14:editId="6CA6C612">
            <wp:extent cx="800100" cy="139700"/>
            <wp:effectExtent l="0" t="0" r="0" b="0"/>
            <wp:docPr id="8" name="image12.png" descr="N \times 90,000&#10;%fbe88865-4f18-4e89-ba18-9c960f5527b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N \times 90,000&#10;%fbe88865-4f18-4e89-ba18-9c960f5527b8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. Why is it computationally disastrous to compute the covariance matrix 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550993B4" wp14:editId="6B744145">
            <wp:extent cx="317500" cy="139700"/>
            <wp:effectExtent l="0" t="0" r="0" b="0"/>
            <wp:docPr id="7" name="image10.png" descr="\Phi \Phi^T&#10;%4be9aa3b-1b80-4462-aeac-cb928fb37de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\Phi \Phi^T&#10;%4be9aa3b-1b80-4462-aeac-cb928fb37de0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directly, and how does computing the Gram matrix</w:t>
      </w:r>
      <w:r w:rsidRPr="00BF68C7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19050" distB="19050" distL="19050" distR="19050" wp14:anchorId="65F8EEF2" wp14:editId="19F3B5EC">
            <wp:extent cx="317500" cy="139700"/>
            <wp:effectExtent l="0" t="0" r="0" b="0"/>
            <wp:docPr id="1" name="image7.png" descr="\Phi^T \Phi&#10;%8e66d5ff-3be3-45ab-8289-f0ebf53fe35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\Phi^T \Phi&#10;%8e66d5ff-3be3-45ab-8289-f0ebf53fe35e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 solve this? Use the math from Task 1.4 to justify your answer.</w:t>
      </w:r>
    </w:p>
    <w:p w14:paraId="15A007A9" w14:textId="26260B9E" w:rsidR="00B47D52" w:rsidRPr="00BF68C7" w:rsidRDefault="00000000">
      <w:pPr>
        <w:numPr>
          <w:ilvl w:val="0"/>
          <w:numId w:val="7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Information Retention: Generate a scree plot of the singular values from your PCA model. How many components (k) were </w:t>
      </w:r>
      <w:r w:rsidR="000F0861" w:rsidRPr="00BF68C7">
        <w:rPr>
          <w:rFonts w:asciiTheme="majorBidi" w:eastAsia="Times New Roman" w:hAnsiTheme="majorBidi" w:cstheme="majorBidi"/>
          <w:sz w:val="24"/>
          <w:szCs w:val="24"/>
        </w:rPr>
        <w:t>required</w:t>
      </w:r>
      <w:r w:rsidRPr="00BF68C7">
        <w:rPr>
          <w:rFonts w:asciiTheme="majorBidi" w:eastAsia="Times New Roman" w:hAnsiTheme="majorBidi" w:cstheme="majorBidi"/>
          <w:sz w:val="24"/>
          <w:szCs w:val="24"/>
        </w:rPr>
        <w:t xml:space="preserve"> to retain 90% of the variance in the face dataset?</w:t>
      </w:r>
    </w:p>
    <w:p w14:paraId="37528A61" w14:textId="77777777" w:rsidR="00B47D52" w:rsidRPr="00BF68C7" w:rsidRDefault="00000000">
      <w:pPr>
        <w:numPr>
          <w:ilvl w:val="0"/>
          <w:numId w:val="7"/>
        </w:numPr>
        <w:rPr>
          <w:rFonts w:asciiTheme="majorBidi" w:eastAsia="Times New Roman" w:hAnsiTheme="majorBidi" w:cstheme="majorBidi"/>
          <w:sz w:val="24"/>
          <w:szCs w:val="24"/>
        </w:rPr>
      </w:pPr>
      <w:r w:rsidRPr="00BF68C7">
        <w:rPr>
          <w:rFonts w:asciiTheme="majorBidi" w:eastAsia="Times New Roman" w:hAnsiTheme="majorBidi" w:cstheme="majorBidi"/>
          <w:sz w:val="24"/>
          <w:szCs w:val="24"/>
        </w:rPr>
        <w:t>Interpretability: If your Logistic Regression model assigns a massive positive weight to "Feature 1" (the first Eigenface) for Student A, what does that physically mean about Student A's face compared to the "average" face?</w:t>
      </w:r>
    </w:p>
    <w:p w14:paraId="7493769D" w14:textId="77777777" w:rsidR="00B47D52" w:rsidRPr="00BF68C7" w:rsidRDefault="00B47D52">
      <w:pPr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sectPr w:rsidR="00B47D52" w:rsidRPr="00BF68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0D00AA3-3D58-4341-A78B-365D430D1B7C}"/>
    <w:embedItalic r:id="rId2" w:fontKey="{0C85A3C1-CFE9-49C2-94E5-46DF801571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94C0249-23C5-4870-8171-0A586C12CD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04796D-247B-4A46-99F1-3BB1D73D8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09C2"/>
    <w:multiLevelType w:val="multilevel"/>
    <w:tmpl w:val="306AC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601B4B"/>
    <w:multiLevelType w:val="multilevel"/>
    <w:tmpl w:val="64ACA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77A97"/>
    <w:multiLevelType w:val="multilevel"/>
    <w:tmpl w:val="B0540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C04C6D"/>
    <w:multiLevelType w:val="multilevel"/>
    <w:tmpl w:val="53DC9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B445AB"/>
    <w:multiLevelType w:val="multilevel"/>
    <w:tmpl w:val="07FA7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6919B8"/>
    <w:multiLevelType w:val="multilevel"/>
    <w:tmpl w:val="A59E3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944987"/>
    <w:multiLevelType w:val="multilevel"/>
    <w:tmpl w:val="1312E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D80657"/>
    <w:multiLevelType w:val="multilevel"/>
    <w:tmpl w:val="BDE2F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BE6F46"/>
    <w:multiLevelType w:val="multilevel"/>
    <w:tmpl w:val="310A9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875793"/>
    <w:multiLevelType w:val="multilevel"/>
    <w:tmpl w:val="F6EA2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9299746">
    <w:abstractNumId w:val="7"/>
  </w:num>
  <w:num w:numId="2" w16cid:durableId="1387800555">
    <w:abstractNumId w:val="0"/>
  </w:num>
  <w:num w:numId="3" w16cid:durableId="1823353814">
    <w:abstractNumId w:val="2"/>
  </w:num>
  <w:num w:numId="4" w16cid:durableId="1974405296">
    <w:abstractNumId w:val="3"/>
  </w:num>
  <w:num w:numId="5" w16cid:durableId="1212689696">
    <w:abstractNumId w:val="8"/>
  </w:num>
  <w:num w:numId="6" w16cid:durableId="1826821719">
    <w:abstractNumId w:val="1"/>
  </w:num>
  <w:num w:numId="7" w16cid:durableId="1309163365">
    <w:abstractNumId w:val="6"/>
  </w:num>
  <w:num w:numId="8" w16cid:durableId="933979676">
    <w:abstractNumId w:val="5"/>
  </w:num>
  <w:num w:numId="9" w16cid:durableId="1611156608">
    <w:abstractNumId w:val="4"/>
  </w:num>
  <w:num w:numId="10" w16cid:durableId="1627586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D52"/>
    <w:rsid w:val="000F0861"/>
    <w:rsid w:val="00174FDF"/>
    <w:rsid w:val="00191B60"/>
    <w:rsid w:val="002650EC"/>
    <w:rsid w:val="003B3A58"/>
    <w:rsid w:val="0044438E"/>
    <w:rsid w:val="006F758A"/>
    <w:rsid w:val="00700BBD"/>
    <w:rsid w:val="00762EF0"/>
    <w:rsid w:val="007B6BBD"/>
    <w:rsid w:val="008C6C7D"/>
    <w:rsid w:val="009F041E"/>
    <w:rsid w:val="00AD2E9A"/>
    <w:rsid w:val="00B47D52"/>
    <w:rsid w:val="00B90DF2"/>
    <w:rsid w:val="00BF68C7"/>
    <w:rsid w:val="00C447C3"/>
    <w:rsid w:val="00CC5AD6"/>
    <w:rsid w:val="00D43A5E"/>
    <w:rsid w:val="00E704F8"/>
    <w:rsid w:val="00F16017"/>
    <w:rsid w:val="00F82548"/>
    <w:rsid w:val="00FD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20A1"/>
  <w15:docId w15:val="{B4D3EEF4-F487-40D1-B896-4AF4D3A8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8C6C7D"/>
    <w:pPr>
      <w:keepNext/>
      <w:keepLines/>
      <w:spacing w:before="400" w:after="120"/>
      <w:outlineLvl w:val="0"/>
    </w:pPr>
    <w:rPr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C6C7D"/>
    <w:pPr>
      <w:keepNext/>
      <w:keepLines/>
      <w:spacing w:before="320" w:after="80"/>
      <w:outlineLvl w:val="2"/>
    </w:pPr>
    <w:rPr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90D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D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0D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yasirusenath/LINEAR-ALGEBRA--COURSE-WORK-2-.gi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Linear Algebra - Coursework 2 (Multiclass Logistic Regression Guidance)</vt:lpstr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Algebra - Coursework 2 (Multiclass Logistic Regression Guidance)</dc:title>
  <cp:lastModifiedBy>Yasiru Karandana Lekamalage</cp:lastModifiedBy>
  <cp:revision>27</cp:revision>
  <dcterms:created xsi:type="dcterms:W3CDTF">2026-10-14T04:03:00Z</dcterms:created>
  <dcterms:modified xsi:type="dcterms:W3CDTF">2026-10-19T08:37:00Z</dcterms:modified>
</cp:coreProperties>
</file>