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3D838" w14:textId="2A6A97C7" w:rsidR="000E724A" w:rsidRDefault="000E724A" w:rsidP="000E724A">
      <w:pPr>
        <w:jc w:val="center"/>
        <w:rPr>
          <w:sz w:val="56"/>
          <w:szCs w:val="56"/>
        </w:rPr>
      </w:pPr>
      <w:r w:rsidRPr="000E724A">
        <w:rPr>
          <w:sz w:val="56"/>
          <w:szCs w:val="56"/>
        </w:rPr>
        <w:t>Foreign trading sy</w:t>
      </w:r>
      <w:r>
        <w:rPr>
          <w:sz w:val="56"/>
          <w:szCs w:val="56"/>
        </w:rPr>
        <w:t>s</w:t>
      </w:r>
      <w:r w:rsidRPr="000E724A">
        <w:rPr>
          <w:sz w:val="56"/>
          <w:szCs w:val="56"/>
        </w:rPr>
        <w:t>tem</w:t>
      </w:r>
    </w:p>
    <w:p w14:paraId="757449F9" w14:textId="2D393220" w:rsidR="000E724A" w:rsidRDefault="000E724A" w:rsidP="000E724A">
      <w:pPr>
        <w:jc w:val="center"/>
        <w:rPr>
          <w:sz w:val="56"/>
          <w:szCs w:val="56"/>
        </w:rPr>
      </w:pPr>
      <w:r w:rsidRPr="000E724A">
        <w:rPr>
          <w:sz w:val="56"/>
          <w:szCs w:val="56"/>
        </w:rPr>
        <w:drawing>
          <wp:inline distT="0" distB="0" distL="0" distR="0" wp14:anchorId="0644C461" wp14:editId="6B5E0D3D">
            <wp:extent cx="5731510" cy="3823335"/>
            <wp:effectExtent l="0" t="0" r="2540" b="5715"/>
            <wp:docPr id="1614297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2970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77158" w14:textId="1F30704E" w:rsidR="000F3E94" w:rsidRDefault="000F3E94" w:rsidP="000E724A">
      <w:pPr>
        <w:jc w:val="center"/>
        <w:rPr>
          <w:sz w:val="56"/>
          <w:szCs w:val="56"/>
        </w:rPr>
      </w:pPr>
      <w:r w:rsidRPr="000F3E94">
        <w:rPr>
          <w:sz w:val="56"/>
          <w:szCs w:val="56"/>
        </w:rPr>
        <w:drawing>
          <wp:inline distT="0" distB="0" distL="0" distR="0" wp14:anchorId="2051324F" wp14:editId="0D3492B2">
            <wp:extent cx="5731510" cy="3698240"/>
            <wp:effectExtent l="0" t="0" r="2540" b="0"/>
            <wp:docPr id="674254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2543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766B" w14:textId="20ED3794" w:rsidR="000F3E94" w:rsidRDefault="000F3E94" w:rsidP="000E724A">
      <w:pPr>
        <w:jc w:val="center"/>
        <w:rPr>
          <w:sz w:val="56"/>
          <w:szCs w:val="56"/>
        </w:rPr>
      </w:pPr>
      <w:r w:rsidRPr="000F3E94">
        <w:rPr>
          <w:sz w:val="56"/>
          <w:szCs w:val="56"/>
        </w:rPr>
        <w:lastRenderedPageBreak/>
        <w:drawing>
          <wp:inline distT="0" distB="0" distL="0" distR="0" wp14:anchorId="4779DE57" wp14:editId="29538493">
            <wp:extent cx="5578323" cy="3147333"/>
            <wp:effectExtent l="0" t="0" r="3810" b="0"/>
            <wp:docPr id="15924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447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1BE7D" w14:textId="3A1B3697" w:rsidR="000F3E94" w:rsidRDefault="000F3E94" w:rsidP="000E724A">
      <w:pPr>
        <w:jc w:val="center"/>
        <w:rPr>
          <w:sz w:val="56"/>
          <w:szCs w:val="56"/>
        </w:rPr>
      </w:pPr>
      <w:r w:rsidRPr="000F3E94">
        <w:rPr>
          <w:sz w:val="56"/>
          <w:szCs w:val="56"/>
        </w:rPr>
        <w:drawing>
          <wp:inline distT="0" distB="0" distL="0" distR="0" wp14:anchorId="410A06F0" wp14:editId="38B8F4FD">
            <wp:extent cx="4732430" cy="2789162"/>
            <wp:effectExtent l="0" t="0" r="0" b="0"/>
            <wp:docPr id="1811449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49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8706" w14:textId="6DE93B0F" w:rsidR="000F3E94" w:rsidRDefault="004831FD" w:rsidP="000E724A">
      <w:pPr>
        <w:jc w:val="center"/>
        <w:rPr>
          <w:sz w:val="56"/>
          <w:szCs w:val="56"/>
        </w:rPr>
      </w:pPr>
      <w:r w:rsidRPr="004831FD">
        <w:rPr>
          <w:sz w:val="56"/>
          <w:szCs w:val="56"/>
        </w:rPr>
        <w:lastRenderedPageBreak/>
        <w:drawing>
          <wp:inline distT="0" distB="0" distL="0" distR="0" wp14:anchorId="278B97E0" wp14:editId="314E35BB">
            <wp:extent cx="5037257" cy="3490262"/>
            <wp:effectExtent l="0" t="0" r="0" b="0"/>
            <wp:docPr id="95121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184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349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6491E" w14:textId="77777777" w:rsidR="004831FD" w:rsidRDefault="004831FD" w:rsidP="000E724A">
      <w:pPr>
        <w:jc w:val="center"/>
        <w:rPr>
          <w:sz w:val="56"/>
          <w:szCs w:val="56"/>
        </w:rPr>
      </w:pPr>
    </w:p>
    <w:p w14:paraId="37A2AD6C" w14:textId="2D1C9FA4" w:rsidR="004831FD" w:rsidRPr="000E724A" w:rsidRDefault="004831FD" w:rsidP="000E724A">
      <w:pPr>
        <w:jc w:val="center"/>
        <w:rPr>
          <w:sz w:val="56"/>
          <w:szCs w:val="56"/>
        </w:rPr>
      </w:pPr>
      <w:r w:rsidRPr="004831FD">
        <w:rPr>
          <w:sz w:val="56"/>
          <w:szCs w:val="56"/>
        </w:rPr>
        <w:drawing>
          <wp:inline distT="0" distB="0" distL="0" distR="0" wp14:anchorId="3E2510F3" wp14:editId="2F0800DC">
            <wp:extent cx="4930567" cy="2438611"/>
            <wp:effectExtent l="0" t="0" r="3810" b="0"/>
            <wp:docPr id="165809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09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31FD" w:rsidRPr="000E7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24A"/>
    <w:rsid w:val="000E724A"/>
    <w:rsid w:val="000F3E94"/>
    <w:rsid w:val="002A014C"/>
    <w:rsid w:val="0048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53F"/>
  <w15:chartTrackingRefBased/>
  <w15:docId w15:val="{3A3818CA-A26C-48B4-95B7-E93E7D106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 Radhika</dc:creator>
  <cp:keywords/>
  <dc:description/>
  <cp:lastModifiedBy>Ch Radhika</cp:lastModifiedBy>
  <cp:revision>2</cp:revision>
  <dcterms:created xsi:type="dcterms:W3CDTF">2023-10-17T08:35:00Z</dcterms:created>
  <dcterms:modified xsi:type="dcterms:W3CDTF">2023-10-17T08:35:00Z</dcterms:modified>
</cp:coreProperties>
</file>