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785" w:rsidRPr="008D3785" w:rsidRDefault="008D3785" w:rsidP="008D3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XOR + MOD + KARIŞTIRMA HİBRİT RASTGELE SAYI ÜRETİCİSİ</w:t>
      </w: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Algoritmanın Çalışma Mantığı ve SWOT Analizi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Amaç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çalışmanın amacı, </w:t>
      </w:r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sonlu uzunlukta</w:t>
      </w: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 ve 1 sayıları birbirine eşit</w:t>
      </w: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tabanlı</w:t>
      </w: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rastgele görünümlü</w:t>
      </w: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bit dizisi üreten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hibrit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algoritma tasarlamaktır. Algoritma, klasik rastgele sayı üreteçlerinden farklı olarak </w:t>
      </w:r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XOR işlemi</w:t>
      </w: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modüler aritmetik</w:t>
      </w: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karıştırma (</w:t>
      </w:r>
      <w:proofErr w:type="spellStart"/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shuffle</w:t>
      </w:r>
      <w:proofErr w:type="spellEnd"/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yöntemlerini bir arada kullanmaktadır.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Algoritmanın Genel Yapısı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Algoritma üç ana aşamadan oluşmaktadır:</w:t>
      </w:r>
    </w:p>
    <w:p w:rsidR="008D3785" w:rsidRPr="008D3785" w:rsidRDefault="008D3785" w:rsidP="008D3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XOR ve modüler aritmetik kullanılarak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değerinin güncellenmesi</w:t>
      </w:r>
    </w:p>
    <w:p w:rsidR="008D3785" w:rsidRPr="008D3785" w:rsidRDefault="008D3785" w:rsidP="008D3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Güncellenen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bit (0 veya 1) üretilmesi ve dengeleme yapılması</w:t>
      </w:r>
    </w:p>
    <w:p w:rsidR="008D3785" w:rsidRPr="008D3785" w:rsidRDefault="008D3785" w:rsidP="008D3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Bit dizisinin karıştırılarak istatistiksel düzenin bozulması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aşamalar sırasıyla uygulanarak hem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deterministik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de rastgele görünümlü bir yapı elde edilmektedir.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XOR + MOD Tabanlı Sayısal Dönüşüm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Algoritmanın ilk aşamasında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 aşağıdaki işlem ile güncellenmektedir: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(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XOR (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&lt;&lt; 1))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Bu işlemde:</w:t>
      </w:r>
    </w:p>
    <w:p w:rsidR="008D3785" w:rsidRPr="008D3785" w:rsidRDefault="008D3785" w:rsidP="008D3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XOR (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Exclusive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OR) işlemi, doğrusal olmayan bir dönüşüm sağlayarak kaotik davranış üretir.</w:t>
      </w:r>
    </w:p>
    <w:p w:rsidR="008D3785" w:rsidRPr="008D3785" w:rsidRDefault="008D3785" w:rsidP="008D3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Sola kaydırma (&lt;&lt;1) işlemi,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içindeki bitlerin birbirini etkilemesini artırır.</w:t>
      </w:r>
    </w:p>
    <w:p w:rsidR="008D3785" w:rsidRPr="008D3785" w:rsidRDefault="008D3785" w:rsidP="008D3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(M) işlemi,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değerinin belirli bir sınır içerisinde kalmasını sağlar ve taşmaları önler.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yapı,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pseudo-random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number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generator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(PRNG) sistemlerinde sıkça kullanılan temel tekniklerden biridir.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28" style="width:0;height:1.5pt" o:hralign="center" o:hrstd="t" o:hr="t" fillcolor="#a0a0a0" stroked="f"/>
        </w:pict>
      </w: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Bit Üretim Mekanizması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Güncellenen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değerinden bit üretimi aşağıdaki şekilde gerçekleştirilir: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bit</w:t>
      </w:r>
      <w:proofErr w:type="gram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Bu durumda:</w:t>
      </w:r>
    </w:p>
    <w:p w:rsidR="008D3785" w:rsidRPr="008D3785" w:rsidRDefault="008D3785" w:rsidP="008D3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 çift ise bit = 0</w:t>
      </w:r>
    </w:p>
    <w:p w:rsidR="008D3785" w:rsidRPr="008D3785" w:rsidRDefault="008D3785" w:rsidP="008D3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 tek ise bit = 1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yöntemle her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iterasyonda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adet bit elde edilmektedir.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Bit Dengeleme Aşaması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XOR ve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işlemleri sonucunda üretilen bitler doğal olarak 0 ve 1 açısından dengesiz olabilir. Ancak bu algoritmanın temel şartlarından biri, </w:t>
      </w:r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üretilen bit dizisinde 0 ve 1 sayılarının eşit olmasıdır</w:t>
      </w: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Bu nedenle algoritma:</w:t>
      </w:r>
    </w:p>
    <w:p w:rsidR="008D3785" w:rsidRPr="008D3785" w:rsidRDefault="008D3785" w:rsidP="008D3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Toplam bit sayısının yarısı kadar 0</w:t>
      </w:r>
    </w:p>
    <w:p w:rsidR="008D3785" w:rsidRPr="008D3785" w:rsidRDefault="008D3785" w:rsidP="008D3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Toplam bit sayısının yarısı kadar 1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olacak</w:t>
      </w:r>
      <w:proofErr w:type="gram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şekilde, fazla olan bitleri karşıt bit ile değiştirerek matematiksel denge sağlamaktadır. Bu işlem, algoritmanın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deterministik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yapısını bozmadan uygulanmaktadır.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Karıştırma (</w:t>
      </w:r>
      <w:proofErr w:type="spellStart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Shuffle</w:t>
      </w:r>
      <w:proofErr w:type="spellEnd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 İşlemi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Dengeleme işleminden sonra bit dizisi genellikle düzenli bir yapı gösterebilir. Bu düzenin ortadan kaldırılması için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tabanlı bir karıştırma (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shuffle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) işlemi uygulanır.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Karıştırma işleminin amaçları şunlardır:</w:t>
      </w:r>
    </w:p>
    <w:p w:rsidR="008D3785" w:rsidRPr="008D3785" w:rsidRDefault="008D3785" w:rsidP="008D3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Ardışık bit desenlerini yok etmek</w:t>
      </w:r>
    </w:p>
    <w:p w:rsidR="008D3785" w:rsidRPr="008D3785" w:rsidRDefault="008D3785" w:rsidP="008D3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Rastgelelik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hissini artırmak</w:t>
      </w:r>
    </w:p>
    <w:p w:rsidR="008D3785" w:rsidRPr="008D3785" w:rsidRDefault="008D3785" w:rsidP="008D3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Aynı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aynı çıktıyı garanti etmek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Bu aşama, algoritmanın sonlu ve kontrollü yapısını bozmadan istatistiksel görünümü iyileştirir.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7. Algoritmanın Temel Özellikleri</w:t>
      </w:r>
    </w:p>
    <w:p w:rsidR="008D3785" w:rsidRPr="008D3785" w:rsidRDefault="008D3785" w:rsidP="008D3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Sonlu uzunlukta bit dizisi üretir</w:t>
      </w:r>
    </w:p>
    <w:p w:rsidR="008D3785" w:rsidRPr="008D3785" w:rsidRDefault="008D3785" w:rsidP="008D3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tabanlıdır ve tekrar üretilebilir</w:t>
      </w:r>
    </w:p>
    <w:p w:rsidR="008D3785" w:rsidRPr="008D3785" w:rsidRDefault="008D3785" w:rsidP="008D3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0 ve 1 sayıları eşittir</w:t>
      </w:r>
    </w:p>
    <w:p w:rsidR="008D3785" w:rsidRPr="008D3785" w:rsidRDefault="008D3785" w:rsidP="008D3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Rastgele görünümlü bir yapı sunar</w:t>
      </w:r>
    </w:p>
    <w:p w:rsidR="008D3785" w:rsidRPr="008D3785" w:rsidRDefault="008D3785" w:rsidP="008D3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Eğitim ve akademik çalışmalar için uygundur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SWOT ANALİZİ</w:t>
      </w: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XOR + MOD + KARIŞTIRMA HİBRİT PRNG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Güçlü Yönler (</w:t>
      </w:r>
      <w:proofErr w:type="spellStart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Strengths</w:t>
      </w:r>
      <w:proofErr w:type="spellEnd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:rsidR="008D3785" w:rsidRPr="008D3785" w:rsidRDefault="008D3785" w:rsidP="008D3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0 ve 1 dağılımı matematiksel olarak garanti altındadır</w:t>
      </w:r>
    </w:p>
    <w:p w:rsidR="008D3785" w:rsidRPr="008D3785" w:rsidRDefault="008D3785" w:rsidP="008D3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Sonlu ve kontrollü bir yapı sunar</w:t>
      </w:r>
    </w:p>
    <w:p w:rsidR="008D3785" w:rsidRPr="008D3785" w:rsidRDefault="008D3785" w:rsidP="008D3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kullanımı sayesinde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deterministiktir</w:t>
      </w:r>
      <w:proofErr w:type="spellEnd"/>
    </w:p>
    <w:p w:rsidR="008D3785" w:rsidRPr="008D3785" w:rsidRDefault="008D3785" w:rsidP="008D3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Algoritma yapısı basit ve öğreticidir</w:t>
      </w:r>
    </w:p>
    <w:p w:rsidR="008D3785" w:rsidRPr="008D3785" w:rsidRDefault="008D3785" w:rsidP="008D3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Akademik projelerde kolayca analiz edilebilir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Zayıf Yönler (</w:t>
      </w:r>
      <w:proofErr w:type="spellStart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Weaknesses</w:t>
      </w:r>
      <w:proofErr w:type="spellEnd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:rsidR="008D3785" w:rsidRPr="008D3785" w:rsidRDefault="008D3785" w:rsidP="008D3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Kriptografik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güvenli değildir</w:t>
      </w:r>
    </w:p>
    <w:p w:rsidR="008D3785" w:rsidRPr="008D3785" w:rsidRDefault="008D3785" w:rsidP="008D3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Dengeleme işlemi doğal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rastgeleliği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kısmen bozar</w:t>
      </w:r>
    </w:p>
    <w:p w:rsidR="008D3785" w:rsidRPr="008D3785" w:rsidRDefault="008D3785" w:rsidP="008D3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Karıştırma işlemi ek hesaplama maliyeti getirir</w:t>
      </w:r>
    </w:p>
    <w:p w:rsidR="008D3785" w:rsidRPr="008D3785" w:rsidRDefault="008D3785" w:rsidP="008D3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Büyük bit dizileri için performans düşebilir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Fırsatlar (</w:t>
      </w:r>
      <w:proofErr w:type="spellStart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Opportunities</w:t>
      </w:r>
      <w:proofErr w:type="spellEnd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:rsidR="008D3785" w:rsidRPr="008D3785" w:rsidRDefault="008D3785" w:rsidP="008D3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PRNG ve algoritma öğretimi için ideal bir örnektir</w:t>
      </w:r>
    </w:p>
    <w:p w:rsidR="008D3785" w:rsidRPr="008D3785" w:rsidRDefault="008D3785" w:rsidP="008D3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Makine öğrenmesi ve veri bilimi projelerinde dengeli sentetik veri üretiminde kullanılabilir</w:t>
      </w:r>
    </w:p>
    <w:p w:rsidR="008D3785" w:rsidRPr="008D3785" w:rsidRDefault="008D3785" w:rsidP="008D3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Akademik rapor ve tez çalışmalarında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hibrit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yaklaşım örneği sunar</w:t>
      </w:r>
    </w:p>
    <w:p w:rsidR="008D3785" w:rsidRPr="008D3785" w:rsidRDefault="008D3785" w:rsidP="008D3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Rastgelelik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deterministiklik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kavramlarının birlikte gösterilmesini sağlar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bookmarkStart w:id="0" w:name="_GoBack"/>
      <w:bookmarkEnd w:id="0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Tehditler (</w:t>
      </w:r>
      <w:proofErr w:type="spellStart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Threats</w:t>
      </w:r>
      <w:proofErr w:type="spellEnd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:rsidR="008D3785" w:rsidRPr="008D3785" w:rsidRDefault="008D3785" w:rsidP="008D3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Kriptografik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amaçlarla yanlışlıkla kullanılma riski vardır</w:t>
      </w:r>
    </w:p>
    <w:p w:rsidR="008D3785" w:rsidRPr="008D3785" w:rsidRDefault="008D3785" w:rsidP="008D3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değerinin tahmin edilmesi durumunda çıktı kolayca yeniden üretilebilir</w:t>
      </w:r>
    </w:p>
    <w:p w:rsidR="008D3785" w:rsidRPr="008D3785" w:rsidRDefault="008D3785" w:rsidP="008D3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Gerçek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rastgelelik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karıştırılma ihtimali bulunmaktadır</w:t>
      </w:r>
    </w:p>
    <w:p w:rsidR="00F45809" w:rsidRDefault="00F45809"/>
    <w:sectPr w:rsidR="00F458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B64BE"/>
    <w:multiLevelType w:val="multilevel"/>
    <w:tmpl w:val="1D7C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B0158"/>
    <w:multiLevelType w:val="multilevel"/>
    <w:tmpl w:val="95462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55830"/>
    <w:multiLevelType w:val="multilevel"/>
    <w:tmpl w:val="C6EC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A7C6C"/>
    <w:multiLevelType w:val="multilevel"/>
    <w:tmpl w:val="FC48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96BBB"/>
    <w:multiLevelType w:val="multilevel"/>
    <w:tmpl w:val="7952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6503C"/>
    <w:multiLevelType w:val="multilevel"/>
    <w:tmpl w:val="A7D4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4141D"/>
    <w:multiLevelType w:val="multilevel"/>
    <w:tmpl w:val="983E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01741"/>
    <w:multiLevelType w:val="multilevel"/>
    <w:tmpl w:val="A4FA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762C9"/>
    <w:multiLevelType w:val="multilevel"/>
    <w:tmpl w:val="EC12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34338"/>
    <w:multiLevelType w:val="multilevel"/>
    <w:tmpl w:val="210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3"/>
  </w:num>
  <w:num w:numId="5">
    <w:abstractNumId w:val="5"/>
  </w:num>
  <w:num w:numId="6">
    <w:abstractNumId w:val="0"/>
  </w:num>
  <w:num w:numId="7">
    <w:abstractNumId w:val="2"/>
  </w:num>
  <w:num w:numId="8">
    <w:abstractNumId w:val="6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5F2"/>
    <w:rsid w:val="004835F2"/>
    <w:rsid w:val="008D3785"/>
    <w:rsid w:val="00F4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5946A"/>
  <w15:chartTrackingRefBased/>
  <w15:docId w15:val="{BA0672B6-6890-4BBD-B5FB-2889B56F2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D37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D37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D378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D378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D3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D37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9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Yavuz Selim Karaağaç</dc:creator>
  <cp:keywords/>
  <dc:description/>
  <cp:lastModifiedBy>Yavuz Selim Karaağaç</cp:lastModifiedBy>
  <cp:revision>2</cp:revision>
  <dcterms:created xsi:type="dcterms:W3CDTF">2025-12-29T18:08:00Z</dcterms:created>
  <dcterms:modified xsi:type="dcterms:W3CDTF">2025-12-29T18:08:00Z</dcterms:modified>
</cp:coreProperties>
</file>