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EMPLOYEE ATTRITION ANALYTICS</w:t>
      </w:r>
    </w:p>
    <w:p>
      <w:pPr>
        <w:jc w:val="center"/>
      </w:pPr>
      <w:r>
        <w:rPr>
          <w:b/>
          <w:sz w:val="28"/>
        </w:rPr>
        <w:t>PROJECT REPORT</w:t>
      </w:r>
    </w:p>
    <w:p>
      <w:pPr>
        <w:jc w:val="center"/>
      </w:pPr>
      <w:r>
        <w:rPr>
          <w:i/>
        </w:rPr>
        <w:t>Data Analytics Project</w:t>
      </w:r>
    </w:p>
    <w:p>
      <w:pPr>
        <w:pStyle w:val="Heading1"/>
      </w:pPr>
      <w:r>
        <w:t>1. Introduction</w:t>
      </w:r>
    </w:p>
    <w:p>
      <w:r>
        <w:t>Employee Attrition Analytics is a data analysis project that explores employee turnover using HR data. The project examines patterns associated with employees leaving an organization by using data cleaning, descriptive analysis, percentage calculations, and visualization.</w:t>
      </w:r>
    </w:p>
    <w:p>
      <w:pPr>
        <w:pStyle w:val="Heading1"/>
      </w:pPr>
      <w:r>
        <w:t>2. Objectives</w:t>
      </w:r>
    </w:p>
    <w:p>
      <w:pPr>
        <w:pStyle w:val="ListBullet"/>
      </w:pPr>
      <w:r>
        <w:t>Load and inspect an employee HR dataset.</w:t>
      </w:r>
    </w:p>
    <w:p>
      <w:pPr>
        <w:pStyle w:val="ListBullet"/>
      </w:pPr>
      <w:r>
        <w:t>Check for missing values and duplicate records.</w:t>
      </w:r>
    </w:p>
    <w:p>
      <w:pPr>
        <w:pStyle w:val="ListBullet"/>
      </w:pPr>
      <w:r>
        <w:t>Validate important categorical values.</w:t>
      </w:r>
    </w:p>
    <w:p>
      <w:pPr>
        <w:pStyle w:val="ListBullet"/>
      </w:pPr>
      <w:r>
        <w:t>Create a derived age-group feature for additional analysis.</w:t>
      </w:r>
    </w:p>
    <w:p>
      <w:pPr>
        <w:pStyle w:val="ListBullet"/>
      </w:pPr>
      <w:r>
        <w:t>Analyze attrition across job and employee-related factors.</w:t>
      </w:r>
    </w:p>
    <w:p>
      <w:pPr>
        <w:pStyle w:val="ListBullet"/>
      </w:pPr>
      <w:r>
        <w:t>Present findings through clear visualizations and summary statistics.</w:t>
      </w:r>
    </w:p>
    <w:p>
      <w:pPr>
        <w:pStyle w:val="Heading1"/>
      </w:pPr>
      <w:r>
        <w:t>3. Dataset Description</w:t>
      </w:r>
    </w:p>
    <w:p>
      <w:r>
        <w:t>The project uses the IBM HR Analytics Employee Attrition dataset. It contains 1,470 employee records and 35 original columns. The data includes employee demographics, job information, satisfaction, compensation, work conditions, and an Attrition field indicating whether an employee left.</w:t>
      </w:r>
    </w:p>
    <w:p>
      <w:pPr>
        <w:pStyle w:val="Heading1"/>
      </w:pPr>
      <w:r>
        <w:t>4.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5. Data Cleaning and Validation</w:t>
      </w:r>
    </w:p>
    <w:p>
      <w:r>
        <w:t>The dataset was checked before analysis. Missing values were examined for every column, duplicate rows were checked, and important categorical variables such as Attrition and OverTime were inspected for their unique values. The original dataset contains no missing values in its columns, so no missing-value imputation was required.</w:t>
      </w:r>
    </w:p>
    <w:p>
      <w:r>
        <w:t>A new AgeGroup feature was created to support additional analysis. Employees were grouped into 18–25, 26–35, 36–45, and 46–60 age ranges.</w:t>
      </w:r>
    </w:p>
    <w:p>
      <w:pPr>
        <w:pStyle w:val="Heading1"/>
      </w:pPr>
      <w:r>
        <w:t>6. Exploratory Data Analysis</w:t>
      </w:r>
    </w:p>
    <w:p>
      <w:r>
        <w:t>Several visualizations were created to study employee attrition. Count plots were used for categorical variables, while box plots were used to compare numerical distributions between employees who stayed and employees who left.</w:t>
      </w:r>
    </w:p>
    <w:p>
      <w:pPr>
        <w:pStyle w:val="Heading2"/>
      </w:pPr>
      <w:r>
        <w:t>6.1 Overall Attrition</w:t>
      </w:r>
    </w:p>
    <w:p>
      <w:r>
        <w:t>There are 1,470 employees in the dataset. 237 employees are marked as having left and 1,233 are marked as having stayed. The calculated overall attrition rate is approximately 16.12%.</w:t>
      </w:r>
    </w:p>
    <w:p>
      <w:pPr>
        <w:pStyle w:val="Heading2"/>
      </w:pPr>
      <w:r>
        <w:t>6.2 Department</w:t>
      </w:r>
    </w:p>
    <w:p>
      <w:r>
        <w:t>Department-wise attrition was visualized to compare employees who stayed and left across departments.</w:t>
      </w:r>
    </w:p>
    <w:p>
      <w:pPr>
        <w:pStyle w:val="Heading2"/>
      </w:pPr>
      <w:r>
        <w:t>6.3 Overtime</w:t>
      </w:r>
    </w:p>
    <w:p>
      <w:r>
        <w:t>Overtime status was compared with attrition to examine differences between employees working overtime and employees who were not.</w:t>
      </w:r>
    </w:p>
    <w:p>
      <w:pPr>
        <w:pStyle w:val="Heading2"/>
      </w:pPr>
      <w:r>
        <w:t>6.4 Job Satisfaction</w:t>
      </w:r>
    </w:p>
    <w:p>
      <w:r>
        <w:t>Job satisfaction levels were compared with attrition. The dataset represents satisfaction using levels from 1 to 4.</w:t>
      </w:r>
    </w:p>
    <w:p>
      <w:pPr>
        <w:pStyle w:val="Heading2"/>
      </w:pPr>
      <w:r>
        <w:t>6.5 Job Role</w:t>
      </w:r>
    </w:p>
    <w:p>
      <w:r>
        <w:t>Attrition was compared across different job roles using employee counts.</w:t>
      </w:r>
    </w:p>
    <w:p>
      <w:pPr>
        <w:pStyle w:val="Heading2"/>
      </w:pPr>
      <w:r>
        <w:t>6.6 Monthly Income</w:t>
      </w:r>
    </w:p>
    <w:p>
      <w:r>
        <w:t>A box plot was used to compare monthly-income distributions between employees who stayed and those who left.</w:t>
      </w:r>
    </w:p>
    <w:p>
      <w:pPr>
        <w:pStyle w:val="Heading2"/>
      </w:pPr>
      <w:r>
        <w:t>6.7 Years at Company</w:t>
      </w:r>
    </w:p>
    <w:p>
      <w:r>
        <w:t>A box plot was used to compare the distribution of years at the company between the two attrition groups.</w:t>
      </w:r>
    </w:p>
    <w:p>
      <w:pPr>
        <w:pStyle w:val="Heading2"/>
      </w:pPr>
      <w:r>
        <w:t>6.8 Distance From Home</w:t>
      </w:r>
    </w:p>
    <w:p>
      <w:r>
        <w:t>A box plot was used to compare distance-from-home distributions between employees who stayed and those who left.</w:t>
      </w:r>
    </w:p>
    <w:p>
      <w:pPr>
        <w:pStyle w:val="Heading2"/>
      </w:pPr>
      <w:r>
        <w:t>6.9 Business Travel</w:t>
      </w:r>
    </w:p>
    <w:p>
      <w:r>
        <w:t>Business travel categories were compared with employee attrition.</w:t>
      </w:r>
    </w:p>
    <w:p>
      <w:pPr>
        <w:pStyle w:val="Heading2"/>
      </w:pPr>
      <w:r>
        <w:t>6.10 Work-Life Balance</w:t>
      </w:r>
    </w:p>
    <w:p>
      <w:r>
        <w:t>Work-life balance levels were compared with attrition.</w:t>
      </w:r>
    </w:p>
    <w:p>
      <w:pPr>
        <w:pStyle w:val="Heading2"/>
      </w:pPr>
      <w:r>
        <w:t>6.11 Age Group</w:t>
      </w:r>
    </w:p>
    <w:p>
      <w:r>
        <w:t>Employees were grouped into age ranges and their attrition categories were compared.</w:t>
      </w:r>
    </w:p>
    <w:p>
      <w:pPr>
        <w:pStyle w:val="Heading1"/>
      </w:pPr>
      <w:r>
        <w:t>7. Key Findings</w:t>
      </w:r>
    </w:p>
    <w:p>
      <w:pPr>
        <w:pStyle w:val="ListBullet"/>
      </w:pPr>
      <w:r>
        <w:t>Total employees analyzed: 1,470.</w:t>
      </w:r>
    </w:p>
    <w:p>
      <w:pPr>
        <w:pStyle w:val="ListBullet"/>
      </w:pPr>
      <w:r>
        <w:t>Employees who left: 237.</w:t>
      </w:r>
    </w:p>
    <w:p>
      <w:pPr>
        <w:pStyle w:val="ListBullet"/>
      </w:pPr>
      <w:r>
        <w:t>Employees who stayed: 1,233.</w:t>
      </w:r>
    </w:p>
    <w:p>
      <w:pPr>
        <w:pStyle w:val="ListBullet"/>
      </w:pPr>
      <w:r>
        <w:t>Overall attrition rate: approximately 16.12%.</w:t>
      </w:r>
    </w:p>
    <w:p>
      <w:pPr>
        <w:pStyle w:val="ListBullet"/>
      </w:pPr>
      <w:r>
        <w:t>Department, overtime, job role, job satisfaction, income, tenure, distance from home, business travel, work-life balance, and age group were explored.</w:t>
      </w:r>
    </w:p>
    <w:p>
      <w:pPr>
        <w:pStyle w:val="ListBullet"/>
      </w:pPr>
      <w:r>
        <w:t>Department-wise, overtime-wise, and job-role-wise percentage tables were calculated for more detailed comparison.</w:t>
      </w:r>
    </w:p>
    <w:p>
      <w:pPr>
        <w:pStyle w:val="ListBullet"/>
      </w:pPr>
      <w:r>
        <w:t>The analysis describes patterns in the dataset and does not prove that any individual factor directly causes attrition.</w:t>
      </w:r>
    </w:p>
    <w:p>
      <w:pPr>
        <w:pStyle w:val="Heading1"/>
      </w:pPr>
      <w:r>
        <w:t>8. Conclusion</w:t>
      </w:r>
    </w:p>
    <w:p>
      <w:r>
        <w:t>This project demonstrates a complete basic data analytics workflow for employee attrition. The work includes dataset inspection, data cleaning and validation, feature creation, descriptive analysis, percentage calculations, and visualization. The resulting analysis provides a clear view of attrition patterns and can serve as a starting point for deeper HR analytics.</w:t>
      </w:r>
    </w:p>
    <w:p>
      <w:pPr>
        <w:pStyle w:val="Heading1"/>
      </w:pPr>
      <w:r>
        <w:t>9. Future Scope</w:t>
      </w:r>
    </w:p>
    <w:p>
      <w:pPr>
        <w:pStyle w:val="ListBullet"/>
      </w:pPr>
      <w:r>
        <w:t>Develop a machine-learning model to predict employee attrition.</w:t>
      </w:r>
    </w:p>
    <w:p>
      <w:pPr>
        <w:pStyle w:val="ListBullet"/>
      </w:pPr>
      <w:r>
        <w:t>Build an interactive dashboard using Power BI or Tableau.</w:t>
      </w:r>
    </w:p>
    <w:p>
      <w:pPr>
        <w:pStyle w:val="ListBullet"/>
      </w:pPr>
      <w:r>
        <w:t>Perform statistical tests to investigate relationships between variables.</w:t>
      </w:r>
    </w:p>
    <w:p>
      <w:pPr>
        <w:pStyle w:val="ListBullet"/>
      </w:pPr>
      <w:r>
        <w:t>Analyze additional employee and organizational factors.</w:t>
      </w:r>
    </w:p>
    <w:p>
      <w:pPr>
        <w:pStyle w:val="ListBullet"/>
      </w:pPr>
      <w:r>
        <w:t>Use a larger or more recent HR dataset for broader analysis.</w:t>
      </w:r>
    </w:p>
    <w:p>
      <w:pPr>
        <w:pStyle w:val="Heading1"/>
      </w:pPr>
      <w:r>
        <w:t>10. Project Files</w:t>
      </w:r>
    </w:p>
    <w:p>
      <w:pPr>
        <w:pStyle w:val="ListBullet"/>
      </w:pPr>
      <w:r>
        <w:t>Employee_Attrition_Analytics.ipynb – Main Jupyter Notebook</w:t>
      </w:r>
    </w:p>
    <w:p>
      <w:pPr>
        <w:pStyle w:val="ListBullet"/>
      </w:pPr>
      <w:r>
        <w:t>WA_Fn-UseC_-HR-Employee-Attrition.csv – Dataset</w:t>
      </w:r>
    </w:p>
    <w:p>
      <w:pPr>
        <w:pStyle w:val="ListBullet"/>
      </w:pPr>
      <w:r>
        <w:t>requirements.txt – Required Python libraries</w:t>
      </w:r>
    </w:p>
    <w:p>
      <w:pPr>
        <w:pStyle w:val="ListBullet"/>
      </w:pPr>
      <w:r>
        <w:t>README.md – Project documentation</w:t>
      </w:r>
    </w:p>
    <w:p>
      <w:pPr>
        <w:pStyle w:val="ListBullet"/>
      </w:pPr>
      <w:r>
        <w:t>Employee_Attrition_Analytics_Report.docx – Project report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Employee Attrition Analytics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