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7.0 -->
  <w:body>
    <w:p w:rsidR="00D26FB3" w:rsidP="004C1D78" w14:paraId="2AF72555" w14:textId="77777777">
      <w:pPr>
        <w:jc w:val="center"/>
        <w:rPr>
          <w:lang w:val="lv-LV"/>
        </w:rPr>
      </w:pPr>
      <w:r>
        <w:rPr>
          <w:lang w:val="lv-LV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8pt;height:57.6pt;mso-position-horizontal-relative:char;mso-position-vertical-relative:line">
            <v:imagedata r:id="rId5" o:title=""/>
          </v:shape>
        </w:pict>
      </w:r>
      <w:r w:rsidRPr="008C2D41" w:rsidR="00EE69D8">
        <w:rPr>
          <w:lang w:val="lv-LV"/>
        </w:rPr>
        <w:t xml:space="preserve"> </w:t>
      </w:r>
    </w:p>
    <w:p w:rsidR="008401BA" w:rsidRPr="008401BA" w:rsidP="008401BA" w14:paraId="665FE566" w14:textId="77777777">
      <w:pPr>
        <w:jc w:val="center"/>
        <w:rPr>
          <w:sz w:val="36"/>
          <w:szCs w:val="36"/>
          <w:lang w:val="lv-LV"/>
        </w:rPr>
      </w:pPr>
      <w:r w:rsidRPr="008401BA">
        <w:rPr>
          <w:sz w:val="36"/>
          <w:szCs w:val="36"/>
          <w:lang w:val="lv-LV"/>
        </w:rPr>
        <w:t xml:space="preserve">RĪGAS VALSTSPILSĒTAS PAŠVALDĪBAS </w:t>
      </w:r>
    </w:p>
    <w:p w:rsidR="008401BA" w:rsidRPr="008401BA" w:rsidP="008401BA" w14:paraId="07F06AC0" w14:textId="77777777">
      <w:pPr>
        <w:jc w:val="center"/>
        <w:rPr>
          <w:sz w:val="36"/>
          <w:szCs w:val="36"/>
          <w:lang w:val="lv-LV"/>
        </w:rPr>
      </w:pPr>
      <w:r w:rsidRPr="008401BA">
        <w:rPr>
          <w:sz w:val="36"/>
          <w:szCs w:val="36"/>
          <w:lang w:val="lv-LV"/>
        </w:rPr>
        <w:t>PILSĒTAS ATTĪSTĪBAS DEPARTAMENTS</w:t>
      </w:r>
    </w:p>
    <w:p w:rsidR="00D26FB3" w:rsidRPr="008C2D41" w:rsidP="004C1D78" w14:paraId="2D3C026C" w14:textId="77777777">
      <w:pPr>
        <w:jc w:val="center"/>
        <w:rPr>
          <w:sz w:val="6"/>
          <w:szCs w:val="6"/>
          <w:lang w:val="lv-LV"/>
        </w:rPr>
      </w:pPr>
    </w:p>
    <w:p w:rsidR="00D26FB3" w:rsidRPr="008C2D41" w:rsidP="004C1D78" w14:paraId="7235A553" w14:textId="77777777">
      <w:pPr>
        <w:tabs>
          <w:tab w:val="left" w:pos="3960"/>
        </w:tabs>
        <w:jc w:val="center"/>
        <w:rPr>
          <w:sz w:val="26"/>
          <w:szCs w:val="26"/>
          <w:lang w:val="lv-LV"/>
        </w:rPr>
      </w:pPr>
      <w:r w:rsidRPr="008C2D41">
        <w:rPr>
          <w:sz w:val="22"/>
          <w:szCs w:val="22"/>
          <w:lang w:val="lv-LV"/>
        </w:rPr>
        <w:t>Dzirnavu iela 140, Rīga, LV-1050, tālrunis 67012222, e</w:t>
      </w:r>
      <w:r w:rsidRPr="008C2D41">
        <w:rPr>
          <w:sz w:val="22"/>
          <w:szCs w:val="22"/>
          <w:lang w:val="lv-LV"/>
        </w:rPr>
        <w:noBreakHyphen/>
        <w:t>pasts pad@riga.lv</w:t>
      </w:r>
    </w:p>
    <w:p w:rsidR="00351AC6" w:rsidP="004C1D78" w14:paraId="0F1454EB" w14:textId="77777777">
      <w:pPr>
        <w:tabs>
          <w:tab w:val="left" w:pos="1440"/>
          <w:tab w:val="center" w:pos="4629"/>
        </w:tabs>
        <w:rPr>
          <w:sz w:val="26"/>
          <w:szCs w:val="26"/>
          <w:lang w:val="lv-LV"/>
        </w:rPr>
      </w:pPr>
      <w:bookmarkStart w:id="0" w:name="_Hlk90987239"/>
    </w:p>
    <w:p w:rsidR="00D26FB3" w:rsidRPr="00DA1F97" w:rsidP="004C1D78" w14:paraId="1A0A8747" w14:textId="77777777">
      <w:pPr>
        <w:tabs>
          <w:tab w:val="left" w:pos="1440"/>
          <w:tab w:val="center" w:pos="4629"/>
        </w:tabs>
        <w:rPr>
          <w:sz w:val="26"/>
          <w:szCs w:val="26"/>
          <w:lang w:val="lv-LV"/>
        </w:rPr>
      </w:pPr>
      <w:r w:rsidRPr="00DA1F97">
        <w:rPr>
          <w:sz w:val="26"/>
          <w:szCs w:val="26"/>
          <w:lang w:val="lv-LV"/>
        </w:rPr>
        <w:t>Rīgā</w:t>
      </w:r>
    </w:p>
    <w:p w:rsidR="0060090C" w:rsidRPr="00DA1F97" w:rsidP="004C1D78" w14:paraId="20F46259" w14:textId="77777777">
      <w:pPr>
        <w:tabs>
          <w:tab w:val="left" w:pos="1440"/>
          <w:tab w:val="center" w:pos="4629"/>
        </w:tabs>
        <w:rPr>
          <w:sz w:val="26"/>
          <w:szCs w:val="26"/>
          <w:lang w:val="lv-LV"/>
        </w:rPr>
      </w:pPr>
    </w:p>
    <w:tbl>
      <w:tblPr>
        <w:tblW w:w="5637" w:type="dxa"/>
        <w:tblLayout w:type="fixed"/>
        <w:tblLook w:val="0000"/>
      </w:tblPr>
      <w:tblGrid>
        <w:gridCol w:w="534"/>
        <w:gridCol w:w="2268"/>
        <w:gridCol w:w="567"/>
        <w:gridCol w:w="2268"/>
      </w:tblGrid>
      <w:tr w14:paraId="7011DDCA" w14:textId="77777777" w:rsidTr="00DA1F97">
        <w:tblPrEx>
          <w:tblW w:w="5637" w:type="dxa"/>
          <w:tblLayout w:type="fixed"/>
          <w:tblLook w:val="0000"/>
        </w:tblPrEx>
        <w:tc>
          <w:tcPr>
            <w:tcW w:w="534" w:type="dxa"/>
          </w:tcPr>
          <w:p w:rsidR="001D6253" w:rsidRPr="00DA1F97" w:rsidP="00DE2CFC" w14:paraId="5A6DA29C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1D6253" w:rsidRPr="00DA1F97" w:rsidP="00DE2CFC" w14:paraId="3B040FF1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  <w:r w:rsidRPr="00DA1F97">
              <w:rPr>
                <w:sz w:val="26"/>
                <w:szCs w:val="26"/>
                <w:lang w:val="lv-LV"/>
              </w:rPr>
              <w:fldChar w:fldCharType="begin"/>
            </w:r>
            <w:r w:rsidRPr="00DA1F97">
              <w:rPr>
                <w:sz w:val="26"/>
                <w:szCs w:val="26"/>
                <w:lang w:val="lv-LV"/>
              </w:rPr>
              <w:instrText xml:space="preserve"> DOCPROPERTY  REG_DATUMS  \* MERGEFORMAT </w:instrText>
            </w:r>
            <w:r w:rsidRPr="00DA1F97">
              <w:rPr>
                <w:sz w:val="26"/>
                <w:szCs w:val="26"/>
                <w:lang w:val="lv-LV"/>
              </w:rPr>
              <w:fldChar w:fldCharType="separate"/>
            </w:r>
            <w:r w:rsidRPr="00DA1F97" w:rsidR="004037C0">
              <w:rPr>
                <w:sz w:val="26"/>
                <w:szCs w:val="26"/>
                <w:lang w:val="lv-LV"/>
              </w:rPr>
              <w:t>04.12.2025.</w:t>
            </w:r>
            <w:r w:rsidRPr="00DA1F97">
              <w:rPr>
                <w:sz w:val="26"/>
                <w:szCs w:val="26"/>
                <w:lang w:val="lv-LV"/>
              </w:rPr>
              <w:fldChar w:fldCharType="end"/>
            </w:r>
          </w:p>
        </w:tc>
        <w:tc>
          <w:tcPr>
            <w:tcW w:w="567" w:type="dxa"/>
          </w:tcPr>
          <w:p w:rsidR="001D6253" w:rsidRPr="00DA1F97" w:rsidP="00DE2CFC" w14:paraId="25E45F27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  <w:r w:rsidRPr="00DA1F97">
              <w:rPr>
                <w:sz w:val="26"/>
                <w:szCs w:val="26"/>
                <w:lang w:val="lv-LV"/>
              </w:rPr>
              <w:t>Nr.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1D6253" w:rsidRPr="00DA1F97" w:rsidP="00DE2CFC" w14:paraId="45232366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  <w:r w:rsidRPr="00DA1F97">
              <w:rPr>
                <w:sz w:val="26"/>
                <w:szCs w:val="26"/>
                <w:lang w:val="lv-LV"/>
              </w:rPr>
              <w:fldChar w:fldCharType="begin"/>
            </w:r>
            <w:r w:rsidRPr="00DA1F97">
              <w:rPr>
                <w:sz w:val="26"/>
                <w:szCs w:val="26"/>
                <w:lang w:val="lv-LV"/>
              </w:rPr>
              <w:instrText xml:space="preserve"> DOCPROPERTY  REG_NUMURS  \* MERGEFORMAT </w:instrText>
            </w:r>
            <w:r w:rsidRPr="00DA1F97">
              <w:rPr>
                <w:sz w:val="26"/>
                <w:szCs w:val="26"/>
                <w:lang w:val="lv-LV"/>
              </w:rPr>
              <w:fldChar w:fldCharType="separate"/>
            </w:r>
            <w:r w:rsidRPr="00DA1F97">
              <w:rPr>
                <w:sz w:val="26"/>
                <w:szCs w:val="26"/>
                <w:lang w:val="lv-LV"/>
              </w:rPr>
              <w:t>KA-25-15-kj</w:t>
            </w:r>
            <w:r w:rsidRPr="00DA1F97">
              <w:rPr>
                <w:sz w:val="26"/>
                <w:szCs w:val="26"/>
                <w:lang w:val="lv-LV"/>
              </w:rPr>
              <w:fldChar w:fldCharType="end"/>
            </w:r>
          </w:p>
        </w:tc>
      </w:tr>
      <w:tr w14:paraId="22345B63" w14:textId="77777777" w:rsidTr="00DA1F97">
        <w:tblPrEx>
          <w:tblW w:w="5637" w:type="dxa"/>
          <w:tblLayout w:type="fixed"/>
          <w:tblLook w:val="0000"/>
        </w:tblPrEx>
        <w:tc>
          <w:tcPr>
            <w:tcW w:w="534" w:type="dxa"/>
          </w:tcPr>
          <w:p w:rsidR="001D6253" w:rsidRPr="00DA1F97" w:rsidP="00DE2CFC" w14:paraId="78767123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1D6253" w:rsidRPr="00DA1F97" w:rsidP="00DE2CFC" w14:paraId="72DF3523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</w:p>
        </w:tc>
        <w:tc>
          <w:tcPr>
            <w:tcW w:w="567" w:type="dxa"/>
          </w:tcPr>
          <w:p w:rsidR="001D6253" w:rsidRPr="00DA1F97" w:rsidP="00DE2CFC" w14:paraId="78066F6E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1D6253" w:rsidRPr="00DA1F97" w:rsidP="00DE2CFC" w14:paraId="29EDC892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</w:p>
        </w:tc>
      </w:tr>
      <w:tr w14:paraId="0E7498AA" w14:textId="77777777" w:rsidTr="00DA1F97">
        <w:tblPrEx>
          <w:tblW w:w="5637" w:type="dxa"/>
          <w:tblLayout w:type="fixed"/>
          <w:tblLook w:val="0000"/>
        </w:tblPrEx>
        <w:tc>
          <w:tcPr>
            <w:tcW w:w="534" w:type="dxa"/>
          </w:tcPr>
          <w:p w:rsidR="001D6253" w:rsidRPr="00DA1F97" w:rsidP="00DE2CFC" w14:paraId="4DA2B058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  <w:r w:rsidRPr="00DA1F97">
              <w:rPr>
                <w:sz w:val="26"/>
                <w:szCs w:val="26"/>
                <w:lang w:val="lv-LV"/>
              </w:rPr>
              <w:t>Uz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1D6253" w:rsidRPr="00DA1F97" w:rsidP="00DE2CFC" w14:paraId="7553EF77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</w:p>
        </w:tc>
        <w:tc>
          <w:tcPr>
            <w:tcW w:w="567" w:type="dxa"/>
          </w:tcPr>
          <w:p w:rsidR="001D6253" w:rsidRPr="00DA1F97" w:rsidP="00DE2CFC" w14:paraId="30169DB8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  <w:r w:rsidRPr="00DA1F97">
              <w:rPr>
                <w:sz w:val="26"/>
                <w:szCs w:val="26"/>
                <w:lang w:val="lv-LV"/>
              </w:rPr>
              <w:t>Nr.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1D6253" w:rsidRPr="00DA1F97" w:rsidP="00DE2CFC" w14:paraId="6EAD6E7D" w14:textId="77777777">
            <w:pPr>
              <w:tabs>
                <w:tab w:val="left" w:pos="360"/>
                <w:tab w:val="left" w:pos="3960"/>
              </w:tabs>
              <w:rPr>
                <w:sz w:val="26"/>
                <w:szCs w:val="26"/>
                <w:lang w:val="lv-LV"/>
              </w:rPr>
            </w:pPr>
          </w:p>
        </w:tc>
      </w:tr>
    </w:tbl>
    <w:p w:rsidR="00D26FB3" w:rsidP="004C1D78" w14:paraId="2A1170ED" w14:textId="77777777">
      <w:pPr>
        <w:ind w:firstLine="720"/>
        <w:jc w:val="both"/>
        <w:rPr>
          <w:sz w:val="26"/>
          <w:szCs w:val="26"/>
          <w:lang w:val="lv-LV"/>
        </w:rPr>
      </w:pPr>
    </w:p>
    <w:tbl>
      <w:tblPr>
        <w:tblW w:w="0" w:type="auto"/>
        <w:tblInd w:w="5070" w:type="dxa"/>
        <w:tblLook w:val="04A0"/>
      </w:tblPr>
      <w:tblGrid>
        <w:gridCol w:w="4644"/>
      </w:tblGrid>
      <w:tr w14:paraId="1BE6DBEE" w14:textId="77777777" w:rsidTr="00A17D1B">
        <w:tblPrEx>
          <w:tblW w:w="0" w:type="auto"/>
          <w:tblInd w:w="5070" w:type="dxa"/>
          <w:tblLook w:val="04A0"/>
        </w:tblPrEx>
        <w:tc>
          <w:tcPr>
            <w:tcW w:w="4644" w:type="dxa"/>
            <w:shd w:val="clear" w:color="auto" w:fill="auto"/>
          </w:tcPr>
          <w:p w:rsidR="00DA1F97" w:rsidRPr="00710CD4" w:rsidP="00A17D1B" w14:paraId="7A25EC4A" w14:textId="75BE3FC6">
            <w:pPr>
              <w:jc w:val="right"/>
              <w:rPr>
                <w:sz w:val="26"/>
                <w:szCs w:val="26"/>
                <w:lang w:val="lv-LV"/>
              </w:rPr>
            </w:pPr>
            <w:r w:rsidRPr="00710CD4">
              <w:rPr>
                <w:sz w:val="26"/>
                <w:szCs w:val="26"/>
              </w:rPr>
              <w:t xml:space="preserve">Rīgas domes Pilsētas attīstības </w:t>
            </w:r>
            <w:r w:rsidRPr="00710CD4">
              <w:rPr>
                <w:sz w:val="26"/>
                <w:szCs w:val="26"/>
              </w:rPr>
              <w:t>komiteja</w:t>
            </w:r>
            <w:r w:rsidR="00957566">
              <w:rPr>
                <w:sz w:val="26"/>
                <w:szCs w:val="26"/>
              </w:rPr>
              <w:t>i</w:t>
            </w:r>
            <w:r w:rsidRPr="00710CD4">
              <w:rPr>
                <w:sz w:val="26"/>
                <w:szCs w:val="26"/>
              </w:rPr>
              <w:br/>
            </w:r>
          </w:p>
        </w:tc>
      </w:tr>
    </w:tbl>
    <w:p w:rsidR="00DA1F97" w:rsidP="00DA1F97" w14:paraId="028FF57C" w14:textId="77777777">
      <w:pPr>
        <w:ind w:firstLine="720"/>
        <w:jc w:val="both"/>
        <w:rPr>
          <w:sz w:val="26"/>
          <w:szCs w:val="26"/>
          <w:lang w:val="lv-LV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70"/>
      </w:tblGrid>
      <w:tr w14:paraId="2D2DECDA" w14:textId="77777777" w:rsidTr="00A17D1B">
        <w:tblPrEx>
          <w:tblW w:w="0" w:type="auto"/>
          <w:tblLook w:val="04A0"/>
        </w:tblPrEx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A1F97" w:rsidRPr="00A17D1B" w:rsidP="00DA1F97" w14:paraId="67C9361D" w14:textId="77777777">
            <w:pPr>
              <w:rPr>
                <w:sz w:val="26"/>
                <w:szCs w:val="26"/>
                <w:lang w:val="lv-LV"/>
              </w:rPr>
            </w:pPr>
            <w:r w:rsidRPr="00A17D1B">
              <w:rPr>
                <w:sz w:val="26"/>
                <w:szCs w:val="26"/>
                <w:lang w:val="lv-LV"/>
              </w:rPr>
              <w:fldChar w:fldCharType="begin"/>
            </w:r>
            <w:r w:rsidRPr="00A17D1B">
              <w:rPr>
                <w:sz w:val="26"/>
                <w:szCs w:val="26"/>
                <w:lang w:val="lv-LV"/>
              </w:rPr>
              <w:instrText xml:space="preserve"> DOCPROPERTY  DOK_ANOTACIJA  \* MERGEFORMAT </w:instrText>
            </w:r>
            <w:r w:rsidRPr="00A17D1B">
              <w:rPr>
                <w:sz w:val="26"/>
                <w:szCs w:val="26"/>
                <w:lang w:val="lv-LV"/>
              </w:rPr>
              <w:fldChar w:fldCharType="separate"/>
            </w:r>
            <w:r w:rsidRPr="00A17D1B">
              <w:rPr>
                <w:sz w:val="26"/>
                <w:szCs w:val="26"/>
                <w:lang w:val="lv-LV"/>
              </w:rPr>
              <w:t>Par atbalsta sniegšanu pilotprojektam “Pagaidu izmantošanas kompetenču centra izveide Rīgas valstspilsētas pašvaldībā” projektā „Vietēja līmeņa plānošanas politikas pilnveidošana attiecībā uz pagaidu izmantošanu (IMPETUS)”</w:t>
            </w:r>
            <w:r w:rsidRPr="00A17D1B">
              <w:rPr>
                <w:sz w:val="26"/>
                <w:szCs w:val="26"/>
                <w:lang w:val="lv-LV"/>
              </w:rPr>
              <w:fldChar w:fldCharType="end"/>
            </w:r>
          </w:p>
        </w:tc>
      </w:tr>
    </w:tbl>
    <w:p w:rsidR="00DA1F97" w:rsidRPr="00DA1F97" w:rsidP="00DA1F97" w14:paraId="55E42A68" w14:textId="77777777">
      <w:pPr>
        <w:ind w:firstLine="720"/>
        <w:jc w:val="both"/>
        <w:rPr>
          <w:sz w:val="26"/>
          <w:szCs w:val="26"/>
          <w:lang w:val="lv-LV"/>
        </w:rPr>
      </w:pPr>
    </w:p>
    <w:p w:rsidR="000C5269" w:rsidRPr="00DA1F97" w:rsidP="00DA1F97" w14:paraId="2D3BAF00" w14:textId="77777777">
      <w:pPr>
        <w:ind w:firstLine="720"/>
        <w:jc w:val="both"/>
        <w:rPr>
          <w:sz w:val="26"/>
          <w:szCs w:val="26"/>
          <w:lang w:val="lv-LV"/>
        </w:rPr>
      </w:pPr>
    </w:p>
    <w:p w:rsidR="00957566" w:rsidRPr="00957566" w:rsidP="00957566" w14:paraId="0D3C109D" w14:textId="4BD287D3">
      <w:pPr>
        <w:ind w:right="-1" w:firstLine="720"/>
        <w:jc w:val="both"/>
        <w:rPr>
          <w:bCs/>
          <w:iCs/>
          <w:color w:val="000000"/>
          <w:sz w:val="26"/>
          <w:szCs w:val="26"/>
          <w:lang w:val="lv-LV"/>
        </w:rPr>
      </w:pPr>
      <w:r w:rsidRPr="00957566">
        <w:rPr>
          <w:bCs/>
          <w:iCs/>
          <w:color w:val="000000"/>
          <w:sz w:val="26"/>
          <w:szCs w:val="26"/>
          <w:lang w:val="lv-LV"/>
        </w:rPr>
        <w:t xml:space="preserve">Rīgas valstspilsētas pašvaldības Pilsētas attīstības departaments ir Rīgas valstspilsētas pašvaldības atbildīgā struktūrvienība par Rīgas pilsētas dalību </w:t>
      </w:r>
      <w:r w:rsidRPr="00957566">
        <w:rPr>
          <w:bCs/>
          <w:iCs/>
          <w:color w:val="000000"/>
          <w:sz w:val="26"/>
          <w:szCs w:val="26"/>
          <w:lang w:val="lv-LV"/>
        </w:rPr>
        <w:t>Interreg</w:t>
      </w:r>
      <w:r w:rsidRPr="00957566">
        <w:rPr>
          <w:bCs/>
          <w:iCs/>
          <w:color w:val="000000"/>
          <w:sz w:val="26"/>
          <w:szCs w:val="26"/>
          <w:lang w:val="lv-LV"/>
        </w:rPr>
        <w:t xml:space="preserve"> </w:t>
      </w:r>
      <w:r w:rsidRPr="00957566">
        <w:rPr>
          <w:bCs/>
          <w:iCs/>
          <w:color w:val="000000"/>
          <w:sz w:val="26"/>
          <w:szCs w:val="26"/>
          <w:lang w:val="lv-LV"/>
        </w:rPr>
        <w:t>Europe</w:t>
      </w:r>
      <w:r w:rsidRPr="00957566">
        <w:rPr>
          <w:bCs/>
          <w:iCs/>
          <w:color w:val="000000"/>
          <w:sz w:val="26"/>
          <w:szCs w:val="26"/>
          <w:lang w:val="lv-LV"/>
        </w:rPr>
        <w:t xml:space="preserve"> </w:t>
      </w:r>
      <w:r w:rsidRPr="00957566">
        <w:rPr>
          <w:bCs/>
          <w:iCs/>
          <w:color w:val="000000"/>
          <w:sz w:val="26"/>
          <w:szCs w:val="26"/>
          <w:lang w:val="lv-LV"/>
        </w:rPr>
        <w:t>starpreģionu</w:t>
      </w:r>
      <w:r w:rsidRPr="00957566">
        <w:rPr>
          <w:bCs/>
          <w:iCs/>
          <w:color w:val="000000"/>
          <w:sz w:val="26"/>
          <w:szCs w:val="26"/>
          <w:lang w:val="lv-LV"/>
        </w:rPr>
        <w:t xml:space="preserve"> sadarbības programmas 2021.–2027. gadam projektā „Vietēja līmeņa plānošanas politikas pilnveidošana attiecībā uz pagaidu izmantošanu (IMPETUS)”, PVM ID APS1373 (turpmāk – IMPETUS projekts).</w:t>
      </w:r>
    </w:p>
    <w:p w:rsidR="00957566" w:rsidRPr="00957566" w:rsidP="00957566" w14:paraId="54561DC4" w14:textId="77777777">
      <w:pPr>
        <w:ind w:right="-1" w:firstLine="720"/>
        <w:jc w:val="both"/>
        <w:rPr>
          <w:sz w:val="26"/>
          <w:szCs w:val="26"/>
          <w:lang w:val="lv-LV"/>
        </w:rPr>
      </w:pPr>
      <w:r w:rsidRPr="00957566">
        <w:rPr>
          <w:sz w:val="26"/>
          <w:szCs w:val="26"/>
          <w:lang w:val="lv-LV"/>
        </w:rPr>
        <w:t>Projekta mērķis ir Eiropas pilsētu politiku pilnveidošana, lai veicinātu un regulētu pagaidu izmantošanu. Integrētu un ilgtspējīgu pilsētas attīstības stratēģiju izstrāde un ieviešana, kas atbalsta pagaidu izmantošanu.</w:t>
      </w:r>
    </w:p>
    <w:p w:rsidR="00957566" w:rsidRPr="00957566" w:rsidP="00957566" w14:paraId="06C0D407" w14:textId="77777777">
      <w:pPr>
        <w:tabs>
          <w:tab w:val="left" w:pos="1820"/>
        </w:tabs>
        <w:ind w:firstLine="720"/>
        <w:jc w:val="both"/>
        <w:rPr>
          <w:sz w:val="26"/>
          <w:szCs w:val="26"/>
          <w:lang w:val="lv-LV"/>
        </w:rPr>
      </w:pPr>
      <w:bookmarkStart w:id="1" w:name="_Hlk213081187"/>
      <w:r w:rsidRPr="00957566">
        <w:rPr>
          <w:sz w:val="26"/>
          <w:szCs w:val="26"/>
          <w:lang w:val="lv-LV"/>
        </w:rPr>
        <w:t xml:space="preserve">Rīgas valstspilsētas pašvaldības IMPETUS projekta apstiprināts budžets ir 163 300 EUR, tajā skaitā ERAF līdzfinansējums ir 130 640 EUR, valsts dotācijas 16 330 EUR un Rīgas valstspilsētas pašvaldības līdzfinansējums ir </w:t>
      </w:r>
      <w:r w:rsidRPr="00957566">
        <w:rPr>
          <w:b/>
          <w:bCs/>
          <w:sz w:val="26"/>
          <w:szCs w:val="26"/>
          <w:lang w:val="lv-LV"/>
        </w:rPr>
        <w:t>16 330 EUR</w:t>
      </w:r>
      <w:r w:rsidRPr="00957566">
        <w:rPr>
          <w:sz w:val="26"/>
          <w:szCs w:val="26"/>
          <w:lang w:val="lv-LV"/>
        </w:rPr>
        <w:t xml:space="preserve">. IMPETUS projektam nepieciešamais papildu finansējums pilotprojekta īstenošanai sastāda 91 757,00 EUR, tajā skaitā ERAF līdzfinansējums ir 49 405,60 EUR, valsts dotācijas 6 175,70 EUR un Rīgas valstspilsētas pašvaldības līdzfinansējums ir </w:t>
      </w:r>
      <w:r w:rsidRPr="00957566">
        <w:rPr>
          <w:b/>
          <w:bCs/>
          <w:sz w:val="26"/>
          <w:szCs w:val="26"/>
          <w:lang w:val="lv-LV"/>
        </w:rPr>
        <w:t>36 175,70</w:t>
      </w:r>
      <w:r w:rsidRPr="00957566">
        <w:rPr>
          <w:sz w:val="26"/>
          <w:szCs w:val="26"/>
          <w:lang w:val="lv-LV"/>
        </w:rPr>
        <w:t xml:space="preserve"> EUR. </w:t>
      </w:r>
    </w:p>
    <w:p w:rsidR="00957566" w:rsidRPr="00957566" w:rsidP="00957566" w14:paraId="2E92D2A2" w14:textId="6299244A">
      <w:pPr>
        <w:ind w:firstLine="720"/>
        <w:jc w:val="both"/>
        <w:rPr>
          <w:sz w:val="26"/>
          <w:szCs w:val="26"/>
          <w:lang w:val="lv-LV"/>
        </w:rPr>
      </w:pPr>
      <w:bookmarkStart w:id="2" w:name="_Hlk23844793"/>
      <w:bookmarkEnd w:id="1"/>
      <w:r w:rsidRPr="00957566">
        <w:rPr>
          <w:sz w:val="26"/>
          <w:szCs w:val="26"/>
          <w:lang w:val="lv-LV"/>
        </w:rPr>
        <w:t>Projekts atbilst Rīgas ilgtspējīgas attīstības stratēģijā līdz 2030.gadam un Rīgas attīstības programmā 2022.-2027.gadam noteiktajam ilgtermiņa attīstības mērķim “Ērta, droša un iedzīvotājiem patīkama pilsētvide”, 2.prioritātes "Dzīves kvalitāti veicinoša pilsētvide" uzdevumam</w:t>
      </w:r>
      <w:r>
        <w:rPr>
          <w:sz w:val="26"/>
          <w:szCs w:val="26"/>
          <w:lang w:val="lv-LV"/>
        </w:rPr>
        <w:t xml:space="preserve"> Nr. 2.5.”</w:t>
      </w:r>
      <w:r w:rsidRPr="00957566">
        <w:rPr>
          <w:sz w:val="26"/>
          <w:szCs w:val="26"/>
          <w:lang w:val="lv-LV"/>
        </w:rPr>
        <w:t xml:space="preserve">Veidot vienotu un pieejamu publiskās </w:t>
      </w:r>
      <w:r w:rsidRPr="00957566">
        <w:rPr>
          <w:sz w:val="26"/>
          <w:szCs w:val="26"/>
          <w:lang w:val="lv-LV"/>
        </w:rPr>
        <w:t>ārtelpas</w:t>
      </w:r>
      <w:r w:rsidRPr="00957566">
        <w:rPr>
          <w:sz w:val="26"/>
          <w:szCs w:val="26"/>
          <w:lang w:val="lv-LV"/>
        </w:rPr>
        <w:t xml:space="preserve"> tīklojumu ar ērtu navigāciju un pārdomātu pilsētvides komunikāciju</w:t>
      </w:r>
      <w:r>
        <w:rPr>
          <w:sz w:val="26"/>
          <w:szCs w:val="26"/>
          <w:lang w:val="lv-LV"/>
        </w:rPr>
        <w:t xml:space="preserve">” </w:t>
      </w:r>
      <w:r>
        <w:rPr>
          <w:sz w:val="26"/>
          <w:szCs w:val="26"/>
          <w:lang w:val="lv-LV"/>
        </w:rPr>
        <w:t xml:space="preserve">un uzdevumam </w:t>
      </w:r>
      <w:r w:rsidRPr="00957566">
        <w:rPr>
          <w:sz w:val="26"/>
          <w:szCs w:val="26"/>
          <w:lang w:val="lv-LV"/>
        </w:rPr>
        <w:t>Nr. 2.</w:t>
      </w:r>
      <w:r>
        <w:rPr>
          <w:sz w:val="26"/>
          <w:szCs w:val="26"/>
          <w:lang w:val="lv-LV"/>
        </w:rPr>
        <w:t>6</w:t>
      </w:r>
      <w:r w:rsidRPr="00957566">
        <w:rPr>
          <w:sz w:val="26"/>
          <w:szCs w:val="26"/>
          <w:lang w:val="lv-LV"/>
        </w:rPr>
        <w:t>. “Izveidot kompleksas pilsētvides pārvaldības modeli”</w:t>
      </w:r>
      <w:r>
        <w:rPr>
          <w:sz w:val="26"/>
          <w:szCs w:val="26"/>
          <w:lang w:val="lv-LV"/>
        </w:rPr>
        <w:t>,</w:t>
      </w:r>
      <w:r w:rsidRPr="00957566">
        <w:rPr>
          <w:sz w:val="26"/>
          <w:szCs w:val="26"/>
          <w:lang w:val="lv-LV"/>
        </w:rPr>
        <w:t xml:space="preserve"> </w:t>
      </w:r>
      <w:r>
        <w:rPr>
          <w:sz w:val="26"/>
          <w:szCs w:val="26"/>
          <w:lang w:val="lv-LV"/>
        </w:rPr>
        <w:t>6.prioritates “M</w:t>
      </w:r>
      <w:r w:rsidRPr="00957566">
        <w:rPr>
          <w:sz w:val="26"/>
          <w:szCs w:val="26"/>
          <w:lang w:val="lv-LV"/>
        </w:rPr>
        <w:t>ūsdienīga un atvērta pilsētas pārvaldība</w:t>
      </w:r>
      <w:r>
        <w:rPr>
          <w:sz w:val="26"/>
          <w:szCs w:val="26"/>
          <w:lang w:val="lv-LV"/>
        </w:rPr>
        <w:t>” uzdevumam Nr.6.4. “N</w:t>
      </w:r>
      <w:r w:rsidRPr="00957566">
        <w:rPr>
          <w:sz w:val="26"/>
          <w:szCs w:val="26"/>
          <w:lang w:val="lv-LV"/>
        </w:rPr>
        <w:t xml:space="preserve">odrošināt koordinētu investīciju un nekustamā </w:t>
      </w:r>
      <w:r w:rsidRPr="00957566">
        <w:rPr>
          <w:sz w:val="26"/>
          <w:szCs w:val="26"/>
          <w:lang w:val="lv-LV"/>
        </w:rPr>
        <w:t>īpašuma pārvaldību</w:t>
      </w:r>
      <w:r>
        <w:rPr>
          <w:sz w:val="26"/>
          <w:szCs w:val="26"/>
          <w:lang w:val="lv-LV"/>
        </w:rPr>
        <w:t>”</w:t>
      </w:r>
      <w:r w:rsidRPr="00957566">
        <w:rPr>
          <w:sz w:val="26"/>
          <w:szCs w:val="26"/>
          <w:lang w:val="lv-LV"/>
        </w:rPr>
        <w:t xml:space="preserve"> un 8. prioritātes “Konkurētspējīga pilsēta ar inovatīvu ekonomiku” uzdevumam Nr. 8.7. “Sekmēt vidi degradējošu teritoriju efektīvāku izmantošanu”.</w:t>
      </w:r>
      <w:bookmarkEnd w:id="2"/>
    </w:p>
    <w:p w:rsidR="00957566" w:rsidP="00957566" w14:paraId="51A74C45" w14:textId="04498E01">
      <w:pPr>
        <w:ind w:right="424" w:firstLine="720"/>
        <w:jc w:val="both"/>
        <w:rPr>
          <w:color w:val="000000"/>
          <w:sz w:val="26"/>
          <w:szCs w:val="26"/>
          <w:lang w:val="lv-LV"/>
        </w:rPr>
      </w:pPr>
      <w:r>
        <w:rPr>
          <w:color w:val="000000"/>
          <w:sz w:val="26"/>
          <w:szCs w:val="26"/>
          <w:lang w:val="lv-LV"/>
        </w:rPr>
        <w:t xml:space="preserve">Ņemot vērā augstāk minēto, lūdzam atbalstīt </w:t>
      </w:r>
      <w:r w:rsidRPr="00957566">
        <w:rPr>
          <w:color w:val="000000"/>
          <w:sz w:val="26"/>
          <w:szCs w:val="26"/>
          <w:lang w:val="lv-LV"/>
        </w:rPr>
        <w:t xml:space="preserve">IMPETUS </w:t>
      </w:r>
      <w:r w:rsidRPr="00957566">
        <w:rPr>
          <w:color w:val="000000"/>
          <w:sz w:val="26"/>
          <w:szCs w:val="26"/>
          <w:lang w:val="lv-LV"/>
        </w:rPr>
        <w:t>pilopt</w:t>
      </w:r>
      <w:r>
        <w:rPr>
          <w:color w:val="000000"/>
          <w:sz w:val="26"/>
          <w:szCs w:val="26"/>
          <w:lang w:val="lv-LV"/>
        </w:rPr>
        <w:t>rojekta</w:t>
      </w:r>
      <w:r>
        <w:rPr>
          <w:color w:val="000000"/>
          <w:sz w:val="26"/>
          <w:szCs w:val="26"/>
          <w:lang w:val="lv-LV"/>
        </w:rPr>
        <w:t xml:space="preserve"> īstenošanu un </w:t>
      </w:r>
      <w:r w:rsidRPr="00957566">
        <w:rPr>
          <w:sz w:val="26"/>
          <w:szCs w:val="26"/>
          <w:lang w:val="lv-LV"/>
        </w:rPr>
        <w:t>papildu finansējum</w:t>
      </w:r>
      <w:bookmarkStart w:id="3" w:name="_Hlk213078749"/>
      <w:r>
        <w:rPr>
          <w:sz w:val="26"/>
          <w:szCs w:val="26"/>
          <w:lang w:val="lv-LV"/>
        </w:rPr>
        <w:t xml:space="preserve">u </w:t>
      </w:r>
      <w:r w:rsidRPr="00957566">
        <w:rPr>
          <w:b/>
          <w:bCs/>
          <w:sz w:val="26"/>
          <w:szCs w:val="26"/>
          <w:lang w:val="lv-LV"/>
        </w:rPr>
        <w:t xml:space="preserve">91 757,00 </w:t>
      </w:r>
      <w:r w:rsidRPr="00CB3E95">
        <w:rPr>
          <w:b/>
          <w:bCs/>
          <w:sz w:val="26"/>
          <w:szCs w:val="26"/>
          <w:lang w:val="lv-LV"/>
        </w:rPr>
        <w:t>EUR</w:t>
      </w:r>
      <w:r>
        <w:rPr>
          <w:sz w:val="26"/>
          <w:szCs w:val="26"/>
          <w:lang w:val="lv-LV"/>
        </w:rPr>
        <w:t xml:space="preserve"> </w:t>
      </w:r>
      <w:bookmarkEnd w:id="3"/>
      <w:r>
        <w:rPr>
          <w:sz w:val="26"/>
          <w:szCs w:val="26"/>
          <w:lang w:val="lv-LV"/>
        </w:rPr>
        <w:t>apmērā</w:t>
      </w:r>
      <w:r>
        <w:rPr>
          <w:color w:val="000000"/>
          <w:sz w:val="26"/>
          <w:szCs w:val="26"/>
          <w:lang w:val="lv-LV"/>
        </w:rPr>
        <w:t>.</w:t>
      </w:r>
    </w:p>
    <w:p w:rsidR="00957566" w:rsidP="00957566" w14:paraId="1A25CE7B" w14:textId="77777777">
      <w:pPr>
        <w:ind w:right="424" w:firstLine="720"/>
        <w:jc w:val="both"/>
        <w:rPr>
          <w:color w:val="000000"/>
          <w:sz w:val="26"/>
          <w:szCs w:val="26"/>
          <w:lang w:val="lv-LV"/>
        </w:rPr>
      </w:pPr>
      <w:r>
        <w:rPr>
          <w:color w:val="000000"/>
          <w:sz w:val="26"/>
          <w:szCs w:val="26"/>
          <w:lang w:val="lv-LV"/>
        </w:rPr>
        <w:t xml:space="preserve">Pilsētas attīstības komitejā par augstāk minēto jautājumu ziņos Departamenta Projektu vadības pārvaldes </w:t>
      </w:r>
      <w:r w:rsidRPr="00957566">
        <w:rPr>
          <w:color w:val="000000"/>
          <w:sz w:val="26"/>
          <w:szCs w:val="26"/>
          <w:lang w:val="lv-LV"/>
        </w:rPr>
        <w:t>IMPETUS projekta koordinatore Nika Kotoviča</w:t>
      </w:r>
      <w:r>
        <w:rPr>
          <w:color w:val="000000"/>
          <w:sz w:val="26"/>
          <w:szCs w:val="26"/>
          <w:lang w:val="lv-LV"/>
        </w:rPr>
        <w:t>.</w:t>
      </w:r>
    </w:p>
    <w:p w:rsidR="00957566" w:rsidP="00957566" w14:paraId="376F0F3D" w14:textId="77777777">
      <w:pPr>
        <w:ind w:right="424" w:firstLine="567"/>
        <w:jc w:val="both"/>
        <w:rPr>
          <w:sz w:val="26"/>
          <w:szCs w:val="26"/>
          <w:lang w:val="lv-LV"/>
        </w:rPr>
      </w:pPr>
    </w:p>
    <w:p w:rsidR="00957566" w:rsidRPr="00957566" w:rsidP="00957566" w14:paraId="3AA866BC" w14:textId="77777777">
      <w:pPr>
        <w:widowControl w:val="0"/>
        <w:jc w:val="both"/>
        <w:rPr>
          <w:sz w:val="26"/>
          <w:szCs w:val="26"/>
          <w:lang w:val="lv-LV"/>
        </w:rPr>
      </w:pPr>
    </w:p>
    <w:p w:rsidR="00957566" w:rsidRPr="00FB3399" w:rsidP="00957566" w14:paraId="697A1063" w14:textId="77777777">
      <w:pPr>
        <w:tabs>
          <w:tab w:val="left" w:pos="1560"/>
        </w:tabs>
        <w:ind w:left="1276" w:right="282" w:hanging="1276"/>
        <w:jc w:val="both"/>
        <w:rPr>
          <w:sz w:val="26"/>
          <w:szCs w:val="26"/>
        </w:rPr>
      </w:pPr>
      <w:r w:rsidRPr="00FB3399">
        <w:rPr>
          <w:sz w:val="26"/>
          <w:szCs w:val="26"/>
        </w:rPr>
        <w:t>Pielikumā</w:t>
      </w:r>
      <w:r w:rsidRPr="00FB3399">
        <w:rPr>
          <w:sz w:val="26"/>
          <w:szCs w:val="26"/>
        </w:rPr>
        <w:t>:</w:t>
      </w:r>
      <w:r w:rsidRPr="00FB3399">
        <w:rPr>
          <w:sz w:val="26"/>
          <w:szCs w:val="26"/>
        </w:rPr>
        <w:tab/>
        <w:t>1)</w:t>
      </w:r>
      <w:r w:rsidRPr="00FB3399">
        <w:rPr>
          <w:sz w:val="26"/>
          <w:szCs w:val="26"/>
        </w:rPr>
        <w:tab/>
      </w:r>
      <w:r w:rsidRPr="00FB3399">
        <w:rPr>
          <w:sz w:val="26"/>
          <w:szCs w:val="26"/>
        </w:rPr>
        <w:t>Projekta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paskaidrojuma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raksts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uz</w:t>
      </w:r>
      <w:r w:rsidRPr="00FB3399">
        <w:rPr>
          <w:sz w:val="26"/>
          <w:szCs w:val="26"/>
        </w:rPr>
        <w:t xml:space="preserve"> </w:t>
      </w:r>
      <w:r>
        <w:rPr>
          <w:sz w:val="26"/>
          <w:szCs w:val="26"/>
        </w:rPr>
        <w:t>6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lp</w:t>
      </w:r>
      <w:r w:rsidRPr="00FB3399">
        <w:rPr>
          <w:sz w:val="26"/>
          <w:szCs w:val="26"/>
        </w:rPr>
        <w:t>.;</w:t>
      </w:r>
    </w:p>
    <w:p w:rsidR="00957566" w:rsidRPr="00FB3399" w:rsidP="00957566" w14:paraId="0AD39ADB" w14:textId="77777777">
      <w:pPr>
        <w:tabs>
          <w:tab w:val="left" w:pos="1560"/>
        </w:tabs>
        <w:ind w:left="1276" w:right="282" w:hanging="1276"/>
        <w:jc w:val="both"/>
        <w:rPr>
          <w:sz w:val="26"/>
          <w:szCs w:val="26"/>
        </w:rPr>
      </w:pPr>
      <w:r w:rsidRPr="00FB3399">
        <w:rPr>
          <w:sz w:val="26"/>
          <w:szCs w:val="26"/>
        </w:rPr>
        <w:tab/>
        <w:t xml:space="preserve">2) </w:t>
      </w:r>
      <w:r w:rsidRPr="00FB3399">
        <w:rPr>
          <w:sz w:val="26"/>
          <w:szCs w:val="26"/>
        </w:rPr>
        <w:t>Naudas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plūsmas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plāns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uz</w:t>
      </w:r>
      <w:r w:rsidRPr="00FB3399">
        <w:rPr>
          <w:sz w:val="26"/>
          <w:szCs w:val="26"/>
        </w:rPr>
        <w:t xml:space="preserve"> 1 </w:t>
      </w:r>
      <w:r w:rsidRPr="00FB3399">
        <w:rPr>
          <w:sz w:val="26"/>
          <w:szCs w:val="26"/>
        </w:rPr>
        <w:t>lp</w:t>
      </w:r>
      <w:r w:rsidRPr="00FB3399">
        <w:rPr>
          <w:sz w:val="26"/>
          <w:szCs w:val="26"/>
        </w:rPr>
        <w:t>.;</w:t>
      </w:r>
    </w:p>
    <w:p w:rsidR="00957566" w:rsidRPr="00FB3399" w:rsidP="00957566" w14:paraId="72E884D1" w14:textId="77777777">
      <w:pPr>
        <w:tabs>
          <w:tab w:val="left" w:pos="1560"/>
        </w:tabs>
        <w:ind w:left="1276"/>
        <w:jc w:val="both"/>
        <w:rPr>
          <w:sz w:val="26"/>
          <w:szCs w:val="26"/>
        </w:rPr>
      </w:pPr>
      <w:r w:rsidRPr="00FB3399">
        <w:rPr>
          <w:sz w:val="26"/>
          <w:szCs w:val="26"/>
        </w:rPr>
        <w:t xml:space="preserve">3) </w:t>
      </w:r>
      <w:r w:rsidRPr="00FB3399">
        <w:rPr>
          <w:sz w:val="26"/>
          <w:szCs w:val="26"/>
        </w:rPr>
        <w:t>Izdruka</w:t>
      </w:r>
      <w:r w:rsidRPr="00FB3399">
        <w:rPr>
          <w:sz w:val="26"/>
          <w:szCs w:val="26"/>
        </w:rPr>
        <w:t xml:space="preserve"> no </w:t>
      </w:r>
      <w:r w:rsidRPr="00FB3399">
        <w:rPr>
          <w:sz w:val="26"/>
          <w:szCs w:val="26"/>
        </w:rPr>
        <w:t>Projektu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vadības</w:t>
      </w:r>
      <w:r w:rsidRPr="00FB3399">
        <w:rPr>
          <w:sz w:val="26"/>
          <w:szCs w:val="26"/>
        </w:rPr>
        <w:t xml:space="preserve"> </w:t>
      </w:r>
      <w:r>
        <w:rPr>
          <w:sz w:val="26"/>
          <w:szCs w:val="26"/>
        </w:rPr>
        <w:t>moduļa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uz</w:t>
      </w:r>
      <w:r w:rsidRPr="00FB3399">
        <w:rPr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 w:rsidRPr="00FB3399">
        <w:rPr>
          <w:sz w:val="26"/>
          <w:szCs w:val="26"/>
        </w:rPr>
        <w:t xml:space="preserve"> </w:t>
      </w:r>
      <w:r w:rsidRPr="00FB3399">
        <w:rPr>
          <w:sz w:val="26"/>
          <w:szCs w:val="26"/>
        </w:rPr>
        <w:t>lp</w:t>
      </w:r>
      <w:r w:rsidRPr="00FB3399">
        <w:rPr>
          <w:sz w:val="26"/>
          <w:szCs w:val="26"/>
        </w:rPr>
        <w:t>.</w:t>
      </w:r>
    </w:p>
    <w:p w:rsidR="009740F5" w:rsidRPr="00DA1F97" w:rsidP="00DA1F97" w14:paraId="65B556F5" w14:textId="5D3C4E25">
      <w:pPr>
        <w:ind w:firstLine="720"/>
        <w:jc w:val="both"/>
        <w:rPr>
          <w:sz w:val="26"/>
          <w:szCs w:val="26"/>
          <w:lang w:val="lv-LV"/>
        </w:rPr>
      </w:pPr>
    </w:p>
    <w:p w:rsidR="00352DAD" w:rsidP="00DA1F97" w14:paraId="78D5EB8A" w14:textId="77777777">
      <w:pPr>
        <w:ind w:firstLine="720"/>
        <w:jc w:val="both"/>
        <w:rPr>
          <w:sz w:val="26"/>
          <w:szCs w:val="26"/>
          <w:lang w:val="lv-LV"/>
        </w:rPr>
      </w:pPr>
    </w:p>
    <w:p w:rsidR="00DA1F97" w:rsidP="00DA1F97" w14:paraId="41B9F49C" w14:textId="77777777">
      <w:pPr>
        <w:ind w:firstLine="720"/>
        <w:jc w:val="both"/>
        <w:rPr>
          <w:sz w:val="26"/>
          <w:szCs w:val="26"/>
          <w:lang w:val="lv-LV"/>
        </w:rPr>
      </w:pPr>
    </w:p>
    <w:p w:rsidR="00DA1F97" w:rsidRPr="00DA1F97" w:rsidP="00DA1F97" w14:paraId="15E9D8AB" w14:textId="77777777">
      <w:pPr>
        <w:ind w:firstLine="720"/>
        <w:jc w:val="both"/>
        <w:rPr>
          <w:sz w:val="26"/>
          <w:szCs w:val="26"/>
          <w:lang w:val="lv-LV"/>
        </w:rPr>
      </w:pPr>
    </w:p>
    <w:tbl>
      <w:tblPr>
        <w:tblW w:w="0" w:type="auto"/>
        <w:tblLook w:val="04A0"/>
      </w:tblPr>
      <w:tblGrid>
        <w:gridCol w:w="5778"/>
        <w:gridCol w:w="3936"/>
      </w:tblGrid>
      <w:tr w14:paraId="024D7C59" w14:textId="77777777" w:rsidTr="00DE2CFC">
        <w:tblPrEx>
          <w:tblW w:w="0" w:type="auto"/>
          <w:tblLook w:val="04A0"/>
        </w:tblPrEx>
        <w:tc>
          <w:tcPr>
            <w:tcW w:w="5778" w:type="dxa"/>
            <w:hideMark/>
          </w:tcPr>
          <w:p w:rsidR="00976A37" w:rsidRPr="00DA1F97" w:rsidP="00DA1F97" w14:paraId="4729E359" w14:textId="77777777">
            <w:pPr>
              <w:rPr>
                <w:sz w:val="26"/>
                <w:szCs w:val="26"/>
                <w:lang w:val="lv-LV"/>
              </w:rPr>
            </w:pPr>
            <w:r w:rsidRPr="00DA1F97">
              <w:rPr>
                <w:sz w:val="26"/>
                <w:szCs w:val="26"/>
                <w:lang w:val="lv-LV"/>
              </w:rPr>
              <w:fldChar w:fldCharType="begin"/>
            </w:r>
            <w:r w:rsidRPr="00DA1F97">
              <w:rPr>
                <w:sz w:val="26"/>
                <w:szCs w:val="26"/>
                <w:lang w:val="lv-LV"/>
              </w:rPr>
              <w:instrText xml:space="preserve"> DOCPROPERTY  PARAKSTITAJA1_STV_AMATS_PILNAIS  \* MERGEFORMAT </w:instrText>
            </w:r>
            <w:r w:rsidRPr="00DA1F97">
              <w:rPr>
                <w:sz w:val="26"/>
                <w:szCs w:val="26"/>
                <w:lang w:val="lv-LV"/>
              </w:rPr>
              <w:fldChar w:fldCharType="separate"/>
            </w:r>
            <w:r w:rsidRPr="00DA1F97">
              <w:rPr>
                <w:sz w:val="26"/>
                <w:szCs w:val="26"/>
                <w:lang w:val="lv-LV"/>
              </w:rPr>
              <w:t>Rīgas valstspilsētas pašvaldības Pilsētas attīstības departamenta direktora p.i.</w:t>
            </w:r>
            <w:r w:rsidRPr="00DA1F97">
              <w:rPr>
                <w:sz w:val="26"/>
                <w:szCs w:val="26"/>
                <w:lang w:val="lv-LV"/>
              </w:rPr>
              <w:fldChar w:fldCharType="end"/>
            </w:r>
            <w:r w:rsidRPr="00DA1F97" w:rsidR="004E4F61">
              <w:rPr>
                <w:sz w:val="26"/>
                <w:szCs w:val="26"/>
                <w:lang w:val="lv-LV"/>
              </w:rPr>
              <w:t xml:space="preserve"> </w:t>
            </w:r>
          </w:p>
        </w:tc>
        <w:tc>
          <w:tcPr>
            <w:tcW w:w="3936" w:type="dxa"/>
            <w:vAlign w:val="bottom"/>
            <w:hideMark/>
          </w:tcPr>
          <w:p w:rsidR="00EE69D8" w:rsidRPr="00DA1F97" w:rsidP="00DA1F97" w14:paraId="2D03B542" w14:textId="77777777">
            <w:pPr>
              <w:jc w:val="right"/>
              <w:rPr>
                <w:sz w:val="26"/>
                <w:szCs w:val="26"/>
                <w:lang w:val="lv-LV"/>
              </w:rPr>
            </w:pPr>
            <w:r w:rsidRPr="00DA1F97">
              <w:rPr>
                <w:sz w:val="26"/>
                <w:szCs w:val="26"/>
                <w:lang w:val="lv-LV"/>
              </w:rPr>
              <w:fldChar w:fldCharType="begin"/>
            </w:r>
            <w:r w:rsidRPr="00DA1F97">
              <w:rPr>
                <w:sz w:val="26"/>
                <w:szCs w:val="26"/>
                <w:lang w:val="lv-LV"/>
              </w:rPr>
              <w:instrText xml:space="preserve"> DOCPROPERTY  </w:instrText>
            </w:r>
            <w:r w:rsidRPr="00DA1F97">
              <w:rPr>
                <w:sz w:val="26"/>
                <w:szCs w:val="26"/>
                <w:lang w:val="lv-LV"/>
              </w:rPr>
              <w:instrText>#PARAKST_V_UZV#</w:instrText>
            </w:r>
            <w:r w:rsidRPr="00DA1F97">
              <w:rPr>
                <w:sz w:val="26"/>
                <w:szCs w:val="26"/>
                <w:lang w:val="lv-LV"/>
              </w:rPr>
              <w:instrText xml:space="preserve">  \* MERGEFORMAT </w:instrText>
            </w:r>
            <w:r w:rsidRPr="00DA1F97">
              <w:rPr>
                <w:sz w:val="26"/>
                <w:szCs w:val="26"/>
                <w:lang w:val="lv-LV"/>
              </w:rPr>
              <w:fldChar w:fldCharType="separate"/>
            </w:r>
            <w:r w:rsidRPr="00DA1F97">
              <w:rPr>
                <w:sz w:val="26"/>
                <w:szCs w:val="26"/>
                <w:lang w:val="lv-LV"/>
              </w:rPr>
              <w:t>I.Sirmā</w:t>
            </w:r>
            <w:r w:rsidRPr="00DA1F97">
              <w:rPr>
                <w:sz w:val="26"/>
                <w:szCs w:val="26"/>
                <w:lang w:val="lv-LV"/>
              </w:rPr>
              <w:fldChar w:fldCharType="end"/>
            </w:r>
          </w:p>
        </w:tc>
      </w:tr>
    </w:tbl>
    <w:p w:rsidR="009740F5" w:rsidP="00DA1F97" w14:paraId="71A80DDD" w14:textId="77777777">
      <w:pPr>
        <w:rPr>
          <w:sz w:val="26"/>
          <w:szCs w:val="26"/>
          <w:lang w:val="lv-LV"/>
        </w:rPr>
      </w:pPr>
    </w:p>
    <w:p w:rsidR="00DA1F97" w:rsidRPr="00DA1F97" w:rsidP="00DA1F97" w14:paraId="5728C595" w14:textId="77777777">
      <w:pPr>
        <w:rPr>
          <w:sz w:val="26"/>
          <w:szCs w:val="26"/>
          <w:lang w:val="lv-LV"/>
        </w:rPr>
      </w:pPr>
    </w:p>
    <w:tbl>
      <w:tblPr>
        <w:tblW w:w="0" w:type="auto"/>
        <w:tblLook w:val="0000"/>
      </w:tblPr>
      <w:tblGrid>
        <w:gridCol w:w="1872"/>
      </w:tblGrid>
      <w:tr w14:paraId="6526F402" w14:textId="77777777" w:rsidTr="008D47AF">
        <w:tblPrEx>
          <w:tblW w:w="0" w:type="auto"/>
          <w:tblLook w:val="0000"/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CA1631" w:rsidRPr="006F344D" w:rsidP="00DA1F97" w14:paraId="5230BE11" w14:textId="77777777">
            <w:pPr>
              <w:rPr>
                <w:sz w:val="22"/>
                <w:szCs w:val="22"/>
                <w:lang w:val="lv-LV"/>
              </w:rPr>
            </w:pPr>
            <w:r w:rsidRPr="006F344D">
              <w:rPr>
                <w:sz w:val="22"/>
                <w:szCs w:val="22"/>
                <w:lang w:val="lv-LV"/>
              </w:rPr>
              <w:t>Balabka</w:t>
            </w:r>
            <w:r w:rsidRPr="006F344D" w:rsidR="00DA1F97">
              <w:rPr>
                <w:sz w:val="22"/>
                <w:szCs w:val="22"/>
                <w:lang w:val="lv-LV"/>
              </w:rPr>
              <w:t xml:space="preserve"> </w:t>
            </w:r>
            <w:r w:rsidRPr="006F344D">
              <w:rPr>
                <w:sz w:val="22"/>
                <w:szCs w:val="22"/>
                <w:lang w:val="lv-LV"/>
              </w:rPr>
              <w:t>67105445</w:t>
            </w:r>
          </w:p>
          <w:p w:rsidR="00CA1631" w:rsidRPr="006F344D" w:rsidP="00DA1F97" w14:paraId="32F88352" w14:textId="77777777">
            <w:pPr>
              <w:rPr>
                <w:sz w:val="22"/>
                <w:szCs w:val="22"/>
                <w:lang w:val="lv-LV"/>
              </w:rPr>
            </w:pPr>
            <w:r w:rsidRPr="006F344D">
              <w:rPr>
                <w:sz w:val="22"/>
                <w:szCs w:val="22"/>
                <w:lang w:val="lv-LV"/>
              </w:rPr>
              <w:t xml:space="preserve"> </w:t>
            </w:r>
          </w:p>
          <w:p w:rsidR="00CA1631" w:rsidRPr="006F344D" w:rsidP="00DA1F97" w14:paraId="02D29EE9" w14:textId="77777777">
            <w:pPr>
              <w:rPr>
                <w:sz w:val="22"/>
                <w:szCs w:val="22"/>
                <w:lang w:val="lv-LV"/>
              </w:rPr>
            </w:pPr>
            <w:r w:rsidRPr="006F344D">
              <w:rPr>
                <w:sz w:val="22"/>
                <w:szCs w:val="22"/>
                <w:lang w:val="lv-LV"/>
              </w:rPr>
              <w:t xml:space="preserve"> </w:t>
            </w:r>
          </w:p>
        </w:tc>
      </w:tr>
      <w:bookmarkEnd w:id="0"/>
    </w:tbl>
    <w:p w:rsidR="00916F6D" w:rsidRPr="00C440E3" w:rsidP="004C1D78" w14:paraId="226BE6BE" w14:textId="77777777">
      <w:pPr>
        <w:rPr>
          <w:sz w:val="16"/>
          <w:szCs w:val="16"/>
          <w:lang w:val="lv-LV"/>
        </w:rPr>
      </w:pPr>
    </w:p>
    <w:sectPr w:rsidSect="00C440E3">
      <w:headerReference w:type="even" r:id="rId6"/>
      <w:headerReference w:type="default" r:id="rId7"/>
      <w:footerReference w:type="default" r:id="rId8"/>
      <w:footerReference w:type="first" r:id="rId9"/>
      <w:pgSz w:w="11906" w:h="16838"/>
      <w:pgMar w:top="1134" w:right="707" w:bottom="1440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</w:pPr>
    <w:r>
      <w:rPr>
        <w:rFonts w:ascii="Times New Roman" w:eastAsia="Times New Roman" w:hAnsi="Times New Roman" w:cs="Times New Roman"/>
        <w:b w:val="0"/>
        <w:i w:val="0"/>
        <w:sz w:val="20"/>
      </w:rPr>
      <w:t>Šis dokuments ir parakstīts ar elektronisko parakstu (bez droša e-paraksta)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</w:pPr>
    <w:r>
      <w:rPr>
        <w:rFonts w:ascii="Times New Roman" w:eastAsia="Times New Roman" w:hAnsi="Times New Roman" w:cs="Times New Roman"/>
        <w:b w:val="0"/>
        <w:i w:val="0"/>
        <w:sz w:val="20"/>
      </w:rPr>
      <w:t>Šis dokuments ir parakstīts ar elektronisko parakstu (bez droša e-paraksta)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938FE" w:rsidP="00142D3C" w14:paraId="0BA83C65" w14:textId="7777777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8938FE" w:rsidP="00142D3C" w14:paraId="5021B50C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938FE" w:rsidP="00142D3C" w14:paraId="775BDC14" w14:textId="7777777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8938FE" w:rsidP="00142D3C" w14:paraId="1A16F18A" w14:textId="7777777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7F24555F"/>
    <w:multiLevelType w:val="hybridMultilevel"/>
    <w:tmpl w:val="8354CE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96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720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76CF"/>
    <w:rsid w:val="00001F47"/>
    <w:rsid w:val="00013B37"/>
    <w:rsid w:val="00016039"/>
    <w:rsid w:val="00023811"/>
    <w:rsid w:val="00031E70"/>
    <w:rsid w:val="00035626"/>
    <w:rsid w:val="000523EB"/>
    <w:rsid w:val="00054F3E"/>
    <w:rsid w:val="000645E7"/>
    <w:rsid w:val="00067924"/>
    <w:rsid w:val="00071A6E"/>
    <w:rsid w:val="00071D2D"/>
    <w:rsid w:val="0008766E"/>
    <w:rsid w:val="00092ACF"/>
    <w:rsid w:val="000A2FC3"/>
    <w:rsid w:val="000A50D7"/>
    <w:rsid w:val="000C5269"/>
    <w:rsid w:val="000E266E"/>
    <w:rsid w:val="000E51E5"/>
    <w:rsid w:val="000F25A2"/>
    <w:rsid w:val="00100206"/>
    <w:rsid w:val="00112951"/>
    <w:rsid w:val="00134860"/>
    <w:rsid w:val="00134E99"/>
    <w:rsid w:val="00142D3C"/>
    <w:rsid w:val="00157862"/>
    <w:rsid w:val="0016638F"/>
    <w:rsid w:val="00196862"/>
    <w:rsid w:val="001C731E"/>
    <w:rsid w:val="001C76CF"/>
    <w:rsid w:val="001D6253"/>
    <w:rsid w:val="0021183B"/>
    <w:rsid w:val="00214873"/>
    <w:rsid w:val="0022774F"/>
    <w:rsid w:val="00242DDF"/>
    <w:rsid w:val="002506AD"/>
    <w:rsid w:val="002610CD"/>
    <w:rsid w:val="002737A4"/>
    <w:rsid w:val="002755FA"/>
    <w:rsid w:val="002A058F"/>
    <w:rsid w:val="002B3316"/>
    <w:rsid w:val="002B3847"/>
    <w:rsid w:val="002C569E"/>
    <w:rsid w:val="00314A38"/>
    <w:rsid w:val="0033055C"/>
    <w:rsid w:val="00340C39"/>
    <w:rsid w:val="00342F44"/>
    <w:rsid w:val="00351AC6"/>
    <w:rsid w:val="00352DAD"/>
    <w:rsid w:val="00361984"/>
    <w:rsid w:val="00366B03"/>
    <w:rsid w:val="003751E9"/>
    <w:rsid w:val="003966E1"/>
    <w:rsid w:val="003C6416"/>
    <w:rsid w:val="003D1AF5"/>
    <w:rsid w:val="003E1574"/>
    <w:rsid w:val="004037C0"/>
    <w:rsid w:val="00410A08"/>
    <w:rsid w:val="00480549"/>
    <w:rsid w:val="00496397"/>
    <w:rsid w:val="004A6E54"/>
    <w:rsid w:val="004A7BBD"/>
    <w:rsid w:val="004B308C"/>
    <w:rsid w:val="004B4FDC"/>
    <w:rsid w:val="004B5DA1"/>
    <w:rsid w:val="004C098C"/>
    <w:rsid w:val="004C1D78"/>
    <w:rsid w:val="004C2974"/>
    <w:rsid w:val="004D2FAA"/>
    <w:rsid w:val="004D4554"/>
    <w:rsid w:val="004E0183"/>
    <w:rsid w:val="004E4BDA"/>
    <w:rsid w:val="004E4F61"/>
    <w:rsid w:val="004F6D03"/>
    <w:rsid w:val="00506DD8"/>
    <w:rsid w:val="0051338D"/>
    <w:rsid w:val="00517434"/>
    <w:rsid w:val="005214DB"/>
    <w:rsid w:val="00531A3F"/>
    <w:rsid w:val="00535607"/>
    <w:rsid w:val="0054721F"/>
    <w:rsid w:val="00554B66"/>
    <w:rsid w:val="0056202D"/>
    <w:rsid w:val="00562D5D"/>
    <w:rsid w:val="00565AB3"/>
    <w:rsid w:val="005B17C3"/>
    <w:rsid w:val="005C75D2"/>
    <w:rsid w:val="005D540A"/>
    <w:rsid w:val="005F19A7"/>
    <w:rsid w:val="005F431D"/>
    <w:rsid w:val="005F4A17"/>
    <w:rsid w:val="0060090C"/>
    <w:rsid w:val="00632F4D"/>
    <w:rsid w:val="0064281A"/>
    <w:rsid w:val="00671F14"/>
    <w:rsid w:val="00676B33"/>
    <w:rsid w:val="0068008E"/>
    <w:rsid w:val="006A2DC7"/>
    <w:rsid w:val="006A374C"/>
    <w:rsid w:val="006B46EC"/>
    <w:rsid w:val="006C7A42"/>
    <w:rsid w:val="006D5F8E"/>
    <w:rsid w:val="006E4C9B"/>
    <w:rsid w:val="006F344D"/>
    <w:rsid w:val="006F4E04"/>
    <w:rsid w:val="00702070"/>
    <w:rsid w:val="00710CD4"/>
    <w:rsid w:val="007113AE"/>
    <w:rsid w:val="00711605"/>
    <w:rsid w:val="0075016C"/>
    <w:rsid w:val="0075294D"/>
    <w:rsid w:val="0077210F"/>
    <w:rsid w:val="00797AE4"/>
    <w:rsid w:val="007A0E21"/>
    <w:rsid w:val="007B3C10"/>
    <w:rsid w:val="007B4D9C"/>
    <w:rsid w:val="007C075B"/>
    <w:rsid w:val="007D6E66"/>
    <w:rsid w:val="00806AF2"/>
    <w:rsid w:val="00833DE5"/>
    <w:rsid w:val="008401BA"/>
    <w:rsid w:val="00855384"/>
    <w:rsid w:val="00870A70"/>
    <w:rsid w:val="00871B49"/>
    <w:rsid w:val="00875961"/>
    <w:rsid w:val="00875976"/>
    <w:rsid w:val="008764E3"/>
    <w:rsid w:val="00877EFD"/>
    <w:rsid w:val="00887179"/>
    <w:rsid w:val="0089302A"/>
    <w:rsid w:val="008938FE"/>
    <w:rsid w:val="00897BF6"/>
    <w:rsid w:val="008A1C23"/>
    <w:rsid w:val="008A29F0"/>
    <w:rsid w:val="008A46FD"/>
    <w:rsid w:val="008B16CB"/>
    <w:rsid w:val="008B43EC"/>
    <w:rsid w:val="008B57C7"/>
    <w:rsid w:val="008B739A"/>
    <w:rsid w:val="008C2D41"/>
    <w:rsid w:val="008C40BE"/>
    <w:rsid w:val="008D42E2"/>
    <w:rsid w:val="008D47AF"/>
    <w:rsid w:val="0090790A"/>
    <w:rsid w:val="00907B74"/>
    <w:rsid w:val="00911845"/>
    <w:rsid w:val="00916F6D"/>
    <w:rsid w:val="0094451E"/>
    <w:rsid w:val="00957566"/>
    <w:rsid w:val="009740F5"/>
    <w:rsid w:val="00976A37"/>
    <w:rsid w:val="009A69A7"/>
    <w:rsid w:val="00A146D0"/>
    <w:rsid w:val="00A17D1B"/>
    <w:rsid w:val="00A248BD"/>
    <w:rsid w:val="00A254B5"/>
    <w:rsid w:val="00A32724"/>
    <w:rsid w:val="00A35778"/>
    <w:rsid w:val="00A35D61"/>
    <w:rsid w:val="00A65C68"/>
    <w:rsid w:val="00A92528"/>
    <w:rsid w:val="00A94804"/>
    <w:rsid w:val="00A94A86"/>
    <w:rsid w:val="00AA0358"/>
    <w:rsid w:val="00AA1A07"/>
    <w:rsid w:val="00AC5A72"/>
    <w:rsid w:val="00AD48C3"/>
    <w:rsid w:val="00AD7EA1"/>
    <w:rsid w:val="00AE6F9F"/>
    <w:rsid w:val="00AE75E1"/>
    <w:rsid w:val="00AE7FF1"/>
    <w:rsid w:val="00AF3194"/>
    <w:rsid w:val="00B133D3"/>
    <w:rsid w:val="00B16624"/>
    <w:rsid w:val="00B25244"/>
    <w:rsid w:val="00B30BAE"/>
    <w:rsid w:val="00B4100C"/>
    <w:rsid w:val="00B57852"/>
    <w:rsid w:val="00B676AE"/>
    <w:rsid w:val="00B80920"/>
    <w:rsid w:val="00B962DE"/>
    <w:rsid w:val="00B97351"/>
    <w:rsid w:val="00BA6AAC"/>
    <w:rsid w:val="00BA7C15"/>
    <w:rsid w:val="00BB613D"/>
    <w:rsid w:val="00BC2CD6"/>
    <w:rsid w:val="00BD1170"/>
    <w:rsid w:val="00BF25F4"/>
    <w:rsid w:val="00C02AEF"/>
    <w:rsid w:val="00C2204C"/>
    <w:rsid w:val="00C25BF2"/>
    <w:rsid w:val="00C26321"/>
    <w:rsid w:val="00C31D5D"/>
    <w:rsid w:val="00C440E3"/>
    <w:rsid w:val="00C4676F"/>
    <w:rsid w:val="00C505B5"/>
    <w:rsid w:val="00C559AE"/>
    <w:rsid w:val="00C5673F"/>
    <w:rsid w:val="00C6172C"/>
    <w:rsid w:val="00C65561"/>
    <w:rsid w:val="00C66373"/>
    <w:rsid w:val="00C86853"/>
    <w:rsid w:val="00C90512"/>
    <w:rsid w:val="00C94EFE"/>
    <w:rsid w:val="00CA1631"/>
    <w:rsid w:val="00CA3D47"/>
    <w:rsid w:val="00CB3E95"/>
    <w:rsid w:val="00CE16CA"/>
    <w:rsid w:val="00CF1172"/>
    <w:rsid w:val="00CF5869"/>
    <w:rsid w:val="00D26FB3"/>
    <w:rsid w:val="00D4341F"/>
    <w:rsid w:val="00D4385F"/>
    <w:rsid w:val="00D43964"/>
    <w:rsid w:val="00D516B2"/>
    <w:rsid w:val="00D51D50"/>
    <w:rsid w:val="00D87DDD"/>
    <w:rsid w:val="00D9251B"/>
    <w:rsid w:val="00DA1F97"/>
    <w:rsid w:val="00DB7F2C"/>
    <w:rsid w:val="00DD04A3"/>
    <w:rsid w:val="00DE2CFC"/>
    <w:rsid w:val="00DE3E95"/>
    <w:rsid w:val="00E0576E"/>
    <w:rsid w:val="00E21D50"/>
    <w:rsid w:val="00E32D88"/>
    <w:rsid w:val="00E53C07"/>
    <w:rsid w:val="00E57F4D"/>
    <w:rsid w:val="00E7115C"/>
    <w:rsid w:val="00E94D18"/>
    <w:rsid w:val="00EB04D0"/>
    <w:rsid w:val="00EB4947"/>
    <w:rsid w:val="00EB5549"/>
    <w:rsid w:val="00EC1609"/>
    <w:rsid w:val="00ED12D1"/>
    <w:rsid w:val="00ED267B"/>
    <w:rsid w:val="00EE3DEA"/>
    <w:rsid w:val="00EE69D8"/>
    <w:rsid w:val="00EF7380"/>
    <w:rsid w:val="00F007E6"/>
    <w:rsid w:val="00F32CAB"/>
    <w:rsid w:val="00F45DA1"/>
    <w:rsid w:val="00F6226A"/>
    <w:rsid w:val="00F75D4F"/>
    <w:rsid w:val="00FA18E6"/>
    <w:rsid w:val="00FA24B9"/>
    <w:rsid w:val="00FA4EFF"/>
    <w:rsid w:val="00FB0581"/>
    <w:rsid w:val="00FB1BF5"/>
    <w:rsid w:val="00FB3399"/>
    <w:rsid w:val="00FC6970"/>
    <w:rsid w:val="00FD048D"/>
    <w:rsid w:val="00FD5B43"/>
    <w:rsid w:val="00FD60F3"/>
  </w:rsids>
  <m:mathPr>
    <m:mathFont m:val="Cambria Math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9B1B84C"/>
  <w15:chartTrackingRefBased/>
  <w15:docId w15:val="{0054B537-F712-488F-8548-60097B9B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lv-LV" w:eastAsia="lv-LV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jc w:val="center"/>
    </w:pPr>
    <w:rPr>
      <w:sz w:val="40"/>
      <w:szCs w:val="40"/>
      <w:lang w:val="lv-LV"/>
    </w:rPr>
  </w:style>
  <w:style w:type="paragraph" w:styleId="Header">
    <w:name w:val="header"/>
    <w:basedOn w:val="Normal"/>
    <w:rsid w:val="00D26FB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26FB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26FB3"/>
  </w:style>
  <w:style w:type="paragraph" w:styleId="BalloonText">
    <w:name w:val="Balloon Text"/>
    <w:basedOn w:val="Normal"/>
    <w:semiHidden/>
    <w:rsid w:val="009118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D6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24C9D-830A-4B25-9463-AE3425E27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1942</Words>
  <Characters>1107</Characters>
  <Application>Microsoft Office Word</Application>
  <DocSecurity>0</DocSecurity>
  <Lines>9</Lines>
  <Paragraphs>6</Paragraphs>
  <ScaleCrop>false</ScaleCrop>
  <HeadingPairs>
    <vt:vector size="4" baseType="variant">
      <vt:variant>
        <vt:lpstr>Nosaukums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RDLIS</vt:lpstr>
      <vt:lpstr>RDLIS</vt:lpstr>
    </vt:vector>
  </TitlesOfParts>
  <Company>A/S DATI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RDLIS</dc:title>
  <dc:creator>Pavel Kirilovsky</dc:creator>
  <cp:lastModifiedBy>Marija Balabka</cp:lastModifiedBy>
  <cp:revision>2</cp:revision>
  <cp:lastPrinted>2008-02-21T11:46:00Z</cp:lastPrinted>
  <dcterms:created xsi:type="dcterms:W3CDTF">2025-11-03T15:11:00Z</dcterms:created>
  <dcterms:modified xsi:type="dcterms:W3CDTF">2025-11-03T15:11:00Z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#ADRESATS#">
    <vt:lpwstr>ADRESĀTS</vt:lpwstr>
  </property>
  <property fmtid="{D5CDD505-2E9C-101B-9397-08002B2CF9AE}" pid="3" name="#ANOTACIJA#">
    <vt:lpwstr>ANOTĀCIJA</vt:lpwstr>
  </property>
  <property fmtid="{D5CDD505-2E9C-101B-9397-08002B2CF9AE}" pid="4" name="#ATB_DAT#">
    <vt:lpwstr>DATUMS2</vt:lpwstr>
  </property>
  <property fmtid="{D5CDD505-2E9C-101B-9397-08002B2CF9AE}" pid="5" name="#ATB_NR#">
    <vt:lpwstr>NUMURS2</vt:lpwstr>
  </property>
  <property fmtid="{D5CDD505-2E9C-101B-9397-08002B2CF9AE}" pid="6" name="#DOC_DAT#">
    <vt:lpwstr>DATUMS1</vt:lpwstr>
  </property>
  <property fmtid="{D5CDD505-2E9C-101B-9397-08002B2CF9AE}" pid="7" name="#DOC_NR#">
    <vt:lpwstr>NUMURS1</vt:lpwstr>
  </property>
  <property fmtid="{D5CDD505-2E9C-101B-9397-08002B2CF9AE}" pid="8" name="#PARAKST_AMATS#">
    <vt:lpwstr>PARAKSTĪTĀJA_AMATS</vt:lpwstr>
  </property>
  <property fmtid="{D5CDD505-2E9C-101B-9397-08002B2CF9AE}" pid="9" name="#PARAKST_V_UZV#">
    <vt:lpwstr>I.Sirmā</vt:lpwstr>
  </property>
  <property fmtid="{D5CDD505-2E9C-101B-9397-08002B2CF9AE}" pid="10" name="#SAG_TALR#">
    <vt:lpwstr>TĀLRUNIS</vt:lpwstr>
  </property>
  <property fmtid="{D5CDD505-2E9C-101B-9397-08002B2CF9AE}" pid="11" name="#SAG_UZV#">
    <vt:lpwstr>SAGATAVOTAJS</vt:lpwstr>
  </property>
  <property fmtid="{D5CDD505-2E9C-101B-9397-08002B2CF9AE}" pid="12" name="#STRUKT_FAX#">
    <vt:lpwstr>FAKSS</vt:lpwstr>
  </property>
  <property fmtid="{D5CDD505-2E9C-101B-9397-08002B2CF9AE}" pid="13" name="#STRUKT_TALR#">
    <vt:lpwstr>TĀLRUNIS</vt:lpwstr>
  </property>
  <property fmtid="{D5CDD505-2E9C-101B-9397-08002B2CF9AE}" pid="14" name="#STR_ADRESE#">
    <vt:lpwstr>ADRESE</vt:lpwstr>
  </property>
  <property fmtid="{D5CDD505-2E9C-101B-9397-08002B2CF9AE}" pid="15" name="#STR_EPASTS#">
    <vt:lpwstr>E_PASTS</vt:lpwstr>
  </property>
  <property fmtid="{D5CDD505-2E9C-101B-9397-08002B2CF9AE}" pid="16" name="#STR_NOS#">
    <vt:lpwstr>DEPARTAMENTS</vt:lpwstr>
  </property>
  <property fmtid="{D5CDD505-2E9C-101B-9397-08002B2CF9AE}" pid="17" name="#STR_REG_NR#">
    <vt:lpwstr>REĢ_NUMURS</vt:lpwstr>
  </property>
  <property fmtid="{D5CDD505-2E9C-101B-9397-08002B2CF9AE}" pid="18" name="ADRESATU_SARAKSTS">
    <vt:lpwstr>Adresāti</vt:lpwstr>
  </property>
  <property fmtid="{D5CDD505-2E9C-101B-9397-08002B2CF9AE}" pid="19" name="DOK_ANOTACIJA">
    <vt:lpwstr>Par atbalsta sniegšanu pilotprojektam “Pagaidu izmantošanas kompetenču centra izveide Rīgas valstspilsētas pašvaldībā” projektā „Vietēja līmeņa plānošanas politikas pilnveidošana attiecībā uz pagaidu izmantošanu (IMPETUS)”</vt:lpwstr>
  </property>
  <property fmtid="{D5CDD505-2E9C-101B-9397-08002B2CF9AE}" pid="20" name="PARAKSTITAJA1_AMATS">
    <vt:lpwstr>PAR. AMATS</vt:lpwstr>
  </property>
  <property fmtid="{D5CDD505-2E9C-101B-9397-08002B2CF9AE}" pid="21" name="PARAKSTITAJA1_UZVARDS">
    <vt:lpwstr>PAR.Uzvārds</vt:lpwstr>
  </property>
  <property fmtid="{D5CDD505-2E9C-101B-9397-08002B2CF9AE}" pid="22" name="PARAKSTITAJA1_VARDS">
    <vt:lpwstr>PAR.Vārds</vt:lpwstr>
  </property>
  <property fmtid="{D5CDD505-2E9C-101B-9397-08002B2CF9AE}" pid="23" name="REG_DATUMS">
    <vt:lpwstr>04.12.2025.</vt:lpwstr>
  </property>
  <property fmtid="{D5CDD505-2E9C-101B-9397-08002B2CF9AE}" pid="24" name="REG_NUMURS">
    <vt:lpwstr>KA-25-15-kj</vt:lpwstr>
  </property>
  <property fmtid="{D5CDD505-2E9C-101B-9397-08002B2CF9AE}" pid="25" name="SAKUMA_DOK_DATUMS">
    <vt:lpwstr>Datums2</vt:lpwstr>
  </property>
  <property fmtid="{D5CDD505-2E9C-101B-9397-08002B2CF9AE}" pid="26" name="SAKUMA_DOK_NUMURS">
    <vt:lpwstr>Numurs2</vt:lpwstr>
  </property>
  <property fmtid="{D5CDD505-2E9C-101B-9397-08002B2CF9AE}" pid="27" name="STRV_NOSAUKUMS">
    <vt:lpwstr>Struktūrvienība</vt:lpwstr>
  </property>
</Properties>
</file>