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391A" w14:textId="101D13EC" w:rsidR="009F07F4" w:rsidRDefault="00C03E76">
      <w:r>
        <w:t>Be water my friend</w:t>
      </w:r>
    </w:p>
    <w:sectPr w:rsidR="009F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C1"/>
    <w:rsid w:val="00447BD5"/>
    <w:rsid w:val="00C03E76"/>
    <w:rsid w:val="00C47DC1"/>
    <w:rsid w:val="00D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0F1C"/>
  <w15:chartTrackingRefBased/>
  <w15:docId w15:val="{0C573D07-AD04-4FC2-A310-DE9A7090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</dc:creator>
  <cp:keywords/>
  <dc:description/>
  <cp:lastModifiedBy>Yeshwanth</cp:lastModifiedBy>
  <cp:revision>2</cp:revision>
  <dcterms:created xsi:type="dcterms:W3CDTF">2020-09-10T15:54:00Z</dcterms:created>
  <dcterms:modified xsi:type="dcterms:W3CDTF">2020-09-10T15:54:00Z</dcterms:modified>
</cp:coreProperties>
</file>