
<file path=[Content_Types].xml><?xml version="1.0" encoding="utf-8"?>
<Types xmlns="http://schemas.openxmlformats.org/package/2006/content-types">
  <Default ContentType="image/jpeg" Extension="jp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numbering+xml" PartName="/word/numbering.xml"/>
  <Override ContentType="application/vnd.ms-word.mailMergeRecipientData+xml" PartName="/word/recipientData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2778C" w14:textId="5858DBEF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Santiago de Cali, ${FECHA_DOCUMENTO}</w:t>
      </w:r>
    </w:p>
    <w:p w14:paraId="19911C97" w14:textId="77777777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02B77FA1" w14:textId="7C409EFA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hAnsi="Arial" w:cs="Arial" w:eastAsia="Arial"/>
          <w:sz w:val="24"/>
        </w:rPr>
        <w:t>${NOMBRE_ORDENADOR}</w:t>
      </w:r>
    </w:p>
    <w:p w14:paraId="78016234" w14:textId="524A4703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hAnsi="Arial" w:cs="Arial" w:eastAsia="Arial"/>
          <w:sz w:val="24"/>
        </w:rPr>
        <w:t>${CARGO_ORDENADOR}</w:t>
      </w:r>
    </w:p>
    <w:p w14:paraId="3615450C" w14:textId="61BF03CB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${ORGANISMO_ORDENADOR}</w:t>
      </w:r>
    </w:p>
    <w:p w14:paraId="6906B82C" w14:textId="77777777" w:rsidR="00BC6F14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310882F0" w14:textId="77777777" w:rsidR="009D2474" w:rsidRPr="001E70AD" w:rsidRDefault="009D2474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ASUNTO: Designación supervisor de contrato</w:t>
      </w:r>
    </w:p>
    <w:p w14:paraId="2E9405EF" w14:textId="77777777" w:rsidR="009D2474" w:rsidRPr="001E70AD" w:rsidRDefault="009D2474">
      <w:pPr>
        <w:rPr>
          <w:rFonts w:ascii="Arial" w:eastAsia="Arial" w:hAnsi="Arial" w:cs="Arial"/>
          <w:sz w:val="24"/>
          <w:szCs w:val="24"/>
        </w:rPr>
      </w:pPr>
    </w:p>
    <w:p w14:paraId="7FB46601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14:paraId="46BA3FCE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9012" w:type="dxa"/>
        <w:jc w:val="center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9D2474" w:rsidRPr="001E70AD" w14:paraId="2D61F2BD" w14:textId="77777777" w:rsidTr="00B13504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9D05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4ACB32" w14:textId="49F642E6" w:rsidR="009D2474" w:rsidRPr="001E70AD" w:rsidRDefault="0047177E" w:rsidP="001E70AD">
            <w:pPr>
              <w:jc w:val="both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${NOMBRE_CONTRATISTA}</w:t>
            </w:r>
          </w:p>
        </w:tc>
      </w:tr>
      <w:tr w:rsidR="009D2474" w:rsidRPr="001E70AD" w14:paraId="225510A2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1A2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 w:rsidRPr="001E70AD">
              <w:rPr>
                <w:rFonts w:ascii="Arial" w:eastAsia="Arial" w:hAnsi="Arial" w:cs="Arial"/>
                <w:sz w:val="24"/>
                <w:szCs w:val="24"/>
              </w:rPr>
              <w:t>Nº</w:t>
            </w:r>
            <w:proofErr w:type="spellEnd"/>
            <w:r w:rsidRPr="001E70AD">
              <w:rPr>
                <w:rFonts w:ascii="Arial" w:eastAsia="Arial" w:hAnsi="Arial" w:cs="Arial"/>
                <w:sz w:val="24"/>
                <w:szCs w:val="24"/>
              </w:rPr>
              <w:t xml:space="preserve">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733215" w14:textId="44C752DC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eastAsia="Verdana"/>
                <w:sz w:val="24"/>
              </w:rPr>
              <w:t>${NUMERO_CONTRATO}</w:t>
            </w:r>
          </w:p>
        </w:tc>
      </w:tr>
      <w:tr w:rsidR="009D2474" w:rsidRPr="001E70AD" w14:paraId="52D2EFBA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BCD23" w14:textId="77777777" w:rsidR="009D2474" w:rsidRPr="001E70AD" w:rsidRDefault="009D2474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99557" w14:textId="62E5784E" w:rsidR="009D2474" w:rsidRPr="00953FF0" w:rsidRDefault="0047177E">
            <w:pPr>
              <w:jc w:val="both"/>
              <w:rPr>
                <w:rFonts w:ascii="Arial" w:eastAsia="Verdana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${OBJETO_CONTRACTUAL}</w:t>
            </w:r>
          </w:p>
        </w:tc>
      </w:tr>
      <w:tr w:rsidR="009D2474" w:rsidRPr="001E70AD" w14:paraId="01CD51D5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D9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CBD594" w14:textId="77777777" w:rsidR="009D2474" w:rsidRPr="001E70AD" w:rsidRDefault="009D2474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 w:rsidRPr="001E70AD"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9D2474" w:rsidRPr="001E70AD" w14:paraId="0943B62C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906CC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 w:rsidRPr="001E70AD">
              <w:rPr>
                <w:rFonts w:ascii="Arial" w:eastAsia="Arial" w:hAnsi="Arial" w:cs="Arial"/>
                <w:sz w:val="24"/>
                <w:szCs w:val="24"/>
              </w:rPr>
              <w:t>Nº</w:t>
            </w:r>
            <w:proofErr w:type="spellEnd"/>
            <w:r w:rsidRPr="001E70AD">
              <w:rPr>
                <w:rFonts w:ascii="Arial" w:eastAsia="Arial" w:hAnsi="Arial" w:cs="Arial"/>
                <w:sz w:val="24"/>
                <w:szCs w:val="24"/>
              </w:rPr>
              <w:t xml:space="preserve">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169AF7" w14:textId="0E3C7D38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eastAsia="Verdana"/>
                <w:sz w:val="24"/>
              </w:rPr>
              <w:t>${RPC_NUMERO}</w:t>
            </w:r>
          </w:p>
        </w:tc>
      </w:tr>
      <w:tr w:rsidR="009D2474" w:rsidRPr="001E70AD" w14:paraId="0DF224B8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718E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011792" w14:textId="73902F5E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${RPC_FECHA}</w:t>
            </w:r>
          </w:p>
        </w:tc>
      </w:tr>
    </w:tbl>
    <w:p w14:paraId="1D7750CE" w14:textId="77777777" w:rsidR="009D2474" w:rsidRPr="001E70AD" w:rsidRDefault="009D2474">
      <w:pPr>
        <w:jc w:val="both"/>
        <w:rPr>
          <w:rFonts w:ascii="Arial" w:eastAsia="Arial" w:hAnsi="Arial" w:cs="Arial"/>
          <w:sz w:val="24"/>
          <w:szCs w:val="24"/>
        </w:rPr>
      </w:pPr>
    </w:p>
    <w:p w14:paraId="0563BDE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14:paraId="5E78792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</w:p>
    <w:p w14:paraId="4ECC457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14:paraId="0D9131C9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14:paraId="162F99CE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14:paraId="3B2C26A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14:paraId="27D31AE6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En los eventos de adición, prórroga, cesión o cualquier modificación del contrato, solicitar el trámite respectivo con anticipación a la fecha del vencimiento del </w:t>
      </w:r>
      <w:r w:rsidRPr="001E70AD">
        <w:rPr>
          <w:rFonts w:ascii="Arial" w:eastAsia="Arial" w:hAnsi="Arial" w:cs="Arial"/>
          <w:sz w:val="24"/>
          <w:szCs w:val="24"/>
        </w:rPr>
        <w:lastRenderedPageBreak/>
        <w:t>contrato para el caso de las adiciones o a la fecha en la cual pretende suscribir el documento para el caso de las modificaciones.</w:t>
      </w:r>
    </w:p>
    <w:p w14:paraId="68BBC1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Exigir al contratista junto con el informe de actividades, los soportes de pago correspondientes a los aportes a los sistemas de pensión, salud y ARL, de acuerdo con lo estipulado por las normas vigentes.</w:t>
      </w:r>
    </w:p>
    <w:p w14:paraId="0601AE57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Contratista. En el evento en que se observe algún tipo de inconsistencia sobre los aportes de seguridad social, el supervisor deberá adelantar las acciones a que haya lugar, de conformidad con la normativa vigente.</w:t>
      </w:r>
    </w:p>
    <w:p w14:paraId="098A04B1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14:paraId="0EE2BFEA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14:paraId="2BE91D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14:paraId="292402AA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586E98E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14:paraId="03BAD677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1C2399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Realizar la vigilancia, seguimiento y control del contrato desde su inicio y hasta su finalización, incluyendo la etapa de liquidación (si aplica)</w:t>
      </w:r>
    </w:p>
    <w:p w14:paraId="0328561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que se hayan cumplido todos los requisitos para el perfeccionamiento y ejecución del contrato.</w:t>
      </w:r>
    </w:p>
    <w:p w14:paraId="3D7A4F1F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14:paraId="183A31A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las peticiones del CONTRATISTA se encuentren sustentadas en debida forma. </w:t>
      </w:r>
    </w:p>
    <w:p w14:paraId="0B8FB8E6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Proyectar y tramitar la correspondencia que sea necesaria para la correcta ejecución del contrato. </w:t>
      </w:r>
    </w:p>
    <w:p w14:paraId="23B5123E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EL CONTRATISTA cumpla con el objeto del contrato dentro del término estipulado. </w:t>
      </w:r>
    </w:p>
    <w:p w14:paraId="7489A152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14:paraId="5EFECDF5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Informar acerca del incumplimiento de las obligaciones contractuales por parte del CONTRATISTA, con el fin de que se inicien las acciones legales correspondientes.</w:t>
      </w:r>
    </w:p>
    <w:p w14:paraId="703023EA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 xml:space="preserve">Abstenerse de permitir la ejecución de un contrato, cuyo plazo haya vencido o que no haya sido firmado por el ordenador del Gasto y EL CONTRATISTA. </w:t>
      </w:r>
    </w:p>
    <w:p w14:paraId="01DEC824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Rendir informes periódicos sobre el estado, avance y contabilidad de la ejecución del contrato. </w:t>
      </w:r>
    </w:p>
    <w:p w14:paraId="5AB0B191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Realizar los trámites para la expedición del certificado de disponibilidad presupuestal o vigencias futuras, para adicionar un contrato en valor. </w:t>
      </w:r>
    </w:p>
    <w:p w14:paraId="4798F32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Informar el recibo a satisfacción del objeto contratado, como requisito previo para efectuar el pago final a EL CONTRATISTA. </w:t>
      </w:r>
    </w:p>
    <w:p w14:paraId="51B3EF3C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14:paraId="7EEDBE1D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1A35F44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FINANCIERAS:</w:t>
      </w:r>
    </w:p>
    <w:p w14:paraId="738A6993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20011D3F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Aprobar cada uno de los pagos a EL CONTRATISTA de acuerdo con </w:t>
      </w:r>
      <w:proofErr w:type="spellStart"/>
      <w:r w:rsidRPr="001E70AD">
        <w:rPr>
          <w:rFonts w:cs="Arial"/>
          <w:szCs w:val="24"/>
        </w:rPr>
        <w:t>Ia</w:t>
      </w:r>
      <w:proofErr w:type="spellEnd"/>
      <w:r w:rsidRPr="001E70AD">
        <w:rPr>
          <w:rFonts w:cs="Arial"/>
          <w:szCs w:val="24"/>
        </w:rPr>
        <w:t xml:space="preserve"> ejecución del contrato, para lo cual deberá expedir la respectiva certificación de cumplimiento de las obligaciones contractuales.</w:t>
      </w:r>
    </w:p>
    <w:p w14:paraId="65CBCE07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Registrar cronológicamente los pagos y deducciones del contrato.</w:t>
      </w:r>
    </w:p>
    <w:p w14:paraId="56ABE212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Velar por la correcta ejecución presupuestal del contrato.</w:t>
      </w:r>
    </w:p>
    <w:p w14:paraId="1B0CAC3A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14:paraId="5037DED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A6C0F8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ADMINISTRATIVAS</w:t>
      </w:r>
    </w:p>
    <w:p w14:paraId="6E9BB34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663AC9AB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Coordinar la prestación de los servicios.</w:t>
      </w:r>
    </w:p>
    <w:p w14:paraId="78579B94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Definir políticas claras para el manejo del riesgo que conlleve la ejecución del contrato.</w:t>
      </w:r>
    </w:p>
    <w:p w14:paraId="53F883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Suscribir todas las actas que resulten durante la ejecución del contrato.</w:t>
      </w:r>
    </w:p>
    <w:p w14:paraId="7FDEDC41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Emitir concepto sobre las solicitudes de prórroga, adición, suspensión, modificación, etc., presentadas por EL CONTRATISTA.</w:t>
      </w:r>
    </w:p>
    <w:p w14:paraId="23B493DD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Atender y tramitar dentro de la órbita de su competencia, toda consulta que realice EL CONTRATISTA para la correcta ejecución del contrato.</w:t>
      </w:r>
    </w:p>
    <w:p w14:paraId="61994E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Organizar el archivo digital o físico de la supervisión del contrato que como mínimo deberá contener los siguientes documentos:</w:t>
      </w:r>
    </w:p>
    <w:p w14:paraId="516ABCB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6D7DD0F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del contrato debidamente cumplido los requisitos de perfeccionamiento y ejecución.</w:t>
      </w:r>
    </w:p>
    <w:p w14:paraId="22482A9E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actas de suspensión y reiniciación (si llegare a existir)</w:t>
      </w:r>
    </w:p>
    <w:p w14:paraId="4597C2A5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>Copia de los documentos de prórroga o modificación del contrato y del que autorice trabajos o actividades adicionales, cuando esta hayan sido autorizadas por el ordenador del gasto, previo informe del supervisor.</w:t>
      </w:r>
    </w:p>
    <w:p w14:paraId="6A130636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cuentas de cobro o facturas autorizadas, así como de cada uno de los pagos efectuados.</w:t>
      </w:r>
    </w:p>
    <w:p w14:paraId="76E23063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Demás documentos relacionados con la ejecución del contrato.</w:t>
      </w:r>
    </w:p>
    <w:p w14:paraId="5E673FF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3A0D1C07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 xml:space="preserve">ACTIVIDADES TÉCNICAS </w:t>
      </w:r>
    </w:p>
    <w:p w14:paraId="23F90EB6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</w:p>
    <w:p w14:paraId="24B6319D" w14:textId="77777777" w:rsidR="009D2474" w:rsidRPr="001E70AD" w:rsidRDefault="009D2474" w:rsidP="00AB0573">
      <w:pPr>
        <w:pStyle w:val="Prrafodelista"/>
        <w:numPr>
          <w:ilvl w:val="0"/>
          <w:numId w:val="8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las entregas de los bienes o la prestación de los servicios contratados, de los cual se dejará constancia en los respectivos informes.</w:t>
      </w:r>
    </w:p>
    <w:p w14:paraId="7C9A112C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3D91CD94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14:paraId="1D8885B4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197E0330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14:paraId="124D1624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257246B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Se entregan en medio magnético los siguientes documentos:</w:t>
      </w:r>
    </w:p>
    <w:p w14:paraId="541CDF55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882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40"/>
        <w:gridCol w:w="555"/>
        <w:gridCol w:w="768"/>
        <w:gridCol w:w="3160"/>
      </w:tblGrid>
      <w:tr w:rsidR="009D2474" w:rsidRPr="001E70AD" w14:paraId="20F9581B" w14:textId="77777777" w:rsidTr="00C57661">
        <w:trPr>
          <w:jc w:val="center"/>
        </w:trPr>
        <w:tc>
          <w:tcPr>
            <w:tcW w:w="4340" w:type="dxa"/>
            <w:vMerge w:val="restart"/>
            <w:shd w:val="clear" w:color="auto" w:fill="F2F2F2"/>
            <w:vAlign w:val="center"/>
          </w:tcPr>
          <w:p w14:paraId="72B09E23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Descripción</w:t>
            </w:r>
          </w:p>
        </w:tc>
        <w:tc>
          <w:tcPr>
            <w:tcW w:w="1323" w:type="dxa"/>
            <w:gridSpan w:val="2"/>
            <w:shd w:val="clear" w:color="auto" w:fill="F2F2F2"/>
            <w:vAlign w:val="center"/>
          </w:tcPr>
          <w:p w14:paraId="7CAF91E2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Recibido</w:t>
            </w:r>
          </w:p>
        </w:tc>
        <w:tc>
          <w:tcPr>
            <w:tcW w:w="3160" w:type="dxa"/>
            <w:vMerge w:val="restart"/>
            <w:shd w:val="clear" w:color="auto" w:fill="F2F2F2"/>
            <w:vAlign w:val="center"/>
          </w:tcPr>
          <w:p w14:paraId="767C7DF7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Observación</w:t>
            </w:r>
          </w:p>
        </w:tc>
      </w:tr>
      <w:tr w:rsidR="009D2474" w:rsidRPr="001E70AD" w14:paraId="314B81A5" w14:textId="77777777" w:rsidTr="00C57661">
        <w:trPr>
          <w:jc w:val="center"/>
        </w:trPr>
        <w:tc>
          <w:tcPr>
            <w:tcW w:w="4340" w:type="dxa"/>
            <w:vMerge/>
            <w:shd w:val="clear" w:color="auto" w:fill="F2F2F2"/>
            <w:vAlign w:val="center"/>
          </w:tcPr>
          <w:p w14:paraId="18B5C287" w14:textId="77777777" w:rsidR="009D2474" w:rsidRPr="001E70AD" w:rsidRDefault="009D2474" w:rsidP="00C576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555" w:type="dxa"/>
            <w:shd w:val="clear" w:color="auto" w:fill="F2F2F2"/>
          </w:tcPr>
          <w:p w14:paraId="0FF469CC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Sí</w:t>
            </w:r>
          </w:p>
        </w:tc>
        <w:tc>
          <w:tcPr>
            <w:tcW w:w="768" w:type="dxa"/>
            <w:shd w:val="clear" w:color="auto" w:fill="F2F2F2"/>
          </w:tcPr>
          <w:p w14:paraId="2E8B65CB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</w:t>
            </w:r>
          </w:p>
        </w:tc>
        <w:tc>
          <w:tcPr>
            <w:tcW w:w="3160" w:type="dxa"/>
            <w:vMerge/>
            <w:shd w:val="clear" w:color="auto" w:fill="F2F2F2"/>
            <w:vAlign w:val="center"/>
          </w:tcPr>
          <w:p w14:paraId="34CCD671" w14:textId="77777777" w:rsidR="009D2474" w:rsidRPr="001E70AD" w:rsidRDefault="009D2474" w:rsidP="00C576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3E58FAA2" w14:textId="77777777" w:rsidTr="00C57661">
        <w:trPr>
          <w:jc w:val="center"/>
        </w:trPr>
        <w:tc>
          <w:tcPr>
            <w:tcW w:w="4340" w:type="dxa"/>
          </w:tcPr>
          <w:p w14:paraId="38B9738E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Estudios Previos</w:t>
            </w:r>
          </w:p>
        </w:tc>
        <w:tc>
          <w:tcPr>
            <w:tcW w:w="555" w:type="dxa"/>
          </w:tcPr>
          <w:p w14:paraId="3D92D58B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45170FDC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20C84703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7D8A87B4" w14:textId="77777777" w:rsidTr="00C57661">
        <w:trPr>
          <w:jc w:val="center"/>
        </w:trPr>
        <w:tc>
          <w:tcPr>
            <w:tcW w:w="4340" w:type="dxa"/>
          </w:tcPr>
          <w:p w14:paraId="7693E9B2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Complemento al Contrato</w:t>
            </w:r>
          </w:p>
        </w:tc>
        <w:tc>
          <w:tcPr>
            <w:tcW w:w="555" w:type="dxa"/>
          </w:tcPr>
          <w:p w14:paraId="2379517E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0038241F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04CE6878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530E3F79" w14:textId="77777777" w:rsidTr="00C57661">
        <w:trPr>
          <w:jc w:val="center"/>
        </w:trPr>
        <w:tc>
          <w:tcPr>
            <w:tcW w:w="4340" w:type="dxa"/>
          </w:tcPr>
          <w:p w14:paraId="4684F0DF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Certificado de Disponibilidad Presupuestal (CDP)</w:t>
            </w:r>
          </w:p>
        </w:tc>
        <w:tc>
          <w:tcPr>
            <w:tcW w:w="555" w:type="dxa"/>
          </w:tcPr>
          <w:p w14:paraId="75198508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6F1184EE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0E259693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6060D912" w14:textId="77777777" w:rsidTr="00C57661">
        <w:trPr>
          <w:jc w:val="center"/>
        </w:trPr>
        <w:tc>
          <w:tcPr>
            <w:tcW w:w="4340" w:type="dxa"/>
          </w:tcPr>
          <w:p w14:paraId="64A5D607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Registro Presupuestal (RPC)</w:t>
            </w:r>
          </w:p>
        </w:tc>
        <w:tc>
          <w:tcPr>
            <w:tcW w:w="555" w:type="dxa"/>
          </w:tcPr>
          <w:p w14:paraId="4910B8EA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2192B1D7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13BD4DDD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D2474" w:rsidRPr="001E70AD" w14:paraId="03B4CAAB" w14:textId="77777777" w:rsidTr="00C57661">
        <w:trPr>
          <w:jc w:val="center"/>
        </w:trPr>
        <w:tc>
          <w:tcPr>
            <w:tcW w:w="4340" w:type="dxa"/>
          </w:tcPr>
          <w:p w14:paraId="7E7473CF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Ficha Técnica</w:t>
            </w:r>
          </w:p>
        </w:tc>
        <w:tc>
          <w:tcPr>
            <w:tcW w:w="555" w:type="dxa"/>
          </w:tcPr>
          <w:p w14:paraId="548BB818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14:paraId="0F226024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14:paraId="34CEFC60" w14:textId="77777777" w:rsidR="009D2474" w:rsidRPr="001E70AD" w:rsidRDefault="009D2474" w:rsidP="00C57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06CC37E3" w14:textId="77777777" w:rsidR="00953FF0" w:rsidRDefault="00953FF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49CFA2CA" w14:textId="120AF040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Adicionalmente puede solicitar al equipo estructurador copia de los documentos del proceso de contratación que considere necesarios para el adecuado ejercicio de sus funciones o acceder a los mismos a través de la página web www.colombiacompra.gov.co con el proceso No. ${NUMERO_PROCESO_O_CONTRATO_ALT}</w:t>
      </w:r>
    </w:p>
    <w:p w14:paraId="3DA500B7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7E194471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lastRenderedPageBreak/>
        <w:t xml:space="preserve">En caso de incumplimiento de las obligaciones antes citadas, se aplicarán las sanciones contempladas en la </w:t>
      </w:r>
      <w:r w:rsidRPr="001E70AD">
        <w:rPr>
          <w:rFonts w:ascii="Arial" w:hAnsi="Arial" w:cs="Arial"/>
          <w:sz w:val="24"/>
          <w:szCs w:val="24"/>
        </w:rPr>
        <w:t>Ley 1474 de 2011 y en el Manual de Contratación del Municipio de Santiago de Cali.</w:t>
      </w:r>
    </w:p>
    <w:p w14:paraId="2A63ACB2" w14:textId="77777777" w:rsidR="009D2474" w:rsidRPr="00A431CD" w:rsidRDefault="009D2474" w:rsidP="00A431CD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32"/>
          <w:szCs w:val="32"/>
        </w:rPr>
      </w:pPr>
    </w:p>
    <w:p w14:paraId="4CE4F611" w14:textId="77777777" w:rsidR="009D2474" w:rsidRPr="001E70AD" w:rsidRDefault="009D2474" w:rsidP="0002682A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06C0B602" w14:textId="77777777" w:rsidR="009D2474" w:rsidRPr="001E70AD" w:rsidRDefault="009D2474" w:rsidP="0002682A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Cordialmente,</w:t>
      </w:r>
    </w:p>
    <w:p w14:paraId="2A131750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39720E76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67A199C2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3D949FF6" w14:textId="77777777" w:rsidR="009D2474" w:rsidRPr="001E70AD" w:rsidRDefault="009D2474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${NOMBRE_ORDENADOR}</w:t>
      </w:r>
    </w:p>
    <w:p w14:paraId="09C97D35" w14:textId="77777777" w:rsidR="009D2474" w:rsidRPr="001E70AD" w:rsidRDefault="009D2474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${CARGO_ORDENADOR}</w:t>
      </w:r>
    </w:p>
    <w:p w14:paraId="11D50FC1" w14:textId="77777777" w:rsidR="009D2474" w:rsidRPr="001E70AD" w:rsidRDefault="009D2474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${ORGANISMO_ORDENADOR}</w:t>
      </w:r>
    </w:p>
    <w:p w14:paraId="35CA2D1D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28318EBF" w14:textId="77777777" w:rsidR="009D2474" w:rsidRPr="001E70AD" w:rsidRDefault="009D2474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Notificado:</w:t>
      </w:r>
    </w:p>
    <w:p w14:paraId="103E0DBB" w14:textId="77777777" w:rsidR="009D2474" w:rsidRPr="001E70AD" w:rsidRDefault="009D2474">
      <w:pPr>
        <w:rPr>
          <w:rFonts w:ascii="Arial Narrow" w:eastAsia="Arial Narrow" w:hAnsi="Arial Narrow" w:cs="Arial Narrow"/>
          <w:sz w:val="24"/>
          <w:szCs w:val="24"/>
        </w:rPr>
      </w:pPr>
    </w:p>
    <w:p w14:paraId="37A17854" w14:textId="77777777" w:rsidR="009D2474" w:rsidRPr="001E70AD" w:rsidRDefault="009D2474">
      <w:pPr>
        <w:rPr>
          <w:rFonts w:ascii="Arial Narrow" w:eastAsia="Arial Narrow" w:hAnsi="Arial Narrow" w:cs="Arial Narrow"/>
          <w:sz w:val="24"/>
          <w:szCs w:val="24"/>
        </w:rPr>
      </w:pPr>
    </w:p>
    <w:p w14:paraId="1E51B998" w14:textId="77777777" w:rsidR="00BC6F14" w:rsidRPr="001E70AD" w:rsidRDefault="00BC6F14" w:rsidP="00BC6F14">
      <w:pPr>
        <w:rPr>
          <w:rFonts w:ascii="Arial Narrow" w:eastAsia="Arial Narrow" w:hAnsi="Arial Narrow" w:cs="Arial Narrow"/>
          <w:sz w:val="24"/>
          <w:szCs w:val="24"/>
        </w:rPr>
      </w:pPr>
    </w:p>
    <w:p w14:paraId="07378A73" w14:textId="39DF2863" w:rsidR="0047177E" w:rsidRDefault="0047177E" w:rsidP="00BC6F14">
      <w:pPr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hAnsi="Arial" w:cs="Arial" w:eastAsia="Arial"/>
          <w:sz w:val="24"/>
        </w:rPr>
        <w:t>${NOMBRE_SUPERVISOR}</w:t>
      </w:r>
    </w:p>
    <w:p w14:paraId="378ABEAB" w14:textId="5EDC5FBF" w:rsidR="0047177E" w:rsidRDefault="0047177E" w:rsidP="00BC6F14">
      <w:pPr>
        <w:rPr>
          <w:rFonts w:ascii="Arial" w:eastAsia="Arial Narrow" w:hAnsi="Arial" w:cs="Arial"/>
          <w:noProof/>
          <w:sz w:val="24"/>
          <w:szCs w:val="24"/>
        </w:rPr>
      </w:pPr>
      <w:r>
        <w:rPr>
          <w:rFonts w:ascii="Arial" w:hAnsi="Arial" w:cs="Arial" w:eastAsia="Arial"/>
          <w:sz w:val="24"/>
        </w:rPr>
        <w:t>${CARGO_SUPERVISOR}</w:t>
      </w:r>
    </w:p>
    <w:p w14:paraId="7773C6B9" w14:textId="3D69B187" w:rsidR="00BC6F14" w:rsidRPr="001E70AD" w:rsidRDefault="00BC6F14" w:rsidP="00BC6F14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hAnsi="Arial" w:cs="Arial" w:eastAsia="Arial"/>
          <w:sz w:val="24"/>
        </w:rPr>
        <w:t>Fecha: ${FECHA_RPC_SUPERVISOR}</w:t>
      </w:r>
    </w:p>
    <w:p w14:paraId="31C4A1D2" w14:textId="77777777" w:rsidR="009D2474" w:rsidRPr="00F12208" w:rsidRDefault="009D2474" w:rsidP="00E31D1A">
      <w:pPr>
        <w:rPr>
          <w:rFonts w:ascii="Arial" w:eastAsia="Arial" w:hAnsi="Arial" w:cs="Arial"/>
          <w:noProof/>
          <w:sz w:val="14"/>
          <w:szCs w:val="14"/>
        </w:rPr>
      </w:pPr>
    </w:p>
    <w:p w14:paraId="5F80D0B3" w14:textId="77777777" w:rsidR="009D2474" w:rsidRDefault="009D2474" w:rsidP="00E31D1A">
      <w:pPr>
        <w:rPr>
          <w:rFonts w:ascii="Arial" w:eastAsia="Arial" w:hAnsi="Arial" w:cs="Arial"/>
          <w:noProof/>
          <w:sz w:val="16"/>
          <w:szCs w:val="16"/>
        </w:rPr>
      </w:pPr>
      <w:r w:rsidRPr="00B3693E">
        <w:rPr>
          <w:rFonts w:ascii="Arial" w:eastAsia="Arial" w:hAnsi="Arial" w:cs="Arial"/>
          <w:noProof/>
          <w:sz w:val="16"/>
          <w:szCs w:val="16"/>
        </w:rPr>
        <w:t>Elaboró: Jetsabel Mendez Iles – Contratista</w:t>
      </w:r>
    </w:p>
    <w:p w14:paraId="6BD353F1" w14:textId="4CA0D196" w:rsidR="009D2474" w:rsidRPr="001E70AD" w:rsidRDefault="009D2474" w:rsidP="00E31D1A">
      <w:pPr>
        <w:rPr>
          <w:sz w:val="24"/>
          <w:szCs w:val="24"/>
        </w:rPr>
      </w:pPr>
      <w:r>
        <w:rPr>
          <w:rFonts w:ascii="Arial" w:eastAsia="Arial" w:hAnsi="Arial" w:cs="Arial"/>
          <w:noProof/>
          <w:sz w:val="16"/>
          <w:szCs w:val="16"/>
        </w:rPr>
        <w:t xml:space="preserve">Revisó: </w:t>
      </w:r>
      <w:r w:rsidR="0047177E">
        <w:rPr>
          <w:rFonts w:ascii="Arial" w:eastAsia="Arial" w:hAnsi="Arial" w:cs="Arial"/>
          <w:noProof/>
          <w:sz w:val="16"/>
          <w:szCs w:val="16"/>
        </w:rPr>
        <w:t xml:space="preserve">Johana Fuquene </w:t>
      </w:r>
      <w:r>
        <w:rPr>
          <w:rFonts w:ascii="Arial" w:eastAsia="Arial" w:hAnsi="Arial" w:cs="Arial"/>
          <w:noProof/>
          <w:sz w:val="16"/>
          <w:szCs w:val="16"/>
        </w:rPr>
        <w:t xml:space="preserve"> – Abogada Contratista</w:t>
      </w:r>
    </w:p>
    <w:p w14:paraId="25483A7D" w14:textId="77777777" w:rsidR="009D2474" w:rsidRDefault="009D2474">
      <w:pPr>
        <w:rPr>
          <w:sz w:val="24"/>
          <w:szCs w:val="24"/>
        </w:rPr>
        <w:sectPr w:rsidR="009D2474" w:rsidSect="009D2474">
          <w:headerReference w:type="default" r:id="rId9"/>
          <w:footerReference w:type="default" r:id="rId10"/>
          <w:headerReference w:type="first" r:id="rId11"/>
          <w:footerReference w:type="first" r:id="rId12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</w:p>
    <w:p w14:paraId="5EF8A3A7" w14:textId="77777777" w:rsidR="009D2474" w:rsidRPr="001E70AD" w:rsidRDefault="009D2474">
      <w:pPr>
        <w:rPr>
          <w:sz w:val="24"/>
          <w:szCs w:val="24"/>
        </w:rPr>
      </w:pPr>
    </w:p>
    <w:sectPr w:rsidR="009D2474" w:rsidRPr="001E70AD" w:rsidSect="009D2474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7925C" w14:textId="77777777" w:rsidR="00DA16D2" w:rsidRDefault="00DA16D2">
      <w:r>
        <w:separator/>
      </w:r>
    </w:p>
  </w:endnote>
  <w:endnote w:type="continuationSeparator" w:id="0">
    <w:p w14:paraId="62CDE288" w14:textId="77777777" w:rsidR="00DA16D2" w:rsidRDefault="00DA1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AB3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D3A2AE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B8BB66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A0D0F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03B55E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A51A479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391FA12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8C89F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F9566E9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199C8BE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E742A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C0B621F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BC02A90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 Prohibida su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62D8DFB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A4697" w14:textId="77777777" w:rsidR="00DA16D2" w:rsidRDefault="00DA16D2">
      <w:r>
        <w:separator/>
      </w:r>
    </w:p>
  </w:footnote>
  <w:footnote w:type="continuationSeparator" w:id="0">
    <w:p w14:paraId="3F70F0B3" w14:textId="77777777" w:rsidR="00DA16D2" w:rsidRDefault="00DA16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74C190E1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1902A288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AE647FA" wp14:editId="5F640F25">
                <wp:extent cx="1080000" cy="828675"/>
                <wp:effectExtent l="0" t="0" r="0" b="0"/>
                <wp:docPr id="158674967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5220630" w14:textId="77777777" w:rsidR="009D2474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55541D8D" w14:textId="77777777" w:rsidR="009D2474" w:rsidRPr="003A55A7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6FE9A51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4072E513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2CAE6F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0D0B5C23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DA6C5B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17B970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5D5DDBAE" w14:textId="77777777" w:rsidR="009D2474" w:rsidRPr="00747610" w:rsidRDefault="009D2474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9D2474" w14:paraId="48780108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40DFEC71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97E89AF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3674E839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DFDB0E4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ECC6074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419D2618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4C86D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1143902F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59C9D244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CA5E9AB" wp14:editId="2401F5D4">
                <wp:extent cx="1080000" cy="828675"/>
                <wp:effectExtent l="0" t="0" r="0" b="0"/>
                <wp:docPr id="38815356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945E49" w14:textId="77777777" w:rsidR="009D2474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0CF1D95C" w14:textId="77777777" w:rsidR="009D2474" w:rsidRPr="003A55A7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2C52C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007134AE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1FE9F27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702C4786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DC0D966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A610E13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865B7A9" w14:textId="77777777" w:rsidR="009D2474" w:rsidRPr="00747610" w:rsidRDefault="009D2474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9D2474" w14:paraId="5518DF9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67FF20FB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1A12915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5EB1D3AF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6712BE3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6464486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7796954C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31CA06AE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7A407C09" wp14:editId="16E3640D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6F19A1" w14:textId="77777777" w:rsidR="0002682A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36F5D9" w14:textId="77777777" w:rsidR="0002682A" w:rsidRPr="003A55A7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2828729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3487F727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5F21630A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1EE1689A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487699FC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8FE41AD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D2A3742" w14:textId="77777777" w:rsidR="0002682A" w:rsidRPr="00747610" w:rsidRDefault="0002682A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02682A" w14:paraId="6554A8EA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66EA78E5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C2CE5CC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71789F91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B8E836C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7BE0FB4F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011611E5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29672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3F524A6A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0A127D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C820716" wp14:editId="1356B1F5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026BAC1E" w14:textId="77777777" w:rsidR="0002682A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B6A7B4" w14:textId="77777777" w:rsidR="0002682A" w:rsidRPr="003A55A7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4C960F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56259CFB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7C0439B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492767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C0CF8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AE66808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4431A34B" w14:textId="77777777" w:rsidR="0002682A" w:rsidRPr="00747610" w:rsidRDefault="0002682A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747610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747610">
            <w:rPr>
              <w:rFonts w:ascii="Arial" w:hAnsi="Arial" w:cs="Arial"/>
              <w:color w:val="000000"/>
              <w:shd w:val="clear" w:color="auto" w:fill="FFFFFF"/>
            </w:rPr>
            <w:t>001</w:t>
          </w:r>
        </w:p>
      </w:tc>
    </w:tr>
    <w:tr w:rsidR="0002682A" w14:paraId="3B4798F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52FD9A00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609D581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22509819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08E7AF95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44C3C0D3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1216FA6"/>
    <w:multiLevelType w:val="multilevel"/>
    <w:tmpl w:val="252A402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184C3E47"/>
    <w:multiLevelType w:val="hybridMultilevel"/>
    <w:tmpl w:val="E7CCFA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1">
    <w:nsid w:val="1F6A619D"/>
    <w:multiLevelType w:val="multilevel"/>
    <w:tmpl w:val="18BAF07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205046D1"/>
    <w:multiLevelType w:val="hybridMultilevel"/>
    <w:tmpl w:val="EB861422"/>
    <w:lvl w:ilvl="0" w:tplc="8158ADEE">
      <w:start w:val="1"/>
      <w:numFmt w:val="bullet"/>
      <w:lvlText w:val=""/>
      <w:lvlJc w:val="left"/>
      <w:pPr>
        <w:ind w:left="11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</w:abstractNum>
  <w:abstractNum w:abstractNumId="4" w15:restartNumberingAfterBreak="1">
    <w:nsid w:val="206031D5"/>
    <w:multiLevelType w:val="multilevel"/>
    <w:tmpl w:val="FB78F36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1">
    <w:nsid w:val="244C2D5B"/>
    <w:multiLevelType w:val="hybridMultilevel"/>
    <w:tmpl w:val="4DAC3520"/>
    <w:lvl w:ilvl="0" w:tplc="821E2BC0">
      <w:start w:val="5"/>
      <w:numFmt w:val="decimal"/>
      <w:lvlText w:val="%1)"/>
      <w:lvlJc w:val="left"/>
      <w:pPr>
        <w:ind w:left="138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D5EECD1E">
      <w:numFmt w:val="bullet"/>
      <w:lvlText w:val="•"/>
      <w:lvlJc w:val="left"/>
      <w:pPr>
        <w:ind w:left="1112" w:hanging="269"/>
      </w:pPr>
      <w:rPr>
        <w:rFonts w:hint="default"/>
        <w:lang w:val="es-ES" w:eastAsia="en-US" w:bidi="ar-SA"/>
      </w:rPr>
    </w:lvl>
    <w:lvl w:ilvl="2" w:tplc="A0D4773E">
      <w:numFmt w:val="bullet"/>
      <w:lvlText w:val="•"/>
      <w:lvlJc w:val="left"/>
      <w:pPr>
        <w:ind w:left="2084" w:hanging="269"/>
      </w:pPr>
      <w:rPr>
        <w:rFonts w:hint="default"/>
        <w:lang w:val="es-ES" w:eastAsia="en-US" w:bidi="ar-SA"/>
      </w:rPr>
    </w:lvl>
    <w:lvl w:ilvl="3" w:tplc="240E85DA">
      <w:numFmt w:val="bullet"/>
      <w:lvlText w:val="•"/>
      <w:lvlJc w:val="left"/>
      <w:pPr>
        <w:ind w:left="3056" w:hanging="269"/>
      </w:pPr>
      <w:rPr>
        <w:rFonts w:hint="default"/>
        <w:lang w:val="es-ES" w:eastAsia="en-US" w:bidi="ar-SA"/>
      </w:rPr>
    </w:lvl>
    <w:lvl w:ilvl="4" w:tplc="6846CABA">
      <w:numFmt w:val="bullet"/>
      <w:lvlText w:val="•"/>
      <w:lvlJc w:val="left"/>
      <w:pPr>
        <w:ind w:left="4028" w:hanging="269"/>
      </w:pPr>
      <w:rPr>
        <w:rFonts w:hint="default"/>
        <w:lang w:val="es-ES" w:eastAsia="en-US" w:bidi="ar-SA"/>
      </w:rPr>
    </w:lvl>
    <w:lvl w:ilvl="5" w:tplc="BEFC5D2C">
      <w:numFmt w:val="bullet"/>
      <w:lvlText w:val="•"/>
      <w:lvlJc w:val="left"/>
      <w:pPr>
        <w:ind w:left="5001" w:hanging="269"/>
      </w:pPr>
      <w:rPr>
        <w:rFonts w:hint="default"/>
        <w:lang w:val="es-ES" w:eastAsia="en-US" w:bidi="ar-SA"/>
      </w:rPr>
    </w:lvl>
    <w:lvl w:ilvl="6" w:tplc="B3C07252">
      <w:numFmt w:val="bullet"/>
      <w:lvlText w:val="•"/>
      <w:lvlJc w:val="left"/>
      <w:pPr>
        <w:ind w:left="5973" w:hanging="269"/>
      </w:pPr>
      <w:rPr>
        <w:rFonts w:hint="default"/>
        <w:lang w:val="es-ES" w:eastAsia="en-US" w:bidi="ar-SA"/>
      </w:rPr>
    </w:lvl>
    <w:lvl w:ilvl="7" w:tplc="311EB2AA">
      <w:numFmt w:val="bullet"/>
      <w:lvlText w:val="•"/>
      <w:lvlJc w:val="left"/>
      <w:pPr>
        <w:ind w:left="6945" w:hanging="269"/>
      </w:pPr>
      <w:rPr>
        <w:rFonts w:hint="default"/>
        <w:lang w:val="es-ES" w:eastAsia="en-US" w:bidi="ar-SA"/>
      </w:rPr>
    </w:lvl>
    <w:lvl w:ilvl="8" w:tplc="9C8297EA">
      <w:numFmt w:val="bullet"/>
      <w:lvlText w:val="•"/>
      <w:lvlJc w:val="left"/>
      <w:pPr>
        <w:ind w:left="7917" w:hanging="269"/>
      </w:pPr>
      <w:rPr>
        <w:rFonts w:hint="default"/>
        <w:lang w:val="es-ES" w:eastAsia="en-US" w:bidi="ar-SA"/>
      </w:rPr>
    </w:lvl>
  </w:abstractNum>
  <w:abstractNum w:abstractNumId="6" w15:restartNumberingAfterBreak="1">
    <w:nsid w:val="25C073AD"/>
    <w:multiLevelType w:val="hybridMultilevel"/>
    <w:tmpl w:val="01382AD6"/>
    <w:lvl w:ilvl="0" w:tplc="BED22D22">
      <w:start w:val="1"/>
      <w:numFmt w:val="decimal"/>
      <w:lvlText w:val="%1)"/>
      <w:lvlJc w:val="left"/>
      <w:pPr>
        <w:ind w:left="138" w:hanging="33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C1B61236">
      <w:numFmt w:val="bullet"/>
      <w:lvlText w:val="•"/>
      <w:lvlJc w:val="left"/>
      <w:pPr>
        <w:ind w:left="1112" w:hanging="338"/>
      </w:pPr>
      <w:rPr>
        <w:rFonts w:hint="default"/>
        <w:lang w:val="es-ES" w:eastAsia="en-US" w:bidi="ar-SA"/>
      </w:rPr>
    </w:lvl>
    <w:lvl w:ilvl="2" w:tplc="F9EA10D0">
      <w:numFmt w:val="bullet"/>
      <w:lvlText w:val="•"/>
      <w:lvlJc w:val="left"/>
      <w:pPr>
        <w:ind w:left="2084" w:hanging="338"/>
      </w:pPr>
      <w:rPr>
        <w:rFonts w:hint="default"/>
        <w:lang w:val="es-ES" w:eastAsia="en-US" w:bidi="ar-SA"/>
      </w:rPr>
    </w:lvl>
    <w:lvl w:ilvl="3" w:tplc="506A8324">
      <w:numFmt w:val="bullet"/>
      <w:lvlText w:val="•"/>
      <w:lvlJc w:val="left"/>
      <w:pPr>
        <w:ind w:left="3056" w:hanging="338"/>
      </w:pPr>
      <w:rPr>
        <w:rFonts w:hint="default"/>
        <w:lang w:val="es-ES" w:eastAsia="en-US" w:bidi="ar-SA"/>
      </w:rPr>
    </w:lvl>
    <w:lvl w:ilvl="4" w:tplc="8366426C">
      <w:numFmt w:val="bullet"/>
      <w:lvlText w:val="•"/>
      <w:lvlJc w:val="left"/>
      <w:pPr>
        <w:ind w:left="4028" w:hanging="338"/>
      </w:pPr>
      <w:rPr>
        <w:rFonts w:hint="default"/>
        <w:lang w:val="es-ES" w:eastAsia="en-US" w:bidi="ar-SA"/>
      </w:rPr>
    </w:lvl>
    <w:lvl w:ilvl="5" w:tplc="A5E497D4">
      <w:numFmt w:val="bullet"/>
      <w:lvlText w:val="•"/>
      <w:lvlJc w:val="left"/>
      <w:pPr>
        <w:ind w:left="5001" w:hanging="338"/>
      </w:pPr>
      <w:rPr>
        <w:rFonts w:hint="default"/>
        <w:lang w:val="es-ES" w:eastAsia="en-US" w:bidi="ar-SA"/>
      </w:rPr>
    </w:lvl>
    <w:lvl w:ilvl="6" w:tplc="28B86F98">
      <w:numFmt w:val="bullet"/>
      <w:lvlText w:val="•"/>
      <w:lvlJc w:val="left"/>
      <w:pPr>
        <w:ind w:left="5973" w:hanging="338"/>
      </w:pPr>
      <w:rPr>
        <w:rFonts w:hint="default"/>
        <w:lang w:val="es-ES" w:eastAsia="en-US" w:bidi="ar-SA"/>
      </w:rPr>
    </w:lvl>
    <w:lvl w:ilvl="7" w:tplc="AE489990">
      <w:numFmt w:val="bullet"/>
      <w:lvlText w:val="•"/>
      <w:lvlJc w:val="left"/>
      <w:pPr>
        <w:ind w:left="6945" w:hanging="338"/>
      </w:pPr>
      <w:rPr>
        <w:rFonts w:hint="default"/>
        <w:lang w:val="es-ES" w:eastAsia="en-US" w:bidi="ar-SA"/>
      </w:rPr>
    </w:lvl>
    <w:lvl w:ilvl="8" w:tplc="9F561002">
      <w:numFmt w:val="bullet"/>
      <w:lvlText w:val="•"/>
      <w:lvlJc w:val="left"/>
      <w:pPr>
        <w:ind w:left="7917" w:hanging="338"/>
      </w:pPr>
      <w:rPr>
        <w:rFonts w:hint="default"/>
        <w:lang w:val="es-ES" w:eastAsia="en-US" w:bidi="ar-SA"/>
      </w:rPr>
    </w:lvl>
  </w:abstractNum>
  <w:abstractNum w:abstractNumId="7" w15:restartNumberingAfterBreak="1">
    <w:nsid w:val="2FFF789D"/>
    <w:multiLevelType w:val="hybridMultilevel"/>
    <w:tmpl w:val="FC529B92"/>
    <w:lvl w:ilvl="0" w:tplc="731675BA">
      <w:numFmt w:val="bullet"/>
      <w:lvlText w:val="•"/>
      <w:lvlJc w:val="left"/>
      <w:pPr>
        <w:ind w:left="1112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1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3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5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7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9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1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3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56" w:hanging="360"/>
      </w:pPr>
      <w:rPr>
        <w:rFonts w:ascii="Wingdings" w:hAnsi="Wingdings" w:hint="default"/>
      </w:rPr>
    </w:lvl>
  </w:abstractNum>
  <w:abstractNum w:abstractNumId="8" w15:restartNumberingAfterBreak="1">
    <w:nsid w:val="4FF10B52"/>
    <w:multiLevelType w:val="hybridMultilevel"/>
    <w:tmpl w:val="E7DEDD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1">
    <w:nsid w:val="6D88568C"/>
    <w:multiLevelType w:val="hybridMultilevel"/>
    <w:tmpl w:val="17BE40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6008005">
    <w:abstractNumId w:val="4"/>
  </w:num>
  <w:num w:numId="2" w16cid:durableId="504514533">
    <w:abstractNumId w:val="0"/>
  </w:num>
  <w:num w:numId="3" w16cid:durableId="206333434">
    <w:abstractNumId w:val="2"/>
  </w:num>
  <w:num w:numId="4" w16cid:durableId="619650119">
    <w:abstractNumId w:val="1"/>
  </w:num>
  <w:num w:numId="5" w16cid:durableId="1934243827">
    <w:abstractNumId w:val="8"/>
  </w:num>
  <w:num w:numId="6" w16cid:durableId="1699232806">
    <w:abstractNumId w:val="9"/>
  </w:num>
  <w:num w:numId="7" w16cid:durableId="1257127928">
    <w:abstractNumId w:val="3"/>
  </w:num>
  <w:num w:numId="8" w16cid:durableId="13046556">
    <w:abstractNumId w:val="7"/>
  </w:num>
  <w:num w:numId="9" w16cid:durableId="840120190">
    <w:abstractNumId w:val="6"/>
  </w:num>
  <w:num w:numId="10" w16cid:durableId="1982033046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33935376"/>
  </wne:recipientData>
  <wne:recipientData>
    <wne:active wne:val="1"/>
    <wne:hash wne:val="1255726632"/>
  </wne:recipientData>
  <wne:recipientData>
    <wne:active wne:val="1"/>
    <wne:hash wne:val="-1421841073"/>
  </wne:recipientData>
  <wne:recipientData>
    <wne:active wne:val="1"/>
    <wne:hash wne:val="1550946341"/>
  </wne:recipientData>
  <wne:recipientData>
    <wne:active wne:val="1"/>
    <wne:hash wne:val="-1650405053"/>
  </wne:recipientData>
  <wne:recipientData>
    <wne:active wne:val="1"/>
    <wne:hash wne:val="1485976358"/>
  </wne:recipientData>
  <wne:recipientData>
    <wne:active wne:val="1"/>
    <wne:hash wne:val="-586816517"/>
  </wne:recipientData>
  <wne:recipientData>
    <wne:active wne:val="1"/>
    <wne:hash wne:val="-2056421053"/>
  </wne:recipientData>
  <wne:recipientData>
    <wne:active wne:val="1"/>
    <wne:hash wne:val="224690376"/>
  </wne:recipientData>
  <wne:recipientData>
    <wne:active wne:val="1"/>
    <wne:hash wne:val="2034349527"/>
  </wne:recipientData>
  <wne:recipientData>
    <wne:active wne:val="1"/>
    <wne:hash wne:val="1228848141"/>
  </wne:recipientData>
  <wne:recipientData>
    <wne:active wne:val="1"/>
    <wne:hash wne:val="868750059"/>
  </wne:recipientData>
  <wne:recipientData>
    <wne:active wne:val="1"/>
    <wne:hash wne:val="-973381853"/>
  </wne:recipientData>
  <wne:recipientData>
    <wne:active wne:val="1"/>
    <wne:hash wne:val="-1230477274"/>
  </wne:recipientData>
  <wne:recipientData>
    <wne:active wne:val="1"/>
    <wne:hash wne:val="2106644105"/>
  </wne:recipientData>
  <wne:recipientData>
    <wne:active wne:val="1"/>
    <wne:hash wne:val="697592225"/>
  </wne:recipientData>
  <wne:recipientData>
    <wne:active wne:val="1"/>
    <wne:hash wne:val="-1611190810"/>
  </wne:recipientData>
  <wne:recipientData>
    <wne:active wne:val="1"/>
    <wne:hash wne:val="-5791417"/>
  </wne:recipientData>
  <wne:recipientData>
    <wne:active wne:val="1"/>
    <wne:hash wne:val="-789247236"/>
  </wne:recipientData>
  <wne:recipientData>
    <wne:active wne:val="1"/>
    <wne:hash wne:val="285550971"/>
  </wne:recipientData>
  <wne:recipientData>
    <wne:active wne:val="1"/>
    <wne:hash wne:val="-1588540298"/>
  </wne:recipientData>
  <wne:recipientData>
    <wne:active wne:val="1"/>
    <wne:hash wne:val="537695794"/>
  </wne:recipientData>
  <wne:recipientData>
    <wne:active wne:val="1"/>
    <wne:hash wne:val="1545394311"/>
  </wne:recipientData>
  <wne:recipientData>
    <wne:active wne:val="1"/>
    <wne:hash wne:val="1974184899"/>
  </wne:recipientData>
  <wne:recipientData>
    <wne:active wne:val="1"/>
    <wne:hash wne:val="-1029667692"/>
  </wne:recipientData>
  <wne:recipientData>
    <wne:active wne:val="1"/>
    <wne:hash wne:val="699568722"/>
  </wne:recipientData>
  <wne:recipientData>
    <wne:active wne:val="1"/>
    <wne:hash wne:val="-218232996"/>
  </wne:recipientData>
  <wne:recipientData>
    <wne:active wne:val="1"/>
    <wne:hash wne:val="1331933886"/>
  </wne:recipientData>
  <wne:recipientData>
    <wne:active wne:val="1"/>
    <wne:hash wne:val="-240542052"/>
  </wne:recipientData>
  <wne:recipientData>
    <wne:active wne:val="1"/>
    <wne:hash wne:val="-202902815"/>
  </wne:recipientData>
  <wne:recipientData>
    <wne:active wne:val="1"/>
    <wne:hash wne:val="1090570149"/>
  </wne:recipientData>
  <wne:recipientData>
    <wne:active wne:val="1"/>
    <wne:hash wne:val="277658002"/>
  </wne:recipientData>
  <wne:recipientData>
    <wne:active wne:val="1"/>
    <wne:hash wne:val="61567563"/>
  </wne:recipientData>
  <wne:recipientData>
    <wne:active wne:val="1"/>
    <wne:hash wne:val="-515842871"/>
  </wne:recipientData>
  <wne:recipientData>
    <wne:active wne:val="1"/>
    <wne:hash wne:val="2012043008"/>
  </wne:recipientData>
  <wne:recipientData>
    <wne:active wne:val="1"/>
    <wne:hash wne:val="-758336229"/>
  </wne:recipientData>
  <wne:recipientData>
    <wne:active wne:val="1"/>
    <wne:hash wne:val="-1671240781"/>
  </wne:recipientData>
  <wne:recipientData>
    <wne:active wne:val="1"/>
    <wne:hash wne:val="1479226861"/>
  </wne:recipientData>
  <wne:recipientData>
    <wne:active wne:val="1"/>
    <wne:hash wne:val="-1883614949"/>
  </wne:recipientData>
  <wne:recipientData>
    <wne:active wne:val="1"/>
    <wne:hash wne:val="-1772133577"/>
  </wne:recipientData>
  <wne:recipientData>
    <wne:active wne:val="1"/>
    <wne:hash wne:val="-908414064"/>
  </wne:recipientData>
  <wne:recipientData>
    <wne:active wne:val="1"/>
    <wne:hash wne:val="1949661969"/>
  </wne:recipientData>
  <wne:recipientData>
    <wne:active wne:val="1"/>
    <wne:hash wne:val="295924970"/>
  </wne:recipientData>
  <wne:recipientData>
    <wne:active wne:val="1"/>
    <wne:hash wne:val="1725417918"/>
  </wne:recipientData>
  <wne:recipientData>
    <wne:active wne:val="1"/>
    <wne:hash wne:val="-116368942"/>
  </wne:recipientData>
  <wne:recipientData>
    <wne:active wne:val="1"/>
    <wne:hash wne:val="168192840"/>
  </wne:recipientData>
  <wne:recipientData>
    <wne:active wne:val="1"/>
    <wne:hash wne:val="1936366776"/>
  </wne:recipientData>
  <wne:recipientData>
    <wne:active wne:val="1"/>
    <wne:hash wne:val="378063226"/>
  </wne:recipientData>
  <wne:recipientData>
    <wne:active wne:val="1"/>
    <wne:hash wne:val="-1770923296"/>
  </wne:recipientData>
  <wne:recipientData>
    <wne:active wne:val="1"/>
    <wne:hash wne:val="-801634107"/>
  </wne:recipientData>
  <wne:recipientData>
    <wne:active wne:val="1"/>
    <wne:hash wne:val="-965890265"/>
  </wne:recipientData>
  <wne:recipientData>
    <wne:active wne:val="1"/>
    <wne:hash wne:val="1235290466"/>
  </wne:recipientData>
  <wne:recipientData>
    <wne:active wne:val="1"/>
    <wne:hash wne:val="-212391364"/>
  </wne:recipientData>
  <wne:recipientData>
    <wne:active wne:val="1"/>
    <wne:hash wne:val="1353393812"/>
  </wne:recipientData>
  <wne:recipientData>
    <wne:active wne:val="1"/>
    <wne:hash wne:val="1200736830"/>
  </wne:recipientData>
  <wne:recipientData>
    <wne:active wne:val="1"/>
    <wne:hash wne:val="-1911131498"/>
  </wne:recipientData>
  <wne:recipientData>
    <wne:active wne:val="1"/>
    <wne:hash wne:val="239407090"/>
  </wne:recipientData>
  <wne:recipientData>
    <wne:active wne:val="1"/>
    <wne:hash wne:val="978242402"/>
  </wne:recipientData>
  <wne:recipientData>
    <wne:active wne:val="1"/>
    <wne:hash wne:val="-942774222"/>
  </wne:recipientData>
  <wne:recipientData>
    <wne:active wne:val="1"/>
    <wne:hash wne:val="222796355"/>
  </wne:recipientData>
  <wne:recipientData>
    <wne:active wne:val="1"/>
    <wne:hash wne:val="-1138126025"/>
  </wne:recipientData>
  <wne:recipientData>
    <wne:active wne:val="1"/>
    <wne:hash wne:val="1400622357"/>
  </wne:recipientData>
  <wne:recipientData>
    <wne:active wne:val="1"/>
    <wne:hash wne:val="1411140915"/>
  </wne:recipientData>
  <wne:recipientData>
    <wne:active wne:val="1"/>
    <wne:hash wne:val="-1860821185"/>
  </wne:recipientData>
  <wne:recipientData>
    <wne:active wne:val="1"/>
    <wne:hash wne:val="-153911400"/>
  </wne:recipientData>
  <wne:recipientData>
    <wne:active wne:val="1"/>
    <wne:hash wne:val="849050049"/>
  </wne:recipientData>
  <wne:recipientData>
    <wne:active wne:val="1"/>
    <wne:hash wne:val="739205632"/>
  </wne:recipientData>
  <wne:recipientData>
    <wne:active wne:val="1"/>
    <wne:hash wne:val="227497052"/>
  </wne:recipientData>
  <wne:recipientData>
    <wne:active wne:val="1"/>
    <wne:hash wne:val="1247211594"/>
  </wne:recipientData>
  <wne:recipientData>
    <wne:active wne:val="1"/>
    <wne:hash wne:val="-829331797"/>
  </wne:recipientData>
  <wne:recipientData>
    <wne:active wne:val="1"/>
    <wne:hash wne:val="1189621596"/>
  </wne:recipientData>
  <wne:recipientData>
    <wne:active wne:val="1"/>
    <wne:hash wne:val="696443641"/>
  </wne:recipientData>
  <wne:recipientData>
    <wne:active wne:val="1"/>
    <wne:hash wne:val="-1270063184"/>
  </wne:recipientData>
  <wne:recipientData>
    <wne:active wne:val="1"/>
    <wne:hash wne:val="118599763"/>
  </wne:recipientData>
  <wne:recipientData>
    <wne:active wne:val="1"/>
    <wne:hash wne:val="-1647585151"/>
  </wne:recipientData>
  <wne:recipientData>
    <wne:active wne:val="1"/>
    <wne:hash wne:val="1989570601"/>
  </wne:recipientData>
  <wne:recipientData>
    <wne:active wne:val="1"/>
    <wne:hash wne:val="1102565429"/>
  </wne:recipientData>
  <wne:recipientData>
    <wne:active wne:val="1"/>
    <wne:hash wne:val="-271607384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  <wne:hash wne:val="-39354663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mailMerge>
    <w:mainDocumentType w:val="formLetters"/>
    <w:linkToQuery/>
    <w:dataType w:val="native"/>
    <w:connectString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dataSource r:id="rId1"/>
    <w:viewMergedData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2"/>
      <w:colDelim w:val="9"/>
      <w:type w:val="database"/>
      <w:fHdr/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recipientData r:id="rId3"/>
    </w:odso>
  </w:mailMerge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1E5"/>
    <w:rsid w:val="00022412"/>
    <w:rsid w:val="0002682A"/>
    <w:rsid w:val="00046338"/>
    <w:rsid w:val="000554A1"/>
    <w:rsid w:val="0005773F"/>
    <w:rsid w:val="00060CC6"/>
    <w:rsid w:val="00080EF8"/>
    <w:rsid w:val="000A60D6"/>
    <w:rsid w:val="00122F6A"/>
    <w:rsid w:val="00132E24"/>
    <w:rsid w:val="00135284"/>
    <w:rsid w:val="0014556A"/>
    <w:rsid w:val="001460E4"/>
    <w:rsid w:val="00152210"/>
    <w:rsid w:val="001533DA"/>
    <w:rsid w:val="00155A5C"/>
    <w:rsid w:val="001625E8"/>
    <w:rsid w:val="00181EB0"/>
    <w:rsid w:val="001835B9"/>
    <w:rsid w:val="001838B5"/>
    <w:rsid w:val="001E70AD"/>
    <w:rsid w:val="00204563"/>
    <w:rsid w:val="00223F8F"/>
    <w:rsid w:val="0023279D"/>
    <w:rsid w:val="00241B44"/>
    <w:rsid w:val="00245EF9"/>
    <w:rsid w:val="00273144"/>
    <w:rsid w:val="002758C0"/>
    <w:rsid w:val="00276E4F"/>
    <w:rsid w:val="00292216"/>
    <w:rsid w:val="00296FA2"/>
    <w:rsid w:val="002978DB"/>
    <w:rsid w:val="002B2D9C"/>
    <w:rsid w:val="002D6929"/>
    <w:rsid w:val="002D7D2E"/>
    <w:rsid w:val="003033C5"/>
    <w:rsid w:val="0031215E"/>
    <w:rsid w:val="00340BDA"/>
    <w:rsid w:val="00372614"/>
    <w:rsid w:val="00384759"/>
    <w:rsid w:val="003A2078"/>
    <w:rsid w:val="003A4AAB"/>
    <w:rsid w:val="003A55A7"/>
    <w:rsid w:val="003D7645"/>
    <w:rsid w:val="003E2EC2"/>
    <w:rsid w:val="00411138"/>
    <w:rsid w:val="00450AB1"/>
    <w:rsid w:val="004646C0"/>
    <w:rsid w:val="0047177E"/>
    <w:rsid w:val="0048103F"/>
    <w:rsid w:val="00483F58"/>
    <w:rsid w:val="00493728"/>
    <w:rsid w:val="004B10AF"/>
    <w:rsid w:val="004B5265"/>
    <w:rsid w:val="004D2B86"/>
    <w:rsid w:val="004F0F42"/>
    <w:rsid w:val="0050602A"/>
    <w:rsid w:val="00510D79"/>
    <w:rsid w:val="00521C35"/>
    <w:rsid w:val="00522468"/>
    <w:rsid w:val="005314D2"/>
    <w:rsid w:val="00540E77"/>
    <w:rsid w:val="005636E9"/>
    <w:rsid w:val="00564710"/>
    <w:rsid w:val="00580137"/>
    <w:rsid w:val="005807DA"/>
    <w:rsid w:val="005B3429"/>
    <w:rsid w:val="005C0C46"/>
    <w:rsid w:val="005D3A30"/>
    <w:rsid w:val="005E20C9"/>
    <w:rsid w:val="00603811"/>
    <w:rsid w:val="00613362"/>
    <w:rsid w:val="00617E11"/>
    <w:rsid w:val="00624C13"/>
    <w:rsid w:val="00626D34"/>
    <w:rsid w:val="00626F9C"/>
    <w:rsid w:val="00663AC5"/>
    <w:rsid w:val="006678BE"/>
    <w:rsid w:val="00673943"/>
    <w:rsid w:val="00691C25"/>
    <w:rsid w:val="006A2027"/>
    <w:rsid w:val="006A727B"/>
    <w:rsid w:val="006E3086"/>
    <w:rsid w:val="006F4156"/>
    <w:rsid w:val="00700542"/>
    <w:rsid w:val="007015D0"/>
    <w:rsid w:val="007027A5"/>
    <w:rsid w:val="0071561E"/>
    <w:rsid w:val="00747610"/>
    <w:rsid w:val="007637B5"/>
    <w:rsid w:val="00773C1D"/>
    <w:rsid w:val="00780652"/>
    <w:rsid w:val="00780BAE"/>
    <w:rsid w:val="00793F4C"/>
    <w:rsid w:val="007B5DD8"/>
    <w:rsid w:val="00810078"/>
    <w:rsid w:val="0081446C"/>
    <w:rsid w:val="008279BC"/>
    <w:rsid w:val="00835D75"/>
    <w:rsid w:val="0085339E"/>
    <w:rsid w:val="008556FB"/>
    <w:rsid w:val="00857B09"/>
    <w:rsid w:val="00871DB2"/>
    <w:rsid w:val="008953D4"/>
    <w:rsid w:val="008A3E42"/>
    <w:rsid w:val="008C658E"/>
    <w:rsid w:val="008D34EB"/>
    <w:rsid w:val="008D5E81"/>
    <w:rsid w:val="008E37C3"/>
    <w:rsid w:val="009057A7"/>
    <w:rsid w:val="00912054"/>
    <w:rsid w:val="00920E75"/>
    <w:rsid w:val="009213D7"/>
    <w:rsid w:val="00953FF0"/>
    <w:rsid w:val="00976328"/>
    <w:rsid w:val="0098067B"/>
    <w:rsid w:val="009C4F01"/>
    <w:rsid w:val="009D2474"/>
    <w:rsid w:val="009F3362"/>
    <w:rsid w:val="00A0377C"/>
    <w:rsid w:val="00A23B47"/>
    <w:rsid w:val="00A3474A"/>
    <w:rsid w:val="00A42DD5"/>
    <w:rsid w:val="00A431CD"/>
    <w:rsid w:val="00A63BB1"/>
    <w:rsid w:val="00A94B78"/>
    <w:rsid w:val="00A95E93"/>
    <w:rsid w:val="00AB0573"/>
    <w:rsid w:val="00AB572C"/>
    <w:rsid w:val="00AD161D"/>
    <w:rsid w:val="00B04C7C"/>
    <w:rsid w:val="00B11652"/>
    <w:rsid w:val="00B13504"/>
    <w:rsid w:val="00B466A1"/>
    <w:rsid w:val="00BA71E5"/>
    <w:rsid w:val="00BC1D7B"/>
    <w:rsid w:val="00BC6F14"/>
    <w:rsid w:val="00BC7C10"/>
    <w:rsid w:val="00BE65C6"/>
    <w:rsid w:val="00C233B5"/>
    <w:rsid w:val="00C31FC7"/>
    <w:rsid w:val="00C32618"/>
    <w:rsid w:val="00C51ED8"/>
    <w:rsid w:val="00C6021B"/>
    <w:rsid w:val="00C65592"/>
    <w:rsid w:val="00C70159"/>
    <w:rsid w:val="00C94CE8"/>
    <w:rsid w:val="00C94F0B"/>
    <w:rsid w:val="00CC05F7"/>
    <w:rsid w:val="00CC1761"/>
    <w:rsid w:val="00CC3097"/>
    <w:rsid w:val="00CC38D0"/>
    <w:rsid w:val="00CE3171"/>
    <w:rsid w:val="00CF36A4"/>
    <w:rsid w:val="00D21601"/>
    <w:rsid w:val="00D615D8"/>
    <w:rsid w:val="00D6424F"/>
    <w:rsid w:val="00D86207"/>
    <w:rsid w:val="00D862B7"/>
    <w:rsid w:val="00DA16D2"/>
    <w:rsid w:val="00DB7BE1"/>
    <w:rsid w:val="00DC68BC"/>
    <w:rsid w:val="00DF0589"/>
    <w:rsid w:val="00E11821"/>
    <w:rsid w:val="00E167A8"/>
    <w:rsid w:val="00E31D1A"/>
    <w:rsid w:val="00E80EEC"/>
    <w:rsid w:val="00EA4B39"/>
    <w:rsid w:val="00EA56D4"/>
    <w:rsid w:val="00ED5E11"/>
    <w:rsid w:val="00EE4CDA"/>
    <w:rsid w:val="00F1752F"/>
    <w:rsid w:val="00F21DB8"/>
    <w:rsid w:val="00F21E47"/>
    <w:rsid w:val="00F3518C"/>
    <w:rsid w:val="00F35EE6"/>
    <w:rsid w:val="00F37F87"/>
    <w:rsid w:val="00FB6E85"/>
    <w:rsid w:val="00FC17CE"/>
    <w:rsid w:val="00FD352F"/>
    <w:rsid w:val="00FE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37DD97A"/>
  <w15:docId w15:val="{4A6B3387-A280-4CCC-B401-BFEAC315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oter1.xml" Type="http://schemas.openxmlformats.org/officeDocument/2006/relationships/footer"/><Relationship Id="rId11" Target="header2.xml" Type="http://schemas.openxmlformats.org/officeDocument/2006/relationships/header"/><Relationship Id="rId12" Target="footer2.xml" Type="http://schemas.openxmlformats.org/officeDocument/2006/relationships/footer"/><Relationship Id="rId13" Target="header3.xml" Type="http://schemas.openxmlformats.org/officeDocument/2006/relationships/header"/><Relationship Id="rId14" Target="footer3.xml" Type="http://schemas.openxmlformats.org/officeDocument/2006/relationships/footer"/><Relationship Id="rId15" Target="header4.xml" Type="http://schemas.openxmlformats.org/officeDocument/2006/relationships/header"/><Relationship Id="rId16" Target="footer4.xml" Type="http://schemas.openxmlformats.org/officeDocument/2006/relationships/footer"/><Relationship Id="rId17" Target="fontTable.xml" Type="http://schemas.openxmlformats.org/officeDocument/2006/relationships/fontTable"/><Relationship Id="rId18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ttp://www.colombiacompra.gov.co" TargetMode="External" Type="http://schemas.openxmlformats.org/officeDocument/2006/relationships/hyperlink"/><Relationship Id="rId9" Target="header1.xml" Type="http://schemas.openxmlformats.org/officeDocument/2006/relationships/header"/></Relationships>
</file>

<file path=word/_rels/header1.xml.rels><?xml version="1.0" encoding="UTF-8" standalone="yes"?><Relationships xmlns="http://schemas.openxmlformats.org/package/2006/relationships"><Relationship Id="rId1" Target="media/image1.jpg" Type="http://schemas.openxmlformats.org/officeDocument/2006/relationships/image"/></Relationships>
</file>

<file path=word/_rels/header2.xml.rels><?xml version="1.0" encoding="UTF-8" standalone="yes"?><Relationships xmlns="http://schemas.openxmlformats.org/package/2006/relationships"><Relationship Id="rId1" Target="media/image1.jpg" Type="http://schemas.openxmlformats.org/officeDocument/2006/relationships/image"/></Relationships>
</file>

<file path=word/_rels/header3.xml.rels><?xml version="1.0" encoding="UTF-8" standalone="yes"?><Relationships xmlns="http://schemas.openxmlformats.org/package/2006/relationships"><Relationship Id="rId1" Target="media/image1.jpg" Type="http://schemas.openxmlformats.org/officeDocument/2006/relationships/image"/></Relationships>
</file>

<file path=word/_rels/header4.xml.rels><?xml version="1.0" encoding="UTF-8" standalone="yes"?><Relationships xmlns="http://schemas.openxmlformats.org/package/2006/relationships"><Relationship Id="rId1" Target="media/image1.jpg" Type="http://schemas.openxmlformats.org/officeDocument/2006/relationships/image"/></Relationships>
</file>

<file path=word/_rels/settings.xml.rels><?xml version="1.0" encoding="UTF-8" standalone="yes"?><Relationships xmlns="http://schemas.openxmlformats.org/package/2006/relationships"><Relationship Id="rId1" Target="file:///G:/Mi%20unidad/1.%20CONTRATACI&#211;N%202026%20DAGJP/1.%20PROCESOS%20DE%20CONTRATACION%20DGJP%202026/0.%20PRESTACI&#211;N%20DE%20SERVICIOS%20PS/MINUTAS/MATRIZ%20PRESTADORES%20DE%20SERVICIOS%202026.xlsx" TargetMode="External" Type="http://schemas.openxmlformats.org/officeDocument/2006/relationships/mailMergeSource"/><Relationship Id="rId2" Target="file:///G:/Mi%20unidad/1.%20CONTRATACI&#211;N%202026%20DAGJP/1.%20PROCESOS%20DE%20CONTRATACION%20DGJP%202026/0.%20PRESTACI&#211;N%20DE%20SERVICIOS%20PS/MINUTAS/MATRIZ%20PRESTADORES%20DE%20SERVICIOS%202026.xlsx" TargetMode="External" Type="http://schemas.openxmlformats.org/officeDocument/2006/relationships/mailMergeSource"/><Relationship Id="rId3" Target="recipientData.xml" Type="http://schemas.openxmlformats.org/officeDocument/2006/relationships/recipientData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DEB387-BB0F-4DF2-889E-DBC50DB07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1340</Words>
  <Characters>7374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2025-12-03T19:01:00Z</dcterms:created>
  <dc:creator>Mónica González Córd</dc:creator>
  <cp:lastModifiedBy>JETSABEL MENDEZ ILES</cp:lastModifiedBy>
  <cp:lastPrinted>2025-12-03T19:01:00Z</cp:lastPrinted>
  <dcterms:modified xsi:type="dcterms:W3CDTF">2026-01-19T02:37:00Z</dcterms:modified>
  <cp:revision>5</cp:revision>
</cp:coreProperties>
</file>