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539" w:rsidRPr="00B91539" w:rsidRDefault="00B91539" w:rsidP="00716490">
      <w:pPr>
        <w:rPr>
          <w:color w:val="FF0000"/>
          <w:sz w:val="32"/>
          <w:szCs w:val="32"/>
          <w:lang w:val="kk-KZ"/>
        </w:rPr>
      </w:pPr>
      <w:r w:rsidRPr="00B91539">
        <w:rPr>
          <w:color w:val="FF0000"/>
          <w:sz w:val="32"/>
          <w:szCs w:val="32"/>
          <w:lang w:val="kk-KZ"/>
        </w:rPr>
        <w:t>Әділжанов Есіл Мухамедғалиұлы</w:t>
      </w:r>
    </w:p>
    <w:p w:rsidR="00716490" w:rsidRDefault="00716490" w:rsidP="00716490">
      <w:r>
        <w:t xml:space="preserve">Для данного задания вам потребуется работающая БД </w:t>
      </w:r>
      <w:proofErr w:type="spellStart"/>
      <w:r>
        <w:t>oracle</w:t>
      </w:r>
      <w:proofErr w:type="spellEnd"/>
      <w:r>
        <w:t xml:space="preserve">. Вы можете, например, воспользоваться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F93BC0" w:rsidRDefault="00F93BC0" w:rsidP="00716490">
      <w:r>
        <w:t xml:space="preserve">Вы можете пользоваться любыми ресурсами и использовать чужой код, но вам потребуется к каждой строчке кода написать достаточно детальный комментарий о том, что </w:t>
      </w:r>
      <w:r w:rsidR="0055352F">
        <w:t>в ней происходит</w:t>
      </w:r>
      <w:r>
        <w:t>, дабы мы понимали</w:t>
      </w:r>
      <w:r w:rsidR="0055352F">
        <w:t>,</w:t>
      </w:r>
      <w:r>
        <w:t xml:space="preserve"> что вы представляете себе, как работают используемые функции и в целом приведенный вами код.</w:t>
      </w:r>
    </w:p>
    <w:p w:rsidR="00716490" w:rsidRDefault="00716490" w:rsidP="00716490">
      <w:bookmarkStart w:id="0" w:name="_GoBack"/>
      <w:bookmarkEnd w:id="0"/>
    </w:p>
    <w:p w:rsidR="00716490" w:rsidRPr="00716490" w:rsidRDefault="00716490" w:rsidP="00716490">
      <w:pPr>
        <w:rPr>
          <w:b/>
        </w:rPr>
      </w:pPr>
      <w:r w:rsidRPr="00716490">
        <w:rPr>
          <w:b/>
        </w:rPr>
        <w:t>Задание</w:t>
      </w:r>
    </w:p>
    <w:p w:rsidR="00716490" w:rsidRDefault="00716490" w:rsidP="00716490">
      <w:r>
        <w:t xml:space="preserve">Написать </w:t>
      </w:r>
      <w:proofErr w:type="spellStart"/>
      <w:r>
        <w:t>парсер</w:t>
      </w:r>
      <w:proofErr w:type="spellEnd"/>
      <w:r>
        <w:t xml:space="preserve"> данных в формате CSV. </w:t>
      </w:r>
      <w:proofErr w:type="spellStart"/>
      <w:r>
        <w:t>Парсер</w:t>
      </w:r>
      <w:proofErr w:type="spellEnd"/>
      <w:r>
        <w:t xml:space="preserve"> должен быть оформлен как </w:t>
      </w:r>
      <w:proofErr w:type="spellStart"/>
      <w:r>
        <w:t>pipelined</w:t>
      </w:r>
      <w:proofErr w:type="spellEnd"/>
      <w:r>
        <w:t xml:space="preserve"> функция, которая на входе получает </w:t>
      </w:r>
      <w:proofErr w:type="spellStart"/>
      <w:r>
        <w:t>clob</w:t>
      </w:r>
      <w:proofErr w:type="spellEnd"/>
      <w:r>
        <w:t>, и выдает строки с данными</w:t>
      </w:r>
    </w:p>
    <w:p w:rsidR="00716490" w:rsidRDefault="00716490" w:rsidP="00716490">
      <w:r>
        <w:t>Обязательно добавить параметр, который позволит включать или исключать заголовки CSV (первую строку)</w:t>
      </w:r>
    </w:p>
    <w:p w:rsidR="00716490" w:rsidRDefault="00716490" w:rsidP="00716490">
      <w:r>
        <w:t>Вы можете пойти двумя путями, либо их комбинацией:</w:t>
      </w:r>
    </w:p>
    <w:p w:rsidR="00716490" w:rsidRDefault="00716490" w:rsidP="00716490">
      <w:pPr>
        <w:pStyle w:val="a3"/>
        <w:numPr>
          <w:ilvl w:val="0"/>
          <w:numId w:val="1"/>
        </w:numPr>
      </w:pPr>
      <w:r>
        <w:t xml:space="preserve">Написать функцию, которая будет возвращать одну длинную строку. По сути вы разобьёте </w:t>
      </w:r>
      <w:r>
        <w:rPr>
          <w:lang w:val="en-US"/>
        </w:rPr>
        <w:t>CSV</w:t>
      </w:r>
      <w:r>
        <w:t xml:space="preserve"> на строки, а далее уже можно будет из этих строк брать нужные колонки</w:t>
      </w:r>
      <w:r w:rsidR="00F93BC0">
        <w:br/>
        <w:t>Вот пример использования такой функции:</w:t>
      </w:r>
      <w:r w:rsidR="00F93BC0">
        <w:br/>
      </w:r>
      <w:r w:rsidR="00F93BC0">
        <w:rPr>
          <w:noProof/>
          <w:lang w:eastAsia="ru-RU"/>
        </w:rPr>
        <w:drawing>
          <wp:inline distT="0" distB="0" distL="0" distR="0" wp14:anchorId="61F98C4A" wp14:editId="366045AB">
            <wp:extent cx="5940425" cy="4354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90" w:rsidRDefault="00716490" w:rsidP="00716490">
      <w:pPr>
        <w:pStyle w:val="a3"/>
        <w:numPr>
          <w:ilvl w:val="0"/>
          <w:numId w:val="1"/>
        </w:numPr>
      </w:pPr>
      <w:r>
        <w:t xml:space="preserve">Написать функцию, которая будет так же делить </w:t>
      </w:r>
      <w:r>
        <w:rPr>
          <w:lang w:val="en-US"/>
        </w:rPr>
        <w:t>CSV</w:t>
      </w:r>
      <w:r>
        <w:t xml:space="preserve"> на строки, но помимо этого ещё разбивать эти строки на колонки и именно их возвращать (так </w:t>
      </w:r>
      <w:proofErr w:type="gramStart"/>
      <w:r>
        <w:t>например</w:t>
      </w:r>
      <w:proofErr w:type="gramEnd"/>
      <w:r>
        <w:t xml:space="preserve"> работает </w:t>
      </w:r>
      <w:proofErr w:type="spellStart"/>
      <w:r>
        <w:t>парсер</w:t>
      </w:r>
      <w:proofErr w:type="spellEnd"/>
      <w:r>
        <w:t xml:space="preserve"> в </w:t>
      </w:r>
      <w:r>
        <w:rPr>
          <w:lang w:val="en-US"/>
        </w:rPr>
        <w:t>Oracle</w:t>
      </w:r>
      <w:r w:rsidRPr="00716490">
        <w:t xml:space="preserve"> </w:t>
      </w:r>
      <w:r>
        <w:rPr>
          <w:lang w:val="en-US"/>
        </w:rPr>
        <w:t>Apex</w:t>
      </w:r>
      <w:r>
        <w:t xml:space="preserve">, распределяя данные в колонки в </w:t>
      </w:r>
      <w:proofErr w:type="spellStart"/>
      <w:r>
        <w:t>apex_collections</w:t>
      </w:r>
      <w:proofErr w:type="spellEnd"/>
      <w:r>
        <w:t>)</w:t>
      </w:r>
      <w:r w:rsidR="00F93BC0">
        <w:t xml:space="preserve">. Так же не лишним было бы </w:t>
      </w:r>
      <w:r w:rsidR="00F93BC0">
        <w:lastRenderedPageBreak/>
        <w:t xml:space="preserve">добавить в функцию параметр «Разделитель», потому что в </w:t>
      </w:r>
      <w:r w:rsidR="00F93BC0">
        <w:rPr>
          <w:lang w:val="en-US"/>
        </w:rPr>
        <w:t>CSV</w:t>
      </w:r>
      <w:r w:rsidR="00F93BC0" w:rsidRPr="00F93BC0">
        <w:t xml:space="preserve"> </w:t>
      </w:r>
      <w:r w:rsidR="00F93BC0">
        <w:t>они (разделители) могут быть разные. Тем не менее, если это сложно, то данный параметр можно опустить.</w:t>
      </w:r>
    </w:p>
    <w:p w:rsidR="00F93BC0" w:rsidRDefault="00716490" w:rsidP="00F93BC0">
      <w:pPr>
        <w:pStyle w:val="a3"/>
        <w:numPr>
          <w:ilvl w:val="0"/>
          <w:numId w:val="1"/>
        </w:numPr>
      </w:pPr>
      <w:r>
        <w:t>Написать обе функции</w:t>
      </w:r>
      <w:r w:rsidR="00F93BC0">
        <w:t>, при этом разбивку на строки отдать функции из п.1 и просто получать результат в функции из п.2 и делить его на колонки</w:t>
      </w:r>
    </w:p>
    <w:p w:rsidR="00F93BC0" w:rsidRDefault="00716490" w:rsidP="00F93BC0">
      <w:r>
        <w:t xml:space="preserve">После того как вы убедитесь, что ваш </w:t>
      </w:r>
      <w:proofErr w:type="spellStart"/>
      <w:r>
        <w:t>парсер</w:t>
      </w:r>
      <w:proofErr w:type="spellEnd"/>
      <w:r>
        <w:t xml:space="preserve"> работает, вам необходимо создать таблицу под данные </w:t>
      </w:r>
      <w:r w:rsidRPr="00F93BC0">
        <w:rPr>
          <w:lang w:val="en-US"/>
        </w:rPr>
        <w:t>CSV</w:t>
      </w:r>
      <w:r w:rsidRPr="00716490">
        <w:t xml:space="preserve"> </w:t>
      </w:r>
      <w:r>
        <w:t>из примера</w:t>
      </w:r>
      <w:r w:rsidR="00F93BC0">
        <w:t xml:space="preserve"> с нужными типами (тип колонки вы можете понять исходя из данных). Таблицу и колонки можете назвать как угодно. Далее нужно будет возвращаемые функцией данные вставить в эту таблицу.</w:t>
      </w:r>
    </w:p>
    <w:p w:rsidR="00716490" w:rsidRDefault="00716490" w:rsidP="00716490">
      <w:r>
        <w:t xml:space="preserve">Мы ожидаем от вас результат в виде пакета (заголовок и тело) с </w:t>
      </w:r>
      <w:proofErr w:type="spellStart"/>
      <w:r>
        <w:t>pipelined</w:t>
      </w:r>
      <w:proofErr w:type="spellEnd"/>
      <w:r>
        <w:t xml:space="preserve"> функцией, </w:t>
      </w:r>
      <w:proofErr w:type="spellStart"/>
      <w:r>
        <w:t>ddl</w:t>
      </w:r>
      <w:proofErr w:type="spellEnd"/>
      <w:r>
        <w:t xml:space="preserve"> с таблицей под данные и </w:t>
      </w:r>
      <w:proofErr w:type="spellStart"/>
      <w:r>
        <w:t>dml</w:t>
      </w:r>
      <w:proofErr w:type="spellEnd"/>
      <w:r>
        <w:t>, которым вы вставляете данные в эту таблицу</w:t>
      </w:r>
    </w:p>
    <w:p w:rsidR="00716490" w:rsidRDefault="00716490" w:rsidP="00716490">
      <w:r>
        <w:t>Схематично это бы выглядело так:</w:t>
      </w:r>
      <w:r>
        <w:tab/>
      </w:r>
    </w:p>
    <w:p w:rsidR="00716490" w:rsidRPr="00716490" w:rsidRDefault="00716490" w:rsidP="00716490">
      <w:pPr>
        <w:rPr>
          <w:lang w:val="en-US"/>
        </w:rPr>
      </w:pPr>
      <w:proofErr w:type="gramStart"/>
      <w:r w:rsidRPr="00716490">
        <w:rPr>
          <w:lang w:val="en-US"/>
        </w:rPr>
        <w:t>package ...</w:t>
      </w:r>
      <w:proofErr w:type="gramEnd"/>
    </w:p>
    <w:p w:rsidR="00716490" w:rsidRPr="00716490" w:rsidRDefault="00716490" w:rsidP="00716490">
      <w:pPr>
        <w:rPr>
          <w:lang w:val="en-US"/>
        </w:rPr>
      </w:pPr>
      <w:r w:rsidRPr="00716490">
        <w:rPr>
          <w:lang w:val="en-US"/>
        </w:rPr>
        <w:t>/</w:t>
      </w:r>
    </w:p>
    <w:p w:rsidR="00716490" w:rsidRPr="00716490" w:rsidRDefault="00716490" w:rsidP="00716490">
      <w:pPr>
        <w:rPr>
          <w:lang w:val="en-US"/>
        </w:rPr>
      </w:pPr>
      <w:proofErr w:type="gramStart"/>
      <w:r w:rsidRPr="00716490">
        <w:rPr>
          <w:lang w:val="en-US"/>
        </w:rPr>
        <w:t>package</w:t>
      </w:r>
      <w:proofErr w:type="gramEnd"/>
      <w:r w:rsidRPr="00716490">
        <w:rPr>
          <w:lang w:val="en-US"/>
        </w:rPr>
        <w:t xml:space="preserve"> body ...</w:t>
      </w:r>
    </w:p>
    <w:p w:rsidR="00716490" w:rsidRPr="00716490" w:rsidRDefault="00716490" w:rsidP="00716490">
      <w:pPr>
        <w:rPr>
          <w:lang w:val="en-US"/>
        </w:rPr>
      </w:pPr>
      <w:r w:rsidRPr="00716490">
        <w:rPr>
          <w:lang w:val="en-US"/>
        </w:rPr>
        <w:t>/</w:t>
      </w:r>
    </w:p>
    <w:p w:rsidR="00716490" w:rsidRPr="00716490" w:rsidRDefault="00716490" w:rsidP="00716490">
      <w:pPr>
        <w:rPr>
          <w:lang w:val="en-US"/>
        </w:rPr>
      </w:pPr>
      <w:proofErr w:type="gramStart"/>
      <w:r w:rsidRPr="00716490">
        <w:rPr>
          <w:lang w:val="en-US"/>
        </w:rPr>
        <w:t>create</w:t>
      </w:r>
      <w:proofErr w:type="gramEnd"/>
      <w:r w:rsidRPr="00716490">
        <w:rPr>
          <w:lang w:val="en-US"/>
        </w:rPr>
        <w:t xml:space="preserve"> table ...</w:t>
      </w:r>
    </w:p>
    <w:p w:rsidR="00716490" w:rsidRPr="00B91539" w:rsidRDefault="00716490" w:rsidP="00716490">
      <w:pPr>
        <w:rPr>
          <w:lang w:val="en-US"/>
        </w:rPr>
      </w:pPr>
      <w:r w:rsidRPr="00B91539">
        <w:rPr>
          <w:lang w:val="en-US"/>
        </w:rPr>
        <w:t>/</w:t>
      </w:r>
    </w:p>
    <w:p w:rsidR="00887384" w:rsidRDefault="00716490" w:rsidP="0071649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...</w:t>
      </w:r>
    </w:p>
    <w:p w:rsidR="00716490" w:rsidRDefault="00F93BC0" w:rsidP="00716490">
      <w:r>
        <w:t>/</w:t>
      </w:r>
    </w:p>
    <w:p w:rsidR="00F93BC0" w:rsidRDefault="00F93BC0" w:rsidP="00716490">
      <w:proofErr w:type="gramStart"/>
      <w:r>
        <w:rPr>
          <w:lang w:val="en-US"/>
        </w:rPr>
        <w:t>select</w:t>
      </w:r>
      <w:proofErr w:type="gramEnd"/>
      <w:r w:rsidRPr="00B91539">
        <w:t xml:space="preserve"> * </w:t>
      </w:r>
      <w:r>
        <w:rPr>
          <w:lang w:val="en-US"/>
        </w:rPr>
        <w:t>from</w:t>
      </w:r>
      <w:r>
        <w:t xml:space="preserve"> …</w:t>
      </w:r>
    </w:p>
    <w:p w:rsidR="0055352F" w:rsidRDefault="0055352F" w:rsidP="00716490"/>
    <w:p w:rsidR="0055352F" w:rsidRPr="0055352F" w:rsidRDefault="0055352F" w:rsidP="00716490">
      <w:r>
        <w:rPr>
          <w:lang w:val="en-US"/>
        </w:rPr>
        <w:t>CSV</w:t>
      </w:r>
      <w:r>
        <w:t xml:space="preserve"> для разбора находится в этом файле</w:t>
      </w:r>
    </w:p>
    <w:p w:rsidR="00F93BC0" w:rsidRDefault="0055352F" w:rsidP="00716490">
      <w:pPr>
        <w:rPr>
          <w:lang w:val="kk-KZ"/>
        </w:rPr>
      </w:pPr>
      <w:r>
        <w:rPr>
          <w:lang w:val="en-US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0.25pt" o:ole="">
            <v:imagedata r:id="rId7" o:title=""/>
          </v:shape>
          <o:OLEObject Type="Embed" ProgID="Package" ShapeID="_x0000_i1025" DrawAspect="Icon" ObjectID="_1664806359" r:id="rId8"/>
        </w:object>
      </w: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716490">
      <w:pPr>
        <w:rPr>
          <w:lang w:val="kk-KZ"/>
        </w:rPr>
      </w:pPr>
    </w:p>
    <w:p w:rsidR="00B91539" w:rsidRDefault="00B91539" w:rsidP="00B91539">
      <w:pPr>
        <w:rPr>
          <w:lang w:val="kk-KZ"/>
        </w:rPr>
      </w:pPr>
    </w:p>
    <w:p w:rsidR="00B91539" w:rsidRPr="0036359F" w:rsidRDefault="0036359F" w:rsidP="00B91539">
      <w:pPr>
        <w:pStyle w:val="a3"/>
        <w:numPr>
          <w:ilvl w:val="0"/>
          <w:numId w:val="5"/>
        </w:numPr>
        <w:rPr>
          <w:color w:val="FF0000"/>
          <w:lang w:val="kk-KZ"/>
        </w:rPr>
      </w:pPr>
      <w:r w:rsidRPr="00B91539">
        <w:rPr>
          <w:color w:val="FF0000"/>
          <w:lang w:val="kk-KZ"/>
        </w:rPr>
        <w:lastRenderedPageBreak/>
        <w:t>П</w:t>
      </w:r>
      <w:r w:rsidR="00B91539" w:rsidRPr="00B91539">
        <w:rPr>
          <w:color w:val="FF0000"/>
          <w:lang w:val="kk-KZ"/>
        </w:rPr>
        <w:t>акет</w:t>
      </w:r>
    </w:p>
    <w:p w:rsidR="0036359F" w:rsidRPr="00174E30" w:rsidRDefault="0036359F" w:rsidP="0036359F">
      <w:pPr>
        <w:rPr>
          <w:color w:val="FF0000"/>
        </w:rPr>
      </w:pPr>
      <w:r w:rsidRPr="00174E30">
        <w:rPr>
          <w:color w:val="FF0000"/>
        </w:rPr>
        <w:t xml:space="preserve">           </w:t>
      </w:r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создаем пакет </w:t>
      </w:r>
      <w:proofErr w:type="gramStart"/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внутри</w:t>
      </w:r>
      <w:proofErr w:type="gramEnd"/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которых объявлены 2 </w:t>
      </w:r>
      <w:r w:rsid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records</w:t>
      </w:r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(записи) ,2 составных </w:t>
      </w:r>
      <w:r w:rsid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     </w:t>
      </w:r>
      <w:r w:rsid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kk-KZ"/>
        </w:rPr>
        <w:t xml:space="preserve"> </w:t>
      </w:r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</w:t>
      </w:r>
      <w:r w:rsid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kk-KZ"/>
        </w:rPr>
        <w:t>т</w:t>
      </w:r>
      <w:proofErr w:type="spellStart"/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ипов</w:t>
      </w:r>
      <w:proofErr w:type="spellEnd"/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 w:rsid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TABLE</w:t>
      </w:r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, и 3 </w:t>
      </w:r>
      <w:proofErr w:type="spellStart"/>
      <w:r w:rsid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piplined</w:t>
      </w:r>
      <w:proofErr w:type="spellEnd"/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 w:rsid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functions</w:t>
      </w:r>
      <w:r w:rsidR="00174E30" w:rsidRPr="00174E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(Табличные функции)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YESSIL_csv_pkg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record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col_value</w:t>
      </w:r>
      <w:proofErr w:type="spellEnd"/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);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t_csv_cols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record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QuotaAmount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StartDate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DAY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Username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);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t_csv_table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t_csv_cols_table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t_csv_cols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head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char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t_csv_table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pipelined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pipeCSV_toColumns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t_csv_cols_table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pipelined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pipeCSV_cols_ver2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t_csv_cols_table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pipelined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91539" w:rsidRPr="00794794" w:rsidRDefault="00794794" w:rsidP="00794794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79479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YESSIL_csv_pkg</w:t>
      </w:r>
      <w:proofErr w:type="spellEnd"/>
      <w:r w:rsidRPr="0079479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91539" w:rsidRDefault="00B91539" w:rsidP="00B9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91539" w:rsidRDefault="00B91539" w:rsidP="00B91539">
      <w:pPr>
        <w:pStyle w:val="a3"/>
        <w:numPr>
          <w:ilvl w:val="0"/>
          <w:numId w:val="4"/>
        </w:numPr>
        <w:rPr>
          <w:color w:val="FF0000"/>
          <w:lang w:val="en-US"/>
        </w:rPr>
      </w:pPr>
      <w:r w:rsidRPr="00B91539">
        <w:rPr>
          <w:color w:val="FF0000"/>
          <w:lang w:val="kk-KZ"/>
        </w:rPr>
        <w:t>Тело пакета</w:t>
      </w:r>
    </w:p>
    <w:p w:rsidR="00B91539" w:rsidRPr="002A76C0" w:rsidRDefault="00B91539" w:rsidP="00B91539">
      <w:pPr>
        <w:pStyle w:val="a3"/>
        <w:rPr>
          <w:color w:val="FF0000"/>
          <w:lang w:val="kk-KZ"/>
        </w:rPr>
      </w:pP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YESSIL_csv_pkg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Задание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1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head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pipelined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794794" w:rsidRPr="002A76C0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2A76C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head</w:t>
      </w:r>
      <w:r w:rsidRPr="002A76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Pr="002A76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2A76C0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</w:t>
      </w:r>
      <w:r w:rsidRPr="002A76C0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A76C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2A76C0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</w:t>
      </w:r>
      <w:r w:rsidRPr="002A76C0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A76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="002A76C0">
        <w:rPr>
          <w:rFonts w:ascii="Courier New" w:hAnsi="Courier New" w:cs="Courier New"/>
          <w:color w:val="008080"/>
          <w:sz w:val="20"/>
          <w:szCs w:val="20"/>
          <w:highlight w:val="white"/>
          <w:lang w:val="kk-KZ"/>
        </w:rPr>
        <w:t xml:space="preserve"> </w:t>
      </w:r>
      <w:r w:rsidR="002A76C0" w:rsidRPr="002A76C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проверка параметра, который позволит включать </w:t>
      </w:r>
      <w:r w:rsidR="002A76C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</w:t>
      </w:r>
      <w:r w:rsidR="002A76C0" w:rsidRPr="002A76C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или исключать заголовки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2A76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kk-KZ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            </w:t>
      </w:r>
    </w:p>
    <w:p w:rsidR="00AA2A5F" w:rsidRPr="00AA2A5F" w:rsidRDefault="00AA2A5F" w:rsidP="00A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kk-KZ"/>
        </w:rPr>
        <w:t xml:space="preserve">             </w:t>
      </w: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/* сперва заменяем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chr</w:t>
      </w:r>
      <w:proofErr w:type="spellEnd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(10) на '</w:t>
      </w:r>
      <w:proofErr w:type="gramStart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;'</w:t>
      </w:r>
      <w:proofErr w:type="gramEnd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с помощью функции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REGEXP</w:t>
      </w: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REPLACE</w:t>
      </w: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, так как я не смог сразу </w:t>
      </w:r>
      <w:proofErr w:type="spellStart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парсить</w:t>
      </w:r>
      <w:proofErr w:type="spellEnd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через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chr</w:t>
      </w:r>
      <w:proofErr w:type="spellEnd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(10),</w:t>
      </w:r>
    </w:p>
    <w:p w:rsidR="00AA2A5F" w:rsidRPr="00AA2A5F" w:rsidRDefault="00AA2A5F" w:rsidP="00A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потом по шаблону '[^;]+' получаем нужные нам данные </w:t>
      </w:r>
    </w:p>
    <w:p w:rsidR="00AA2A5F" w:rsidRPr="00AA2A5F" w:rsidRDefault="00AA2A5F" w:rsidP="00A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[^;] -- получаем любые символы, за исключением ";"</w:t>
      </w:r>
    </w:p>
    <w:p w:rsidR="00AA2A5F" w:rsidRPr="00AA2A5F" w:rsidRDefault="00AA2A5F" w:rsidP="00A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'+' -- Соответствует одному или более вхождений.</w:t>
      </w:r>
    </w:p>
    <w:p w:rsidR="00AA2A5F" w:rsidRPr="00AA2A5F" w:rsidRDefault="00AA2A5F" w:rsidP="00A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и </w:t>
      </w:r>
      <w:proofErr w:type="spellStart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исползуем</w:t>
      </w:r>
      <w:proofErr w:type="spellEnd"/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connect</w:t>
      </w: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by</w:t>
      </w: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level</w:t>
      </w: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рекурсивную функцию для фиксации точки</w:t>
      </w:r>
    </w:p>
    <w:p w:rsidR="00AA2A5F" w:rsidRDefault="00AA2A5F" w:rsidP="00A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kk-KZ"/>
        </w:rPr>
      </w:pPr>
      <w:r w:rsidRPr="00AA2A5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AA2A5F" w:rsidRPr="00AA2A5F" w:rsidRDefault="00AA2A5F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kk-KZ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kk-KZ"/>
        </w:rPr>
        <w:t xml:space="preserve"> 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'[^;]+'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col_value</w:t>
      </w:r>
      <w:proofErr w:type="spell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dual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connect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'[^;]+'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col_value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'[^;]+'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col_value</w:t>
      </w:r>
      <w:proofErr w:type="spell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dual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connect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'[^;]+'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Задание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2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_toColumns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t_csv_cols_table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pipelined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col_value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'[^;]+'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col_value</w:t>
      </w:r>
      <w:proofErr w:type="spell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dual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connect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'[^;]+'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QuotaAmount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StartDate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Username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tt</w:t>
      </w:r>
      <w:proofErr w:type="spell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Задание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3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_cols_ver2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t_csv_cols_table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pipelined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col_value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YESSIL_CSV_PKG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clob_in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QuotaAmount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StartDate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regexp_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txt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'[^,]+'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Username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tt</w:t>
      </w:r>
      <w:proofErr w:type="spell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proofErr w:type="gramEnd"/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94794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C170E" w:rsidRDefault="00794794" w:rsidP="0079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B91539" w:rsidRDefault="00B91539" w:rsidP="00B91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B91539" w:rsidRDefault="00B91539" w:rsidP="00B91539">
      <w:pPr>
        <w:pStyle w:val="a3"/>
        <w:rPr>
          <w:color w:val="FF0000"/>
          <w:lang w:val="en-US"/>
        </w:rPr>
      </w:pPr>
    </w:p>
    <w:p w:rsidR="00B91539" w:rsidRDefault="00B91539" w:rsidP="00B91539">
      <w:pPr>
        <w:pStyle w:val="a3"/>
        <w:rPr>
          <w:color w:val="FF0000"/>
          <w:lang w:val="en-US"/>
        </w:rPr>
      </w:pPr>
    </w:p>
    <w:p w:rsidR="00B91539" w:rsidRDefault="00B91539" w:rsidP="00B91539">
      <w:pPr>
        <w:pStyle w:val="a3"/>
        <w:rPr>
          <w:color w:val="FF0000"/>
          <w:lang w:val="en-US"/>
        </w:rPr>
      </w:pPr>
    </w:p>
    <w:p w:rsidR="00B91539" w:rsidRPr="00B91539" w:rsidRDefault="00B91539" w:rsidP="00B91539">
      <w:pPr>
        <w:pStyle w:val="a3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kk-KZ"/>
        </w:rPr>
        <w:t>Проверка</w:t>
      </w:r>
    </w:p>
    <w:p w:rsidR="000C170E" w:rsidRDefault="00B91539" w:rsidP="00794794">
      <w:pPr>
        <w:ind w:left="360"/>
        <w:rPr>
          <w:noProof/>
          <w:color w:val="FF0000"/>
          <w:lang w:val="en-US" w:eastAsia="ru-RU"/>
        </w:rPr>
      </w:pPr>
      <w:r w:rsidRPr="00B91539">
        <w:rPr>
          <w:color w:val="FF0000"/>
          <w:lang w:val="kk-KZ"/>
        </w:rPr>
        <w:t>1</w:t>
      </w:r>
      <w:r w:rsidR="000C170E">
        <w:rPr>
          <w:color w:val="FF0000"/>
          <w:lang w:val="en-US"/>
        </w:rPr>
        <w:t>)</w:t>
      </w:r>
      <w:r w:rsidR="00794794">
        <w:rPr>
          <w:noProof/>
          <w:color w:val="FF0000"/>
          <w:lang w:eastAsia="ru-RU"/>
        </w:rPr>
        <w:drawing>
          <wp:inline distT="0" distB="0" distL="0" distR="0" wp14:anchorId="69266CB4" wp14:editId="0225160D">
            <wp:extent cx="5934710" cy="55638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94" w:rsidRPr="00794794" w:rsidRDefault="00794794" w:rsidP="00794794">
      <w:pPr>
        <w:ind w:left="360"/>
        <w:rPr>
          <w:color w:val="FF0000"/>
          <w:lang w:val="en-US"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>
            <wp:extent cx="5934710" cy="56591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B91539" w:rsidP="00B91539">
      <w:pPr>
        <w:rPr>
          <w:color w:val="FF0000"/>
          <w:lang w:val="en-US"/>
        </w:rPr>
      </w:pPr>
      <w:r w:rsidRPr="00B91539">
        <w:rPr>
          <w:color w:val="FF0000"/>
        </w:rPr>
        <w:t>2)</w:t>
      </w:r>
    </w:p>
    <w:p w:rsidR="000C170E" w:rsidRDefault="00794794" w:rsidP="00B91539">
      <w:pPr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5934710" cy="47447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  <w:r>
        <w:rPr>
          <w:color w:val="FF0000"/>
          <w:lang w:val="en-US"/>
        </w:rPr>
        <w:t>3)</w:t>
      </w:r>
    </w:p>
    <w:p w:rsidR="000C170E" w:rsidRDefault="000C170E" w:rsidP="00B91539">
      <w:pPr>
        <w:rPr>
          <w:noProof/>
          <w:color w:val="FF0000"/>
          <w:lang w:val="en-US" w:eastAsia="ru-RU"/>
        </w:rPr>
      </w:pPr>
    </w:p>
    <w:p w:rsidR="000C170E" w:rsidRDefault="00794794" w:rsidP="00B91539">
      <w:pPr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5934710" cy="47015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0C170E" w:rsidRDefault="000C170E" w:rsidP="00B91539">
      <w:pPr>
        <w:rPr>
          <w:color w:val="FF0000"/>
          <w:lang w:val="en-US"/>
        </w:rPr>
      </w:pPr>
    </w:p>
    <w:p w:rsidR="00794794" w:rsidRDefault="00794794" w:rsidP="00B91539">
      <w:pPr>
        <w:rPr>
          <w:color w:val="FF0000"/>
          <w:lang w:val="en-US"/>
        </w:rPr>
      </w:pPr>
    </w:p>
    <w:p w:rsidR="00794794" w:rsidRDefault="00794794" w:rsidP="00B91539">
      <w:pPr>
        <w:rPr>
          <w:color w:val="FF0000"/>
          <w:lang w:val="en-US"/>
        </w:rPr>
      </w:pPr>
    </w:p>
    <w:p w:rsidR="00794794" w:rsidRDefault="00794794" w:rsidP="00B91539">
      <w:pPr>
        <w:rPr>
          <w:color w:val="FF0000"/>
          <w:lang w:val="en-US"/>
        </w:rPr>
      </w:pPr>
    </w:p>
    <w:p w:rsidR="000C170E" w:rsidRPr="0036359F" w:rsidRDefault="000C170E" w:rsidP="00B91539">
      <w:pPr>
        <w:rPr>
          <w:color w:val="FF0000"/>
          <w:lang w:val="en-US"/>
        </w:rPr>
      </w:pPr>
      <w:r>
        <w:rPr>
          <w:color w:val="FF0000"/>
          <w:lang w:val="kk-KZ"/>
        </w:rPr>
        <w:lastRenderedPageBreak/>
        <w:t>Таблица</w:t>
      </w:r>
      <w:r w:rsidR="0036359F">
        <w:rPr>
          <w:color w:val="FF0000"/>
          <w:lang w:val="en-US"/>
        </w:rPr>
        <w:t xml:space="preserve"> </w:t>
      </w:r>
    </w:p>
    <w:p w:rsidR="000C170E" w:rsidRDefault="00EC3987" w:rsidP="00B91539">
      <w:pPr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5934710" cy="421830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</w:p>
    <w:p w:rsidR="00A72E50" w:rsidRDefault="00A72E50" w:rsidP="00B91539">
      <w:pPr>
        <w:rPr>
          <w:color w:val="FF0000"/>
          <w:lang w:val="en-US"/>
        </w:rPr>
      </w:pPr>
      <w:r>
        <w:rPr>
          <w:color w:val="FF0000"/>
          <w:lang w:val="kk-KZ"/>
        </w:rPr>
        <w:lastRenderedPageBreak/>
        <w:t xml:space="preserve">Таблица под данные </w:t>
      </w:r>
      <w:proofErr w:type="spellStart"/>
      <w:r>
        <w:rPr>
          <w:color w:val="FF0000"/>
          <w:lang w:val="en-US"/>
        </w:rPr>
        <w:t>csv</w:t>
      </w:r>
      <w:proofErr w:type="spellEnd"/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csv_parsed_table</w:t>
      </w:r>
      <w:proofErr w:type="spellEnd"/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quotaamount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startdate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username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clob</w:t>
      </w:r>
      <w:proofErr w:type="spellEnd"/>
    </w:p>
    <w:p w:rsidR="00A72E50" w:rsidRDefault="00A72E50" w:rsidP="00A72E50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csv_parsed_table</w:t>
      </w:r>
      <w:proofErr w:type="spellEnd"/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quotaamount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startdate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username</w:t>
      </w:r>
      <w:proofErr w:type="spellEnd"/>
      <w:proofErr w:type="gramEnd"/>
    </w:p>
    <w:p w:rsidR="00A72E50" w:rsidRDefault="00A72E50" w:rsidP="00A72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YESSIL_TAB_CSV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</w:t>
      </w:r>
    </w:p>
    <w:p w:rsidR="00A72E50" w:rsidRDefault="00A72E50" w:rsidP="00A72E50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cross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YESSIL_CSV_PKG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pipeCSV_cols_ver2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csv_content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</w:t>
      </w:r>
    </w:p>
    <w:p w:rsidR="00A72E50" w:rsidRDefault="00A72E50" w:rsidP="00A72E50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A72E50" w:rsidRPr="00A72E50" w:rsidRDefault="00A72E50" w:rsidP="00A72E50">
      <w:pPr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5943600" cy="3813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E50" w:rsidRPr="00A7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95F"/>
    <w:multiLevelType w:val="hybridMultilevel"/>
    <w:tmpl w:val="377AB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25DB2"/>
    <w:multiLevelType w:val="hybridMultilevel"/>
    <w:tmpl w:val="3E48BC36"/>
    <w:lvl w:ilvl="0" w:tplc="5F3CE3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12ACB"/>
    <w:multiLevelType w:val="hybridMultilevel"/>
    <w:tmpl w:val="51AA52A4"/>
    <w:lvl w:ilvl="0" w:tplc="DCE60060">
      <w:numFmt w:val="bullet"/>
      <w:lvlText w:val=""/>
      <w:lvlJc w:val="left"/>
      <w:pPr>
        <w:ind w:left="644" w:hanging="360"/>
      </w:pPr>
      <w:rPr>
        <w:rFonts w:ascii="Wingdings" w:eastAsiaTheme="minorHAnsi" w:hAnsi="Wingdings" w:cstheme="minorBidi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FFA6B5F"/>
    <w:multiLevelType w:val="hybridMultilevel"/>
    <w:tmpl w:val="E04EB5AA"/>
    <w:lvl w:ilvl="0" w:tplc="46FA6B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020D1"/>
    <w:multiLevelType w:val="hybridMultilevel"/>
    <w:tmpl w:val="450C3858"/>
    <w:lvl w:ilvl="0" w:tplc="4322CE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90"/>
    <w:rsid w:val="000C170E"/>
    <w:rsid w:val="00174E30"/>
    <w:rsid w:val="002A76C0"/>
    <w:rsid w:val="0036359F"/>
    <w:rsid w:val="004D412E"/>
    <w:rsid w:val="0055352F"/>
    <w:rsid w:val="00701EDA"/>
    <w:rsid w:val="00716490"/>
    <w:rsid w:val="00794794"/>
    <w:rsid w:val="00887384"/>
    <w:rsid w:val="00A6568B"/>
    <w:rsid w:val="00A72E50"/>
    <w:rsid w:val="00AA2A5F"/>
    <w:rsid w:val="00B91539"/>
    <w:rsid w:val="00C1080D"/>
    <w:rsid w:val="00EC3987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4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1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4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1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10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Константин Сергеевич</dc:creator>
  <cp:keywords/>
  <dc:description/>
  <cp:lastModifiedBy>Әділжанов Есіл Мухамедғалиұлы</cp:lastModifiedBy>
  <cp:revision>12</cp:revision>
  <dcterms:created xsi:type="dcterms:W3CDTF">2020-10-16T08:42:00Z</dcterms:created>
  <dcterms:modified xsi:type="dcterms:W3CDTF">2020-10-21T11:26:00Z</dcterms:modified>
</cp:coreProperties>
</file>