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resume_118@gmail.com</w:t>
        <w:br/>
        <w:t>833-453-5657</w:t>
      </w:r>
    </w:p>
    <w:p>
      <w:r>
        <w:t>Spatial Analyst and UAV Flight Operator - Spatial Analysis Laboratory University of Vermont</w:t>
        <w:br/>
        <w:t>Burlington VT - Email me on Indeed: indeed.com/r/cff8e6fd4ed2a57f Authorized to work in the US for any employer</w:t>
        <w:br/>
        <w:t>WORK EXPERIENCE</w:t>
        <w:br/>
        <w:t>Spatial Analyst and UAV Flight Operator</w:t>
        <w:br/>
        <w:t>Spatial Analysis Laboratory University of Vermont - Burlington VT - 2015 to Present</w:t>
        <w:br/>
        <w:t xml:space="preserve"> Collaborated with a team of GIS analysts to manually correct thousands of square kilometers of digitized land cover and process terabytes of satellite imagery in ArcGIS</w:t>
        <w:br/>
        <w:t xml:space="preserve"> Conducted quality assessment of digitized land cover maps</w:t>
        <w:br/>
        <w:t xml:space="preserve"> Operated three types of Unmanned Aerial Vehicles (UAV) to acquire aerial imagery</w:t>
        <w:br/>
        <w:t xml:space="preserve"> Processed UAV aerial imagery to create orthophoto mosaics and digital terrain models</w:t>
        <w:br/>
        <w:t xml:space="preserve"> Compiled aerial imagery to build 3D models and calculate volume estimates of structures in QuickTerrain Modeler</w:t>
        <w:br/>
        <w:t xml:space="preserve"> Participated in the UAV disaster response efforts after the Amtrak train derailment in Northfield VT and in the aftermath of the February 2016 flooding of Route 2 in Middlesex VT</w:t>
        <w:br/>
        <w:t>GIS Analyst</w:t>
        <w:br/>
        <w:t>Chittenden County Regional Planning Commission - Winooski VT - 2015 to Present</w:t>
        <w:br/>
        <w:t xml:space="preserve"> Created managed and updated county-wide and town-wide databases for Chittenden County  Developed a custom database for the storage and maintenance of traffic information</w:t>
        <w:br/>
        <w:t xml:space="preserve"> Utilized Python and SQL to expedite the processing of large databases</w:t>
        <w:br/>
        <w:t xml:space="preserve"> Updated the ESRI Community Basemap for Chittenden County</w:t>
        <w:br/>
        <w:t xml:space="preserve"> Cleaned the CCRPC Housing and Commercial Industrial database to extract accurate information  Designed numerous county-wide and town-wide maps for town planners</w:t>
        <w:br/>
        <w:t xml:space="preserve"> Managed multiple projects and prioritized tasks to meet deadlines</w:t>
        <w:br/>
        <w:t>Summer Transportation Intern</w:t>
        <w:br/>
        <w:t>Spatial Analysis Laboratory University of Vermont - Winooski VT - 2015 to 2015</w:t>
        <w:br/>
        <w:t xml:space="preserve"> Employed GPS and GIS technologies to conduct inventories of transportation infrastructure such as pavement sidewalks culverts and signs</w:t>
        <w:br/>
        <w:t xml:space="preserve"> Compiled GPS and GIS field data to construct custom databases</w:t>
        <w:br/>
        <w:t xml:space="preserve"> Acted as Quality Control Project Leader for five town-wide inventories and managed the CCRPC online culvert database</w:t>
        <w:br/>
        <w:t xml:space="preserve"> Performed traffic counts and installed Automatic Traffic Recorders (ATR) to measure the volume and flow of traffic</w:t>
        <w:br/>
        <w:t xml:space="preserve"> Refined management skills while collaborating with a team to delegate tasks create schedules and meet project deadlines</w:t>
        <w:br/>
        <w:t>GIS Technician and Research Assistant</w:t>
        <w:br/>
        <w:t>Center for Remote Sensing Boston University - Boston MA - 2014 to 2015</w:t>
        <w:br/>
        <w:t xml:space="preserve"> Utilized the HiRISE image database to download satellite imagery of Gale Crater on Mars</w:t>
        <w:br/>
        <w:t xml:space="preserve"> Processed satellite imagery using the USGS Integrated Software for Imagers and Spectrometers</w:t>
        <w:br/>
        <w:t xml:space="preserve"> </w:t>
        <w:br/>
        <w:t xml:space="preserve"> Analyzed and georeferenced images in ArcGIS</w:t>
        <w:br/>
        <w:t xml:space="preserve"> Operated the Shared Computing Cluster at Boston University to process images in QGIS and write a Bash script to create a mosaic of Gale Crater on Mars</w:t>
        <w:br/>
        <w:t xml:space="preserve"> Maintained daily contact with Senior Research Scientist Bradley Thomson to assess progress communicate goals and maximize performance</w:t>
        <w:br/>
        <w:t>GIS Technician and Research Assistant</w:t>
        <w:br/>
        <w:t>Center for Remote Sensing Boston University - Boston MA - 2013 to 2013</w:t>
        <w:br/>
        <w:t xml:space="preserve"> Wrote a proposal to NASA to use the HiRISE camera on-board the Mars Reconnaissance Orbiter to obtain imagery of Martian craters</w:t>
        <w:br/>
        <w:t xml:space="preserve"> Analyzed and georeferenced crater imagery using ArcGIS</w:t>
        <w:br/>
        <w:t xml:space="preserve"> Pioneered a new technique to extrapolate subsurface stratigraphy and take measurements of craters using MATLAB in combination with ArcGIS</w:t>
        <w:br/>
        <w:t xml:space="preserve"> Applied for and received funding from the Undergraduate Research Opportunities Program (UROP)</w:t>
        <w:br/>
        <w:t xml:space="preserve"> Met daily with Senior Research Scientist Bradley Thomson and participated in faculty meetings to communicate progress and goals</w:t>
        <w:br/>
        <w:t>EDUCATION</w:t>
        <w:br/>
        <w:t>B.A. in Geophysics and Planetary Science minor in Astronomy</w:t>
        <w:br/>
        <w:t>Boston University College of Arts and Sciences - Boston MA 2015</w:t>
        <w:br/>
        <w:t>School of the Museum of Fine Arts - Boston MA 2011 to 2012</w:t>
        <w:br/>
        <w:t>ADDITIONAL INFORMATION</w:t>
        <w:br/>
        <w:t>SKILLS</w:t>
        <w:br/>
        <w:t xml:space="preserve"> Proficient computer skills: ArcGIS QGIS MATLAB ENVI Quick Terrain Modeler eMotion Excel Access Postflight Terra 3D TerraSync PETRAPro TRAXPro</w:t>
        <w:br/>
        <w:t xml:space="preserve"> Programming experience using Python IDL R Bash and Boston University's Shared Computing Cluster</w:t>
        <w:br/>
        <w:t xml:space="preserve"> Independent and collaborative research and excellent written and verbal communication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