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58B" w:rsidRPr="00D8358B" w:rsidRDefault="00D8358B" w:rsidP="00D8358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ALL MATERIAL IS EXAM TESTABLE</w:t>
      </w:r>
      <w:bookmarkStart w:id="0" w:name="_GoBack"/>
      <w:bookmarkEnd w:id="0"/>
    </w:p>
    <w:p w:rsidR="00657651" w:rsidRDefault="001F02DC" w:rsidP="00273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Students often wonder why there are exam questions relating to material not in the lecture notes posted on OWL.  </w:t>
      </w:r>
      <w:r w:rsidR="00A1249C">
        <w:rPr>
          <w:rFonts w:ascii="Times New Roman" w:hAnsi="Times New Roman" w:cs="Times New Roman"/>
          <w:sz w:val="28"/>
          <w:szCs w:val="28"/>
        </w:rPr>
        <w:t>The simple</w:t>
      </w:r>
      <w:r w:rsidR="009212C1">
        <w:rPr>
          <w:rFonts w:ascii="Times New Roman" w:hAnsi="Times New Roman" w:cs="Times New Roman"/>
          <w:sz w:val="28"/>
          <w:szCs w:val="28"/>
        </w:rPr>
        <w:t xml:space="preserve"> reason is that all material is exam testable</w:t>
      </w:r>
      <w:r w:rsidR="00A1249C">
        <w:rPr>
          <w:rFonts w:ascii="Times New Roman" w:hAnsi="Times New Roman" w:cs="Times New Roman"/>
          <w:sz w:val="28"/>
          <w:szCs w:val="28"/>
        </w:rPr>
        <w:t>, and</w:t>
      </w:r>
      <w:r w:rsidR="00147CB1">
        <w:rPr>
          <w:rFonts w:ascii="Times New Roman" w:hAnsi="Times New Roman" w:cs="Times New Roman"/>
          <w:sz w:val="28"/>
          <w:szCs w:val="28"/>
        </w:rPr>
        <w:t xml:space="preserve"> </w:t>
      </w:r>
      <w:r w:rsidR="009212C1">
        <w:rPr>
          <w:rFonts w:ascii="Times New Roman" w:hAnsi="Times New Roman" w:cs="Times New Roman"/>
          <w:sz w:val="28"/>
          <w:szCs w:val="28"/>
        </w:rPr>
        <w:t xml:space="preserve">the lecture notes posted on OWL </w:t>
      </w:r>
      <w:r w:rsidR="00147CB1">
        <w:rPr>
          <w:rFonts w:ascii="Times New Roman" w:hAnsi="Times New Roman" w:cs="Times New Roman"/>
          <w:sz w:val="28"/>
          <w:szCs w:val="28"/>
        </w:rPr>
        <w:t>represent</w:t>
      </w:r>
      <w:r w:rsidR="009212C1">
        <w:rPr>
          <w:rFonts w:ascii="Times New Roman" w:hAnsi="Times New Roman" w:cs="Times New Roman"/>
          <w:sz w:val="28"/>
          <w:szCs w:val="28"/>
        </w:rPr>
        <w:t xml:space="preserve"> </w:t>
      </w:r>
      <w:r w:rsidR="00147CB1">
        <w:rPr>
          <w:rFonts w:ascii="Times New Roman" w:hAnsi="Times New Roman" w:cs="Times New Roman"/>
          <w:sz w:val="28"/>
          <w:szCs w:val="28"/>
        </w:rPr>
        <w:t xml:space="preserve">just </w:t>
      </w:r>
      <w:r w:rsidR="009212C1">
        <w:rPr>
          <w:rFonts w:ascii="Times New Roman" w:hAnsi="Times New Roman" w:cs="Times New Roman"/>
          <w:sz w:val="28"/>
          <w:szCs w:val="28"/>
        </w:rPr>
        <w:t xml:space="preserve">a small fraction of the exam testable material.  </w:t>
      </w:r>
      <w:r w:rsidR="00A1249C">
        <w:rPr>
          <w:rFonts w:ascii="Times New Roman" w:hAnsi="Times New Roman" w:cs="Times New Roman"/>
          <w:sz w:val="28"/>
          <w:szCs w:val="28"/>
        </w:rPr>
        <w:t>Oftentimes the i</w:t>
      </w:r>
      <w:r w:rsidR="00147CB1">
        <w:rPr>
          <w:rFonts w:ascii="Times New Roman" w:hAnsi="Times New Roman" w:cs="Times New Roman"/>
          <w:sz w:val="28"/>
          <w:szCs w:val="28"/>
        </w:rPr>
        <w:t>nquiries</w:t>
      </w:r>
      <w:r w:rsidR="009212C1">
        <w:rPr>
          <w:rFonts w:ascii="Times New Roman" w:hAnsi="Times New Roman" w:cs="Times New Roman"/>
          <w:sz w:val="28"/>
          <w:szCs w:val="28"/>
        </w:rPr>
        <w:t xml:space="preserve"> </w:t>
      </w:r>
      <w:r w:rsidR="00A1249C">
        <w:rPr>
          <w:rFonts w:ascii="Times New Roman" w:hAnsi="Times New Roman" w:cs="Times New Roman"/>
          <w:sz w:val="28"/>
          <w:szCs w:val="28"/>
        </w:rPr>
        <w:t>are</w:t>
      </w:r>
      <w:r w:rsidR="009212C1">
        <w:rPr>
          <w:rFonts w:ascii="Times New Roman" w:hAnsi="Times New Roman" w:cs="Times New Roman"/>
          <w:sz w:val="28"/>
          <w:szCs w:val="28"/>
        </w:rPr>
        <w:t xml:space="preserve"> from students who </w:t>
      </w:r>
      <w:r w:rsidR="00F90CD5">
        <w:rPr>
          <w:rFonts w:ascii="Times New Roman" w:hAnsi="Times New Roman" w:cs="Times New Roman"/>
          <w:sz w:val="28"/>
          <w:szCs w:val="28"/>
        </w:rPr>
        <w:t>do not</w:t>
      </w:r>
      <w:r w:rsidR="00273493">
        <w:rPr>
          <w:rFonts w:ascii="Times New Roman" w:hAnsi="Times New Roman" w:cs="Times New Roman"/>
          <w:sz w:val="28"/>
          <w:szCs w:val="28"/>
        </w:rPr>
        <w:t xml:space="preserve"> co</w:t>
      </w:r>
      <w:r w:rsidR="00F90CD5">
        <w:rPr>
          <w:rFonts w:ascii="Times New Roman" w:hAnsi="Times New Roman" w:cs="Times New Roman"/>
          <w:sz w:val="28"/>
          <w:szCs w:val="28"/>
        </w:rPr>
        <w:t>me to cl</w:t>
      </w:r>
      <w:r w:rsidR="009212C1">
        <w:rPr>
          <w:rFonts w:ascii="Times New Roman" w:hAnsi="Times New Roman" w:cs="Times New Roman"/>
          <w:sz w:val="28"/>
          <w:szCs w:val="28"/>
        </w:rPr>
        <w:t xml:space="preserve">ass, who </w:t>
      </w:r>
      <w:r w:rsidR="00F90CD5">
        <w:rPr>
          <w:rFonts w:ascii="Times New Roman" w:hAnsi="Times New Roman" w:cs="Times New Roman"/>
          <w:sz w:val="28"/>
          <w:szCs w:val="28"/>
        </w:rPr>
        <w:t>do not work</w:t>
      </w:r>
      <w:r w:rsidR="00273493">
        <w:rPr>
          <w:rFonts w:ascii="Times New Roman" w:hAnsi="Times New Roman" w:cs="Times New Roman"/>
          <w:sz w:val="28"/>
          <w:szCs w:val="28"/>
        </w:rPr>
        <w:t xml:space="preserve"> their assigned homework </w:t>
      </w:r>
      <w:r w:rsidR="00F90CD5">
        <w:rPr>
          <w:rFonts w:ascii="Times New Roman" w:hAnsi="Times New Roman" w:cs="Times New Roman"/>
          <w:sz w:val="28"/>
          <w:szCs w:val="28"/>
        </w:rPr>
        <w:t>questions,</w:t>
      </w:r>
      <w:r w:rsidR="0069419F">
        <w:rPr>
          <w:rFonts w:ascii="Times New Roman" w:hAnsi="Times New Roman" w:cs="Times New Roman"/>
          <w:sz w:val="28"/>
          <w:szCs w:val="28"/>
        </w:rPr>
        <w:t xml:space="preserve"> </w:t>
      </w:r>
      <w:r w:rsidR="00657ED8">
        <w:rPr>
          <w:rFonts w:ascii="Times New Roman" w:hAnsi="Times New Roman" w:cs="Times New Roman"/>
          <w:sz w:val="28"/>
          <w:szCs w:val="28"/>
        </w:rPr>
        <w:t xml:space="preserve">who </w:t>
      </w:r>
      <w:r w:rsidR="0069419F">
        <w:rPr>
          <w:rFonts w:ascii="Times New Roman" w:hAnsi="Times New Roman" w:cs="Times New Roman"/>
          <w:sz w:val="28"/>
          <w:szCs w:val="28"/>
        </w:rPr>
        <w:t>do not attend their tutorial classes,</w:t>
      </w:r>
      <w:r w:rsidR="00F90CD5">
        <w:rPr>
          <w:rFonts w:ascii="Times New Roman" w:hAnsi="Times New Roman" w:cs="Times New Roman"/>
          <w:sz w:val="28"/>
          <w:szCs w:val="28"/>
        </w:rPr>
        <w:t xml:space="preserve"> and who study only the posted lecture not</w:t>
      </w:r>
      <w:r>
        <w:rPr>
          <w:rFonts w:ascii="Times New Roman" w:hAnsi="Times New Roman" w:cs="Times New Roman"/>
          <w:sz w:val="28"/>
          <w:szCs w:val="28"/>
        </w:rPr>
        <w:t>es.  They are surprised by their</w:t>
      </w:r>
      <w:r w:rsidR="00F90CD5">
        <w:rPr>
          <w:rFonts w:ascii="Times New Roman" w:hAnsi="Times New Roman" w:cs="Times New Roman"/>
          <w:sz w:val="28"/>
          <w:szCs w:val="28"/>
        </w:rPr>
        <w:t xml:space="preserve"> </w:t>
      </w:r>
      <w:r w:rsidR="00273493">
        <w:rPr>
          <w:rFonts w:ascii="Times New Roman" w:hAnsi="Times New Roman" w:cs="Times New Roman"/>
          <w:sz w:val="28"/>
          <w:szCs w:val="28"/>
        </w:rPr>
        <w:t>low grades in the course</w:t>
      </w:r>
      <w:r w:rsidR="004F1FF3">
        <w:rPr>
          <w:rFonts w:ascii="Times New Roman" w:hAnsi="Times New Roman" w:cs="Times New Roman"/>
          <w:sz w:val="28"/>
          <w:szCs w:val="28"/>
        </w:rPr>
        <w:t>.</w:t>
      </w:r>
    </w:p>
    <w:p w:rsidR="00273493" w:rsidRDefault="004F1FF3" w:rsidP="00273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me</w:t>
      </w:r>
      <w:r w:rsidR="00657651">
        <w:rPr>
          <w:rFonts w:ascii="Times New Roman" w:hAnsi="Times New Roman" w:cs="Times New Roman"/>
          <w:sz w:val="28"/>
          <w:szCs w:val="28"/>
        </w:rPr>
        <w:t xml:space="preserve"> clarify what m</w:t>
      </w:r>
      <w:r>
        <w:rPr>
          <w:rFonts w:ascii="Times New Roman" w:hAnsi="Times New Roman" w:cs="Times New Roman"/>
          <w:sz w:val="28"/>
          <w:szCs w:val="28"/>
        </w:rPr>
        <w:t xml:space="preserve">aterial is exam testable by </w:t>
      </w:r>
      <w:r w:rsidR="00657651">
        <w:rPr>
          <w:rFonts w:ascii="Times New Roman" w:hAnsi="Times New Roman" w:cs="Times New Roman"/>
          <w:sz w:val="28"/>
          <w:szCs w:val="28"/>
        </w:rPr>
        <w:t>address</w:t>
      </w:r>
      <w:r>
        <w:rPr>
          <w:rFonts w:ascii="Times New Roman" w:hAnsi="Times New Roman" w:cs="Times New Roman"/>
          <w:sz w:val="28"/>
          <w:szCs w:val="28"/>
        </w:rPr>
        <w:t>ing</w:t>
      </w:r>
      <w:r w:rsidR="00657651">
        <w:rPr>
          <w:rFonts w:ascii="Times New Roman" w:hAnsi="Times New Roman" w:cs="Times New Roman"/>
          <w:sz w:val="28"/>
          <w:szCs w:val="28"/>
        </w:rPr>
        <w:t xml:space="preserve"> the following questions</w:t>
      </w:r>
      <w:r w:rsidR="0069419F">
        <w:rPr>
          <w:rFonts w:ascii="Times New Roman" w:hAnsi="Times New Roman" w:cs="Times New Roman"/>
          <w:sz w:val="28"/>
          <w:szCs w:val="28"/>
        </w:rPr>
        <w:t>:</w:t>
      </w:r>
    </w:p>
    <w:p w:rsidR="00273493" w:rsidRPr="00657ED8" w:rsidRDefault="00273493" w:rsidP="00657E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</w:t>
      </w:r>
      <w:proofErr w:type="gramStart"/>
      <w:r w:rsidR="00657ED8">
        <w:rPr>
          <w:rFonts w:ascii="Times New Roman" w:hAnsi="Times New Roman" w:cs="Times New Roman"/>
          <w:sz w:val="28"/>
          <w:szCs w:val="28"/>
        </w:rPr>
        <w:t xml:space="preserve">are </w:t>
      </w:r>
      <w:r w:rsidR="0069419F">
        <w:rPr>
          <w:rFonts w:ascii="Times New Roman" w:hAnsi="Times New Roman" w:cs="Times New Roman"/>
          <w:sz w:val="28"/>
          <w:szCs w:val="28"/>
        </w:rPr>
        <w:t>there</w:t>
      </w:r>
      <w:proofErr w:type="gramEnd"/>
      <w:r w:rsidR="006941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exam </w:t>
      </w:r>
      <w:r w:rsidR="0069419F">
        <w:rPr>
          <w:rFonts w:ascii="Times New Roman" w:hAnsi="Times New Roman" w:cs="Times New Roman"/>
          <w:sz w:val="28"/>
          <w:szCs w:val="28"/>
        </w:rPr>
        <w:t xml:space="preserve">questions </w:t>
      </w:r>
      <w:r>
        <w:rPr>
          <w:rFonts w:ascii="Times New Roman" w:hAnsi="Times New Roman" w:cs="Times New Roman"/>
          <w:sz w:val="28"/>
          <w:szCs w:val="28"/>
        </w:rPr>
        <w:t xml:space="preserve">relating to material not in the posted lecture notes? </w:t>
      </w:r>
      <w:r w:rsidRPr="00657ED8">
        <w:rPr>
          <w:rFonts w:ascii="Times New Roman" w:hAnsi="Times New Roman" w:cs="Times New Roman"/>
          <w:sz w:val="28"/>
          <w:szCs w:val="28"/>
        </w:rPr>
        <w:t xml:space="preserve">Answer: Because </w:t>
      </w:r>
      <w:r w:rsidRPr="00657ED8">
        <w:rPr>
          <w:rFonts w:ascii="Times New Roman" w:hAnsi="Times New Roman" w:cs="Times New Roman"/>
          <w:b/>
          <w:sz w:val="28"/>
          <w:szCs w:val="28"/>
          <w:u w:val="single"/>
        </w:rPr>
        <w:t>posted lecture notes are not a transcript of class</w:t>
      </w:r>
      <w:r w:rsidRPr="00657ED8">
        <w:rPr>
          <w:rFonts w:ascii="Times New Roman" w:hAnsi="Times New Roman" w:cs="Times New Roman"/>
          <w:sz w:val="28"/>
          <w:szCs w:val="28"/>
        </w:rPr>
        <w:t xml:space="preserve">.  </w:t>
      </w:r>
      <w:r w:rsidR="00B241C0">
        <w:rPr>
          <w:rFonts w:ascii="Times New Roman" w:hAnsi="Times New Roman" w:cs="Times New Roman"/>
          <w:sz w:val="28"/>
          <w:szCs w:val="28"/>
        </w:rPr>
        <w:t xml:space="preserve">Students who have access to posted lecture notes do not have access to all the </w:t>
      </w:r>
      <w:r w:rsidR="00D12CC6">
        <w:rPr>
          <w:rFonts w:ascii="Times New Roman" w:hAnsi="Times New Roman" w:cs="Times New Roman"/>
          <w:sz w:val="28"/>
          <w:szCs w:val="28"/>
        </w:rPr>
        <w:t xml:space="preserve">lecture </w:t>
      </w:r>
      <w:r w:rsidR="00B241C0">
        <w:rPr>
          <w:rFonts w:ascii="Times New Roman" w:hAnsi="Times New Roman" w:cs="Times New Roman"/>
          <w:sz w:val="28"/>
          <w:szCs w:val="28"/>
        </w:rPr>
        <w:t xml:space="preserve">material covered in class.  </w:t>
      </w:r>
      <w:r w:rsidR="00EF0046">
        <w:rPr>
          <w:rFonts w:ascii="Times New Roman" w:hAnsi="Times New Roman" w:cs="Times New Roman"/>
          <w:sz w:val="28"/>
          <w:szCs w:val="28"/>
        </w:rPr>
        <w:t>There is a</w:t>
      </w:r>
      <w:r w:rsidR="00B41677">
        <w:rPr>
          <w:rFonts w:ascii="Times New Roman" w:hAnsi="Times New Roman" w:cs="Times New Roman"/>
          <w:sz w:val="28"/>
          <w:szCs w:val="28"/>
        </w:rPr>
        <w:t xml:space="preserve"> significant amount of </w:t>
      </w:r>
      <w:r w:rsidR="001F02DC">
        <w:rPr>
          <w:rFonts w:ascii="Times New Roman" w:hAnsi="Times New Roman" w:cs="Times New Roman"/>
          <w:sz w:val="28"/>
          <w:szCs w:val="28"/>
        </w:rPr>
        <w:t xml:space="preserve">additional </w:t>
      </w:r>
      <w:r w:rsidR="00B41677">
        <w:rPr>
          <w:rFonts w:ascii="Times New Roman" w:hAnsi="Times New Roman" w:cs="Times New Roman"/>
          <w:sz w:val="28"/>
          <w:szCs w:val="28"/>
        </w:rPr>
        <w:t xml:space="preserve">in-class </w:t>
      </w:r>
      <w:r w:rsidR="00D12CC6">
        <w:rPr>
          <w:rFonts w:ascii="Times New Roman" w:hAnsi="Times New Roman" w:cs="Times New Roman"/>
          <w:sz w:val="28"/>
          <w:szCs w:val="28"/>
        </w:rPr>
        <w:t xml:space="preserve">lecture </w:t>
      </w:r>
      <w:r w:rsidR="00B41677">
        <w:rPr>
          <w:rFonts w:ascii="Times New Roman" w:hAnsi="Times New Roman" w:cs="Times New Roman"/>
          <w:sz w:val="28"/>
          <w:szCs w:val="28"/>
        </w:rPr>
        <w:t xml:space="preserve">material </w:t>
      </w:r>
      <w:r w:rsidR="00EF0046">
        <w:rPr>
          <w:rFonts w:ascii="Times New Roman" w:hAnsi="Times New Roman" w:cs="Times New Roman"/>
          <w:sz w:val="28"/>
          <w:szCs w:val="28"/>
        </w:rPr>
        <w:t xml:space="preserve">that is not in the posted lecture </w:t>
      </w:r>
      <w:r w:rsidR="001F02DC">
        <w:rPr>
          <w:rFonts w:ascii="Times New Roman" w:hAnsi="Times New Roman" w:cs="Times New Roman"/>
          <w:sz w:val="28"/>
          <w:szCs w:val="28"/>
        </w:rPr>
        <w:t xml:space="preserve">notes and this material will appear </w:t>
      </w:r>
      <w:r w:rsidR="00EF0046">
        <w:rPr>
          <w:rFonts w:ascii="Times New Roman" w:hAnsi="Times New Roman" w:cs="Times New Roman"/>
          <w:sz w:val="28"/>
          <w:szCs w:val="28"/>
        </w:rPr>
        <w:t xml:space="preserve">on exams.  </w:t>
      </w:r>
    </w:p>
    <w:p w:rsidR="001F02DC" w:rsidRDefault="00657ED8" w:rsidP="00F90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02DC">
        <w:rPr>
          <w:rFonts w:ascii="Times New Roman" w:hAnsi="Times New Roman" w:cs="Times New Roman"/>
          <w:sz w:val="28"/>
          <w:szCs w:val="28"/>
        </w:rPr>
        <w:t>Why are</w:t>
      </w:r>
      <w:r w:rsidR="0069419F" w:rsidRPr="001F02DC">
        <w:rPr>
          <w:rFonts w:ascii="Times New Roman" w:hAnsi="Times New Roman" w:cs="Times New Roman"/>
          <w:sz w:val="28"/>
          <w:szCs w:val="28"/>
        </w:rPr>
        <w:t xml:space="preserve"> there exam questions relating to material not covered in lecture? Answer: Because</w:t>
      </w:r>
      <w:r w:rsidRPr="001F02DC">
        <w:rPr>
          <w:rFonts w:ascii="Times New Roman" w:hAnsi="Times New Roman" w:cs="Times New Roman"/>
          <w:sz w:val="28"/>
          <w:szCs w:val="28"/>
        </w:rPr>
        <w:t xml:space="preserve"> </w:t>
      </w:r>
      <w:r w:rsidRPr="001F02DC">
        <w:rPr>
          <w:rFonts w:ascii="Times New Roman" w:hAnsi="Times New Roman" w:cs="Times New Roman"/>
          <w:b/>
          <w:sz w:val="28"/>
          <w:szCs w:val="28"/>
          <w:u w:val="single"/>
        </w:rPr>
        <w:t xml:space="preserve">there is additional material covered in tutorial </w:t>
      </w:r>
      <w:proofErr w:type="gramStart"/>
      <w:r w:rsidRPr="001F02DC">
        <w:rPr>
          <w:rFonts w:ascii="Times New Roman" w:hAnsi="Times New Roman" w:cs="Times New Roman"/>
          <w:b/>
          <w:sz w:val="28"/>
          <w:szCs w:val="28"/>
          <w:u w:val="single"/>
        </w:rPr>
        <w:t>classes that is</w:t>
      </w:r>
      <w:proofErr w:type="gramEnd"/>
      <w:r w:rsidRPr="001F02D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69419F" w:rsidRPr="001F02DC">
        <w:rPr>
          <w:rFonts w:ascii="Times New Roman" w:hAnsi="Times New Roman" w:cs="Times New Roman"/>
          <w:b/>
          <w:sz w:val="28"/>
          <w:szCs w:val="28"/>
          <w:u w:val="single"/>
        </w:rPr>
        <w:t>not covered in lecture</w:t>
      </w:r>
      <w:r w:rsidR="00B241C0" w:rsidRPr="001F02DC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="0069419F" w:rsidRPr="001F02DC">
        <w:rPr>
          <w:rFonts w:ascii="Times New Roman" w:hAnsi="Times New Roman" w:cs="Times New Roman"/>
          <w:sz w:val="28"/>
          <w:szCs w:val="28"/>
        </w:rPr>
        <w:t xml:space="preserve"> and </w:t>
      </w:r>
      <w:r w:rsidR="001F02DC" w:rsidRPr="001F02DC">
        <w:rPr>
          <w:rFonts w:ascii="Times New Roman" w:hAnsi="Times New Roman" w:cs="Times New Roman"/>
          <w:sz w:val="28"/>
          <w:szCs w:val="28"/>
        </w:rPr>
        <w:t xml:space="preserve">this material will </w:t>
      </w:r>
      <w:r w:rsidR="001F02DC">
        <w:rPr>
          <w:rFonts w:ascii="Times New Roman" w:hAnsi="Times New Roman" w:cs="Times New Roman"/>
          <w:sz w:val="28"/>
          <w:szCs w:val="28"/>
        </w:rPr>
        <w:t xml:space="preserve">appear </w:t>
      </w:r>
      <w:r w:rsidR="001F02DC" w:rsidRPr="001F02DC">
        <w:rPr>
          <w:rFonts w:ascii="Times New Roman" w:hAnsi="Times New Roman" w:cs="Times New Roman"/>
          <w:sz w:val="28"/>
          <w:szCs w:val="28"/>
        </w:rPr>
        <w:t xml:space="preserve">on exams.  </w:t>
      </w:r>
    </w:p>
    <w:p w:rsidR="00B241C0" w:rsidRPr="001F02DC" w:rsidRDefault="00B241C0" w:rsidP="00F90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02DC">
        <w:rPr>
          <w:rFonts w:ascii="Times New Roman" w:hAnsi="Times New Roman" w:cs="Times New Roman"/>
          <w:sz w:val="28"/>
          <w:szCs w:val="28"/>
        </w:rPr>
        <w:t>Why are</w:t>
      </w:r>
      <w:r w:rsidR="0069419F" w:rsidRPr="001F02DC">
        <w:rPr>
          <w:rFonts w:ascii="Times New Roman" w:hAnsi="Times New Roman" w:cs="Times New Roman"/>
          <w:sz w:val="28"/>
          <w:szCs w:val="28"/>
        </w:rPr>
        <w:t xml:space="preserve"> there </w:t>
      </w:r>
      <w:r w:rsidR="00657ED8" w:rsidRPr="001F02DC">
        <w:rPr>
          <w:rFonts w:ascii="Times New Roman" w:hAnsi="Times New Roman" w:cs="Times New Roman"/>
          <w:sz w:val="28"/>
          <w:szCs w:val="28"/>
        </w:rPr>
        <w:t xml:space="preserve">exam questions that </w:t>
      </w:r>
      <w:r w:rsidR="00EF0046" w:rsidRPr="001F02DC">
        <w:rPr>
          <w:rFonts w:ascii="Times New Roman" w:hAnsi="Times New Roman" w:cs="Times New Roman"/>
          <w:sz w:val="28"/>
          <w:szCs w:val="28"/>
        </w:rPr>
        <w:t>are</w:t>
      </w:r>
      <w:r w:rsidR="00657ED8" w:rsidRPr="001F02DC">
        <w:rPr>
          <w:rFonts w:ascii="Times New Roman" w:hAnsi="Times New Roman" w:cs="Times New Roman"/>
          <w:sz w:val="28"/>
          <w:szCs w:val="28"/>
        </w:rPr>
        <w:t xml:space="preserve"> </w:t>
      </w:r>
      <w:r w:rsidRPr="001F02DC">
        <w:rPr>
          <w:rFonts w:ascii="Times New Roman" w:hAnsi="Times New Roman" w:cs="Times New Roman"/>
          <w:sz w:val="28"/>
          <w:szCs w:val="28"/>
        </w:rPr>
        <w:t>neither addressed</w:t>
      </w:r>
      <w:r w:rsidR="00657ED8" w:rsidRPr="001F02DC">
        <w:rPr>
          <w:rFonts w:ascii="Times New Roman" w:hAnsi="Times New Roman" w:cs="Times New Roman"/>
          <w:sz w:val="28"/>
          <w:szCs w:val="28"/>
        </w:rPr>
        <w:t xml:space="preserve"> </w:t>
      </w:r>
      <w:r w:rsidR="0069419F" w:rsidRPr="001F02DC">
        <w:rPr>
          <w:rFonts w:ascii="Times New Roman" w:hAnsi="Times New Roman" w:cs="Times New Roman"/>
          <w:sz w:val="28"/>
          <w:szCs w:val="28"/>
        </w:rPr>
        <w:t>in lect</w:t>
      </w:r>
      <w:r w:rsidR="00657ED8" w:rsidRPr="001F02DC">
        <w:rPr>
          <w:rFonts w:ascii="Times New Roman" w:hAnsi="Times New Roman" w:cs="Times New Roman"/>
          <w:sz w:val="28"/>
          <w:szCs w:val="28"/>
        </w:rPr>
        <w:t xml:space="preserve">ure nor in tutorial classes?  Answer: </w:t>
      </w:r>
      <w:r w:rsidR="00EF0046" w:rsidRPr="001F02DC">
        <w:rPr>
          <w:rFonts w:ascii="Times New Roman" w:hAnsi="Times New Roman" w:cs="Times New Roman"/>
          <w:b/>
          <w:sz w:val="28"/>
          <w:szCs w:val="28"/>
          <w:u w:val="single"/>
        </w:rPr>
        <w:t xml:space="preserve">Did you work </w:t>
      </w:r>
      <w:r w:rsidR="00657ED8" w:rsidRPr="001F02DC">
        <w:rPr>
          <w:rFonts w:ascii="Times New Roman" w:hAnsi="Times New Roman" w:cs="Times New Roman"/>
          <w:b/>
          <w:sz w:val="28"/>
          <w:szCs w:val="28"/>
          <w:u w:val="single"/>
        </w:rPr>
        <w:t xml:space="preserve">your assigned homework </w:t>
      </w:r>
      <w:r w:rsidRPr="001F02DC">
        <w:rPr>
          <w:rFonts w:ascii="Times New Roman" w:hAnsi="Times New Roman" w:cs="Times New Roman"/>
          <w:b/>
          <w:sz w:val="28"/>
          <w:szCs w:val="28"/>
          <w:u w:val="single"/>
        </w:rPr>
        <w:t xml:space="preserve">and review </w:t>
      </w:r>
      <w:r w:rsidR="00657ED8" w:rsidRPr="001F02DC">
        <w:rPr>
          <w:rFonts w:ascii="Times New Roman" w:hAnsi="Times New Roman" w:cs="Times New Roman"/>
          <w:b/>
          <w:sz w:val="28"/>
          <w:szCs w:val="28"/>
          <w:u w:val="single"/>
        </w:rPr>
        <w:t>questions</w:t>
      </w:r>
      <w:r w:rsidR="00657ED8" w:rsidRPr="001F02DC">
        <w:rPr>
          <w:rFonts w:ascii="Times New Roman" w:hAnsi="Times New Roman" w:cs="Times New Roman"/>
          <w:sz w:val="28"/>
          <w:szCs w:val="28"/>
        </w:rPr>
        <w:t>?</w:t>
      </w:r>
      <w:r w:rsidRPr="001F02DC">
        <w:rPr>
          <w:rFonts w:ascii="Times New Roman" w:hAnsi="Times New Roman" w:cs="Times New Roman"/>
          <w:sz w:val="28"/>
          <w:szCs w:val="28"/>
        </w:rPr>
        <w:t xml:space="preserve">  If you did, you would not be asking this question.</w:t>
      </w:r>
      <w:r w:rsidR="001F02DC">
        <w:rPr>
          <w:rFonts w:ascii="Times New Roman" w:hAnsi="Times New Roman" w:cs="Times New Roman"/>
          <w:sz w:val="28"/>
          <w:szCs w:val="28"/>
        </w:rPr>
        <w:t xml:space="preserve">  </w:t>
      </w:r>
      <w:r w:rsidR="00657651">
        <w:rPr>
          <w:rFonts w:ascii="Times New Roman" w:hAnsi="Times New Roman" w:cs="Times New Roman"/>
          <w:sz w:val="28"/>
          <w:szCs w:val="28"/>
        </w:rPr>
        <w:t>Material in the h</w:t>
      </w:r>
      <w:r w:rsidR="001F02DC">
        <w:rPr>
          <w:rFonts w:ascii="Times New Roman" w:hAnsi="Times New Roman" w:cs="Times New Roman"/>
          <w:sz w:val="28"/>
          <w:szCs w:val="28"/>
        </w:rPr>
        <w:t xml:space="preserve">omework and review questions will </w:t>
      </w:r>
      <w:r w:rsidR="00657651">
        <w:rPr>
          <w:rFonts w:ascii="Times New Roman" w:hAnsi="Times New Roman" w:cs="Times New Roman"/>
          <w:sz w:val="28"/>
          <w:szCs w:val="28"/>
        </w:rPr>
        <w:t xml:space="preserve">also </w:t>
      </w:r>
      <w:r w:rsidR="001F02DC">
        <w:rPr>
          <w:rFonts w:ascii="Times New Roman" w:hAnsi="Times New Roman" w:cs="Times New Roman"/>
          <w:sz w:val="28"/>
          <w:szCs w:val="28"/>
        </w:rPr>
        <w:t>appear on exams.</w:t>
      </w:r>
    </w:p>
    <w:p w:rsidR="00EF0046" w:rsidRDefault="00B241C0" w:rsidP="00B24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course is structured so that those who attend lecture and tutorial classes and who work their assigned homework and review questions experience obvious benefits, such as </w:t>
      </w:r>
      <w:r w:rsidR="001F02DC">
        <w:rPr>
          <w:rFonts w:ascii="Times New Roman" w:hAnsi="Times New Roman" w:cs="Times New Roman"/>
          <w:sz w:val="28"/>
          <w:szCs w:val="28"/>
        </w:rPr>
        <w:t>better grades and informative entertainment.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9419F" w:rsidRPr="00B241C0" w:rsidRDefault="00B00508" w:rsidP="00B24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r w:rsidR="00B241C0" w:rsidRPr="00EF0046">
        <w:rPr>
          <w:rFonts w:ascii="Times New Roman" w:hAnsi="Times New Roman" w:cs="Times New Roman"/>
          <w:b/>
          <w:sz w:val="28"/>
          <w:szCs w:val="28"/>
          <w:u w:val="single"/>
        </w:rPr>
        <w:t>ll material is exam testable</w:t>
      </w:r>
      <w:r>
        <w:rPr>
          <w:rFonts w:ascii="Times New Roman" w:hAnsi="Times New Roman" w:cs="Times New Roman"/>
          <w:sz w:val="28"/>
          <w:szCs w:val="28"/>
        </w:rPr>
        <w:t>, including</w:t>
      </w:r>
      <w:r w:rsidR="00B241C0">
        <w:rPr>
          <w:rFonts w:ascii="Times New Roman" w:hAnsi="Times New Roman" w:cs="Times New Roman"/>
          <w:sz w:val="28"/>
          <w:szCs w:val="28"/>
        </w:rPr>
        <w:t xml:space="preserve"> posted lecture notes,</w:t>
      </w:r>
      <w:r w:rsidR="001F02DC">
        <w:rPr>
          <w:rFonts w:ascii="Times New Roman" w:hAnsi="Times New Roman" w:cs="Times New Roman"/>
          <w:sz w:val="28"/>
          <w:szCs w:val="28"/>
        </w:rPr>
        <w:t xml:space="preserve"> additional</w:t>
      </w:r>
      <w:r w:rsidR="00B241C0">
        <w:rPr>
          <w:rFonts w:ascii="Times New Roman" w:hAnsi="Times New Roman" w:cs="Times New Roman"/>
          <w:sz w:val="28"/>
          <w:szCs w:val="28"/>
        </w:rPr>
        <w:t xml:space="preserve"> in-class notes, material covered in tutorial classes, and homework and review questions.</w:t>
      </w:r>
      <w:r w:rsidR="00657ED8" w:rsidRPr="00B241C0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69419F" w:rsidRPr="00B241C0" w:rsidSect="00904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C2EDF"/>
    <w:multiLevelType w:val="hybridMultilevel"/>
    <w:tmpl w:val="40068FCE"/>
    <w:lvl w:ilvl="0" w:tplc="476A1E22">
      <w:start w:val="4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A83E57"/>
    <w:multiLevelType w:val="hybridMultilevel"/>
    <w:tmpl w:val="EEFE31DC"/>
    <w:lvl w:ilvl="0" w:tplc="D326158C">
      <w:start w:val="4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73493"/>
    <w:rsid w:val="00147CB1"/>
    <w:rsid w:val="001F02DC"/>
    <w:rsid w:val="00273493"/>
    <w:rsid w:val="00390965"/>
    <w:rsid w:val="004B5D61"/>
    <w:rsid w:val="004F1FF3"/>
    <w:rsid w:val="00510928"/>
    <w:rsid w:val="00525BF0"/>
    <w:rsid w:val="00657651"/>
    <w:rsid w:val="00657ED8"/>
    <w:rsid w:val="0069419F"/>
    <w:rsid w:val="00904E80"/>
    <w:rsid w:val="009212C1"/>
    <w:rsid w:val="00A1249C"/>
    <w:rsid w:val="00B00508"/>
    <w:rsid w:val="00B241C0"/>
    <w:rsid w:val="00B41677"/>
    <w:rsid w:val="00D12CC6"/>
    <w:rsid w:val="00D8358B"/>
    <w:rsid w:val="00E40B16"/>
    <w:rsid w:val="00EF0046"/>
    <w:rsid w:val="00EF1B6A"/>
    <w:rsid w:val="00F90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4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4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UWO SSC</Company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ssnds</dc:creator>
  <cp:lastModifiedBy>Trela</cp:lastModifiedBy>
  <cp:revision>10</cp:revision>
  <cp:lastPrinted>2015-07-01T19:15:00Z</cp:lastPrinted>
  <dcterms:created xsi:type="dcterms:W3CDTF">2015-06-16T15:56:00Z</dcterms:created>
  <dcterms:modified xsi:type="dcterms:W3CDTF">2015-07-01T19:15:00Z</dcterms:modified>
</cp:coreProperties>
</file>