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12ED" w:rsidRDefault="00C8033F" w:rsidP="001F12ED">
      <w:pPr>
        <w:jc w:val="center"/>
        <w:rPr>
          <w:rFonts w:ascii="宋体" w:hAnsi="宋体"/>
          <w:b/>
          <w:sz w:val="44"/>
          <w:szCs w:val="44"/>
        </w:rPr>
      </w:pPr>
      <w:r w:rsidRPr="00EA2940">
        <w:rPr>
          <w:rFonts w:ascii="宋体" w:hAnsi="宋体" w:hint="eastAsia"/>
          <w:b/>
          <w:sz w:val="44"/>
          <w:szCs w:val="44"/>
        </w:rPr>
        <w:t>赣南科技学院</w:t>
      </w:r>
    </w:p>
    <w:p w:rsidR="001F12ED" w:rsidRPr="00AE158F" w:rsidRDefault="001F12ED" w:rsidP="001F12ED">
      <w:pPr>
        <w:jc w:val="center"/>
        <w:rPr>
          <w:rFonts w:ascii="宋体" w:hAnsi="宋体"/>
          <w:b/>
          <w:sz w:val="44"/>
          <w:szCs w:val="44"/>
        </w:rPr>
      </w:pPr>
      <w:r w:rsidRPr="00AE158F">
        <w:rPr>
          <w:rFonts w:ascii="宋体" w:hAnsi="宋体" w:hint="eastAsia"/>
          <w:b/>
          <w:sz w:val="44"/>
          <w:szCs w:val="44"/>
        </w:rPr>
        <w:t>毕 业</w:t>
      </w:r>
      <w:r w:rsidR="001F2F1E">
        <w:rPr>
          <w:rFonts w:ascii="宋体" w:hAnsi="宋体" w:hint="eastAsia"/>
          <w:b/>
          <w:sz w:val="44"/>
          <w:szCs w:val="44"/>
        </w:rPr>
        <w:t xml:space="preserve"> </w:t>
      </w:r>
      <w:r w:rsidR="001F2F1E" w:rsidRPr="00F50765">
        <w:rPr>
          <w:rFonts w:ascii="宋体" w:hAnsi="宋体" w:hint="eastAsia"/>
          <w:b/>
          <w:sz w:val="44"/>
          <w:szCs w:val="44"/>
        </w:rPr>
        <w:t>论</w:t>
      </w:r>
      <w:r w:rsidR="001F2F1E">
        <w:rPr>
          <w:rFonts w:ascii="宋体" w:hAnsi="宋体" w:hint="eastAsia"/>
          <w:b/>
          <w:sz w:val="44"/>
          <w:szCs w:val="44"/>
        </w:rPr>
        <w:t xml:space="preserve"> </w:t>
      </w:r>
      <w:r w:rsidR="001F2F1E" w:rsidRPr="00F50765">
        <w:rPr>
          <w:rFonts w:ascii="宋体" w:hAnsi="宋体" w:hint="eastAsia"/>
          <w:b/>
          <w:sz w:val="44"/>
          <w:szCs w:val="44"/>
        </w:rPr>
        <w:t>文</w:t>
      </w:r>
      <w:r w:rsidRPr="00F50765">
        <w:rPr>
          <w:rFonts w:ascii="宋体" w:hAnsi="宋体" w:hint="eastAsia"/>
          <w:b/>
          <w:sz w:val="44"/>
          <w:szCs w:val="44"/>
        </w:rPr>
        <w:t>（</w:t>
      </w:r>
      <w:r w:rsidR="001F2F1E" w:rsidRPr="00F50765">
        <w:rPr>
          <w:rFonts w:ascii="宋体" w:hAnsi="宋体" w:hint="eastAsia"/>
          <w:b/>
          <w:sz w:val="44"/>
          <w:szCs w:val="44"/>
        </w:rPr>
        <w:t>设</w:t>
      </w:r>
      <w:r w:rsidR="001F2F1E">
        <w:rPr>
          <w:rFonts w:ascii="宋体" w:hAnsi="宋体" w:hint="eastAsia"/>
          <w:b/>
          <w:sz w:val="44"/>
          <w:szCs w:val="44"/>
        </w:rPr>
        <w:t xml:space="preserve"> </w:t>
      </w:r>
      <w:r w:rsidR="001F2F1E" w:rsidRPr="00F50765">
        <w:rPr>
          <w:rFonts w:ascii="宋体" w:hAnsi="宋体" w:hint="eastAsia"/>
          <w:b/>
          <w:sz w:val="44"/>
          <w:szCs w:val="44"/>
        </w:rPr>
        <w:t>计</w:t>
      </w:r>
      <w:r w:rsidRPr="00F50765">
        <w:rPr>
          <w:rFonts w:ascii="宋体" w:hAnsi="宋体" w:hint="eastAsia"/>
          <w:b/>
          <w:sz w:val="44"/>
          <w:szCs w:val="44"/>
        </w:rPr>
        <w:t>）</w:t>
      </w:r>
      <w:r w:rsidRPr="00AE158F">
        <w:rPr>
          <w:rFonts w:ascii="宋体" w:hAnsi="宋体" w:hint="eastAsia"/>
          <w:b/>
          <w:sz w:val="44"/>
          <w:szCs w:val="44"/>
        </w:rPr>
        <w:t xml:space="preserve">答 辩 </w:t>
      </w:r>
      <w:r w:rsidR="00F14C3E">
        <w:rPr>
          <w:rFonts w:ascii="宋体" w:hAnsi="宋体" w:hint="eastAsia"/>
          <w:b/>
          <w:sz w:val="44"/>
          <w:szCs w:val="44"/>
        </w:rPr>
        <w:t>评</w:t>
      </w:r>
      <w:r w:rsidRPr="00AE158F">
        <w:rPr>
          <w:rFonts w:ascii="宋体" w:hAnsi="宋体" w:hint="eastAsia"/>
          <w:b/>
          <w:sz w:val="44"/>
          <w:szCs w:val="44"/>
        </w:rPr>
        <w:t xml:space="preserve"> </w:t>
      </w:r>
      <w:r w:rsidR="00F14C3E">
        <w:rPr>
          <w:rFonts w:ascii="宋体" w:hAnsi="宋体" w:hint="eastAsia"/>
          <w:b/>
          <w:sz w:val="44"/>
          <w:szCs w:val="44"/>
        </w:rPr>
        <w:t>分</w:t>
      </w:r>
      <w:r w:rsidRPr="00AE158F">
        <w:rPr>
          <w:rFonts w:ascii="宋体" w:hAnsi="宋体" w:hint="eastAsia"/>
          <w:b/>
          <w:sz w:val="44"/>
          <w:szCs w:val="44"/>
        </w:rPr>
        <w:t xml:space="preserve"> </w:t>
      </w:r>
      <w:r w:rsidR="00F14C3E">
        <w:rPr>
          <w:rFonts w:ascii="宋体" w:hAnsi="宋体" w:hint="eastAsia"/>
          <w:b/>
          <w:sz w:val="44"/>
          <w:szCs w:val="44"/>
        </w:rPr>
        <w:t>表</w:t>
      </w:r>
    </w:p>
    <w:p w:rsidR="001E622A" w:rsidRDefault="001E622A"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（理工科类）</w:t>
      </w:r>
    </w:p>
    <w:p w:rsidR="009F7241" w:rsidRDefault="009F7241" w:rsidP="00F25245">
      <w:pPr>
        <w:rPr>
          <w:rFonts w:ascii="宋体" w:hAnsi="宋体"/>
          <w:b/>
          <w:sz w:val="24"/>
        </w:rPr>
      </w:pPr>
    </w:p>
    <w:p w:rsidR="00571836" w:rsidRPr="00467CFD" w:rsidRDefault="00571836" w:rsidP="00571836">
      <w:pPr>
        <w:rPr>
          <w:rFonts w:ascii="宋体" w:hAnsi="宋体"/>
          <w:b/>
          <w:sz w:val="24"/>
        </w:rPr>
      </w:pPr>
      <w:r w:rsidRPr="00467CFD">
        <w:rPr>
          <w:rFonts w:ascii="宋体" w:hAnsi="宋体" w:hint="eastAsia"/>
          <w:b/>
          <w:sz w:val="24"/>
        </w:rPr>
        <w:t>学院</w:t>
      </w:r>
      <w:r>
        <w:rPr>
          <w:rFonts w:ascii="宋体" w:hAnsi="宋体" w:hint="eastAsia"/>
          <w:b/>
          <w:sz w:val="24"/>
        </w:rPr>
        <w:t xml:space="preserve">： </w:t>
      </w:r>
      <w:r>
        <w:rPr>
          <w:rFonts w:ascii="宋体" w:hAnsi="宋体"/>
          <w:b/>
          <w:sz w:val="24"/>
        </w:rPr>
        <w:t xml:space="preserve">               </w:t>
      </w:r>
      <w:r w:rsidRPr="00467CFD">
        <w:rPr>
          <w:rFonts w:ascii="宋体" w:hAnsi="宋体" w:hint="eastAsia"/>
          <w:b/>
          <w:sz w:val="24"/>
        </w:rPr>
        <w:t>专业</w:t>
      </w:r>
      <w:r>
        <w:rPr>
          <w:rFonts w:ascii="宋体" w:hAnsi="宋体" w:hint="eastAsia"/>
          <w:b/>
          <w:sz w:val="24"/>
        </w:rPr>
        <w:t xml:space="preserve">： </w:t>
      </w:r>
      <w:r>
        <w:rPr>
          <w:rFonts w:ascii="宋体" w:hAnsi="宋体"/>
          <w:b/>
          <w:sz w:val="24"/>
        </w:rPr>
        <w:t xml:space="preserve">               </w:t>
      </w:r>
      <w:r>
        <w:rPr>
          <w:rFonts w:ascii="宋体" w:hAnsi="宋体" w:hint="eastAsia"/>
          <w:b/>
          <w:sz w:val="24"/>
        </w:rPr>
        <w:t>班级：</w:t>
      </w:r>
    </w:p>
    <w:p w:rsidR="00571836" w:rsidRDefault="00571836" w:rsidP="00571836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学号：                姓名：                年级： </w:t>
      </w:r>
      <w:r>
        <w:rPr>
          <w:rFonts w:ascii="宋体" w:hAnsi="宋体"/>
          <w:b/>
          <w:sz w:val="24"/>
        </w:rPr>
        <w:t xml:space="preserve">       </w:t>
      </w:r>
      <w:r w:rsidR="00E4794A">
        <w:rPr>
          <w:rFonts w:ascii="宋体" w:hAnsi="宋体" w:hint="eastAsia"/>
          <w:b/>
          <w:sz w:val="24"/>
        </w:rPr>
        <w:t>毕业年</w:t>
      </w:r>
      <w:r>
        <w:rPr>
          <w:rFonts w:ascii="宋体" w:hAnsi="宋体" w:hint="eastAsia"/>
          <w:b/>
          <w:sz w:val="24"/>
        </w:rPr>
        <w:t>届：</w:t>
      </w:r>
    </w:p>
    <w:p w:rsidR="006A3564" w:rsidRPr="00571836" w:rsidRDefault="006A3564" w:rsidP="00F25245">
      <w:pPr>
        <w:rPr>
          <w:rFonts w:ascii="宋体" w:hAnsi="宋体"/>
          <w:b/>
          <w:sz w:val="24"/>
        </w:rPr>
      </w:pPr>
    </w:p>
    <w:p w:rsidR="009F7241" w:rsidRDefault="00692587" w:rsidP="00F25245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题目：</w:t>
      </w:r>
    </w:p>
    <w:p w:rsidR="006A3564" w:rsidRPr="0056474B" w:rsidRDefault="006A3564" w:rsidP="00F25245">
      <w:pPr>
        <w:rPr>
          <w:rFonts w:ascii="宋体" w:hAnsi="宋体"/>
          <w:b/>
          <w:sz w:val="24"/>
        </w:rPr>
      </w:pPr>
    </w:p>
    <w:p w:rsidR="003C5A45" w:rsidRPr="00F25245" w:rsidRDefault="00025921">
      <w:pPr>
        <w:rPr>
          <w:sz w:val="24"/>
        </w:rPr>
      </w:pPr>
      <w:r>
        <w:rPr>
          <w:rFonts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131445</wp:posOffset>
                </wp:positionV>
                <wp:extent cx="5925820" cy="0"/>
                <wp:effectExtent l="33655" t="29845" r="31750" b="3683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582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A5351E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pt,10.35pt" to="460.6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" strokeweight="4.5pt">
                <v:stroke linestyle="thickThin"/>
              </v:line>
            </w:pict>
          </mc:Fallback>
        </mc:AlternateConten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5580"/>
        <w:gridCol w:w="1080"/>
        <w:gridCol w:w="1034"/>
      </w:tblGrid>
      <w:tr w:rsidR="003C5A45" w:rsidRPr="0009528C" w:rsidTr="00B4111B">
        <w:trPr>
          <w:jc w:val="center"/>
        </w:trPr>
        <w:tc>
          <w:tcPr>
            <w:tcW w:w="828" w:type="dxa"/>
          </w:tcPr>
          <w:p w:rsidR="003C5A45" w:rsidRPr="0009528C" w:rsidRDefault="003C5A45">
            <w:pPr>
              <w:jc w:val="center"/>
              <w:rPr>
                <w:b/>
                <w:sz w:val="24"/>
              </w:rPr>
            </w:pPr>
            <w:r w:rsidRPr="0009528C">
              <w:rPr>
                <w:rFonts w:hint="eastAsia"/>
                <w:b/>
                <w:sz w:val="24"/>
              </w:rPr>
              <w:t>评价</w:t>
            </w:r>
          </w:p>
          <w:p w:rsidR="003C5A45" w:rsidRPr="0009528C" w:rsidRDefault="003C5A45">
            <w:pPr>
              <w:jc w:val="center"/>
              <w:rPr>
                <w:b/>
                <w:sz w:val="24"/>
              </w:rPr>
            </w:pPr>
            <w:r w:rsidRPr="0009528C">
              <w:rPr>
                <w:rFonts w:hint="eastAsia"/>
                <w:b/>
                <w:sz w:val="24"/>
              </w:rPr>
              <w:t>项目</w:t>
            </w:r>
          </w:p>
        </w:tc>
        <w:tc>
          <w:tcPr>
            <w:tcW w:w="5580" w:type="dxa"/>
            <w:vAlign w:val="center"/>
          </w:tcPr>
          <w:p w:rsidR="003C5A45" w:rsidRPr="0009528C" w:rsidRDefault="003C5A45">
            <w:pPr>
              <w:jc w:val="center"/>
              <w:rPr>
                <w:b/>
                <w:sz w:val="24"/>
              </w:rPr>
            </w:pPr>
            <w:r w:rsidRPr="0009528C">
              <w:rPr>
                <w:rFonts w:hint="eastAsia"/>
                <w:b/>
                <w:sz w:val="24"/>
              </w:rPr>
              <w:t>评</w:t>
            </w:r>
            <w:r w:rsidRPr="0009528C">
              <w:rPr>
                <w:rFonts w:hint="eastAsia"/>
                <w:b/>
                <w:sz w:val="24"/>
              </w:rPr>
              <w:t xml:space="preserve">    </w:t>
            </w:r>
            <w:r w:rsidRPr="0009528C">
              <w:rPr>
                <w:rFonts w:hint="eastAsia"/>
                <w:b/>
                <w:sz w:val="24"/>
              </w:rPr>
              <w:t>定</w:t>
            </w:r>
            <w:r w:rsidRPr="0009528C">
              <w:rPr>
                <w:rFonts w:hint="eastAsia"/>
                <w:b/>
                <w:sz w:val="24"/>
              </w:rPr>
              <w:t xml:space="preserve">    </w:t>
            </w:r>
            <w:r w:rsidRPr="0009528C">
              <w:rPr>
                <w:rFonts w:hint="eastAsia"/>
                <w:b/>
                <w:sz w:val="24"/>
              </w:rPr>
              <w:t>标</w:t>
            </w:r>
            <w:r w:rsidRPr="0009528C">
              <w:rPr>
                <w:rFonts w:hint="eastAsia"/>
                <w:b/>
                <w:sz w:val="24"/>
              </w:rPr>
              <w:t xml:space="preserve">    </w:t>
            </w:r>
            <w:r w:rsidRPr="0009528C">
              <w:rPr>
                <w:rFonts w:hint="eastAsia"/>
                <w:b/>
                <w:sz w:val="24"/>
              </w:rPr>
              <w:t>准</w:t>
            </w:r>
          </w:p>
        </w:tc>
        <w:tc>
          <w:tcPr>
            <w:tcW w:w="1080" w:type="dxa"/>
          </w:tcPr>
          <w:p w:rsidR="003C5A45" w:rsidRPr="0009528C" w:rsidRDefault="003C5A45">
            <w:pPr>
              <w:jc w:val="center"/>
              <w:rPr>
                <w:b/>
                <w:sz w:val="24"/>
              </w:rPr>
            </w:pPr>
            <w:r w:rsidRPr="0009528C">
              <w:rPr>
                <w:rFonts w:hint="eastAsia"/>
                <w:b/>
                <w:sz w:val="24"/>
              </w:rPr>
              <w:t>评价</w:t>
            </w:r>
          </w:p>
          <w:p w:rsidR="003C5A45" w:rsidRPr="0009528C" w:rsidRDefault="003C5A45">
            <w:pPr>
              <w:jc w:val="center"/>
              <w:rPr>
                <w:b/>
                <w:sz w:val="24"/>
              </w:rPr>
            </w:pPr>
            <w:r w:rsidRPr="0009528C">
              <w:rPr>
                <w:rFonts w:hint="eastAsia"/>
                <w:b/>
                <w:sz w:val="24"/>
              </w:rPr>
              <w:t>比例</w:t>
            </w:r>
          </w:p>
        </w:tc>
        <w:tc>
          <w:tcPr>
            <w:tcW w:w="1034" w:type="dxa"/>
          </w:tcPr>
          <w:p w:rsidR="003C5A45" w:rsidRPr="0009528C" w:rsidRDefault="001F6A6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答辩</w:t>
            </w:r>
          </w:p>
          <w:p w:rsidR="003C5A45" w:rsidRPr="0009528C" w:rsidRDefault="003C5A45">
            <w:pPr>
              <w:jc w:val="center"/>
              <w:rPr>
                <w:b/>
                <w:sz w:val="24"/>
              </w:rPr>
            </w:pPr>
            <w:r w:rsidRPr="0009528C">
              <w:rPr>
                <w:rFonts w:hint="eastAsia"/>
                <w:b/>
                <w:sz w:val="24"/>
              </w:rPr>
              <w:t>得分</w:t>
            </w:r>
          </w:p>
        </w:tc>
      </w:tr>
      <w:tr w:rsidR="003C5A45" w:rsidTr="00B4111B">
        <w:trPr>
          <w:trHeight w:val="1050"/>
          <w:jc w:val="center"/>
        </w:trPr>
        <w:tc>
          <w:tcPr>
            <w:tcW w:w="828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5580" w:type="dxa"/>
            <w:vAlign w:val="center"/>
          </w:tcPr>
          <w:p w:rsidR="003C5A45" w:rsidRDefault="006A003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论文（设计）</w:t>
            </w:r>
            <w:r w:rsidR="003C5A45">
              <w:rPr>
                <w:rFonts w:hint="eastAsia"/>
                <w:sz w:val="24"/>
              </w:rPr>
              <w:t>立题有新意，观点新颖</w:t>
            </w:r>
          </w:p>
        </w:tc>
        <w:tc>
          <w:tcPr>
            <w:tcW w:w="1080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034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</w:p>
        </w:tc>
      </w:tr>
      <w:tr w:rsidR="003C5A45" w:rsidTr="00B4111B">
        <w:trPr>
          <w:trHeight w:val="1050"/>
          <w:jc w:val="center"/>
        </w:trPr>
        <w:tc>
          <w:tcPr>
            <w:tcW w:w="828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5580" w:type="dxa"/>
            <w:vAlign w:val="center"/>
          </w:tcPr>
          <w:p w:rsidR="003C5A45" w:rsidRDefault="003C5A4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目的明确，中心突出，选题有理论意义或对生产实践有参考价值</w:t>
            </w:r>
          </w:p>
        </w:tc>
        <w:tc>
          <w:tcPr>
            <w:tcW w:w="1080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034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</w:p>
        </w:tc>
      </w:tr>
      <w:tr w:rsidR="003C5A45" w:rsidTr="00B4111B">
        <w:trPr>
          <w:trHeight w:val="1050"/>
          <w:jc w:val="center"/>
        </w:trPr>
        <w:tc>
          <w:tcPr>
            <w:tcW w:w="828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5580" w:type="dxa"/>
            <w:vAlign w:val="center"/>
          </w:tcPr>
          <w:p w:rsidR="003C5A45" w:rsidRDefault="003C5A4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试验数据、图纸结构与工艺路线合理，绘制及技术要求符合国家标准</w:t>
            </w:r>
            <w:r w:rsidR="00285769">
              <w:rPr>
                <w:rFonts w:hint="eastAsia"/>
                <w:sz w:val="24"/>
              </w:rPr>
              <w:t>：</w:t>
            </w:r>
            <w:r w:rsidR="00285769" w:rsidRPr="00125ACC">
              <w:rPr>
                <w:rFonts w:hint="eastAsia"/>
                <w:bCs/>
                <w:sz w:val="24"/>
              </w:rPr>
              <w:t>能正确处理</w:t>
            </w:r>
            <w:r w:rsidR="00285769">
              <w:rPr>
                <w:rFonts w:hint="eastAsia"/>
                <w:bCs/>
                <w:sz w:val="24"/>
              </w:rPr>
              <w:t>调研</w:t>
            </w:r>
            <w:r w:rsidR="00285769" w:rsidRPr="00125ACC">
              <w:rPr>
                <w:rFonts w:hint="eastAsia"/>
                <w:bCs/>
                <w:sz w:val="24"/>
              </w:rPr>
              <w:t>数据</w:t>
            </w:r>
            <w:r w:rsidR="00285769">
              <w:rPr>
                <w:rFonts w:hint="eastAsia"/>
                <w:bCs/>
                <w:sz w:val="24"/>
              </w:rPr>
              <w:t>，</w:t>
            </w:r>
            <w:bookmarkStart w:id="0" w:name="_GoBack"/>
            <w:bookmarkEnd w:id="0"/>
            <w:r w:rsidR="00285769">
              <w:rPr>
                <w:rFonts w:hint="eastAsia"/>
                <w:sz w:val="24"/>
              </w:rPr>
              <w:t>文体规范，符合学术论文的格式和要求</w:t>
            </w:r>
          </w:p>
        </w:tc>
        <w:tc>
          <w:tcPr>
            <w:tcW w:w="1080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034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</w:p>
        </w:tc>
      </w:tr>
      <w:tr w:rsidR="003C5A45" w:rsidTr="00B4111B">
        <w:trPr>
          <w:trHeight w:val="1050"/>
          <w:jc w:val="center"/>
        </w:trPr>
        <w:tc>
          <w:tcPr>
            <w:tcW w:w="828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5580" w:type="dxa"/>
            <w:vAlign w:val="center"/>
          </w:tcPr>
          <w:p w:rsidR="003C5A45" w:rsidRDefault="005520B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查阅文献资料与论文选题符合，合理利用专业知识，结合文献资料进行分析评论，研究方案整体思路清晰，结构完整有序；推理严谨、结论正确</w:t>
            </w:r>
          </w:p>
        </w:tc>
        <w:tc>
          <w:tcPr>
            <w:tcW w:w="1080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034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</w:p>
        </w:tc>
      </w:tr>
      <w:tr w:rsidR="00E45BEC" w:rsidTr="00B4111B">
        <w:trPr>
          <w:trHeight w:val="1050"/>
          <w:jc w:val="center"/>
        </w:trPr>
        <w:tc>
          <w:tcPr>
            <w:tcW w:w="828" w:type="dxa"/>
            <w:vAlign w:val="center"/>
          </w:tcPr>
          <w:p w:rsidR="00E45BEC" w:rsidRDefault="00E45BEC" w:rsidP="00E45BE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5580" w:type="dxa"/>
            <w:vAlign w:val="center"/>
          </w:tcPr>
          <w:p w:rsidR="00E45BEC" w:rsidRDefault="006A0037" w:rsidP="00E45BE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论文（设计）</w:t>
            </w:r>
            <w:r w:rsidR="00E45BEC">
              <w:rPr>
                <w:rFonts w:hint="eastAsia"/>
                <w:sz w:val="24"/>
              </w:rPr>
              <w:t>介绍流畅，意思表达清晰</w:t>
            </w:r>
          </w:p>
        </w:tc>
        <w:tc>
          <w:tcPr>
            <w:tcW w:w="1080" w:type="dxa"/>
            <w:vAlign w:val="center"/>
          </w:tcPr>
          <w:p w:rsidR="00E45BEC" w:rsidRDefault="00E45BEC" w:rsidP="00E45BE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034" w:type="dxa"/>
            <w:vAlign w:val="center"/>
          </w:tcPr>
          <w:p w:rsidR="00E45BEC" w:rsidRDefault="00E45BEC" w:rsidP="00E45BEC">
            <w:pPr>
              <w:jc w:val="center"/>
              <w:rPr>
                <w:sz w:val="24"/>
              </w:rPr>
            </w:pPr>
          </w:p>
        </w:tc>
      </w:tr>
      <w:tr w:rsidR="00E45BEC" w:rsidTr="00B4111B">
        <w:trPr>
          <w:trHeight w:val="1050"/>
          <w:jc w:val="center"/>
        </w:trPr>
        <w:tc>
          <w:tcPr>
            <w:tcW w:w="828" w:type="dxa"/>
            <w:vAlign w:val="center"/>
          </w:tcPr>
          <w:p w:rsidR="00E45BEC" w:rsidRDefault="00E45BEC" w:rsidP="00E45BE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5580" w:type="dxa"/>
            <w:vAlign w:val="center"/>
          </w:tcPr>
          <w:p w:rsidR="00E45BEC" w:rsidRDefault="006A0037" w:rsidP="00E45BE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论文（设计）</w:t>
            </w:r>
            <w:r w:rsidR="00E45BEC">
              <w:rPr>
                <w:rFonts w:hint="eastAsia"/>
                <w:sz w:val="24"/>
              </w:rPr>
              <w:t>介绍时间应用合理，无超时或时间应用不当现象；能合理运用挂图、幻灯、投影或计算机等辅助手段进行答辩</w:t>
            </w:r>
          </w:p>
        </w:tc>
        <w:tc>
          <w:tcPr>
            <w:tcW w:w="1080" w:type="dxa"/>
            <w:vAlign w:val="center"/>
          </w:tcPr>
          <w:p w:rsidR="00E45BEC" w:rsidRDefault="00E45BEC" w:rsidP="00E45BE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034" w:type="dxa"/>
            <w:vAlign w:val="center"/>
          </w:tcPr>
          <w:p w:rsidR="00E45BEC" w:rsidRDefault="00E45BEC" w:rsidP="00E45BEC">
            <w:pPr>
              <w:jc w:val="center"/>
              <w:rPr>
                <w:sz w:val="24"/>
              </w:rPr>
            </w:pPr>
          </w:p>
        </w:tc>
      </w:tr>
      <w:tr w:rsidR="003C5A45" w:rsidTr="00B4111B">
        <w:trPr>
          <w:trHeight w:val="1050"/>
          <w:jc w:val="center"/>
        </w:trPr>
        <w:tc>
          <w:tcPr>
            <w:tcW w:w="828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5580" w:type="dxa"/>
            <w:vAlign w:val="center"/>
          </w:tcPr>
          <w:p w:rsidR="003C5A45" w:rsidRDefault="003C5A45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能准确回答教师提问和解释与论文有关问题</w:t>
            </w:r>
          </w:p>
        </w:tc>
        <w:tc>
          <w:tcPr>
            <w:tcW w:w="1080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034" w:type="dxa"/>
            <w:vAlign w:val="center"/>
          </w:tcPr>
          <w:p w:rsidR="003C5A45" w:rsidRDefault="003C5A45">
            <w:pPr>
              <w:jc w:val="center"/>
              <w:rPr>
                <w:sz w:val="24"/>
              </w:rPr>
            </w:pPr>
          </w:p>
        </w:tc>
      </w:tr>
      <w:tr w:rsidR="00BB19DC" w:rsidTr="00B4111B">
        <w:trPr>
          <w:trHeight w:val="1050"/>
          <w:jc w:val="center"/>
        </w:trPr>
        <w:tc>
          <w:tcPr>
            <w:tcW w:w="6408" w:type="dxa"/>
            <w:gridSpan w:val="2"/>
            <w:vAlign w:val="center"/>
          </w:tcPr>
          <w:p w:rsidR="00BB19DC" w:rsidRPr="00DA2840" w:rsidRDefault="00BB19DC">
            <w:pPr>
              <w:jc w:val="center"/>
              <w:rPr>
                <w:b/>
                <w:sz w:val="24"/>
              </w:rPr>
            </w:pPr>
            <w:r w:rsidRPr="00DA2840">
              <w:rPr>
                <w:rFonts w:hint="eastAsia"/>
                <w:b/>
                <w:sz w:val="24"/>
              </w:rPr>
              <w:t>总分</w:t>
            </w:r>
          </w:p>
        </w:tc>
        <w:tc>
          <w:tcPr>
            <w:tcW w:w="1080" w:type="dxa"/>
            <w:vAlign w:val="center"/>
          </w:tcPr>
          <w:p w:rsidR="00BB19DC" w:rsidRDefault="00BB19D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100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034" w:type="dxa"/>
            <w:vAlign w:val="center"/>
          </w:tcPr>
          <w:p w:rsidR="00BB19DC" w:rsidRDefault="00BB19DC">
            <w:pPr>
              <w:jc w:val="center"/>
              <w:rPr>
                <w:sz w:val="24"/>
              </w:rPr>
            </w:pPr>
          </w:p>
        </w:tc>
      </w:tr>
    </w:tbl>
    <w:p w:rsidR="00B879DC" w:rsidRDefault="00B879DC">
      <w:pPr>
        <w:rPr>
          <w:sz w:val="24"/>
        </w:rPr>
      </w:pPr>
    </w:p>
    <w:p w:rsidR="003C5A45" w:rsidRDefault="003C5A45" w:rsidP="007C3758">
      <w:pPr>
        <w:ind w:firstLineChars="2500" w:firstLine="6000"/>
        <w:rPr>
          <w:sz w:val="24"/>
        </w:rPr>
      </w:pPr>
      <w:r>
        <w:rPr>
          <w:rFonts w:hint="eastAsia"/>
          <w:sz w:val="24"/>
        </w:rPr>
        <w:t xml:space="preserve"> </w:t>
      </w:r>
      <w:r w:rsidR="004354A5">
        <w:rPr>
          <w:rFonts w:hint="eastAsia"/>
          <w:sz w:val="24"/>
        </w:rPr>
        <w:t>答辩专家</w:t>
      </w:r>
      <w:r>
        <w:rPr>
          <w:rFonts w:hint="eastAsia"/>
          <w:sz w:val="24"/>
        </w:rPr>
        <w:t>签名：</w:t>
      </w:r>
    </w:p>
    <w:sectPr w:rsidR="003C5A45" w:rsidSect="00B4111B">
      <w:headerReference w:type="default" r:id="rId6"/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7F4E" w:rsidRDefault="00327F4E">
      <w:r>
        <w:separator/>
      </w:r>
    </w:p>
  </w:endnote>
  <w:endnote w:type="continuationSeparator" w:id="0">
    <w:p w:rsidR="00327F4E" w:rsidRDefault="00327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7F4E" w:rsidRDefault="00327F4E">
      <w:r>
        <w:separator/>
      </w:r>
    </w:p>
  </w:footnote>
  <w:footnote w:type="continuationSeparator" w:id="0">
    <w:p w:rsidR="00327F4E" w:rsidRDefault="00327F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57BD" w:rsidRDefault="008A57BD" w:rsidP="006279CA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BD6"/>
    <w:rsid w:val="00025921"/>
    <w:rsid w:val="0009528C"/>
    <w:rsid w:val="001906C2"/>
    <w:rsid w:val="001B4BD6"/>
    <w:rsid w:val="001E622A"/>
    <w:rsid w:val="001F10B3"/>
    <w:rsid w:val="001F12ED"/>
    <w:rsid w:val="001F2F1E"/>
    <w:rsid w:val="001F6A68"/>
    <w:rsid w:val="00285769"/>
    <w:rsid w:val="002B23AD"/>
    <w:rsid w:val="00327F4E"/>
    <w:rsid w:val="003C5A45"/>
    <w:rsid w:val="0040425A"/>
    <w:rsid w:val="00406B43"/>
    <w:rsid w:val="00416AE5"/>
    <w:rsid w:val="004354A5"/>
    <w:rsid w:val="00516CB0"/>
    <w:rsid w:val="005520B4"/>
    <w:rsid w:val="00571836"/>
    <w:rsid w:val="0058584F"/>
    <w:rsid w:val="006279CA"/>
    <w:rsid w:val="00692587"/>
    <w:rsid w:val="006A0037"/>
    <w:rsid w:val="006A3564"/>
    <w:rsid w:val="00714354"/>
    <w:rsid w:val="007C3758"/>
    <w:rsid w:val="00810D57"/>
    <w:rsid w:val="008A57BD"/>
    <w:rsid w:val="009F7241"/>
    <w:rsid w:val="00B4111B"/>
    <w:rsid w:val="00B7206A"/>
    <w:rsid w:val="00B879DC"/>
    <w:rsid w:val="00BB19DC"/>
    <w:rsid w:val="00C1125F"/>
    <w:rsid w:val="00C24337"/>
    <w:rsid w:val="00C8033F"/>
    <w:rsid w:val="00DA2840"/>
    <w:rsid w:val="00E20DE6"/>
    <w:rsid w:val="00E45BEC"/>
    <w:rsid w:val="00E4794A"/>
    <w:rsid w:val="00EA2940"/>
    <w:rsid w:val="00F14C3E"/>
    <w:rsid w:val="00F2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  <w15:chartTrackingRefBased/>
  <w15:docId w15:val="{6F42F420-9E92-447B-926F-88D89AC60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243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C243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354</Words>
  <Characters>162</Characters>
  <Application>Microsoft Office Word</Application>
  <DocSecurity>0</DocSecurity>
  <Lines>1</Lines>
  <Paragraphs>1</Paragraphs>
  <ScaleCrop>false</ScaleCrop>
  <Company>赣南科技学院;</Company>
  <LinksUpToDate>false</LinksUpToDate>
  <CharactersWithSpaces>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赣南科技学院;</dc:title>
  <dc:subject/>
  <dc:creator>赣南科技学院</dc:creator>
  <cp:keywords/>
  <dc:description/>
  <cp:lastModifiedBy>Microsoft 帐户</cp:lastModifiedBy>
  <cp:revision>9</cp:revision>
  <cp:lastPrinted>2004-11-19T00:49:00Z</cp:lastPrinted>
  <dcterms:created xsi:type="dcterms:W3CDTF">2022-09-02T02:54:00Z</dcterms:created>
  <dcterms:modified xsi:type="dcterms:W3CDTF">2025-10-20T02:21:00Z</dcterms:modified>
</cp:coreProperties>
</file>