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F4C56" w14:textId="72EC37EE" w:rsidR="0068628C" w:rsidRDefault="0068628C" w:rsidP="00EC7C16">
      <w:r w:rsidRPr="0068628C">
        <w:rPr>
          <w:b/>
          <w:bCs/>
        </w:rPr>
        <w:t>Ad:</w:t>
      </w:r>
      <w:r>
        <w:t xml:space="preserve"> Lütfi Yiğit</w:t>
      </w:r>
    </w:p>
    <w:p w14:paraId="51B5BF75" w14:textId="3B7EFFB3" w:rsidR="0068628C" w:rsidRDefault="000603D7" w:rsidP="00EC7C16">
      <w:r w:rsidRPr="0068628C">
        <w:rPr>
          <w:b/>
          <w:bCs/>
        </w:rPr>
        <w:t>Soyadı</w:t>
      </w:r>
      <w:r w:rsidR="0068628C" w:rsidRPr="0068628C">
        <w:rPr>
          <w:b/>
          <w:bCs/>
        </w:rPr>
        <w:t>:</w:t>
      </w:r>
      <w:r w:rsidR="0068628C">
        <w:t xml:space="preserve"> SAĞLAM</w:t>
      </w:r>
    </w:p>
    <w:p w14:paraId="1D408575" w14:textId="36305F71" w:rsidR="0068628C" w:rsidRDefault="0068628C" w:rsidP="00EC7C16">
      <w:r w:rsidRPr="0068628C">
        <w:rPr>
          <w:b/>
          <w:bCs/>
        </w:rPr>
        <w:t>Numara:</w:t>
      </w:r>
      <w:r>
        <w:t xml:space="preserve"> 190101090</w:t>
      </w:r>
    </w:p>
    <w:p w14:paraId="50F0E6B3" w14:textId="45D4EDCE" w:rsidR="0068628C" w:rsidRDefault="0068628C" w:rsidP="00EC7C16">
      <w:r w:rsidRPr="0068628C">
        <w:rPr>
          <w:b/>
          <w:bCs/>
        </w:rPr>
        <w:t>Ders:</w:t>
      </w:r>
      <w:r>
        <w:t xml:space="preserve"> Yapay Sinir Ağları (BSM430)</w:t>
      </w:r>
    </w:p>
    <w:p w14:paraId="0DCE2E39" w14:textId="1487E668" w:rsidR="00A206C8" w:rsidRDefault="00A206C8" w:rsidP="00EC7C16">
      <w:r w:rsidRPr="00A206C8">
        <w:rPr>
          <w:b/>
          <w:bCs/>
        </w:rPr>
        <w:t>Konu:</w:t>
      </w:r>
      <w:r>
        <w:t xml:space="preserve"> Müşteri kaybı tahmini</w:t>
      </w:r>
    </w:p>
    <w:p w14:paraId="3B44AA05" w14:textId="2F8E56BE" w:rsidR="00EC7C16" w:rsidRDefault="00EC7C16" w:rsidP="00EC7C16"/>
    <w:p w14:paraId="592BD5D0" w14:textId="77777777" w:rsidR="00CE13A4" w:rsidRDefault="00CE13A4" w:rsidP="00EC7C16"/>
    <w:p w14:paraId="4E3B46D0" w14:textId="77777777" w:rsidR="00CE13A4" w:rsidRDefault="00CE13A4" w:rsidP="00EC7C16"/>
    <w:p w14:paraId="011331EB" w14:textId="5B5D2C37" w:rsidR="00EC7C16" w:rsidRDefault="00B27610" w:rsidP="00EC7C16">
      <w:proofErr w:type="spellStart"/>
      <w:r w:rsidRPr="00B27610">
        <w:rPr>
          <w:b/>
          <w:bCs/>
          <w:sz w:val="28"/>
          <w:szCs w:val="28"/>
        </w:rPr>
        <w:t>Forward</w:t>
      </w:r>
      <w:proofErr w:type="spellEnd"/>
      <w:r w:rsidRPr="00B27610">
        <w:rPr>
          <w:b/>
          <w:bCs/>
          <w:sz w:val="28"/>
          <w:szCs w:val="28"/>
        </w:rPr>
        <w:t xml:space="preserve"> </w:t>
      </w:r>
      <w:proofErr w:type="spellStart"/>
      <w:r w:rsidRPr="00B27610">
        <w:rPr>
          <w:b/>
          <w:bCs/>
          <w:sz w:val="28"/>
          <w:szCs w:val="28"/>
        </w:rPr>
        <w:t>Propagation</w:t>
      </w:r>
      <w:proofErr w:type="spellEnd"/>
      <w:r w:rsidRPr="00B27610">
        <w:rPr>
          <w:b/>
          <w:bCs/>
          <w:sz w:val="28"/>
          <w:szCs w:val="28"/>
        </w:rPr>
        <w:t>:</w:t>
      </w:r>
      <w:r w:rsidRPr="00B27610">
        <w:rPr>
          <w:sz w:val="28"/>
          <w:szCs w:val="28"/>
        </w:rPr>
        <w:t xml:space="preserve"> </w:t>
      </w:r>
      <w:proofErr w:type="spellStart"/>
      <w:r w:rsidR="0068628C">
        <w:t>I</w:t>
      </w:r>
      <w:r>
        <w:t>nput</w:t>
      </w:r>
      <w:proofErr w:type="spellEnd"/>
      <w:r>
        <w:t xml:space="preserve"> verisinin katmanlardan geçirilerek çıktının hesaplandığı süreçtir. Her bir katmandaki nöronlar, </w:t>
      </w:r>
      <w:proofErr w:type="spellStart"/>
      <w:r>
        <w:t>inputları</w:t>
      </w:r>
      <w:proofErr w:type="spellEnd"/>
      <w:r>
        <w:t xml:space="preserve"> ağırlıklarla çarpar ve bir aktivasyon fonksiyonu ile işlenir. Ağırlıklar başlangıçta rastgele atanır ve bu işlem boyunca değişmez.</w:t>
      </w:r>
    </w:p>
    <w:p w14:paraId="245BF693" w14:textId="143B6367" w:rsidR="00B27610" w:rsidRDefault="00B27610" w:rsidP="00EC7C16">
      <w:proofErr w:type="spellStart"/>
      <w:r w:rsidRPr="0068628C">
        <w:rPr>
          <w:b/>
          <w:bCs/>
          <w:sz w:val="28"/>
          <w:szCs w:val="28"/>
        </w:rPr>
        <w:t>Back</w:t>
      </w:r>
      <w:proofErr w:type="spellEnd"/>
      <w:r w:rsidRPr="0068628C">
        <w:rPr>
          <w:b/>
          <w:bCs/>
          <w:sz w:val="28"/>
          <w:szCs w:val="28"/>
        </w:rPr>
        <w:t xml:space="preserve"> </w:t>
      </w:r>
      <w:proofErr w:type="spellStart"/>
      <w:r w:rsidRPr="0068628C">
        <w:rPr>
          <w:b/>
          <w:bCs/>
          <w:sz w:val="28"/>
          <w:szCs w:val="28"/>
        </w:rPr>
        <w:t>Propagation</w:t>
      </w:r>
      <w:proofErr w:type="spellEnd"/>
      <w:r w:rsidRPr="0068628C">
        <w:rPr>
          <w:b/>
          <w:bCs/>
          <w:sz w:val="28"/>
          <w:szCs w:val="28"/>
        </w:rPr>
        <w:t>:</w:t>
      </w:r>
      <w:r w:rsidRPr="0068628C">
        <w:rPr>
          <w:sz w:val="28"/>
          <w:szCs w:val="28"/>
        </w:rPr>
        <w:t xml:space="preserve"> </w:t>
      </w:r>
      <w:r>
        <w:t xml:space="preserve">Ağın çıkışındaki hata ile başlayan bir süreçtir. Hata, çıkış katmanından başlayarak geriye doğru yayılır ve her bir katmandaki nöronların ağırlıklarına göre türevleri hesaplanır. Ağırlıkların güncellenmesi, </w:t>
      </w:r>
      <w:proofErr w:type="spellStart"/>
      <w:r>
        <w:t>gradient</w:t>
      </w:r>
      <w:proofErr w:type="spellEnd"/>
      <w:r>
        <w:t xml:space="preserve"> </w:t>
      </w:r>
      <w:proofErr w:type="spellStart"/>
      <w:r>
        <w:t>descent</w:t>
      </w:r>
      <w:proofErr w:type="spellEnd"/>
      <w:r>
        <w:t xml:space="preserve"> algoritmaları kullanılarak yapılır. Her bir ağırlığın güncellenmesi, öğrenme oranı ve hatanın </w:t>
      </w:r>
      <w:proofErr w:type="spellStart"/>
      <w:r>
        <w:t>gradienti</w:t>
      </w:r>
      <w:proofErr w:type="spellEnd"/>
      <w:r>
        <w:t xml:space="preserve"> ile belirlenir. </w:t>
      </w:r>
    </w:p>
    <w:p w14:paraId="2AF18D1C" w14:textId="77777777" w:rsidR="00EC7C16" w:rsidRDefault="00EC7C16" w:rsidP="00EC7C16"/>
    <w:p w14:paraId="3BC339FD" w14:textId="6CCBFA6F" w:rsidR="00B27610" w:rsidRDefault="00B27610" w:rsidP="00EC7C16">
      <w:r>
        <w:rPr>
          <w:rStyle w:val="mord"/>
          <w:color w:val="374151"/>
          <w:sz w:val="29"/>
          <w:szCs w:val="29"/>
        </w:rPr>
        <w:t xml:space="preserve">Yeni Ağırlık </w:t>
      </w:r>
      <w:r>
        <w:rPr>
          <w:rStyle w:val="mrel"/>
          <w:color w:val="374151"/>
          <w:sz w:val="29"/>
          <w:szCs w:val="29"/>
        </w:rPr>
        <w:t xml:space="preserve">= </w:t>
      </w:r>
      <w:r>
        <w:rPr>
          <w:rStyle w:val="mord"/>
          <w:color w:val="374151"/>
          <w:sz w:val="29"/>
          <w:szCs w:val="29"/>
        </w:rPr>
        <w:t>Eski </w:t>
      </w:r>
      <w:proofErr w:type="spellStart"/>
      <w:r>
        <w:rPr>
          <w:rStyle w:val="mord"/>
          <w:color w:val="374151"/>
          <w:sz w:val="29"/>
          <w:szCs w:val="29"/>
        </w:rPr>
        <w:t>Ağıırlık</w:t>
      </w:r>
      <w:proofErr w:type="spellEnd"/>
      <w:r>
        <w:rPr>
          <w:rStyle w:val="mord"/>
          <w:color w:val="374151"/>
          <w:sz w:val="29"/>
          <w:szCs w:val="29"/>
        </w:rPr>
        <w:t xml:space="preserve"> </w:t>
      </w:r>
      <w:r>
        <w:rPr>
          <w:rStyle w:val="mbin"/>
          <w:color w:val="374151"/>
          <w:sz w:val="29"/>
          <w:szCs w:val="29"/>
        </w:rPr>
        <w:t xml:space="preserve">− </w:t>
      </w:r>
      <w:proofErr w:type="spellStart"/>
      <w:r>
        <w:rPr>
          <w:rStyle w:val="mord"/>
          <w:color w:val="374151"/>
          <w:sz w:val="29"/>
          <w:szCs w:val="29"/>
        </w:rPr>
        <w:t>Öğ</w:t>
      </w:r>
      <w:proofErr w:type="spellEnd"/>
      <w:r>
        <w:rPr>
          <w:rStyle w:val="vlist-s"/>
          <w:color w:val="374151"/>
          <w:sz w:val="2"/>
          <w:szCs w:val="2"/>
        </w:rPr>
        <w:t>​</w:t>
      </w:r>
      <w:proofErr w:type="spellStart"/>
      <w:r>
        <w:rPr>
          <w:rStyle w:val="mord"/>
          <w:color w:val="374151"/>
          <w:sz w:val="29"/>
          <w:szCs w:val="29"/>
        </w:rPr>
        <w:t>renme</w:t>
      </w:r>
      <w:proofErr w:type="spellEnd"/>
      <w:r>
        <w:rPr>
          <w:rStyle w:val="mord"/>
          <w:color w:val="374151"/>
          <w:sz w:val="29"/>
          <w:szCs w:val="29"/>
        </w:rPr>
        <w:t xml:space="preserve"> Oranı </w:t>
      </w:r>
      <w:r>
        <w:rPr>
          <w:rStyle w:val="mbin"/>
          <w:color w:val="374151"/>
          <w:sz w:val="29"/>
          <w:szCs w:val="29"/>
        </w:rPr>
        <w:t xml:space="preserve">× </w:t>
      </w:r>
      <w:r>
        <w:rPr>
          <w:rStyle w:val="mord"/>
          <w:color w:val="374151"/>
          <w:sz w:val="29"/>
          <w:szCs w:val="29"/>
        </w:rPr>
        <w:t>Hatanın </w:t>
      </w:r>
      <w:proofErr w:type="spellStart"/>
      <w:r>
        <w:rPr>
          <w:rStyle w:val="mord"/>
          <w:color w:val="374151"/>
          <w:sz w:val="29"/>
          <w:szCs w:val="29"/>
        </w:rPr>
        <w:t>Gradienti</w:t>
      </w:r>
      <w:proofErr w:type="spellEnd"/>
    </w:p>
    <w:p w14:paraId="1AE903EA" w14:textId="77777777" w:rsidR="00B27610" w:rsidRDefault="00B27610" w:rsidP="00EC7C16"/>
    <w:p w14:paraId="61B47E64" w14:textId="6E696C6F" w:rsidR="00253352" w:rsidRDefault="00B30379">
      <w:r w:rsidRPr="003A2939">
        <w:rPr>
          <w:b/>
          <w:bCs/>
          <w:sz w:val="28"/>
          <w:szCs w:val="28"/>
        </w:rPr>
        <w:t>Learning Rate:</w:t>
      </w:r>
      <w:r w:rsidRPr="003A2939">
        <w:rPr>
          <w:sz w:val="28"/>
          <w:szCs w:val="28"/>
        </w:rPr>
        <w:t xml:space="preserve"> </w:t>
      </w:r>
      <w:r>
        <w:t xml:space="preserve">Learning rate, her güncellemede ağırlıkların ne kadar değişeceğini kontrol eden bir </w:t>
      </w:r>
      <w:proofErr w:type="spellStart"/>
      <w:r>
        <w:t>hiperparametredir</w:t>
      </w:r>
      <w:proofErr w:type="spellEnd"/>
      <w:r>
        <w:t xml:space="preserve">. Learning </w:t>
      </w:r>
      <w:proofErr w:type="spellStart"/>
      <w:r>
        <w:t>rate’in</w:t>
      </w:r>
      <w:proofErr w:type="spellEnd"/>
      <w:r>
        <w:t xml:space="preserve"> optimal olması, modelin eğitim sürecinin başarılı olmasında önemli bir faktördür. Optimal öğrenme, yüksek öğrenme ve düşük öğrenmenin kendilerine göre avantajları ve dezavantajları vardır.</w:t>
      </w:r>
    </w:p>
    <w:p w14:paraId="3BA7E6BF" w14:textId="57584D8A" w:rsidR="00B30379" w:rsidRDefault="00B30379">
      <w:r>
        <w:t>Optimal öğrenme;</w:t>
      </w:r>
    </w:p>
    <w:p w14:paraId="27A90CDD" w14:textId="0862B0D5" w:rsidR="00B30379" w:rsidRDefault="00B30379">
      <w:r>
        <w:t>Modelin minimum hataya daha etkili bir şekilde ulaşmasına yardımcı olabilirken, genellikle probleme özgüdür ve bu yüzden deneme yanılma yoluyla bulunması gerekir.</w:t>
      </w:r>
    </w:p>
    <w:p w14:paraId="5D29035F" w14:textId="23FCDE5F" w:rsidR="00B30379" w:rsidRDefault="00B30379">
      <w:r>
        <w:t>Yüksek öğrenme;</w:t>
      </w:r>
    </w:p>
    <w:p w14:paraId="0BD9838E" w14:textId="7DF54C4A" w:rsidR="00B30379" w:rsidRDefault="00B30379">
      <w:r>
        <w:t>Eğitim süreci daha hızlı olabilir ama bu da salınımı sebebiyet verebilir. Model minimum hataya ulaşmadan önce aşırı salınım sebebiyle gidip gelebilir. Eğitim sürecinin patlamasına neden olabilir.</w:t>
      </w:r>
    </w:p>
    <w:p w14:paraId="35CA48F3" w14:textId="7498D79C" w:rsidR="00B30379" w:rsidRDefault="00B30379">
      <w:r>
        <w:t>Düşük öğrenme;</w:t>
      </w:r>
    </w:p>
    <w:p w14:paraId="26CBEFDE" w14:textId="768CD55C" w:rsidR="00B30379" w:rsidRDefault="00B30379">
      <w:r>
        <w:t>Bu öğrenme tarzı ise daha istikrarlı bir eğitim süreci sağlar böylece daha düzenli ağırlık güncellemeleri anlamına gelir ama özellikle büyük veri setleri veya karmaşık modellerde çalışıldığında eğitim süreci uzayabilir ve modelin minimum hataya ulaşma şansı azalabilir.</w:t>
      </w:r>
    </w:p>
    <w:p w14:paraId="24A44DEE" w14:textId="77777777" w:rsidR="00EC7C16" w:rsidRDefault="00EC7C16"/>
    <w:p w14:paraId="51629C2B" w14:textId="77777777" w:rsidR="00F84A30" w:rsidRDefault="00F84A30"/>
    <w:p w14:paraId="65991E83" w14:textId="0BB479D1" w:rsidR="00F84A30" w:rsidRDefault="00F84A30">
      <w:proofErr w:type="spellStart"/>
      <w:r w:rsidRPr="003A2939">
        <w:rPr>
          <w:b/>
          <w:bCs/>
          <w:sz w:val="28"/>
          <w:szCs w:val="28"/>
        </w:rPr>
        <w:lastRenderedPageBreak/>
        <w:t>Loss</w:t>
      </w:r>
      <w:proofErr w:type="spellEnd"/>
      <w:r w:rsidRPr="003A2939">
        <w:rPr>
          <w:b/>
          <w:bCs/>
          <w:sz w:val="28"/>
          <w:szCs w:val="28"/>
        </w:rPr>
        <w:t xml:space="preserve"> </w:t>
      </w:r>
      <w:proofErr w:type="spellStart"/>
      <w:r w:rsidRPr="003A2939">
        <w:rPr>
          <w:b/>
          <w:bCs/>
          <w:sz w:val="28"/>
          <w:szCs w:val="28"/>
        </w:rPr>
        <w:t>Function</w:t>
      </w:r>
      <w:proofErr w:type="spellEnd"/>
      <w:r w:rsidRPr="003A2939">
        <w:rPr>
          <w:b/>
          <w:bCs/>
          <w:sz w:val="28"/>
          <w:szCs w:val="28"/>
        </w:rPr>
        <w:t>:</w:t>
      </w:r>
      <w:r w:rsidRPr="003A2939">
        <w:rPr>
          <w:sz w:val="28"/>
          <w:szCs w:val="28"/>
        </w:rPr>
        <w:t xml:space="preserve"> </w:t>
      </w:r>
      <w:proofErr w:type="spellStart"/>
      <w:r>
        <w:t>Loss</w:t>
      </w:r>
      <w:proofErr w:type="spellEnd"/>
      <w:r>
        <w:t xml:space="preserve"> </w:t>
      </w:r>
      <w:proofErr w:type="spellStart"/>
      <w:r>
        <w:t>Function</w:t>
      </w:r>
      <w:proofErr w:type="spellEnd"/>
      <w:r>
        <w:t xml:space="preserve">, modelin performansını değerlendiren, modelin tahminlerinin gerçek değerlerden ne kadar uzak olduğunu ölçen ve bu değeri minimize etmeye çalışan bir metriktir. </w:t>
      </w:r>
      <w:proofErr w:type="spellStart"/>
      <w:r>
        <w:t>Loss</w:t>
      </w:r>
      <w:proofErr w:type="spellEnd"/>
      <w:r>
        <w:t xml:space="preserve"> </w:t>
      </w:r>
      <w:proofErr w:type="spellStart"/>
      <w:r>
        <w:t>function</w:t>
      </w:r>
      <w:proofErr w:type="spellEnd"/>
      <w:r>
        <w:t xml:space="preserve"> değişikliğinde olası durumlar ise şu şekildedir;</w:t>
      </w:r>
    </w:p>
    <w:p w14:paraId="36F45DB2" w14:textId="6BEE8588" w:rsidR="00F84A30" w:rsidRDefault="00F84A30">
      <w:r>
        <w:t xml:space="preserve">Regresyon problemlerinde örneğin MSE kullanıldığında </w:t>
      </w:r>
      <w:proofErr w:type="spellStart"/>
      <w:r>
        <w:t>loss</w:t>
      </w:r>
      <w:proofErr w:type="spellEnd"/>
      <w:r>
        <w:t xml:space="preserve"> </w:t>
      </w:r>
      <w:proofErr w:type="spellStart"/>
      <w:r>
        <w:t>function</w:t>
      </w:r>
      <w:proofErr w:type="spellEnd"/>
      <w:r>
        <w:t xml:space="preserve"> artması durumunda modelin tahmin değerleri gerçek değerlere göre daha uzaklaşır</w:t>
      </w:r>
      <w:r w:rsidR="003A2939">
        <w:t>,</w:t>
      </w:r>
      <w:r>
        <w:t xml:space="preserve"> azalması durumunda ise gerçek değerlere daha yakınlaşır</w:t>
      </w:r>
      <w:r w:rsidR="003A2939">
        <w:t>.</w:t>
      </w:r>
    </w:p>
    <w:p w14:paraId="7B026959" w14:textId="4756D7D6" w:rsidR="003A2939" w:rsidRDefault="003A2939">
      <w:r>
        <w:t xml:space="preserve">Sınıflandırma problemlerinde </w:t>
      </w:r>
      <w:proofErr w:type="spellStart"/>
      <w:r>
        <w:t>Binary</w:t>
      </w:r>
      <w:proofErr w:type="spellEnd"/>
      <w:r>
        <w:t xml:space="preserve"> Cross-</w:t>
      </w:r>
      <w:proofErr w:type="spellStart"/>
      <w:r>
        <w:t>Entropy</w:t>
      </w:r>
      <w:proofErr w:type="spellEnd"/>
      <w:r>
        <w:t xml:space="preserve"> </w:t>
      </w:r>
      <w:proofErr w:type="spellStart"/>
      <w:r>
        <w:t>Loss</w:t>
      </w:r>
      <w:proofErr w:type="spellEnd"/>
      <w:r>
        <w:t xml:space="preserve"> kullanıldığında artması durumunda sınıflandırma hataları artar, azalması durumunda ise sınıflandırma doğruluğu artar.</w:t>
      </w:r>
    </w:p>
    <w:p w14:paraId="140176DD" w14:textId="1DE17D71" w:rsidR="003A2939" w:rsidRDefault="003A2939">
      <w:r>
        <w:t xml:space="preserve">SVM problemlerinde </w:t>
      </w:r>
      <w:proofErr w:type="spellStart"/>
      <w:r>
        <w:t>Hinge</w:t>
      </w:r>
      <w:proofErr w:type="spellEnd"/>
      <w:r>
        <w:t xml:space="preserve"> </w:t>
      </w:r>
      <w:proofErr w:type="spellStart"/>
      <w:r>
        <w:t>Loss</w:t>
      </w:r>
      <w:proofErr w:type="spellEnd"/>
      <w:r>
        <w:t xml:space="preserve"> kullanıldığında artması durumunda modelin ayrım hatası artar, azalması durumunda modelin sınıfları daha iyi ayırabilme yeteneği artar.</w:t>
      </w:r>
    </w:p>
    <w:p w14:paraId="0F44B4B3" w14:textId="36C0ABD3" w:rsidR="003A2939" w:rsidRDefault="003A2939"/>
    <w:p w14:paraId="75CDACC1" w14:textId="4B475644" w:rsidR="00EC7C16" w:rsidRDefault="003A2939">
      <w:proofErr w:type="spellStart"/>
      <w:r w:rsidRPr="003A2939">
        <w:rPr>
          <w:b/>
          <w:bCs/>
          <w:sz w:val="28"/>
          <w:szCs w:val="28"/>
        </w:rPr>
        <w:t>Epoch</w:t>
      </w:r>
      <w:proofErr w:type="spellEnd"/>
      <w:r w:rsidRPr="003A2939">
        <w:rPr>
          <w:b/>
          <w:bCs/>
          <w:sz w:val="28"/>
          <w:szCs w:val="28"/>
        </w:rPr>
        <w:t>:</w:t>
      </w:r>
      <w:r w:rsidRPr="003A2939">
        <w:t xml:space="preserve"> Model eğitilirken verilerin tamamı aynı anda eğitime katılmaz. Belli sayıda parçalar halinde eğitimde yer alırlar. İlk parça eğitilir, modelin başarımı test edilir, başarıma göre</w:t>
      </w:r>
      <w:r>
        <w:t xml:space="preserve"> </w:t>
      </w:r>
      <w:proofErr w:type="spellStart"/>
      <w:r w:rsidRPr="003A2939">
        <w:t>backpropagation</w:t>
      </w:r>
      <w:proofErr w:type="spellEnd"/>
      <w:r w:rsidRPr="003A2939">
        <w:t xml:space="preserve"> ile ağırlıklar güncellenir. Daha sonra yeni eğitim kümesi ile model tekrar eğitilip ağırlıklar tekrar güncellenir. Bu işlem her bir eğitim adımında tekrarlanarak model için en uygun ağırlık değerleri hesaplanmaya çalışılır. Bu eğitim adımlarının her birine “</w:t>
      </w:r>
      <w:proofErr w:type="spellStart"/>
      <w:r w:rsidRPr="003A2939">
        <w:t>epoch</w:t>
      </w:r>
      <w:proofErr w:type="spellEnd"/>
      <w:r w:rsidRPr="003A2939">
        <w:t>” denilmektedir.</w:t>
      </w:r>
    </w:p>
    <w:p w14:paraId="1F294118" w14:textId="20FF58DD" w:rsidR="003A2939" w:rsidRDefault="003A2939" w:rsidP="003A2939">
      <w:r>
        <w:t xml:space="preserve">Derin öğrenmede problemi çözecek en uygun ağırlık değerleri adım adım hesaplandığı için ilk </w:t>
      </w:r>
      <w:proofErr w:type="spellStart"/>
      <w:r>
        <w:t>epoch’larda</w:t>
      </w:r>
      <w:proofErr w:type="spellEnd"/>
      <w:r>
        <w:t xml:space="preserve"> başarım düşük olacak, </w:t>
      </w:r>
      <w:proofErr w:type="spellStart"/>
      <w:r>
        <w:t>epoch</w:t>
      </w:r>
      <w:proofErr w:type="spellEnd"/>
      <w:r>
        <w:t xml:space="preserve"> sayısı arttıkça başarım da artacaktır. Bununla birlikte belli bir adımdan sonra modelimizin öğrenme durumu oldukça azalacaktır.</w:t>
      </w:r>
    </w:p>
    <w:p w14:paraId="3735A9AC" w14:textId="77777777" w:rsidR="003A2939" w:rsidRDefault="003A2939" w:rsidP="003A2939">
      <w:r>
        <w:t>Modelin eğitilmesi genelde uzun zaman almaktadır; eğitimi günler, aylar süren modeller vardır. Derin öğrenmede bu durum olağandır. Bu nedenle diğer hiper parametreler ile mümkün olduğunca eğitim süreci kısaltılmaya çalışılmaktadır.</w:t>
      </w:r>
    </w:p>
    <w:p w14:paraId="2813D952" w14:textId="3F04C7BB" w:rsidR="00CE13A4" w:rsidRDefault="003A2939" w:rsidP="003A2939">
      <w:proofErr w:type="spellStart"/>
      <w:r>
        <w:t>Epoch</w:t>
      </w:r>
      <w:proofErr w:type="spellEnd"/>
      <w:r>
        <w:t xml:space="preserve"> sayısının büyüklüğü problem türüne göre de değişiklik göstermektedir. Örneğin örüntü öğrenilen </w:t>
      </w:r>
      <w:proofErr w:type="gramStart"/>
      <w:r>
        <w:t>RNN(</w:t>
      </w:r>
      <w:proofErr w:type="spellStart"/>
      <w:proofErr w:type="gramEnd"/>
      <w:r>
        <w:t>Recurrent</w:t>
      </w:r>
      <w:proofErr w:type="spellEnd"/>
      <w:r>
        <w:t xml:space="preserve"> </w:t>
      </w:r>
      <w:proofErr w:type="spellStart"/>
      <w:r>
        <w:t>Neural</w:t>
      </w:r>
      <w:proofErr w:type="spellEnd"/>
      <w:r>
        <w:t xml:space="preserve"> Network)’</w:t>
      </w:r>
      <w:proofErr w:type="spellStart"/>
      <w:r>
        <w:t>lerde</w:t>
      </w:r>
      <w:proofErr w:type="spellEnd"/>
      <w:r>
        <w:t xml:space="preserve"> </w:t>
      </w:r>
      <w:proofErr w:type="spellStart"/>
      <w:r>
        <w:t>epoch</w:t>
      </w:r>
      <w:proofErr w:type="spellEnd"/>
      <w:r>
        <w:t xml:space="preserve"> sayısı diğer modellere göre daha büyük tutulmalıdır. </w:t>
      </w:r>
      <w:proofErr w:type="spellStart"/>
      <w:r>
        <w:t>Epoch</w:t>
      </w:r>
      <w:proofErr w:type="spellEnd"/>
      <w:r>
        <w:t xml:space="preserve"> sayısı arttıkça modelin başarımı gözle görülür oranda artmaktadır. Başarım belli bir </w:t>
      </w:r>
      <w:proofErr w:type="spellStart"/>
      <w:r>
        <w:t>epoch’dan</w:t>
      </w:r>
      <w:proofErr w:type="spellEnd"/>
      <w:r>
        <w:t xml:space="preserve"> sonra çok küçük birimlerde artış göstereceği için bu noktalarda eğitim sonlandırılabilir.</w:t>
      </w:r>
    </w:p>
    <w:p w14:paraId="0178C5C2" w14:textId="77777777" w:rsidR="00547F61" w:rsidRDefault="00547F61" w:rsidP="003A2939"/>
    <w:p w14:paraId="770555A6" w14:textId="77777777" w:rsidR="00547F61" w:rsidRDefault="00547F61" w:rsidP="003A2939"/>
    <w:p w14:paraId="65261918" w14:textId="77777777" w:rsidR="00547F61" w:rsidRDefault="00547F61" w:rsidP="003A2939"/>
    <w:p w14:paraId="1596D168" w14:textId="77777777" w:rsidR="00547F61" w:rsidRDefault="00547F61" w:rsidP="003A2939"/>
    <w:p w14:paraId="6226BC6F" w14:textId="77777777" w:rsidR="00547F61" w:rsidRDefault="00547F61" w:rsidP="003A2939"/>
    <w:p w14:paraId="43105D4D" w14:textId="77777777" w:rsidR="00547F61" w:rsidRDefault="00547F61" w:rsidP="003A2939"/>
    <w:p w14:paraId="2F398763" w14:textId="77777777" w:rsidR="00547F61" w:rsidRDefault="00547F61" w:rsidP="003A2939"/>
    <w:p w14:paraId="55ED83CD" w14:textId="77777777" w:rsidR="00547F61" w:rsidRDefault="00547F61" w:rsidP="003A2939"/>
    <w:p w14:paraId="0027AF9A" w14:textId="77777777" w:rsidR="00547F61" w:rsidRDefault="00547F61" w:rsidP="003A2939"/>
    <w:p w14:paraId="406C90A7" w14:textId="77777777" w:rsidR="00547F61" w:rsidRDefault="00547F61" w:rsidP="003A2939"/>
    <w:p w14:paraId="3C160C79" w14:textId="62643F05" w:rsidR="001F5147" w:rsidRDefault="001F5147" w:rsidP="003A2939">
      <w:r w:rsidRPr="00AC6A14">
        <w:rPr>
          <w:b/>
          <w:bCs/>
          <w:sz w:val="28"/>
          <w:szCs w:val="28"/>
        </w:rPr>
        <w:lastRenderedPageBreak/>
        <w:t>Sigmoid Fonksiyonu:</w:t>
      </w:r>
      <w:r w:rsidRPr="00AC6A14">
        <w:rPr>
          <w:sz w:val="28"/>
          <w:szCs w:val="28"/>
        </w:rPr>
        <w:t xml:space="preserve"> </w:t>
      </w:r>
      <w:r>
        <w:t xml:space="preserve">Herhangi bir </w:t>
      </w:r>
      <w:proofErr w:type="spellStart"/>
      <w:r>
        <w:t>gerçel</w:t>
      </w:r>
      <w:proofErr w:type="spellEnd"/>
      <w:r>
        <w:t xml:space="preserve"> sayı aralığında bir değere eşleyen S-şekilli eğri oluşturan bir aktivasyon fonksiyonudur. Çıkış değerleri 0 ve 1 arasındadır ve genellikle sınıflandırma problemlerinde kullanılır. </w:t>
      </w:r>
      <w:r w:rsidR="00AC6A14" w:rsidRPr="00AC6A14">
        <w:rPr>
          <w:noProof/>
        </w:rPr>
        <w:drawing>
          <wp:inline distT="0" distB="0" distL="0" distR="0" wp14:anchorId="3AD28EDD" wp14:editId="4A001A85">
            <wp:extent cx="5731510" cy="3206115"/>
            <wp:effectExtent l="0" t="0" r="2540" b="0"/>
            <wp:docPr id="677783219" name="Resim 1" descr="metin, diyagram, çizgi,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783219" name="Resim 1" descr="metin, diyagram, çizgi, öykü gelişim çizgisi; kumpas; grafiğini çıkarma içeren bir resim&#10;&#10;Açıklama otomatik olarak oluşturuldu"/>
                    <pic:cNvPicPr/>
                  </pic:nvPicPr>
                  <pic:blipFill>
                    <a:blip r:embed="rId4"/>
                    <a:stretch>
                      <a:fillRect/>
                    </a:stretch>
                  </pic:blipFill>
                  <pic:spPr>
                    <a:xfrm>
                      <a:off x="0" y="0"/>
                      <a:ext cx="5731510" cy="3206115"/>
                    </a:xfrm>
                    <a:prstGeom prst="rect">
                      <a:avLst/>
                    </a:prstGeom>
                  </pic:spPr>
                </pic:pic>
              </a:graphicData>
            </a:graphic>
          </wp:inline>
        </w:drawing>
      </w:r>
    </w:p>
    <w:p w14:paraId="24D61A81" w14:textId="58008CF6" w:rsidR="00AC6A14" w:rsidRDefault="00AC6A14" w:rsidP="003A2939">
      <w:proofErr w:type="spellStart"/>
      <w:r w:rsidRPr="00AC6A14">
        <w:rPr>
          <w:b/>
          <w:bCs/>
          <w:sz w:val="28"/>
          <w:szCs w:val="28"/>
        </w:rPr>
        <w:t>ReLU</w:t>
      </w:r>
      <w:proofErr w:type="spellEnd"/>
      <w:r w:rsidRPr="00AC6A14">
        <w:rPr>
          <w:b/>
          <w:bCs/>
          <w:sz w:val="28"/>
          <w:szCs w:val="28"/>
        </w:rPr>
        <w:t xml:space="preserve"> (</w:t>
      </w:r>
      <w:proofErr w:type="spellStart"/>
      <w:r w:rsidRPr="00AC6A14">
        <w:rPr>
          <w:b/>
          <w:bCs/>
          <w:sz w:val="28"/>
          <w:szCs w:val="28"/>
        </w:rPr>
        <w:t>Rectified</w:t>
      </w:r>
      <w:proofErr w:type="spellEnd"/>
      <w:r w:rsidRPr="00AC6A14">
        <w:rPr>
          <w:b/>
          <w:bCs/>
          <w:sz w:val="28"/>
          <w:szCs w:val="28"/>
        </w:rPr>
        <w:t xml:space="preserve"> </w:t>
      </w:r>
      <w:proofErr w:type="spellStart"/>
      <w:r w:rsidRPr="00AC6A14">
        <w:rPr>
          <w:b/>
          <w:bCs/>
          <w:sz w:val="28"/>
          <w:szCs w:val="28"/>
        </w:rPr>
        <w:t>Linear</w:t>
      </w:r>
      <w:proofErr w:type="spellEnd"/>
      <w:r w:rsidRPr="00AC6A14">
        <w:rPr>
          <w:b/>
          <w:bCs/>
          <w:sz w:val="28"/>
          <w:szCs w:val="28"/>
        </w:rPr>
        <w:t xml:space="preserve"> </w:t>
      </w:r>
      <w:proofErr w:type="spellStart"/>
      <w:r w:rsidRPr="00AC6A14">
        <w:rPr>
          <w:b/>
          <w:bCs/>
          <w:sz w:val="28"/>
          <w:szCs w:val="28"/>
        </w:rPr>
        <w:t>Unit</w:t>
      </w:r>
      <w:proofErr w:type="spellEnd"/>
      <w:r w:rsidRPr="00AC6A14">
        <w:rPr>
          <w:b/>
          <w:bCs/>
          <w:sz w:val="28"/>
          <w:szCs w:val="28"/>
        </w:rPr>
        <w:t>) Fonksiyonu:</w:t>
      </w:r>
      <w:r w:rsidRPr="00AC6A14">
        <w:rPr>
          <w:sz w:val="28"/>
          <w:szCs w:val="28"/>
        </w:rPr>
        <w:t xml:space="preserve"> </w:t>
      </w:r>
      <w:r>
        <w:t xml:space="preserve">Giriş değeri pozitifse giriş değerini, negatifse sıfırı çıkaran bir aktivasyon fonksiyonudur. Özellikle derin sinir ağların kullanıldığında eğitim sürecini hızlandırabilir. </w:t>
      </w:r>
    </w:p>
    <w:p w14:paraId="23E1A8A4" w14:textId="722FB1B7" w:rsidR="00AC6A14" w:rsidRDefault="00AC6A14" w:rsidP="003A2939">
      <w:r>
        <w:rPr>
          <w:noProof/>
        </w:rPr>
        <w:drawing>
          <wp:inline distT="0" distB="0" distL="0" distR="0" wp14:anchorId="2AC1C0A7" wp14:editId="76FCB6DF">
            <wp:extent cx="3703320" cy="2400300"/>
            <wp:effectExtent l="0" t="0" r="0" b="0"/>
            <wp:docPr id="219955297" name="Resim 1" descr="çizgi, öykü gelişim çizgisi; kumpas; grafiğini çıkarma, diyagram, makbu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955297" name="Resim 1" descr="çizgi, öykü gelişim çizgisi; kumpas; grafiğini çıkarma, diyagram, makbuz içeren bir resim&#10;&#10;Açıklama otomatik olarak oluşturuld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3320" cy="2400300"/>
                    </a:xfrm>
                    <a:prstGeom prst="rect">
                      <a:avLst/>
                    </a:prstGeom>
                    <a:noFill/>
                    <a:ln>
                      <a:noFill/>
                    </a:ln>
                  </pic:spPr>
                </pic:pic>
              </a:graphicData>
            </a:graphic>
          </wp:inline>
        </w:drawing>
      </w:r>
    </w:p>
    <w:p w14:paraId="34208BB7" w14:textId="77777777" w:rsidR="00CE13A4" w:rsidRDefault="00CE13A4" w:rsidP="003A2939"/>
    <w:p w14:paraId="18231C50" w14:textId="77777777" w:rsidR="00CE13A4" w:rsidRDefault="00CE13A4" w:rsidP="003A2939"/>
    <w:p w14:paraId="64AF3B2D" w14:textId="77777777" w:rsidR="00CE13A4" w:rsidRDefault="00CE13A4" w:rsidP="003A2939"/>
    <w:p w14:paraId="4E562689" w14:textId="77777777" w:rsidR="00CE13A4" w:rsidRDefault="00CE13A4" w:rsidP="003A2939"/>
    <w:p w14:paraId="6108BD95" w14:textId="77777777" w:rsidR="00CE13A4" w:rsidRDefault="00CE13A4" w:rsidP="003A2939"/>
    <w:p w14:paraId="505A7276" w14:textId="7F5C968C" w:rsidR="00AC6A14" w:rsidRDefault="00AC6A14" w:rsidP="003A2939">
      <w:proofErr w:type="spellStart"/>
      <w:r w:rsidRPr="00AC6A14">
        <w:rPr>
          <w:b/>
          <w:bCs/>
          <w:sz w:val="28"/>
          <w:szCs w:val="28"/>
        </w:rPr>
        <w:lastRenderedPageBreak/>
        <w:t>Swish</w:t>
      </w:r>
      <w:proofErr w:type="spellEnd"/>
      <w:r w:rsidRPr="00AC6A14">
        <w:rPr>
          <w:b/>
          <w:bCs/>
          <w:sz w:val="28"/>
          <w:szCs w:val="28"/>
        </w:rPr>
        <w:t xml:space="preserve"> Fonksiyonu:</w:t>
      </w:r>
      <w:r w:rsidRPr="00AC6A14">
        <w:rPr>
          <w:sz w:val="28"/>
          <w:szCs w:val="28"/>
        </w:rPr>
        <w:t xml:space="preserve"> </w:t>
      </w:r>
      <w:proofErr w:type="spellStart"/>
      <w:r w:rsidRPr="00AC6A14">
        <w:t>ReLU'nun</w:t>
      </w:r>
      <w:proofErr w:type="spellEnd"/>
      <w:r w:rsidRPr="00AC6A14">
        <w:t xml:space="preserve"> doğrusal bölgesinin pozitif girişlerde daha yumuşak bir versiyonu ve </w:t>
      </w:r>
      <w:proofErr w:type="spellStart"/>
      <w:r w:rsidRPr="00AC6A14">
        <w:t>sigmoid'in</w:t>
      </w:r>
      <w:proofErr w:type="spellEnd"/>
      <w:r w:rsidRPr="00AC6A14">
        <w:t xml:space="preserve"> girişe bağlı olarak çıkışın sınırlarını belirleyen bir öğesi olan bir aktivasyon fonksiyonudur. </w:t>
      </w:r>
      <w:proofErr w:type="spellStart"/>
      <w:r w:rsidRPr="00AC6A14">
        <w:t>Swish'in</w:t>
      </w:r>
      <w:proofErr w:type="spellEnd"/>
      <w:r w:rsidRPr="00AC6A14">
        <w:t xml:space="preserve"> bazı durumlarda daha yumuşak gradyan geçişleri ve daha iyi genelleme yeteneği sağlayabileceği gözlemlenmiştir.</w:t>
      </w:r>
      <w:r>
        <w:rPr>
          <w:noProof/>
        </w:rPr>
        <w:drawing>
          <wp:inline distT="0" distB="0" distL="0" distR="0" wp14:anchorId="314FBD1A" wp14:editId="5F699106">
            <wp:extent cx="5584825" cy="4381215"/>
            <wp:effectExtent l="0" t="0" r="0" b="635"/>
            <wp:docPr id="784601564"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6">
                      <a:extLst>
                        <a:ext uri="{28A0092B-C50C-407E-A947-70E740481C1C}">
                          <a14:useLocalDpi xmlns:a14="http://schemas.microsoft.com/office/drawing/2010/main" val="0"/>
                        </a:ext>
                      </a:extLst>
                    </a:blip>
                    <a:srcRect t="174"/>
                    <a:stretch/>
                  </pic:blipFill>
                  <pic:spPr bwMode="auto">
                    <a:xfrm>
                      <a:off x="0" y="0"/>
                      <a:ext cx="5604893" cy="4396958"/>
                    </a:xfrm>
                    <a:prstGeom prst="rect">
                      <a:avLst/>
                    </a:prstGeom>
                    <a:noFill/>
                    <a:ln>
                      <a:noFill/>
                    </a:ln>
                    <a:extLst>
                      <a:ext uri="{53640926-AAD7-44D8-BBD7-CCE9431645EC}">
                        <a14:shadowObscured xmlns:a14="http://schemas.microsoft.com/office/drawing/2010/main"/>
                      </a:ext>
                    </a:extLst>
                  </pic:spPr>
                </pic:pic>
              </a:graphicData>
            </a:graphic>
          </wp:inline>
        </w:drawing>
      </w:r>
    </w:p>
    <w:p w14:paraId="06F05519" w14:textId="77777777" w:rsidR="00204A49" w:rsidRDefault="00204A49" w:rsidP="003A2939">
      <w:proofErr w:type="spellStart"/>
      <w:r>
        <w:t>Matplotlib</w:t>
      </w:r>
      <w:proofErr w:type="spellEnd"/>
      <w:r>
        <w:t xml:space="preserve">: Grafik oluşturmak ve görselleştirmek için kullanılan Python kütüphanesidir. </w:t>
      </w:r>
    </w:p>
    <w:p w14:paraId="047053FD" w14:textId="4BCBFD44" w:rsidR="00AC6A14" w:rsidRDefault="00204A49" w:rsidP="003A2939">
      <w:proofErr w:type="spellStart"/>
      <w:r>
        <w:t>TensorFlow</w:t>
      </w:r>
      <w:proofErr w:type="spellEnd"/>
      <w:r>
        <w:t>: Makine öğrenimi modelleri oluşturmak ve eğitmek için kullanılan açık kaynaklı derin öğrenme kütüphanesidir.</w:t>
      </w:r>
    </w:p>
    <w:p w14:paraId="138BE949" w14:textId="77777777" w:rsidR="00AC6A14" w:rsidRDefault="00AC6A14" w:rsidP="003A2939"/>
    <w:p w14:paraId="38101E5F" w14:textId="77777777" w:rsidR="00583063" w:rsidRDefault="00583063" w:rsidP="003A2939"/>
    <w:p w14:paraId="5592E445" w14:textId="77777777" w:rsidR="00583063" w:rsidRDefault="00583063" w:rsidP="003A2939"/>
    <w:p w14:paraId="236D7E0F" w14:textId="77777777" w:rsidR="00583063" w:rsidRDefault="00583063" w:rsidP="003A2939"/>
    <w:p w14:paraId="51292687" w14:textId="77777777" w:rsidR="00583063" w:rsidRDefault="00583063" w:rsidP="003A2939"/>
    <w:p w14:paraId="535F8B95" w14:textId="77777777" w:rsidR="00583063" w:rsidRDefault="00583063" w:rsidP="003A2939"/>
    <w:p w14:paraId="671ED72C" w14:textId="77777777" w:rsidR="00583063" w:rsidRDefault="00583063" w:rsidP="003A2939"/>
    <w:p w14:paraId="7E3B4F8A" w14:textId="77777777" w:rsidR="00583063" w:rsidRDefault="00583063" w:rsidP="003A2939"/>
    <w:p w14:paraId="4A2E1319" w14:textId="77777777" w:rsidR="00583063" w:rsidRDefault="00583063" w:rsidP="003A2939"/>
    <w:p w14:paraId="54158843" w14:textId="77777777" w:rsidR="00583063" w:rsidRDefault="00583063" w:rsidP="003A2939"/>
    <w:p w14:paraId="3B5E28F1" w14:textId="4AA57620" w:rsidR="00583063" w:rsidRDefault="00583063" w:rsidP="003A2939">
      <w:r>
        <w:rPr>
          <w:noProof/>
        </w:rPr>
        <w:lastRenderedPageBreak/>
        <w:drawing>
          <wp:inline distT="0" distB="0" distL="0" distR="0" wp14:anchorId="28F5CAF5" wp14:editId="7D908AF6">
            <wp:extent cx="5730240" cy="2103120"/>
            <wp:effectExtent l="0" t="0" r="3810" b="0"/>
            <wp:docPr id="67834635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2103120"/>
                    </a:xfrm>
                    <a:prstGeom prst="rect">
                      <a:avLst/>
                    </a:prstGeom>
                    <a:noFill/>
                    <a:ln>
                      <a:noFill/>
                    </a:ln>
                  </pic:spPr>
                </pic:pic>
              </a:graphicData>
            </a:graphic>
          </wp:inline>
        </w:drawing>
      </w:r>
    </w:p>
    <w:p w14:paraId="39DC874D" w14:textId="77777777" w:rsidR="00583063" w:rsidRDefault="00583063" w:rsidP="003A2939"/>
    <w:p w14:paraId="082657C4" w14:textId="0EDE4369" w:rsidR="00583063" w:rsidRDefault="00583063" w:rsidP="003A2939">
      <w:r>
        <w:t xml:space="preserve">Buradaki kod satırlarında modelimizin verilerinin eğitim ve </w:t>
      </w:r>
      <w:proofErr w:type="spellStart"/>
      <w:r>
        <w:t>train</w:t>
      </w:r>
      <w:proofErr w:type="spellEnd"/>
      <w:r>
        <w:t xml:space="preserve"> şeklinde ayrımızı yapılıyor. </w:t>
      </w:r>
      <w:proofErr w:type="spellStart"/>
      <w:proofErr w:type="gramStart"/>
      <w:r>
        <w:t>test</w:t>
      </w:r>
      <w:proofErr w:type="gramEnd"/>
      <w:r>
        <w:t>_size</w:t>
      </w:r>
      <w:proofErr w:type="spellEnd"/>
      <w:r>
        <w:t xml:space="preserve">=0.2 seçilerek verilerin %80’i </w:t>
      </w:r>
      <w:proofErr w:type="spellStart"/>
      <w:r>
        <w:t>train’e</w:t>
      </w:r>
      <w:proofErr w:type="spellEnd"/>
      <w:r>
        <w:t xml:space="preserve"> %20’si test işlemlerine ayrılıyor. Eğer </w:t>
      </w:r>
      <w:proofErr w:type="spellStart"/>
      <w:r>
        <w:t>test_size</w:t>
      </w:r>
      <w:proofErr w:type="spellEnd"/>
      <w:r>
        <w:t xml:space="preserve">=0.5 olsaydı </w:t>
      </w:r>
      <w:proofErr w:type="gramStart"/>
      <w:r>
        <w:t>%50</w:t>
      </w:r>
      <w:proofErr w:type="gramEnd"/>
      <w:r>
        <w:t xml:space="preserve">’si </w:t>
      </w:r>
      <w:proofErr w:type="spellStart"/>
      <w:r>
        <w:t>train’e</w:t>
      </w:r>
      <w:proofErr w:type="spellEnd"/>
      <w:r>
        <w:t xml:space="preserve"> %50’si test işlemlerine ayrılırdı bu da d</w:t>
      </w:r>
      <w:r w:rsidRPr="00583063">
        <w:t xml:space="preserve">aha büyük bir test seti, modelin performansını daha güvenilir bir şekilde değerlendirmenizi sağlar. </w:t>
      </w:r>
      <w:r>
        <w:t>Train</w:t>
      </w:r>
      <w:r w:rsidRPr="00583063">
        <w:t xml:space="preserve"> seti boyutu düşer, ancak modelin daha genel bir performansını gözlemleme şansı artar.</w:t>
      </w:r>
      <w:r>
        <w:t xml:space="preserve"> Dezavantaj olarak ise </w:t>
      </w:r>
      <w:proofErr w:type="spellStart"/>
      <w:r>
        <w:t>train</w:t>
      </w:r>
      <w:proofErr w:type="spellEnd"/>
      <w:r w:rsidRPr="00583063">
        <w:t xml:space="preserve"> seti boyutu küçüldüğü için modelin öğrenme süreci daha sınırlıdır.</w:t>
      </w:r>
      <w:r>
        <w:t xml:space="preserve"> Eğer </w:t>
      </w:r>
      <w:proofErr w:type="spellStart"/>
      <w:r>
        <w:t>test_size</w:t>
      </w:r>
      <w:proofErr w:type="spellEnd"/>
      <w:r>
        <w:t xml:space="preserve">=0.1 olsaydı </w:t>
      </w:r>
      <w:proofErr w:type="gramStart"/>
      <w:r>
        <w:t>%90</w:t>
      </w:r>
      <w:proofErr w:type="gramEnd"/>
      <w:r>
        <w:t xml:space="preserve">’ı </w:t>
      </w:r>
      <w:proofErr w:type="spellStart"/>
      <w:r>
        <w:t>train’e</w:t>
      </w:r>
      <w:proofErr w:type="spellEnd"/>
      <w:r>
        <w:t xml:space="preserve"> %10’u test işlemlerine ayrılmış olurdu bunun avantajı </w:t>
      </w:r>
      <w:r w:rsidRPr="00583063">
        <w:t xml:space="preserve">modelin performansını daha güvenilir bir şekilde değerlendirmenizi sağlar. </w:t>
      </w:r>
      <w:r>
        <w:t>Train</w:t>
      </w:r>
      <w:r w:rsidRPr="00583063">
        <w:t xml:space="preserve"> seti boyutu düşer, ancak modelin daha genel bir performansını gözlemleme şansı artar.</w:t>
      </w:r>
      <w:r>
        <w:t xml:space="preserve"> Dezavantajı ise </w:t>
      </w:r>
      <w:proofErr w:type="spellStart"/>
      <w:r>
        <w:t>train</w:t>
      </w:r>
      <w:proofErr w:type="spellEnd"/>
      <w:r>
        <w:t xml:space="preserve"> seti boyutu küçüldüğü için modelin öğrenme süreci daha sınırlıdır. </w:t>
      </w:r>
    </w:p>
    <w:p w14:paraId="6D14FD21" w14:textId="28A70955" w:rsidR="00583063" w:rsidRDefault="00796D59" w:rsidP="003A2939">
      <w:r w:rsidRPr="00796D59">
        <w:rPr>
          <w:noProof/>
        </w:rPr>
        <w:drawing>
          <wp:inline distT="0" distB="0" distL="0" distR="0" wp14:anchorId="2B1DC17F" wp14:editId="2F94E0C8">
            <wp:extent cx="3482642" cy="2019475"/>
            <wp:effectExtent l="0" t="0" r="3810" b="0"/>
            <wp:docPr id="73299448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994486" name=""/>
                    <pic:cNvPicPr/>
                  </pic:nvPicPr>
                  <pic:blipFill>
                    <a:blip r:embed="rId8"/>
                    <a:stretch>
                      <a:fillRect/>
                    </a:stretch>
                  </pic:blipFill>
                  <pic:spPr>
                    <a:xfrm>
                      <a:off x="0" y="0"/>
                      <a:ext cx="3482642" cy="2019475"/>
                    </a:xfrm>
                    <a:prstGeom prst="rect">
                      <a:avLst/>
                    </a:prstGeom>
                  </pic:spPr>
                </pic:pic>
              </a:graphicData>
            </a:graphic>
          </wp:inline>
        </w:drawing>
      </w:r>
    </w:p>
    <w:p w14:paraId="368758CC" w14:textId="5C30F2BE" w:rsidR="00F673FF" w:rsidRDefault="00796D59" w:rsidP="003A2939">
      <w:r>
        <w:t xml:space="preserve">Bu kodda önce </w:t>
      </w:r>
      <w:proofErr w:type="spellStart"/>
      <w:r>
        <w:t>TensorFlow</w:t>
      </w:r>
      <w:proofErr w:type="spellEnd"/>
      <w:r>
        <w:t xml:space="preserve"> kütüphanesi ve </w:t>
      </w:r>
      <w:proofErr w:type="spellStart"/>
      <w:r>
        <w:t>Keras</w:t>
      </w:r>
      <w:proofErr w:type="spellEnd"/>
      <w:r>
        <w:t xml:space="preserve"> </w:t>
      </w:r>
      <w:proofErr w:type="spellStart"/>
      <w:r>
        <w:t>interface’i</w:t>
      </w:r>
      <w:proofErr w:type="spellEnd"/>
      <w:r>
        <w:t xml:space="preserve"> eklenir. </w:t>
      </w:r>
      <w:proofErr w:type="spellStart"/>
      <w:r>
        <w:t>Keras’ta</w:t>
      </w:r>
      <w:proofErr w:type="spellEnd"/>
      <w:r>
        <w:t xml:space="preserve"> modelin mimarisi tanımlanıp 3 katmanlı </w:t>
      </w:r>
      <w:proofErr w:type="spellStart"/>
      <w:r>
        <w:t>neural</w:t>
      </w:r>
      <w:proofErr w:type="spellEnd"/>
      <w:r>
        <w:t xml:space="preserve"> network kullanılıyor. İlk katman 26 </w:t>
      </w:r>
      <w:proofErr w:type="spellStart"/>
      <w:r>
        <w:t>input</w:t>
      </w:r>
      <w:proofErr w:type="spellEnd"/>
      <w:r>
        <w:t xml:space="preserve"> </w:t>
      </w:r>
      <w:proofErr w:type="spellStart"/>
      <w:r>
        <w:t>shape</w:t>
      </w:r>
      <w:proofErr w:type="spellEnd"/>
      <w:r>
        <w:t xml:space="preserve"> ile başlayıp sonrasında 15 nörona sahip aktivasyon fonksiyonu </w:t>
      </w:r>
      <w:r w:rsidR="005B7BEB">
        <w:t>“</w:t>
      </w:r>
      <w:proofErr w:type="spellStart"/>
      <w:r>
        <w:t>ReLU</w:t>
      </w:r>
      <w:proofErr w:type="spellEnd"/>
      <w:r w:rsidR="005B7BEB">
        <w:t>”</w:t>
      </w:r>
      <w:r>
        <w:t xml:space="preserve"> olan bir gizli katman ve son olarak aktivasyon fonksiyonu </w:t>
      </w:r>
      <w:r w:rsidR="005B7BEB">
        <w:t>“</w:t>
      </w:r>
      <w:r>
        <w:t>Sigmoid</w:t>
      </w:r>
      <w:r w:rsidR="005B7BEB">
        <w:t>”</w:t>
      </w:r>
      <w:r>
        <w:t xml:space="preserve"> olan 1 nörona sahip çıkış katmanı bulunur. </w:t>
      </w:r>
      <w:r w:rsidR="005B7BEB">
        <w:t>“</w:t>
      </w:r>
      <w:proofErr w:type="spellStart"/>
      <w:proofErr w:type="gramStart"/>
      <w:r w:rsidR="005B7BEB">
        <w:t>model.compile</w:t>
      </w:r>
      <w:proofErr w:type="spellEnd"/>
      <w:proofErr w:type="gramEnd"/>
      <w:r w:rsidR="005B7BEB">
        <w:t xml:space="preserve">” ile derlemesi yapılır. </w:t>
      </w:r>
      <w:proofErr w:type="spellStart"/>
      <w:r w:rsidR="005B7BEB">
        <w:t>Op</w:t>
      </w:r>
      <w:r w:rsidR="00F673FF">
        <w:t>timizer</w:t>
      </w:r>
      <w:proofErr w:type="spellEnd"/>
      <w:r w:rsidR="00F673FF">
        <w:t xml:space="preserve"> olarak “adam” optimizasyon algoritması, </w:t>
      </w:r>
      <w:proofErr w:type="spellStart"/>
      <w:r w:rsidR="00F673FF">
        <w:t>loss</w:t>
      </w:r>
      <w:proofErr w:type="spellEnd"/>
      <w:r w:rsidR="00F673FF">
        <w:t xml:space="preserve"> </w:t>
      </w:r>
      <w:proofErr w:type="spellStart"/>
      <w:r w:rsidR="00F673FF">
        <w:t>function</w:t>
      </w:r>
      <w:proofErr w:type="spellEnd"/>
      <w:r w:rsidR="00F673FF">
        <w:t xml:space="preserve"> olarak </w:t>
      </w:r>
      <w:proofErr w:type="spellStart"/>
      <w:r w:rsidR="00F673FF">
        <w:t>binary</w:t>
      </w:r>
      <w:proofErr w:type="spellEnd"/>
      <w:r w:rsidR="00F673FF">
        <w:t xml:space="preserve"> </w:t>
      </w:r>
      <w:proofErr w:type="spellStart"/>
      <w:r w:rsidR="00F673FF">
        <w:t>crossentropy</w:t>
      </w:r>
      <w:proofErr w:type="spellEnd"/>
      <w:r w:rsidR="00F673FF">
        <w:t xml:space="preserve"> fonksiyonu kullanılır. “</w:t>
      </w:r>
      <w:proofErr w:type="gramStart"/>
      <w:r w:rsidR="00F673FF">
        <w:t>adam</w:t>
      </w:r>
      <w:proofErr w:type="gramEnd"/>
      <w:r w:rsidR="00F673FF">
        <w:t xml:space="preserve">” optimizasyonun </w:t>
      </w:r>
      <w:proofErr w:type="spellStart"/>
      <w:r w:rsidR="00F673FF">
        <w:t>default</w:t>
      </w:r>
      <w:proofErr w:type="spellEnd"/>
      <w:r w:rsidR="00F673FF">
        <w:t xml:space="preserve"> </w:t>
      </w:r>
      <w:proofErr w:type="spellStart"/>
      <w:r w:rsidR="00F673FF">
        <w:t>learning_rate</w:t>
      </w:r>
      <w:proofErr w:type="spellEnd"/>
      <w:r w:rsidR="00F673FF">
        <w:t xml:space="preserve"> değeri ise 0.01’dir. Eğer </w:t>
      </w:r>
      <w:proofErr w:type="spellStart"/>
      <w:r w:rsidR="00F673FF">
        <w:t>learning_rate’i</w:t>
      </w:r>
      <w:proofErr w:type="spellEnd"/>
      <w:r w:rsidR="00F673FF">
        <w:t xml:space="preserve"> </w:t>
      </w:r>
      <w:proofErr w:type="gramStart"/>
      <w:r w:rsidR="00F673FF">
        <w:t>0.1</w:t>
      </w:r>
      <w:proofErr w:type="gramEnd"/>
      <w:r w:rsidR="00F673FF">
        <w:t xml:space="preserve"> olarak kullansaydık modelin eğitim sürecini hızlandırabilirdik ama çok yüksek </w:t>
      </w:r>
      <w:proofErr w:type="spellStart"/>
      <w:r w:rsidR="00F673FF">
        <w:t>learning_rate</w:t>
      </w:r>
      <w:proofErr w:type="spellEnd"/>
      <w:r w:rsidR="00F673FF">
        <w:t xml:space="preserve"> olması aşırı dalgalanmaya veya modelin düzgün öğrenememesine neden olabilir. Eğer </w:t>
      </w:r>
      <w:proofErr w:type="spellStart"/>
      <w:r w:rsidR="00F673FF">
        <w:t>learning_rate’i</w:t>
      </w:r>
      <w:proofErr w:type="spellEnd"/>
      <w:r w:rsidR="00F673FF">
        <w:t xml:space="preserve"> 0.001 olarak kullansaydık modelin daha istikrarlı bir şekilde öğrenmesine ve genelleme yeteneğini daha iyi korumasına yardımcı olabilir ama modelin eğitim sürecini yavaşlatabilir. “</w:t>
      </w:r>
      <w:proofErr w:type="spellStart"/>
      <w:proofErr w:type="gramStart"/>
      <w:r w:rsidR="00F673FF">
        <w:t>model.fit</w:t>
      </w:r>
      <w:proofErr w:type="spellEnd"/>
      <w:proofErr w:type="gramEnd"/>
      <w:r w:rsidR="00F673FF">
        <w:t xml:space="preserve">” ile modelin eğitimi belirtilen (100) </w:t>
      </w:r>
      <w:proofErr w:type="spellStart"/>
      <w:r w:rsidR="00F673FF">
        <w:t>epoch</w:t>
      </w:r>
      <w:proofErr w:type="spellEnd"/>
      <w:r w:rsidR="00F673FF">
        <w:t xml:space="preserve"> sayısı kadar eğitimini gerçekleştirir. Eğer burada </w:t>
      </w:r>
      <w:proofErr w:type="spellStart"/>
      <w:r w:rsidR="00F673FF">
        <w:t>epoch</w:t>
      </w:r>
      <w:proofErr w:type="spellEnd"/>
      <w:r w:rsidR="00F673FF">
        <w:t xml:space="preserve"> sayısını 50 olarak belirtseydik eğitim sürecimiz daha kısa olacaktı</w:t>
      </w:r>
      <w:r w:rsidR="00014D80">
        <w:t xml:space="preserve">, </w:t>
      </w:r>
      <w:r w:rsidR="00014D80">
        <w:lastRenderedPageBreak/>
        <w:t xml:space="preserve">modelimiz daha az sayıda eğitim geçireceği için aşırı öğrenmeye karşı daha dirençli olabilir ama yeterli öğrenme olmayabilir ve model belirli bir noktadan sonra daha fazla gelişme kaydedemeyebilir. Eğer </w:t>
      </w:r>
      <w:proofErr w:type="spellStart"/>
      <w:r w:rsidR="00014D80">
        <w:t>epoch</w:t>
      </w:r>
      <w:proofErr w:type="spellEnd"/>
      <w:r w:rsidR="00014D80">
        <w:t xml:space="preserve"> sayısını 150 olarak ayarlasaydık bu durumda da eğitim sürecimiz daha uzun sürecekti, model daha fazla eğitim verisi üzerinden öğrenme şansına sahip olacak ve daha fazla ayrıntıyı yakalayabilecektir ama aşırı öğrenme riskini arttırabilir ve modelin test seti üzerinde kötü performans göstermesine sebep olabilir.</w:t>
      </w:r>
    </w:p>
    <w:p w14:paraId="020DB573" w14:textId="731E6C71" w:rsidR="00583063" w:rsidRDefault="00583063" w:rsidP="003A2939">
      <w:r>
        <w:rPr>
          <w:noProof/>
        </w:rPr>
        <w:drawing>
          <wp:inline distT="0" distB="0" distL="0" distR="0" wp14:anchorId="42658314" wp14:editId="7D71C0EE">
            <wp:extent cx="5311140" cy="5836920"/>
            <wp:effectExtent l="0" t="0" r="3810" b="0"/>
            <wp:docPr id="1829671274"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1140" cy="5836920"/>
                    </a:xfrm>
                    <a:prstGeom prst="rect">
                      <a:avLst/>
                    </a:prstGeom>
                    <a:noFill/>
                    <a:ln>
                      <a:noFill/>
                    </a:ln>
                  </pic:spPr>
                </pic:pic>
              </a:graphicData>
            </a:graphic>
          </wp:inline>
        </w:drawing>
      </w:r>
    </w:p>
    <w:p w14:paraId="53FDEE91" w14:textId="77777777" w:rsidR="00583063" w:rsidRDefault="00583063" w:rsidP="003A2939"/>
    <w:p w14:paraId="14DB25D8" w14:textId="77777777" w:rsidR="00583063" w:rsidRDefault="00583063" w:rsidP="003A2939"/>
    <w:p w14:paraId="7331D028" w14:textId="77777777" w:rsidR="00583063" w:rsidRDefault="00583063" w:rsidP="003A2939"/>
    <w:p w14:paraId="2AC5FB9A" w14:textId="5EE3F675" w:rsidR="00583063" w:rsidRDefault="00583063" w:rsidP="003A2939">
      <w:r>
        <w:rPr>
          <w:noProof/>
        </w:rPr>
        <w:lastRenderedPageBreak/>
        <w:drawing>
          <wp:inline distT="0" distB="0" distL="0" distR="0" wp14:anchorId="43196D5F" wp14:editId="73A7DDF5">
            <wp:extent cx="5501640" cy="5829300"/>
            <wp:effectExtent l="0" t="0" r="3810" b="0"/>
            <wp:docPr id="1961009732"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1640" cy="5829300"/>
                    </a:xfrm>
                    <a:prstGeom prst="rect">
                      <a:avLst/>
                    </a:prstGeom>
                    <a:noFill/>
                    <a:ln>
                      <a:noFill/>
                    </a:ln>
                  </pic:spPr>
                </pic:pic>
              </a:graphicData>
            </a:graphic>
          </wp:inline>
        </w:drawing>
      </w:r>
    </w:p>
    <w:p w14:paraId="4D47694F" w14:textId="77777777" w:rsidR="00583063" w:rsidRDefault="00583063" w:rsidP="003A2939"/>
    <w:p w14:paraId="5A17BD92" w14:textId="77777777" w:rsidR="00583063" w:rsidRDefault="00583063" w:rsidP="003A2939"/>
    <w:p w14:paraId="66520C5D" w14:textId="77777777" w:rsidR="00583063" w:rsidRDefault="00583063" w:rsidP="003A2939"/>
    <w:p w14:paraId="4CEE866C" w14:textId="1E374D56" w:rsidR="00583063" w:rsidRDefault="00583063" w:rsidP="003A2939">
      <w:r>
        <w:rPr>
          <w:noProof/>
        </w:rPr>
        <w:lastRenderedPageBreak/>
        <w:drawing>
          <wp:inline distT="0" distB="0" distL="0" distR="0" wp14:anchorId="2DC924BD" wp14:editId="79571E6E">
            <wp:extent cx="5189220" cy="5806440"/>
            <wp:effectExtent l="0" t="0" r="0" b="3810"/>
            <wp:docPr id="1994439837"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9220" cy="5806440"/>
                    </a:xfrm>
                    <a:prstGeom prst="rect">
                      <a:avLst/>
                    </a:prstGeom>
                    <a:noFill/>
                    <a:ln>
                      <a:noFill/>
                    </a:ln>
                  </pic:spPr>
                </pic:pic>
              </a:graphicData>
            </a:graphic>
          </wp:inline>
        </w:drawing>
      </w:r>
    </w:p>
    <w:p w14:paraId="407D0AAD" w14:textId="77777777" w:rsidR="00583063" w:rsidRDefault="00583063" w:rsidP="003A2939"/>
    <w:p w14:paraId="202A90E4" w14:textId="77777777" w:rsidR="00583063" w:rsidRDefault="00583063" w:rsidP="003A2939"/>
    <w:p w14:paraId="0FAB628B" w14:textId="455E16A5" w:rsidR="00583063" w:rsidRDefault="00583063" w:rsidP="003A2939">
      <w:r>
        <w:rPr>
          <w:noProof/>
        </w:rPr>
        <w:lastRenderedPageBreak/>
        <w:drawing>
          <wp:inline distT="0" distB="0" distL="0" distR="0" wp14:anchorId="4CD8DD6A" wp14:editId="37AEBB8E">
            <wp:extent cx="5295900" cy="5806440"/>
            <wp:effectExtent l="0" t="0" r="0" b="3810"/>
            <wp:docPr id="1281411818"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5900" cy="5806440"/>
                    </a:xfrm>
                    <a:prstGeom prst="rect">
                      <a:avLst/>
                    </a:prstGeom>
                    <a:noFill/>
                    <a:ln>
                      <a:noFill/>
                    </a:ln>
                  </pic:spPr>
                </pic:pic>
              </a:graphicData>
            </a:graphic>
          </wp:inline>
        </w:drawing>
      </w:r>
    </w:p>
    <w:p w14:paraId="643A14C8" w14:textId="77777777" w:rsidR="00583063" w:rsidRDefault="00583063" w:rsidP="003A2939"/>
    <w:p w14:paraId="2F1B7475" w14:textId="77777777" w:rsidR="00014D80" w:rsidRDefault="00014D80" w:rsidP="003A2939"/>
    <w:p w14:paraId="62C88D7A" w14:textId="075ED275" w:rsidR="00796D59" w:rsidRDefault="000603D7" w:rsidP="003A2939">
      <w:r>
        <w:rPr>
          <w:noProof/>
        </w:rPr>
        <w:drawing>
          <wp:inline distT="0" distB="0" distL="0" distR="0" wp14:anchorId="0E72B3CC" wp14:editId="0001291E">
            <wp:extent cx="5006340" cy="1181100"/>
            <wp:effectExtent l="0" t="0" r="3810" b="0"/>
            <wp:docPr id="9717096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9884"/>
                    <a:stretch/>
                  </pic:blipFill>
                  <pic:spPr bwMode="auto">
                    <a:xfrm>
                      <a:off x="0" y="0"/>
                      <a:ext cx="5006340" cy="1181100"/>
                    </a:xfrm>
                    <a:prstGeom prst="rect">
                      <a:avLst/>
                    </a:prstGeom>
                    <a:noFill/>
                    <a:ln>
                      <a:noFill/>
                    </a:ln>
                    <a:extLst>
                      <a:ext uri="{53640926-AAD7-44D8-BBD7-CCE9431645EC}">
                        <a14:shadowObscured xmlns:a14="http://schemas.microsoft.com/office/drawing/2010/main"/>
                      </a:ext>
                    </a:extLst>
                  </pic:spPr>
                </pic:pic>
              </a:graphicData>
            </a:graphic>
          </wp:inline>
        </w:drawing>
      </w:r>
    </w:p>
    <w:p w14:paraId="10D12D0B" w14:textId="4A68897E" w:rsidR="00583063" w:rsidRDefault="000603D7" w:rsidP="003A2939">
      <w:r>
        <w:t>Bu kod ise modelin test seti üzerinde</w:t>
      </w:r>
      <w:r w:rsidR="00F50118">
        <w:t xml:space="preserve"> </w:t>
      </w:r>
      <w:r w:rsidR="00D04989">
        <w:t>performansını</w:t>
      </w:r>
      <w:r w:rsidR="00F50118">
        <w:t xml:space="preserve"> ve doğruluğunu değerlendirir. </w:t>
      </w:r>
      <w:proofErr w:type="spellStart"/>
      <w:r w:rsidR="00F50118">
        <w:t>Loss</w:t>
      </w:r>
      <w:proofErr w:type="spellEnd"/>
      <w:r w:rsidR="00F50118">
        <w:t xml:space="preserve"> değeri 0.4932 gelmiştir. Düşük olması modelin test setinde daha iyi performans gösterdiğini gösterebilir. Yüksek olmasında ise tam tersi performans gösterdiğini gösterebilir. </w:t>
      </w:r>
      <w:proofErr w:type="spellStart"/>
      <w:r w:rsidR="00F50118">
        <w:t>Accuracy</w:t>
      </w:r>
      <w:proofErr w:type="spellEnd"/>
      <w:r w:rsidR="00F50118">
        <w:t xml:space="preserve"> değeri ise </w:t>
      </w:r>
      <w:proofErr w:type="gramStart"/>
      <w:r w:rsidR="00F50118">
        <w:t>0.7754  gelmiştir</w:t>
      </w:r>
      <w:proofErr w:type="gramEnd"/>
      <w:r w:rsidR="00F50118">
        <w:t>. M</w:t>
      </w:r>
      <w:r w:rsidR="00F50118" w:rsidRPr="00F50118">
        <w:t>odelin test setinde doğru sınıflandırma oranını ifade eder. Bu değerin yüksek olması, modelin test setinde iyi performans gösterdiğini gösterir.</w:t>
      </w:r>
      <w:r w:rsidR="00F50118">
        <w:t xml:space="preserve"> </w:t>
      </w:r>
    </w:p>
    <w:p w14:paraId="5B4A6EAF" w14:textId="32F33B89" w:rsidR="001D6391" w:rsidRDefault="001D6391" w:rsidP="003A2939">
      <w:r>
        <w:rPr>
          <w:noProof/>
        </w:rPr>
        <w:lastRenderedPageBreak/>
        <w:drawing>
          <wp:inline distT="0" distB="0" distL="0" distR="0" wp14:anchorId="7C3F84A1" wp14:editId="13014651">
            <wp:extent cx="3177540" cy="1158240"/>
            <wp:effectExtent l="0" t="0" r="3810" b="3810"/>
            <wp:docPr id="1465894254"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7540" cy="1158240"/>
                    </a:xfrm>
                    <a:prstGeom prst="rect">
                      <a:avLst/>
                    </a:prstGeom>
                    <a:noFill/>
                    <a:ln>
                      <a:noFill/>
                    </a:ln>
                  </pic:spPr>
                </pic:pic>
              </a:graphicData>
            </a:graphic>
          </wp:inline>
        </w:drawing>
      </w:r>
    </w:p>
    <w:p w14:paraId="5A01FC1D" w14:textId="51DB05EF" w:rsidR="001D6391" w:rsidRDefault="001D6391" w:rsidP="003A2939">
      <w:r>
        <w:t>“</w:t>
      </w:r>
      <w:proofErr w:type="spellStart"/>
      <w:proofErr w:type="gramStart"/>
      <w:r w:rsidRPr="001D6391">
        <w:t>model.predict</w:t>
      </w:r>
      <w:proofErr w:type="spellEnd"/>
      <w:proofErr w:type="gramEnd"/>
      <w:r w:rsidRPr="001D6391">
        <w:t>(</w:t>
      </w:r>
      <w:proofErr w:type="spellStart"/>
      <w:r w:rsidRPr="001D6391">
        <w:t>X_test</w:t>
      </w:r>
      <w:proofErr w:type="spellEnd"/>
      <w:r w:rsidRPr="001D6391">
        <w:t>)</w:t>
      </w:r>
      <w:r>
        <w:t xml:space="preserve">” </w:t>
      </w:r>
      <w:r w:rsidRPr="001D6391">
        <w:t xml:space="preserve"> ile elde edilen modelin test seti üzerindeki tahmin olasılıklarını içeren bir </w:t>
      </w:r>
      <w:proofErr w:type="spellStart"/>
      <w:r w:rsidR="006448D5">
        <w:t>yp</w:t>
      </w:r>
      <w:proofErr w:type="spellEnd"/>
      <w:r w:rsidR="006448D5">
        <w:t xml:space="preserve"> </w:t>
      </w:r>
      <w:r w:rsidRPr="001D6391">
        <w:t xml:space="preserve"> oluşturur. </w:t>
      </w:r>
      <w:r w:rsidR="006448D5">
        <w:t>“</w:t>
      </w:r>
      <w:proofErr w:type="spellStart"/>
      <w:proofErr w:type="gramStart"/>
      <w:r w:rsidRPr="001D6391">
        <w:t>yp</w:t>
      </w:r>
      <w:proofErr w:type="spellEnd"/>
      <w:r w:rsidRPr="001D6391">
        <w:t>[</w:t>
      </w:r>
      <w:proofErr w:type="gramEnd"/>
      <w:r w:rsidRPr="001D6391">
        <w:t>:5]</w:t>
      </w:r>
      <w:r w:rsidR="006448D5">
        <w:t xml:space="preserve">“ </w:t>
      </w:r>
      <w:r w:rsidRPr="001D6391">
        <w:t>ifadesi ise bu dizinin ilk 5 öğesini gösterir.</w:t>
      </w:r>
      <w:r w:rsidR="006448D5">
        <w:t xml:space="preserve"> Çıktı ise </w:t>
      </w:r>
      <w:r w:rsidR="006448D5" w:rsidRPr="006448D5">
        <w:t>modelin bir test örneği için yaptığı tahminin olasılık değerini içerir.</w:t>
      </w:r>
      <w:r w:rsidR="006448D5">
        <w:t xml:space="preserve"> </w:t>
      </w:r>
      <w:r w:rsidR="006448D5" w:rsidRPr="006448D5">
        <w:t>Bu tahmin olasılıkları genellikle sigmoid aktivasyon fonksiyonu ile çıkış katmanında kullanıldığı için 0 ile 1 arasındadır. Eğer tahmin olasılığı 0.5'ten büyükse, genellikle bu örneği pozitif bir sınıfa tahmin etmiş olur</w:t>
      </w:r>
      <w:r w:rsidR="006448D5">
        <w:t>uz,</w:t>
      </w:r>
      <w:r w:rsidR="006448D5" w:rsidRPr="006448D5">
        <w:t xml:space="preserve"> </w:t>
      </w:r>
      <w:r w:rsidR="006448D5">
        <w:t xml:space="preserve">0.5’ten küçük olursa </w:t>
      </w:r>
      <w:r w:rsidR="006448D5" w:rsidRPr="006448D5">
        <w:t>negatif bir sınıfa tahmin etmiş olur</w:t>
      </w:r>
      <w:r w:rsidR="006448D5">
        <w:t xml:space="preserve">uz. </w:t>
      </w:r>
    </w:p>
    <w:p w14:paraId="19ADA94B" w14:textId="77777777" w:rsidR="00583063" w:rsidRDefault="00583063" w:rsidP="003A2939"/>
    <w:p w14:paraId="78FAD075" w14:textId="444B17B6" w:rsidR="00583063" w:rsidRDefault="006448D5" w:rsidP="003A2939">
      <w:r>
        <w:rPr>
          <w:noProof/>
        </w:rPr>
        <w:drawing>
          <wp:inline distT="0" distB="0" distL="0" distR="0" wp14:anchorId="4873580E" wp14:editId="61F9B96B">
            <wp:extent cx="3070860" cy="1539240"/>
            <wp:effectExtent l="0" t="0" r="0" b="3810"/>
            <wp:docPr id="12786856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0860" cy="1539240"/>
                    </a:xfrm>
                    <a:prstGeom prst="rect">
                      <a:avLst/>
                    </a:prstGeom>
                    <a:noFill/>
                    <a:ln>
                      <a:noFill/>
                    </a:ln>
                  </pic:spPr>
                </pic:pic>
              </a:graphicData>
            </a:graphic>
          </wp:inline>
        </w:drawing>
      </w:r>
    </w:p>
    <w:p w14:paraId="6946FF54" w14:textId="5153CB52" w:rsidR="00583063" w:rsidRDefault="00EB0FFE" w:rsidP="003A2939">
      <w:r w:rsidRPr="00EB0FFE">
        <w:t xml:space="preserve">Bu kod, önceki adımda </w:t>
      </w:r>
      <w:r>
        <w:t>“</w:t>
      </w:r>
      <w:proofErr w:type="spellStart"/>
      <w:proofErr w:type="gramStart"/>
      <w:r w:rsidRPr="00EB0FFE">
        <w:t>model.predict</w:t>
      </w:r>
      <w:proofErr w:type="spellEnd"/>
      <w:proofErr w:type="gramEnd"/>
      <w:r w:rsidRPr="00EB0FFE">
        <w:t>(</w:t>
      </w:r>
      <w:proofErr w:type="spellStart"/>
      <w:r w:rsidRPr="00EB0FFE">
        <w:t>X_test</w:t>
      </w:r>
      <w:proofErr w:type="spellEnd"/>
      <w:r w:rsidRPr="00EB0FFE">
        <w:t>)</w:t>
      </w:r>
      <w:r>
        <w:t>”</w:t>
      </w:r>
      <w:r w:rsidRPr="00EB0FFE">
        <w:t xml:space="preserve"> ile elde edilen olasılık tahmin değerlerini (0 ile 1 arasında) bir eşik değeri olan 0.5 ile karşılaştırarak, ikili bir sınıflandırma problemi için tahmin sınıflarını belirler. Eğer bir örneğin tahmin olasılığı 0.5'ten büyükse, bu örnek "1" olarak sınıflandırılır; aksi takdirde "0" olarak sınıflandırılır.</w:t>
      </w:r>
    </w:p>
    <w:p w14:paraId="111B57A7" w14:textId="00B8EC74" w:rsidR="00583063" w:rsidRDefault="004503B8" w:rsidP="003A2939">
      <w:r>
        <w:rPr>
          <w:noProof/>
        </w:rPr>
        <w:drawing>
          <wp:inline distT="0" distB="0" distL="0" distR="0" wp14:anchorId="7FC7DABA" wp14:editId="37F302A3">
            <wp:extent cx="2110740" cy="1752600"/>
            <wp:effectExtent l="0" t="0" r="3810" b="0"/>
            <wp:docPr id="1975819251"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10740" cy="1752600"/>
                    </a:xfrm>
                    <a:prstGeom prst="rect">
                      <a:avLst/>
                    </a:prstGeom>
                    <a:noFill/>
                    <a:ln>
                      <a:noFill/>
                    </a:ln>
                  </pic:spPr>
                </pic:pic>
              </a:graphicData>
            </a:graphic>
          </wp:inline>
        </w:drawing>
      </w:r>
    </w:p>
    <w:p w14:paraId="182F1CF4" w14:textId="468EC745" w:rsidR="00583063" w:rsidRDefault="004503B8" w:rsidP="003A2939">
      <w:r>
        <w:t xml:space="preserve">Bu kod ise test setindeki gerçek değerleri gösterir. </w:t>
      </w:r>
    </w:p>
    <w:p w14:paraId="74D79F25" w14:textId="77777777" w:rsidR="00583063" w:rsidRDefault="00583063" w:rsidP="003A2939"/>
    <w:p w14:paraId="3F164E6B" w14:textId="75B2267B" w:rsidR="00583063" w:rsidRDefault="00865370" w:rsidP="003A2939">
      <w:r>
        <w:rPr>
          <w:noProof/>
        </w:rPr>
        <w:lastRenderedPageBreak/>
        <w:drawing>
          <wp:inline distT="0" distB="0" distL="0" distR="0" wp14:anchorId="6E131E20" wp14:editId="49DE716C">
            <wp:extent cx="4000500" cy="1607820"/>
            <wp:effectExtent l="0" t="0" r="0" b="0"/>
            <wp:docPr id="230042408"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0500" cy="1607820"/>
                    </a:xfrm>
                    <a:prstGeom prst="rect">
                      <a:avLst/>
                    </a:prstGeom>
                    <a:noFill/>
                    <a:ln>
                      <a:noFill/>
                    </a:ln>
                  </pic:spPr>
                </pic:pic>
              </a:graphicData>
            </a:graphic>
          </wp:inline>
        </w:drawing>
      </w:r>
    </w:p>
    <w:p w14:paraId="6E20A8BF" w14:textId="0B58A0EA" w:rsidR="00583063" w:rsidRDefault="00583063" w:rsidP="003A2939"/>
    <w:p w14:paraId="10ED1006" w14:textId="6CEE85B5" w:rsidR="00583063" w:rsidRDefault="00865370" w:rsidP="003A2939">
      <w:r>
        <w:t xml:space="preserve">Bu kod ise bize sınıflandırma raporunu vermektedir. Bizim modelimizin sınıflandırma raporu ise bu şekildedir. </w:t>
      </w:r>
    </w:p>
    <w:p w14:paraId="34C38C6D" w14:textId="410207E8" w:rsidR="00583063" w:rsidRDefault="00865370" w:rsidP="003A2939">
      <w:r>
        <w:t>Precision: Sınıf “0” için 0.83, Sınıf “1” için 0.63</w:t>
      </w:r>
    </w:p>
    <w:p w14:paraId="51ADE3C0" w14:textId="71364AA7" w:rsidR="00865370" w:rsidRDefault="00865370" w:rsidP="003A2939">
      <w:r>
        <w:t>Bir sınıfın doğru tahmin edildiği durumların toplam tahmin edildiği durumlara oranıdır.</w:t>
      </w:r>
    </w:p>
    <w:p w14:paraId="4A5B64BD" w14:textId="7C743823" w:rsidR="00865370" w:rsidRDefault="00865370" w:rsidP="003A2939">
      <w:proofErr w:type="spellStart"/>
      <w:r>
        <w:t>Recall</w:t>
      </w:r>
      <w:proofErr w:type="spellEnd"/>
      <w:r>
        <w:t>: Sınıf “0” için 0.86, Sınıf “1” için 0.56</w:t>
      </w:r>
    </w:p>
    <w:p w14:paraId="749C3018" w14:textId="09C04ACF" w:rsidR="00865370" w:rsidRDefault="00865370" w:rsidP="003A2939">
      <w:r w:rsidRPr="00865370">
        <w:t>Gerçekten sınıf "0" olan örneklerin yüzde 86'sının doğru bir şekilde tahmin edildiğini ifade eder. Sınıf "1" için, gerçekten sınıf "1" olan örneklerin yüzde 56'sının doğru bir şekilde tahmin edildiğini gösterir.</w:t>
      </w:r>
    </w:p>
    <w:p w14:paraId="079CB020" w14:textId="739D8DD9" w:rsidR="00583063" w:rsidRDefault="00865370" w:rsidP="003A2939">
      <w:r>
        <w:t>F1-Score: Sınıf “0” için 0.85, Sınıf “1” için 0.59</w:t>
      </w:r>
    </w:p>
    <w:p w14:paraId="0514289D" w14:textId="7FCEC685" w:rsidR="00865370" w:rsidRDefault="00DD7637" w:rsidP="003A2939">
      <w:r w:rsidRPr="00DD7637">
        <w:t xml:space="preserve">F1-score, </w:t>
      </w:r>
      <w:proofErr w:type="spellStart"/>
      <w:r w:rsidRPr="00DD7637">
        <w:t>precision</w:t>
      </w:r>
      <w:proofErr w:type="spellEnd"/>
      <w:r w:rsidRPr="00DD7637">
        <w:t xml:space="preserve"> ve </w:t>
      </w:r>
      <w:proofErr w:type="spellStart"/>
      <w:r w:rsidRPr="00DD7637">
        <w:t>recall</w:t>
      </w:r>
      <w:proofErr w:type="spellEnd"/>
      <w:r w:rsidRPr="00DD7637">
        <w:t xml:space="preserve"> değerlerinin harmonik ortalamasıdır. Dengeli bir performans ölçüsüdür. Sınıf "0" için, 0.85 değeri, </w:t>
      </w:r>
      <w:proofErr w:type="spellStart"/>
      <w:r w:rsidRPr="00DD7637">
        <w:t>precision</w:t>
      </w:r>
      <w:proofErr w:type="spellEnd"/>
      <w:r w:rsidRPr="00DD7637">
        <w:t xml:space="preserve"> ve </w:t>
      </w:r>
      <w:proofErr w:type="spellStart"/>
      <w:r w:rsidRPr="00DD7637">
        <w:t>recall</w:t>
      </w:r>
      <w:proofErr w:type="spellEnd"/>
      <w:r w:rsidRPr="00DD7637">
        <w:t xml:space="preserve"> değerlerinin dengeli bir şekilde yüksek olduğunu gösterir.</w:t>
      </w:r>
      <w:r>
        <w:t xml:space="preserve"> </w:t>
      </w:r>
    </w:p>
    <w:p w14:paraId="138B5C4F" w14:textId="7C2F772E" w:rsidR="00DD7637" w:rsidRDefault="00DD7637" w:rsidP="003A2939">
      <w:proofErr w:type="spellStart"/>
      <w:r>
        <w:t>Support</w:t>
      </w:r>
      <w:proofErr w:type="spellEnd"/>
      <w:r>
        <w:t>: Sınıf “0” için 999, Sınıf “1” için 408</w:t>
      </w:r>
    </w:p>
    <w:p w14:paraId="3AF97ED3" w14:textId="46D69C51" w:rsidR="00DD7637" w:rsidRDefault="00DD7637" w:rsidP="003A2939">
      <w:r>
        <w:t>Her bir sınıftaki örnek sayısını ifade eder</w:t>
      </w:r>
    </w:p>
    <w:p w14:paraId="1D345E11" w14:textId="786FAE17" w:rsidR="00DD7637" w:rsidRDefault="00DD7637" w:rsidP="003A2939">
      <w:proofErr w:type="spellStart"/>
      <w:r>
        <w:t>Accuracy</w:t>
      </w:r>
      <w:proofErr w:type="spellEnd"/>
      <w:r>
        <w:t xml:space="preserve">: </w:t>
      </w:r>
      <w:r w:rsidRPr="00DD7637">
        <w:t>Toplam doğru tahminlerin toplam örnek sayısına oranını ifade eder. Bu örnekte, 0.78 (78%) olarak gösterilmiştir.</w:t>
      </w:r>
    </w:p>
    <w:p w14:paraId="3427DEFA" w14:textId="13B478ED" w:rsidR="00DD7637" w:rsidRDefault="00DD7637" w:rsidP="003A2939">
      <w:r>
        <w:t xml:space="preserve">Macro </w:t>
      </w:r>
      <w:proofErr w:type="spellStart"/>
      <w:r>
        <w:t>Average</w:t>
      </w:r>
      <w:proofErr w:type="spellEnd"/>
      <w:r>
        <w:t xml:space="preserve">: </w:t>
      </w:r>
      <w:r w:rsidRPr="00DD7637">
        <w:t xml:space="preserve">Precision, </w:t>
      </w:r>
      <w:proofErr w:type="spellStart"/>
      <w:r w:rsidRPr="00DD7637">
        <w:t>recall</w:t>
      </w:r>
      <w:proofErr w:type="spellEnd"/>
      <w:r w:rsidRPr="00DD7637">
        <w:t xml:space="preserve"> ve f1-score değerlerinin sınıflar arasında eşit olarak ağırlıklı ortalama değeridir.</w:t>
      </w:r>
    </w:p>
    <w:p w14:paraId="00A0D11B" w14:textId="37F0026E" w:rsidR="00583063" w:rsidRDefault="00DD7637" w:rsidP="003A2939">
      <w:proofErr w:type="spellStart"/>
      <w:r>
        <w:t>Weighted</w:t>
      </w:r>
      <w:proofErr w:type="spellEnd"/>
      <w:r>
        <w:t xml:space="preserve"> </w:t>
      </w:r>
      <w:proofErr w:type="spellStart"/>
      <w:r>
        <w:t>Average</w:t>
      </w:r>
      <w:proofErr w:type="spellEnd"/>
      <w:r>
        <w:t xml:space="preserve">: </w:t>
      </w:r>
      <w:r w:rsidRPr="00DD7637">
        <w:t xml:space="preserve">Precision, </w:t>
      </w:r>
      <w:proofErr w:type="spellStart"/>
      <w:r w:rsidRPr="00DD7637">
        <w:t>recall</w:t>
      </w:r>
      <w:proofErr w:type="spellEnd"/>
      <w:r w:rsidRPr="00DD7637">
        <w:t xml:space="preserve"> ve f1-score değerlerinin sınıfların örnek sayılarına göre ağırlıklı ortalama değeridir.</w:t>
      </w:r>
    </w:p>
    <w:p w14:paraId="12E1CC2A" w14:textId="77777777" w:rsidR="00583063" w:rsidRDefault="00583063" w:rsidP="003A2939"/>
    <w:p w14:paraId="5832631A" w14:textId="77777777" w:rsidR="00547F61" w:rsidRDefault="00547F61" w:rsidP="003A2939"/>
    <w:p w14:paraId="3F4FDC1C" w14:textId="77777777" w:rsidR="00547F61" w:rsidRDefault="00547F61" w:rsidP="003A2939"/>
    <w:p w14:paraId="47403B99" w14:textId="77777777" w:rsidR="00547F61" w:rsidRDefault="00547F61" w:rsidP="003A2939"/>
    <w:p w14:paraId="28C61D5B" w14:textId="77777777" w:rsidR="00547F61" w:rsidRDefault="00547F61" w:rsidP="003A2939"/>
    <w:p w14:paraId="7D060746" w14:textId="376D52FB" w:rsidR="00583063" w:rsidRDefault="00DD7637" w:rsidP="003A2939">
      <w:r>
        <w:rPr>
          <w:noProof/>
        </w:rPr>
        <w:lastRenderedPageBreak/>
        <w:drawing>
          <wp:inline distT="0" distB="0" distL="0" distR="0" wp14:anchorId="2AC33EA4" wp14:editId="738E5C06">
            <wp:extent cx="4091940" cy="1005840"/>
            <wp:effectExtent l="0" t="0" r="3810" b="3810"/>
            <wp:docPr id="14089444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1940" cy="1005840"/>
                    </a:xfrm>
                    <a:prstGeom prst="rect">
                      <a:avLst/>
                    </a:prstGeom>
                    <a:noFill/>
                    <a:ln>
                      <a:noFill/>
                    </a:ln>
                  </pic:spPr>
                </pic:pic>
              </a:graphicData>
            </a:graphic>
          </wp:inline>
        </w:drawing>
      </w:r>
    </w:p>
    <w:p w14:paraId="63D0C4D0" w14:textId="37D0A9D0" w:rsidR="00DD7637" w:rsidRDefault="00DD7637" w:rsidP="003A2939">
      <w:r>
        <w:rPr>
          <w:noProof/>
        </w:rPr>
        <w:drawing>
          <wp:inline distT="0" distB="0" distL="0" distR="0" wp14:anchorId="662803B8" wp14:editId="2C1EE1FE">
            <wp:extent cx="5722620" cy="3543300"/>
            <wp:effectExtent l="0" t="0" r="0" b="0"/>
            <wp:docPr id="187064464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2620" cy="3543300"/>
                    </a:xfrm>
                    <a:prstGeom prst="rect">
                      <a:avLst/>
                    </a:prstGeom>
                    <a:noFill/>
                    <a:ln>
                      <a:noFill/>
                    </a:ln>
                  </pic:spPr>
                </pic:pic>
              </a:graphicData>
            </a:graphic>
          </wp:inline>
        </w:drawing>
      </w:r>
    </w:p>
    <w:p w14:paraId="4316804B" w14:textId="77777777" w:rsidR="00547F61" w:rsidRDefault="00547F61" w:rsidP="003A2939"/>
    <w:p w14:paraId="50818BDC" w14:textId="77777777" w:rsidR="00547F61" w:rsidRDefault="00547F61" w:rsidP="003A2939"/>
    <w:p w14:paraId="42985DD3" w14:textId="51449E81" w:rsidR="00583063" w:rsidRDefault="00DD7637" w:rsidP="003A2939">
      <w:proofErr w:type="spellStart"/>
      <w:r>
        <w:t>Truth</w:t>
      </w:r>
      <w:proofErr w:type="spellEnd"/>
      <w:r>
        <w:t xml:space="preserve"> 0, </w:t>
      </w:r>
      <w:proofErr w:type="spellStart"/>
      <w:r>
        <w:t>Predict</w:t>
      </w:r>
      <w:proofErr w:type="spellEnd"/>
      <w:r>
        <w:t xml:space="preserve"> </w:t>
      </w:r>
      <w:proofErr w:type="gramStart"/>
      <w:r>
        <w:t>0 -</w:t>
      </w:r>
      <w:proofErr w:type="gramEnd"/>
      <w:r>
        <w:t>&gt; 862 veri. Modelin sınıf 0’ı doğru bir şekilde tahmin ettiği durumları gösterir.</w:t>
      </w:r>
    </w:p>
    <w:p w14:paraId="583D98A2" w14:textId="1D63635A" w:rsidR="00DD7637" w:rsidRDefault="00DD7637" w:rsidP="003A2939">
      <w:proofErr w:type="spellStart"/>
      <w:r>
        <w:t>Truth</w:t>
      </w:r>
      <w:proofErr w:type="spellEnd"/>
      <w:r>
        <w:t xml:space="preserve"> 1, </w:t>
      </w:r>
      <w:proofErr w:type="spellStart"/>
      <w:r>
        <w:t>Predict</w:t>
      </w:r>
      <w:proofErr w:type="spellEnd"/>
      <w:r>
        <w:t xml:space="preserve"> </w:t>
      </w:r>
      <w:proofErr w:type="gramStart"/>
      <w:r>
        <w:t>0 -</w:t>
      </w:r>
      <w:proofErr w:type="gramEnd"/>
      <w:r>
        <w:t xml:space="preserve">&gt; 179 veri. Modelin sınıf 0 olarak yanlış tahmin ettiği durumları temsil eder. </w:t>
      </w:r>
      <w:proofErr w:type="spellStart"/>
      <w:r>
        <w:t>False</w:t>
      </w:r>
      <w:proofErr w:type="spellEnd"/>
      <w:r>
        <w:t xml:space="preserve"> </w:t>
      </w:r>
      <w:proofErr w:type="spellStart"/>
      <w:r>
        <w:t>Positive</w:t>
      </w:r>
      <w:proofErr w:type="spellEnd"/>
      <w:r>
        <w:t xml:space="preserve"> denir.</w:t>
      </w:r>
    </w:p>
    <w:p w14:paraId="1F813982" w14:textId="3C3C9C52" w:rsidR="00DD7637" w:rsidRDefault="00DD7637" w:rsidP="003A2939">
      <w:proofErr w:type="spellStart"/>
      <w:r>
        <w:t>Truth</w:t>
      </w:r>
      <w:proofErr w:type="spellEnd"/>
      <w:r>
        <w:t xml:space="preserve"> </w:t>
      </w:r>
      <w:proofErr w:type="gramStart"/>
      <w:r>
        <w:t>0 ,</w:t>
      </w:r>
      <w:proofErr w:type="gramEnd"/>
      <w:r>
        <w:t xml:space="preserve"> </w:t>
      </w:r>
      <w:proofErr w:type="spellStart"/>
      <w:r>
        <w:t>Predict</w:t>
      </w:r>
      <w:proofErr w:type="spellEnd"/>
      <w:r>
        <w:t xml:space="preserve"> 1 -&gt; 139 veri. Modelin sınıf 1 olarak yanlış tahmin ettiği durumları temsil eder. </w:t>
      </w:r>
      <w:proofErr w:type="spellStart"/>
      <w:r>
        <w:t>False</w:t>
      </w:r>
      <w:proofErr w:type="spellEnd"/>
      <w:r>
        <w:t xml:space="preserve"> </w:t>
      </w:r>
      <w:proofErr w:type="spellStart"/>
      <w:r>
        <w:t>Negative</w:t>
      </w:r>
      <w:proofErr w:type="spellEnd"/>
      <w:r>
        <w:t xml:space="preserve"> denir</w:t>
      </w:r>
    </w:p>
    <w:p w14:paraId="6A02F958" w14:textId="00A9E1A4" w:rsidR="00DD7637" w:rsidRDefault="00DD7637" w:rsidP="003A2939">
      <w:proofErr w:type="spellStart"/>
      <w:r>
        <w:t>Truth</w:t>
      </w:r>
      <w:proofErr w:type="spellEnd"/>
      <w:r>
        <w:t xml:space="preserve"> 1, </w:t>
      </w:r>
      <w:proofErr w:type="spellStart"/>
      <w:r>
        <w:t>Predict</w:t>
      </w:r>
      <w:proofErr w:type="spellEnd"/>
      <w:r>
        <w:t xml:space="preserve"> </w:t>
      </w:r>
      <w:proofErr w:type="gramStart"/>
      <w:r>
        <w:t>1 -</w:t>
      </w:r>
      <w:proofErr w:type="gramEnd"/>
      <w:r>
        <w:t>&gt; 229 veri. Modelin sınıf 1’i doğru bir şekilde tahmin ettiği durumları gösterir.</w:t>
      </w:r>
    </w:p>
    <w:p w14:paraId="299F7496" w14:textId="77777777" w:rsidR="00DD7637" w:rsidRDefault="00DD7637" w:rsidP="003A2939"/>
    <w:p w14:paraId="3FF672B3" w14:textId="77777777" w:rsidR="00583063" w:rsidRDefault="00583063" w:rsidP="003A2939"/>
    <w:p w14:paraId="166701B3" w14:textId="77777777" w:rsidR="00583063" w:rsidRDefault="00583063" w:rsidP="003A2939"/>
    <w:p w14:paraId="3AFEFAE0" w14:textId="77777777" w:rsidR="00583063" w:rsidRDefault="00583063" w:rsidP="003A2939"/>
    <w:p w14:paraId="76BD6B75" w14:textId="77777777" w:rsidR="00583063" w:rsidRDefault="00583063" w:rsidP="003A2939"/>
    <w:p w14:paraId="65555A6E" w14:textId="77777777" w:rsidR="00583063" w:rsidRDefault="00583063" w:rsidP="003A2939"/>
    <w:p w14:paraId="0B7F1746" w14:textId="77777777" w:rsidR="00583063" w:rsidRDefault="00583063" w:rsidP="003A2939"/>
    <w:p w14:paraId="687FE971" w14:textId="62DF37BB" w:rsidR="00583063" w:rsidRDefault="000710F7" w:rsidP="003A2939">
      <w:r w:rsidRPr="000710F7">
        <w:rPr>
          <w:noProof/>
        </w:rPr>
        <w:lastRenderedPageBreak/>
        <w:drawing>
          <wp:inline distT="0" distB="0" distL="0" distR="0" wp14:anchorId="2869DFDF" wp14:editId="00BE26D0">
            <wp:extent cx="5578323" cy="3238781"/>
            <wp:effectExtent l="0" t="0" r="3810" b="0"/>
            <wp:docPr id="21720799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207997" name=""/>
                    <pic:cNvPicPr/>
                  </pic:nvPicPr>
                  <pic:blipFill>
                    <a:blip r:embed="rId20"/>
                    <a:stretch>
                      <a:fillRect/>
                    </a:stretch>
                  </pic:blipFill>
                  <pic:spPr>
                    <a:xfrm>
                      <a:off x="0" y="0"/>
                      <a:ext cx="5578323" cy="3238781"/>
                    </a:xfrm>
                    <a:prstGeom prst="rect">
                      <a:avLst/>
                    </a:prstGeom>
                  </pic:spPr>
                </pic:pic>
              </a:graphicData>
            </a:graphic>
          </wp:inline>
        </w:drawing>
      </w:r>
    </w:p>
    <w:p w14:paraId="640C16FA" w14:textId="77777777" w:rsidR="000710F7" w:rsidRDefault="000710F7" w:rsidP="003A2939"/>
    <w:p w14:paraId="5A7B1EDF" w14:textId="77777777" w:rsidR="000710F7" w:rsidRDefault="000710F7" w:rsidP="003A2939"/>
    <w:p w14:paraId="2E2C191B" w14:textId="350FF5A1" w:rsidR="000710F7" w:rsidRDefault="000710F7" w:rsidP="003A2939">
      <w:r w:rsidRPr="000710F7">
        <w:rPr>
          <w:noProof/>
        </w:rPr>
        <w:drawing>
          <wp:inline distT="0" distB="0" distL="0" distR="0" wp14:anchorId="404EED51" wp14:editId="04F0F847">
            <wp:extent cx="5731510" cy="1492885"/>
            <wp:effectExtent l="0" t="0" r="2540" b="0"/>
            <wp:docPr id="349676166" name="Resim 1" descr="metin, yazı tipi, makbuz,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676166" name="Resim 1" descr="metin, yazı tipi, makbuz, çizgi içeren bir resim&#10;&#10;Açıklama otomatik olarak oluşturuldu"/>
                    <pic:cNvPicPr/>
                  </pic:nvPicPr>
                  <pic:blipFill>
                    <a:blip r:embed="rId21"/>
                    <a:stretch>
                      <a:fillRect/>
                    </a:stretch>
                  </pic:blipFill>
                  <pic:spPr>
                    <a:xfrm>
                      <a:off x="0" y="0"/>
                      <a:ext cx="5731510" cy="1492885"/>
                    </a:xfrm>
                    <a:prstGeom prst="rect">
                      <a:avLst/>
                    </a:prstGeom>
                  </pic:spPr>
                </pic:pic>
              </a:graphicData>
            </a:graphic>
          </wp:inline>
        </w:drawing>
      </w:r>
    </w:p>
    <w:p w14:paraId="662DDD10" w14:textId="77777777" w:rsidR="000710F7" w:rsidRDefault="000710F7" w:rsidP="003A2939"/>
    <w:p w14:paraId="3599192E" w14:textId="2E7746A6" w:rsidR="00583063" w:rsidRDefault="000710F7" w:rsidP="003A2939">
      <w:r>
        <w:t xml:space="preserve">Burada </w:t>
      </w:r>
      <w:proofErr w:type="spellStart"/>
      <w:r>
        <w:t>epoch</w:t>
      </w:r>
      <w:proofErr w:type="spellEnd"/>
      <w:r>
        <w:t xml:space="preserve"> değerinin 50 olarak güncellendiğinde </w:t>
      </w:r>
      <w:proofErr w:type="spellStart"/>
      <w:r>
        <w:t>loss</w:t>
      </w:r>
      <w:proofErr w:type="spellEnd"/>
      <w:r>
        <w:t xml:space="preserve"> </w:t>
      </w:r>
      <w:r w:rsidR="00D04989">
        <w:t>değeri</w:t>
      </w:r>
      <w:r>
        <w:t xml:space="preserve"> ve </w:t>
      </w:r>
      <w:proofErr w:type="spellStart"/>
      <w:r>
        <w:t>accuracy</w:t>
      </w:r>
      <w:proofErr w:type="spellEnd"/>
      <w:r>
        <w:t xml:space="preserve"> değerlerinin değişimi gözlenmiştir. </w:t>
      </w:r>
    </w:p>
    <w:p w14:paraId="66815C8F" w14:textId="77777777" w:rsidR="000710F7" w:rsidRDefault="000710F7" w:rsidP="003A2939"/>
    <w:p w14:paraId="30358092" w14:textId="28D44F36" w:rsidR="000710F7" w:rsidRDefault="000710F7" w:rsidP="003A2939">
      <w:r w:rsidRPr="000710F7">
        <w:rPr>
          <w:noProof/>
        </w:rPr>
        <w:drawing>
          <wp:inline distT="0" distB="0" distL="0" distR="0" wp14:anchorId="73EF82D0" wp14:editId="467A483E">
            <wp:extent cx="4900085" cy="1867062"/>
            <wp:effectExtent l="0" t="0" r="0" b="0"/>
            <wp:docPr id="268240338"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240338" name="Resim 1" descr="metin, ekran görüntüsü, yazı tipi, sayı, numara içeren bir resim&#10;&#10;Açıklama otomatik olarak oluşturuldu"/>
                    <pic:cNvPicPr/>
                  </pic:nvPicPr>
                  <pic:blipFill>
                    <a:blip r:embed="rId22"/>
                    <a:stretch>
                      <a:fillRect/>
                    </a:stretch>
                  </pic:blipFill>
                  <pic:spPr>
                    <a:xfrm>
                      <a:off x="0" y="0"/>
                      <a:ext cx="4900085" cy="1867062"/>
                    </a:xfrm>
                    <a:prstGeom prst="rect">
                      <a:avLst/>
                    </a:prstGeom>
                  </pic:spPr>
                </pic:pic>
              </a:graphicData>
            </a:graphic>
          </wp:inline>
        </w:drawing>
      </w:r>
    </w:p>
    <w:p w14:paraId="11F00EB8" w14:textId="2D93D8BA" w:rsidR="000710F7" w:rsidRDefault="000710F7" w:rsidP="003A2939">
      <w:proofErr w:type="spellStart"/>
      <w:r>
        <w:t>Classification</w:t>
      </w:r>
      <w:proofErr w:type="spellEnd"/>
      <w:r>
        <w:t xml:space="preserve"> </w:t>
      </w:r>
      <w:proofErr w:type="spellStart"/>
      <w:r>
        <w:t>report</w:t>
      </w:r>
      <w:proofErr w:type="spellEnd"/>
      <w:r>
        <w:t xml:space="preserve"> ise bu şekilde değişmektedir.</w:t>
      </w:r>
    </w:p>
    <w:p w14:paraId="188921BF" w14:textId="3834930E" w:rsidR="000710F7" w:rsidRDefault="000710F7" w:rsidP="003A2939">
      <w:r w:rsidRPr="000710F7">
        <w:rPr>
          <w:noProof/>
        </w:rPr>
        <w:lastRenderedPageBreak/>
        <w:drawing>
          <wp:inline distT="0" distB="0" distL="0" distR="0" wp14:anchorId="53FA5607" wp14:editId="7D5A54FF">
            <wp:extent cx="5731510" cy="4744720"/>
            <wp:effectExtent l="0" t="0" r="2540" b="0"/>
            <wp:docPr id="390717852" name="Resim 1"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17852" name="Resim 1" descr="metin, ekran görüntüsü, yazılım, multimedya yazılımı içeren bir resim&#10;&#10;Açıklama otomatik olarak oluşturuldu"/>
                    <pic:cNvPicPr/>
                  </pic:nvPicPr>
                  <pic:blipFill>
                    <a:blip r:embed="rId23"/>
                    <a:stretch>
                      <a:fillRect/>
                    </a:stretch>
                  </pic:blipFill>
                  <pic:spPr>
                    <a:xfrm>
                      <a:off x="0" y="0"/>
                      <a:ext cx="5731510" cy="4744720"/>
                    </a:xfrm>
                    <a:prstGeom prst="rect">
                      <a:avLst/>
                    </a:prstGeom>
                  </pic:spPr>
                </pic:pic>
              </a:graphicData>
            </a:graphic>
          </wp:inline>
        </w:drawing>
      </w:r>
    </w:p>
    <w:p w14:paraId="7503FCC6" w14:textId="77777777" w:rsidR="000710F7" w:rsidRDefault="000710F7" w:rsidP="003A2939"/>
    <w:p w14:paraId="229255C2" w14:textId="54BE59AE" w:rsidR="000710F7" w:rsidRDefault="000710F7" w:rsidP="003A2939">
      <w:proofErr w:type="spellStart"/>
      <w:r>
        <w:t>Truth</w:t>
      </w:r>
      <w:proofErr w:type="spellEnd"/>
      <w:r>
        <w:t xml:space="preserve"> </w:t>
      </w:r>
      <w:proofErr w:type="spellStart"/>
      <w:r>
        <w:t>predict</w:t>
      </w:r>
      <w:proofErr w:type="spellEnd"/>
      <w:r>
        <w:t xml:space="preserve"> tablosu ise bu şekilde değişmiştir.</w:t>
      </w:r>
    </w:p>
    <w:p w14:paraId="3C765A0A" w14:textId="77777777" w:rsidR="000710F7" w:rsidRDefault="000710F7" w:rsidP="003A2939"/>
    <w:p w14:paraId="3748050C" w14:textId="77777777" w:rsidR="00D945FC" w:rsidRDefault="00D945FC" w:rsidP="003A2939"/>
    <w:p w14:paraId="6A840E7B" w14:textId="77777777" w:rsidR="00D945FC" w:rsidRDefault="00D945FC" w:rsidP="003A2939"/>
    <w:p w14:paraId="3068FBDB" w14:textId="77777777" w:rsidR="00D945FC" w:rsidRDefault="00D945FC" w:rsidP="003A2939"/>
    <w:p w14:paraId="0DD06AD1" w14:textId="0A3A0066" w:rsidR="000710F7" w:rsidRDefault="000710F7" w:rsidP="003A2939">
      <w:r w:rsidRPr="000710F7">
        <w:rPr>
          <w:noProof/>
        </w:rPr>
        <w:lastRenderedPageBreak/>
        <w:drawing>
          <wp:inline distT="0" distB="0" distL="0" distR="0" wp14:anchorId="6E2DF902" wp14:editId="74B6A527">
            <wp:extent cx="5494496" cy="2499577"/>
            <wp:effectExtent l="0" t="0" r="0" b="0"/>
            <wp:docPr id="1464206484"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206484" name="Resim 1" descr="metin, ekran görüntüsü, yazı tipi içeren bir resim&#10;&#10;Açıklama otomatik olarak oluşturuldu"/>
                    <pic:cNvPicPr/>
                  </pic:nvPicPr>
                  <pic:blipFill>
                    <a:blip r:embed="rId24"/>
                    <a:stretch>
                      <a:fillRect/>
                    </a:stretch>
                  </pic:blipFill>
                  <pic:spPr>
                    <a:xfrm>
                      <a:off x="0" y="0"/>
                      <a:ext cx="5494496" cy="2499577"/>
                    </a:xfrm>
                    <a:prstGeom prst="rect">
                      <a:avLst/>
                    </a:prstGeom>
                  </pic:spPr>
                </pic:pic>
              </a:graphicData>
            </a:graphic>
          </wp:inline>
        </w:drawing>
      </w:r>
    </w:p>
    <w:p w14:paraId="537590AC" w14:textId="45958878" w:rsidR="000710F7" w:rsidRDefault="000710F7" w:rsidP="003A2939">
      <w:r>
        <w:t xml:space="preserve">Burada </w:t>
      </w:r>
      <w:proofErr w:type="spellStart"/>
      <w:r>
        <w:t>epoch</w:t>
      </w:r>
      <w:proofErr w:type="spellEnd"/>
      <w:r>
        <w:t xml:space="preserve"> değeri 150 olarak ayarlandığında ise aşağıdaki sonuçlar gözlemlenmiştir;</w:t>
      </w:r>
    </w:p>
    <w:p w14:paraId="0724FF77" w14:textId="32D6C0BB" w:rsidR="000710F7" w:rsidRDefault="000710F7" w:rsidP="003A2939">
      <w:r w:rsidRPr="000710F7">
        <w:rPr>
          <w:noProof/>
        </w:rPr>
        <w:drawing>
          <wp:inline distT="0" distB="0" distL="0" distR="0" wp14:anchorId="73AC865E" wp14:editId="1794A126">
            <wp:extent cx="5731510" cy="1246505"/>
            <wp:effectExtent l="0" t="0" r="2540" b="0"/>
            <wp:docPr id="971521358" name="Resim 1" descr="metin, ekran görüntüsü, yazı tipi, makbu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521358" name="Resim 1" descr="metin, ekran görüntüsü, yazı tipi, makbuz içeren bir resim&#10;&#10;Açıklama otomatik olarak oluşturuldu"/>
                    <pic:cNvPicPr/>
                  </pic:nvPicPr>
                  <pic:blipFill>
                    <a:blip r:embed="rId25"/>
                    <a:stretch>
                      <a:fillRect/>
                    </a:stretch>
                  </pic:blipFill>
                  <pic:spPr>
                    <a:xfrm>
                      <a:off x="0" y="0"/>
                      <a:ext cx="5731510" cy="1246505"/>
                    </a:xfrm>
                    <a:prstGeom prst="rect">
                      <a:avLst/>
                    </a:prstGeom>
                  </pic:spPr>
                </pic:pic>
              </a:graphicData>
            </a:graphic>
          </wp:inline>
        </w:drawing>
      </w:r>
    </w:p>
    <w:p w14:paraId="0D83E598" w14:textId="28A5917F" w:rsidR="000710F7" w:rsidRDefault="000710F7" w:rsidP="003A2939">
      <w:proofErr w:type="spellStart"/>
      <w:r>
        <w:t>Loss</w:t>
      </w:r>
      <w:proofErr w:type="spellEnd"/>
      <w:r>
        <w:t xml:space="preserve"> </w:t>
      </w:r>
      <w:r w:rsidR="00D04989">
        <w:t>değeri</w:t>
      </w:r>
      <w:r>
        <w:t xml:space="preserve"> ve </w:t>
      </w:r>
      <w:proofErr w:type="spellStart"/>
      <w:r>
        <w:t>accuracy</w:t>
      </w:r>
      <w:proofErr w:type="spellEnd"/>
      <w:r w:rsidR="00D04989">
        <w:t xml:space="preserve"> değeri</w:t>
      </w:r>
      <w:r>
        <w:t xml:space="preserve"> bu şekilde değişmiştir.</w:t>
      </w:r>
    </w:p>
    <w:p w14:paraId="61210790" w14:textId="77777777" w:rsidR="000710F7" w:rsidRDefault="000710F7" w:rsidP="003A2939"/>
    <w:p w14:paraId="502D670C" w14:textId="0F846369" w:rsidR="000710F7" w:rsidRDefault="000710F7" w:rsidP="003A2939">
      <w:r w:rsidRPr="000710F7">
        <w:rPr>
          <w:noProof/>
        </w:rPr>
        <w:drawing>
          <wp:inline distT="0" distB="0" distL="0" distR="0" wp14:anchorId="64E667D1" wp14:editId="7629B15D">
            <wp:extent cx="4549534" cy="1729890"/>
            <wp:effectExtent l="0" t="0" r="3810" b="3810"/>
            <wp:docPr id="676858482"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858482" name="Resim 1" descr="metin, ekran görüntüsü, yazı tipi, sayı, numara içeren bir resim&#10;&#10;Açıklama otomatik olarak oluşturuldu"/>
                    <pic:cNvPicPr/>
                  </pic:nvPicPr>
                  <pic:blipFill>
                    <a:blip r:embed="rId26"/>
                    <a:stretch>
                      <a:fillRect/>
                    </a:stretch>
                  </pic:blipFill>
                  <pic:spPr>
                    <a:xfrm>
                      <a:off x="0" y="0"/>
                      <a:ext cx="4549534" cy="1729890"/>
                    </a:xfrm>
                    <a:prstGeom prst="rect">
                      <a:avLst/>
                    </a:prstGeom>
                  </pic:spPr>
                </pic:pic>
              </a:graphicData>
            </a:graphic>
          </wp:inline>
        </w:drawing>
      </w:r>
    </w:p>
    <w:p w14:paraId="0CAB7807" w14:textId="16273CAA" w:rsidR="000710F7" w:rsidRDefault="000710F7" w:rsidP="003A2939">
      <w:proofErr w:type="spellStart"/>
      <w:r>
        <w:t>Classification</w:t>
      </w:r>
      <w:proofErr w:type="spellEnd"/>
      <w:r>
        <w:t xml:space="preserve"> </w:t>
      </w:r>
      <w:proofErr w:type="spellStart"/>
      <w:r>
        <w:t>report</w:t>
      </w:r>
      <w:proofErr w:type="spellEnd"/>
      <w:r>
        <w:t xml:space="preserve"> bu şekilde değişmiştir.</w:t>
      </w:r>
    </w:p>
    <w:p w14:paraId="4500EA58" w14:textId="77777777" w:rsidR="000710F7" w:rsidRDefault="000710F7" w:rsidP="003A2939"/>
    <w:p w14:paraId="431A42BB" w14:textId="237E37C2" w:rsidR="000710F7" w:rsidRDefault="00D945FC" w:rsidP="003A2939">
      <w:r w:rsidRPr="00D945FC">
        <w:rPr>
          <w:noProof/>
        </w:rPr>
        <w:lastRenderedPageBreak/>
        <w:drawing>
          <wp:inline distT="0" distB="0" distL="0" distR="0" wp14:anchorId="3C2DC3A6" wp14:editId="116F4B30">
            <wp:extent cx="5731510" cy="4006850"/>
            <wp:effectExtent l="0" t="0" r="2540" b="0"/>
            <wp:docPr id="662775058" name="Resim 1"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775058" name="Resim 1" descr="metin, ekran görüntüsü, yazılım, multimedya yazılımı içeren bir resim&#10;&#10;Açıklama otomatik olarak oluşturuldu"/>
                    <pic:cNvPicPr/>
                  </pic:nvPicPr>
                  <pic:blipFill>
                    <a:blip r:embed="rId27"/>
                    <a:stretch>
                      <a:fillRect/>
                    </a:stretch>
                  </pic:blipFill>
                  <pic:spPr>
                    <a:xfrm>
                      <a:off x="0" y="0"/>
                      <a:ext cx="5731510" cy="4006850"/>
                    </a:xfrm>
                    <a:prstGeom prst="rect">
                      <a:avLst/>
                    </a:prstGeom>
                  </pic:spPr>
                </pic:pic>
              </a:graphicData>
            </a:graphic>
          </wp:inline>
        </w:drawing>
      </w:r>
    </w:p>
    <w:p w14:paraId="36C025A3" w14:textId="2F459E16" w:rsidR="00D945FC" w:rsidRDefault="00D945FC" w:rsidP="003A2939">
      <w:proofErr w:type="spellStart"/>
      <w:r>
        <w:t>Truth</w:t>
      </w:r>
      <w:proofErr w:type="spellEnd"/>
      <w:r>
        <w:t xml:space="preserve"> </w:t>
      </w:r>
      <w:proofErr w:type="spellStart"/>
      <w:r>
        <w:t>predict</w:t>
      </w:r>
      <w:proofErr w:type="spellEnd"/>
      <w:r>
        <w:t xml:space="preserve"> tablosu ise bu şekilde değişmiştir.</w:t>
      </w:r>
    </w:p>
    <w:p w14:paraId="6C939084" w14:textId="77777777" w:rsidR="000710F7" w:rsidRDefault="000710F7" w:rsidP="003A2939"/>
    <w:p w14:paraId="752804A7" w14:textId="77777777" w:rsidR="000710F7" w:rsidRDefault="000710F7" w:rsidP="003A2939"/>
    <w:p w14:paraId="17AEF6E3" w14:textId="77777777" w:rsidR="00D945FC" w:rsidRDefault="00D945FC" w:rsidP="003A2939"/>
    <w:p w14:paraId="3722BDCD" w14:textId="77777777" w:rsidR="00D945FC" w:rsidRDefault="00D945FC" w:rsidP="003A2939"/>
    <w:p w14:paraId="65F20C04" w14:textId="77777777" w:rsidR="00D945FC" w:rsidRDefault="00D945FC" w:rsidP="003A2939"/>
    <w:p w14:paraId="2183CFF2" w14:textId="77777777" w:rsidR="00D945FC" w:rsidRDefault="00D945FC" w:rsidP="003A2939"/>
    <w:p w14:paraId="52336C40" w14:textId="77777777" w:rsidR="00D945FC" w:rsidRDefault="00D945FC" w:rsidP="003A2939"/>
    <w:p w14:paraId="5B5E456F" w14:textId="77777777" w:rsidR="00D945FC" w:rsidRDefault="00D945FC" w:rsidP="003A2939"/>
    <w:p w14:paraId="213303E6" w14:textId="77777777" w:rsidR="000710F7" w:rsidRDefault="000710F7" w:rsidP="003A2939"/>
    <w:p w14:paraId="73AE94E0" w14:textId="0F9D0CFF" w:rsidR="000710F7" w:rsidRDefault="00D945FC" w:rsidP="003A2939">
      <w:r w:rsidRPr="00D945FC">
        <w:rPr>
          <w:noProof/>
        </w:rPr>
        <w:lastRenderedPageBreak/>
        <w:drawing>
          <wp:inline distT="0" distB="0" distL="0" distR="0" wp14:anchorId="17083CE6" wp14:editId="1D23BD11">
            <wp:extent cx="5731510" cy="1957705"/>
            <wp:effectExtent l="0" t="0" r="2540" b="4445"/>
            <wp:docPr id="1267464130" name="Resim 1" descr="metin, yazı tip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464130" name="Resim 1" descr="metin, yazı tipi, ekran görüntüsü içeren bir resim&#10;&#10;Açıklama otomatik olarak oluşturuldu"/>
                    <pic:cNvPicPr/>
                  </pic:nvPicPr>
                  <pic:blipFill>
                    <a:blip r:embed="rId28"/>
                    <a:stretch>
                      <a:fillRect/>
                    </a:stretch>
                  </pic:blipFill>
                  <pic:spPr>
                    <a:xfrm>
                      <a:off x="0" y="0"/>
                      <a:ext cx="5731510" cy="1957705"/>
                    </a:xfrm>
                    <a:prstGeom prst="rect">
                      <a:avLst/>
                    </a:prstGeom>
                  </pic:spPr>
                </pic:pic>
              </a:graphicData>
            </a:graphic>
          </wp:inline>
        </w:drawing>
      </w:r>
    </w:p>
    <w:p w14:paraId="78F887F8" w14:textId="550975E9" w:rsidR="00D945FC" w:rsidRDefault="00D945FC" w:rsidP="003A2939">
      <w:r>
        <w:t xml:space="preserve">Burada ise test size </w:t>
      </w:r>
      <w:proofErr w:type="gramStart"/>
      <w:r>
        <w:t>%50</w:t>
      </w:r>
      <w:proofErr w:type="gramEnd"/>
      <w:r>
        <w:t xml:space="preserve"> olarak ayarlandığındaki çıktıdaki değişimleri göreceğiz;</w:t>
      </w:r>
    </w:p>
    <w:p w14:paraId="1E035059" w14:textId="77777777" w:rsidR="00D945FC" w:rsidRDefault="00D945FC" w:rsidP="003A2939"/>
    <w:p w14:paraId="078544F8" w14:textId="70DE9BB1" w:rsidR="000710F7" w:rsidRDefault="00D945FC" w:rsidP="003A2939">
      <w:r w:rsidRPr="00D945FC">
        <w:rPr>
          <w:noProof/>
        </w:rPr>
        <w:drawing>
          <wp:inline distT="0" distB="0" distL="0" distR="0" wp14:anchorId="2707D368" wp14:editId="76FB05A0">
            <wp:extent cx="5731510" cy="1350010"/>
            <wp:effectExtent l="0" t="0" r="2540" b="2540"/>
            <wp:docPr id="1295916227" name="Resim 1" descr="metin, ekran görüntüsü, makbuz,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916227" name="Resim 1" descr="metin, ekran görüntüsü, makbuz, yazı tipi içeren bir resim&#10;&#10;Açıklama otomatik olarak oluşturuldu"/>
                    <pic:cNvPicPr/>
                  </pic:nvPicPr>
                  <pic:blipFill>
                    <a:blip r:embed="rId29"/>
                    <a:stretch>
                      <a:fillRect/>
                    </a:stretch>
                  </pic:blipFill>
                  <pic:spPr>
                    <a:xfrm>
                      <a:off x="0" y="0"/>
                      <a:ext cx="5731510" cy="1350010"/>
                    </a:xfrm>
                    <a:prstGeom prst="rect">
                      <a:avLst/>
                    </a:prstGeom>
                  </pic:spPr>
                </pic:pic>
              </a:graphicData>
            </a:graphic>
          </wp:inline>
        </w:drawing>
      </w:r>
    </w:p>
    <w:p w14:paraId="69CE90E7" w14:textId="49F245E2" w:rsidR="00D945FC" w:rsidRDefault="00D945FC" w:rsidP="003A2939">
      <w:proofErr w:type="spellStart"/>
      <w:r>
        <w:t>Loss</w:t>
      </w:r>
      <w:proofErr w:type="spellEnd"/>
      <w:r>
        <w:t xml:space="preserve"> </w:t>
      </w:r>
      <w:r w:rsidR="00D04989">
        <w:t>değeri</w:t>
      </w:r>
      <w:r>
        <w:t xml:space="preserve"> ve </w:t>
      </w:r>
      <w:proofErr w:type="spellStart"/>
      <w:r>
        <w:t>accuracy</w:t>
      </w:r>
      <w:proofErr w:type="spellEnd"/>
      <w:r>
        <w:t xml:space="preserve"> değerleri bu şekilde değişmiştir.</w:t>
      </w:r>
    </w:p>
    <w:p w14:paraId="6C71A31A" w14:textId="77777777" w:rsidR="00D945FC" w:rsidRDefault="00D945FC" w:rsidP="003A2939"/>
    <w:p w14:paraId="6464D408" w14:textId="2DBC3B2E" w:rsidR="00D945FC" w:rsidRDefault="00D945FC" w:rsidP="003A2939">
      <w:r w:rsidRPr="00D945FC">
        <w:rPr>
          <w:noProof/>
        </w:rPr>
        <w:drawing>
          <wp:inline distT="0" distB="0" distL="0" distR="0" wp14:anchorId="2937192C" wp14:editId="41CD6F12">
            <wp:extent cx="4701947" cy="1836579"/>
            <wp:effectExtent l="0" t="0" r="3810" b="0"/>
            <wp:docPr id="1783630205"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630205" name="Resim 1" descr="metin, ekran görüntüsü, yazı tipi, sayı, numara içeren bir resim&#10;&#10;Açıklama otomatik olarak oluşturuldu"/>
                    <pic:cNvPicPr/>
                  </pic:nvPicPr>
                  <pic:blipFill>
                    <a:blip r:embed="rId30"/>
                    <a:stretch>
                      <a:fillRect/>
                    </a:stretch>
                  </pic:blipFill>
                  <pic:spPr>
                    <a:xfrm>
                      <a:off x="0" y="0"/>
                      <a:ext cx="4701947" cy="1836579"/>
                    </a:xfrm>
                    <a:prstGeom prst="rect">
                      <a:avLst/>
                    </a:prstGeom>
                  </pic:spPr>
                </pic:pic>
              </a:graphicData>
            </a:graphic>
          </wp:inline>
        </w:drawing>
      </w:r>
    </w:p>
    <w:p w14:paraId="65F91033" w14:textId="7D724F65" w:rsidR="00D945FC" w:rsidRDefault="00D945FC" w:rsidP="003A2939">
      <w:proofErr w:type="spellStart"/>
      <w:r>
        <w:t>Classification</w:t>
      </w:r>
      <w:proofErr w:type="spellEnd"/>
      <w:r>
        <w:t xml:space="preserve"> </w:t>
      </w:r>
      <w:proofErr w:type="spellStart"/>
      <w:r>
        <w:t>report</w:t>
      </w:r>
      <w:proofErr w:type="spellEnd"/>
      <w:r>
        <w:t xml:space="preserve"> bu şekilde değişmiştir.</w:t>
      </w:r>
    </w:p>
    <w:p w14:paraId="72A984D7" w14:textId="06C8B612" w:rsidR="00D945FC" w:rsidRDefault="00D945FC" w:rsidP="003A2939">
      <w:r w:rsidRPr="00D945FC">
        <w:rPr>
          <w:noProof/>
        </w:rPr>
        <w:lastRenderedPageBreak/>
        <w:drawing>
          <wp:inline distT="0" distB="0" distL="0" distR="0" wp14:anchorId="5CFD8EF4" wp14:editId="35A585FD">
            <wp:extent cx="5731510" cy="4587875"/>
            <wp:effectExtent l="0" t="0" r="2540" b="3175"/>
            <wp:docPr id="303819095" name="Resim 1" descr="metin, ekran görüntüsü, yazılım,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819095" name="Resim 1" descr="metin, ekran görüntüsü, yazılım, tasarım içeren bir resim&#10;&#10;Açıklama otomatik olarak oluşturuldu"/>
                    <pic:cNvPicPr/>
                  </pic:nvPicPr>
                  <pic:blipFill>
                    <a:blip r:embed="rId31"/>
                    <a:stretch>
                      <a:fillRect/>
                    </a:stretch>
                  </pic:blipFill>
                  <pic:spPr>
                    <a:xfrm>
                      <a:off x="0" y="0"/>
                      <a:ext cx="5731510" cy="4587875"/>
                    </a:xfrm>
                    <a:prstGeom prst="rect">
                      <a:avLst/>
                    </a:prstGeom>
                  </pic:spPr>
                </pic:pic>
              </a:graphicData>
            </a:graphic>
          </wp:inline>
        </w:drawing>
      </w:r>
    </w:p>
    <w:p w14:paraId="104E96F9" w14:textId="195873CD" w:rsidR="00D945FC" w:rsidRDefault="00D945FC" w:rsidP="003A2939">
      <w:proofErr w:type="spellStart"/>
      <w:r>
        <w:t>Truth</w:t>
      </w:r>
      <w:proofErr w:type="spellEnd"/>
      <w:r>
        <w:t xml:space="preserve"> </w:t>
      </w:r>
      <w:proofErr w:type="spellStart"/>
      <w:r>
        <w:t>predict</w:t>
      </w:r>
      <w:proofErr w:type="spellEnd"/>
      <w:r>
        <w:t xml:space="preserve"> tablomuz ise bu şekilde değişmiştir.</w:t>
      </w:r>
    </w:p>
    <w:p w14:paraId="68719064" w14:textId="77777777" w:rsidR="000710F7" w:rsidRDefault="000710F7" w:rsidP="003A2939"/>
    <w:p w14:paraId="634AB94B" w14:textId="77777777" w:rsidR="000710F7" w:rsidRDefault="000710F7" w:rsidP="003A2939"/>
    <w:p w14:paraId="30353A3D" w14:textId="77777777" w:rsidR="000710F7" w:rsidRDefault="000710F7" w:rsidP="003A2939"/>
    <w:p w14:paraId="20151D76" w14:textId="77777777" w:rsidR="00583063" w:rsidRDefault="00583063" w:rsidP="003A2939"/>
    <w:p w14:paraId="64B75D97" w14:textId="77777777" w:rsidR="00583063" w:rsidRDefault="00583063" w:rsidP="003A2939"/>
    <w:p w14:paraId="16D27B45" w14:textId="77777777" w:rsidR="00583063" w:rsidRDefault="00583063" w:rsidP="003A2939"/>
    <w:p w14:paraId="330E0D4D" w14:textId="77777777" w:rsidR="006F0B13" w:rsidRDefault="006F0B13" w:rsidP="003A2939"/>
    <w:p w14:paraId="25FB37DF" w14:textId="77777777" w:rsidR="00D945FC" w:rsidRDefault="00D945FC" w:rsidP="003A2939"/>
    <w:p w14:paraId="29A01A61" w14:textId="77777777" w:rsidR="00D945FC" w:rsidRDefault="00D945FC" w:rsidP="003A2939"/>
    <w:p w14:paraId="4CA9914A" w14:textId="77777777" w:rsidR="00D945FC" w:rsidRDefault="00D945FC" w:rsidP="003A2939"/>
    <w:p w14:paraId="134575E1" w14:textId="77777777" w:rsidR="00D945FC" w:rsidRDefault="00D945FC" w:rsidP="003A2939"/>
    <w:p w14:paraId="131F8742" w14:textId="77777777" w:rsidR="00D945FC" w:rsidRDefault="00D945FC" w:rsidP="003A2939"/>
    <w:p w14:paraId="52177791" w14:textId="77777777" w:rsidR="00D945FC" w:rsidRDefault="00D945FC" w:rsidP="003A2939"/>
    <w:p w14:paraId="2C9EC111" w14:textId="6EF7DAA6" w:rsidR="006F0B13" w:rsidRDefault="006F0B13" w:rsidP="003A2939">
      <w:pPr>
        <w:rPr>
          <w:sz w:val="28"/>
          <w:szCs w:val="28"/>
        </w:rPr>
      </w:pPr>
      <w:r w:rsidRPr="006F0B13">
        <w:rPr>
          <w:sz w:val="28"/>
          <w:szCs w:val="28"/>
        </w:rPr>
        <w:lastRenderedPageBreak/>
        <w:t xml:space="preserve">KAYNAKÇA </w:t>
      </w:r>
    </w:p>
    <w:p w14:paraId="55CC43B8" w14:textId="440A6CB7" w:rsidR="006F0B13" w:rsidRDefault="00000000" w:rsidP="003A2939">
      <w:pPr>
        <w:rPr>
          <w:sz w:val="28"/>
          <w:szCs w:val="28"/>
        </w:rPr>
      </w:pPr>
      <w:hyperlink r:id="rId32" w:history="1">
        <w:r w:rsidR="006F0B13" w:rsidRPr="006A5F2C">
          <w:rPr>
            <w:rStyle w:val="Kpr"/>
            <w:sz w:val="28"/>
            <w:szCs w:val="28"/>
          </w:rPr>
          <w:t>https://medium.com/operations-management-t%C3%BCrkiye/keras-loss-fonksiyonlar%C4%B1-2955e86a9e07</w:t>
        </w:r>
      </w:hyperlink>
    </w:p>
    <w:p w14:paraId="596F0468" w14:textId="491925C9" w:rsidR="006F0B13" w:rsidRDefault="00000000" w:rsidP="003A2939">
      <w:pPr>
        <w:rPr>
          <w:sz w:val="28"/>
          <w:szCs w:val="28"/>
        </w:rPr>
      </w:pPr>
      <w:hyperlink r:id="rId33" w:history="1">
        <w:r w:rsidR="006F0B13" w:rsidRPr="006A5F2C">
          <w:rPr>
            <w:rStyle w:val="Kpr"/>
            <w:sz w:val="28"/>
            <w:szCs w:val="28"/>
          </w:rPr>
          <w:t>https://www.datacamp.com/tutorial/loss-function-in-machine-learning</w:t>
        </w:r>
      </w:hyperlink>
    </w:p>
    <w:p w14:paraId="0599AF36" w14:textId="218DE09D" w:rsidR="006F0B13" w:rsidRDefault="00000000" w:rsidP="003A2939">
      <w:pPr>
        <w:rPr>
          <w:sz w:val="28"/>
          <w:szCs w:val="28"/>
        </w:rPr>
      </w:pPr>
      <w:hyperlink r:id="rId34" w:history="1">
        <w:r w:rsidR="006F0B13" w:rsidRPr="006A5F2C">
          <w:rPr>
            <w:rStyle w:val="Kpr"/>
            <w:sz w:val="28"/>
            <w:szCs w:val="28"/>
          </w:rPr>
          <w:t>https://medium.com/deep-learning-turkiye/derin-ogrenme-uygulamalarinda-en-sik-kullanilan-hiper-parametreler-ece8e9125c4</w:t>
        </w:r>
      </w:hyperlink>
    </w:p>
    <w:p w14:paraId="57E1D271" w14:textId="26226ED0" w:rsidR="006F0B13" w:rsidRDefault="00000000" w:rsidP="003A2939">
      <w:pPr>
        <w:rPr>
          <w:sz w:val="28"/>
          <w:szCs w:val="28"/>
        </w:rPr>
      </w:pPr>
      <w:hyperlink r:id="rId35" w:history="1">
        <w:r w:rsidR="006F0B13" w:rsidRPr="006A5F2C">
          <w:rPr>
            <w:rStyle w:val="Kpr"/>
            <w:sz w:val="28"/>
            <w:szCs w:val="28"/>
          </w:rPr>
          <w:t>https://ayyucekizrak.medium.com/derin-%C3%B6%C4%9Frenme-i%C3%A7in-aktivasyon-fonksiyonlar%C4%B1n%C4%B1n-kar%C5%9F%C4%B1la%C5%9Ft%C4%B1r%C4%B1lmas%C4%B1-cee17fd1d9cd</w:t>
        </w:r>
      </w:hyperlink>
    </w:p>
    <w:p w14:paraId="628D07C5" w14:textId="740AF11B" w:rsidR="006F0B13" w:rsidRDefault="00000000" w:rsidP="003A2939">
      <w:pPr>
        <w:rPr>
          <w:sz w:val="28"/>
          <w:szCs w:val="28"/>
        </w:rPr>
      </w:pPr>
      <w:hyperlink r:id="rId36" w:history="1">
        <w:r w:rsidR="006F0B13" w:rsidRPr="006A5F2C">
          <w:rPr>
            <w:rStyle w:val="Kpr"/>
            <w:sz w:val="28"/>
            <w:szCs w:val="28"/>
          </w:rPr>
          <w:t>https://medium.com/deeper-deep-learning-tr/ad%C4%B1m-ad%C4%B1m-forward-and-back-propagation-cf4cd18276ee</w:t>
        </w:r>
      </w:hyperlink>
    </w:p>
    <w:p w14:paraId="3D840B40" w14:textId="62935ABC" w:rsidR="006F0B13" w:rsidRPr="006F0B13" w:rsidRDefault="006F0B13" w:rsidP="003A2939">
      <w:pPr>
        <w:rPr>
          <w:sz w:val="28"/>
          <w:szCs w:val="28"/>
        </w:rPr>
      </w:pPr>
    </w:p>
    <w:sectPr w:rsidR="006F0B13" w:rsidRPr="006F0B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131"/>
    <w:rsid w:val="00014D80"/>
    <w:rsid w:val="000603D7"/>
    <w:rsid w:val="000710F7"/>
    <w:rsid w:val="00163747"/>
    <w:rsid w:val="001D6391"/>
    <w:rsid w:val="001F5147"/>
    <w:rsid w:val="00204A49"/>
    <w:rsid w:val="00253352"/>
    <w:rsid w:val="003A2939"/>
    <w:rsid w:val="00401C65"/>
    <w:rsid w:val="004503B8"/>
    <w:rsid w:val="00547F61"/>
    <w:rsid w:val="00583063"/>
    <w:rsid w:val="005B7BEB"/>
    <w:rsid w:val="00601131"/>
    <w:rsid w:val="006448D5"/>
    <w:rsid w:val="0068628C"/>
    <w:rsid w:val="006F0B13"/>
    <w:rsid w:val="00796D59"/>
    <w:rsid w:val="00841056"/>
    <w:rsid w:val="00865370"/>
    <w:rsid w:val="00A206C8"/>
    <w:rsid w:val="00A724D2"/>
    <w:rsid w:val="00AC6A14"/>
    <w:rsid w:val="00B27610"/>
    <w:rsid w:val="00B30379"/>
    <w:rsid w:val="00B847B9"/>
    <w:rsid w:val="00C31DE3"/>
    <w:rsid w:val="00CE13A4"/>
    <w:rsid w:val="00D04989"/>
    <w:rsid w:val="00D945FC"/>
    <w:rsid w:val="00DD7637"/>
    <w:rsid w:val="00EB0FFE"/>
    <w:rsid w:val="00EC7C16"/>
    <w:rsid w:val="00F50118"/>
    <w:rsid w:val="00F539BF"/>
    <w:rsid w:val="00F673FF"/>
    <w:rsid w:val="00F84A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484C0"/>
  <w15:chartTrackingRefBased/>
  <w15:docId w15:val="{49B2CCA9-8FA7-464C-AC47-6C7BBFE63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1F5147"/>
    <w:rPr>
      <w:color w:val="0563C1" w:themeColor="hyperlink"/>
      <w:u w:val="single"/>
    </w:rPr>
  </w:style>
  <w:style w:type="character" w:styleId="zmlenmeyenBahsetme">
    <w:name w:val="Unresolved Mention"/>
    <w:basedOn w:val="VarsaylanParagrafYazTipi"/>
    <w:uiPriority w:val="99"/>
    <w:semiHidden/>
    <w:unhideWhenUsed/>
    <w:rsid w:val="001F5147"/>
    <w:rPr>
      <w:color w:val="605E5C"/>
      <w:shd w:val="clear" w:color="auto" w:fill="E1DFDD"/>
    </w:rPr>
  </w:style>
  <w:style w:type="character" w:customStyle="1" w:styleId="mord">
    <w:name w:val="mord"/>
    <w:basedOn w:val="VarsaylanParagrafYazTipi"/>
    <w:rsid w:val="00B27610"/>
  </w:style>
  <w:style w:type="character" w:customStyle="1" w:styleId="vlist-s">
    <w:name w:val="vlist-s"/>
    <w:basedOn w:val="VarsaylanParagrafYazTipi"/>
    <w:rsid w:val="00B27610"/>
  </w:style>
  <w:style w:type="character" w:customStyle="1" w:styleId="mrel">
    <w:name w:val="mrel"/>
    <w:basedOn w:val="VarsaylanParagrafYazTipi"/>
    <w:rsid w:val="00B27610"/>
  </w:style>
  <w:style w:type="character" w:customStyle="1" w:styleId="mbin">
    <w:name w:val="mbin"/>
    <w:basedOn w:val="VarsaylanParagrafYazTipi"/>
    <w:rsid w:val="00B276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16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21" Type="http://schemas.openxmlformats.org/officeDocument/2006/relationships/image" Target="media/image18.png"/><Relationship Id="rId34" Type="http://schemas.openxmlformats.org/officeDocument/2006/relationships/hyperlink" Target="https://medium.com/deep-learning-turkiye/derin-ogrenme-uygulamalarinda-en-sik-kullanilan-hiper-parametreler-ece8e9125c4"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hyperlink" Target="https://www.datacamp.com/tutorial/loss-function-in-machine-learning"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hyperlink" Target="https://medium.com/operations-management-t%C3%BCrkiye/keras-loss-fonksiyonlar%C4%B1-2955e86a9e07" TargetMode="External"/><Relationship Id="rId37"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hyperlink" Target="https://medium.com/deeper-deep-learning-tr/ad%C4%B1m-ad%C4%B1m-forward-and-back-propagation-cf4cd18276ee" TargetMode="Externa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hyperlink" Target="https://ayyucekizrak.medium.com/derin-%C3%B6%C4%9Frenme-i%C3%A7in-aktivasyon-fonksiyonlar%C4%B1n%C4%B1n-kar%C5%9F%C4%B1la%C5%9Ft%C4%B1r%C4%B1lmas%C4%B1-cee17fd1d9cd" TargetMode="External"/><Relationship Id="rId8" Type="http://schemas.openxmlformats.org/officeDocument/2006/relationships/image" Target="media/image5.png"/><Relationship Id="rId3"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19</Pages>
  <Words>1880</Words>
  <Characters>10719</Characters>
  <Application>Microsoft Office Word</Application>
  <DocSecurity>0</DocSecurity>
  <Lines>89</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Yiğit Sağlam</dc:creator>
  <cp:keywords/>
  <dc:description/>
  <cp:lastModifiedBy>Yiğit Sağlam</cp:lastModifiedBy>
  <cp:revision>3</cp:revision>
  <dcterms:created xsi:type="dcterms:W3CDTF">2023-12-20T15:07:00Z</dcterms:created>
  <dcterms:modified xsi:type="dcterms:W3CDTF">2023-12-21T08:40:00Z</dcterms:modified>
</cp:coreProperties>
</file>