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lang w:eastAsia="ja-JP"/>
        </w:rPr>
        <w:t xml:space="preserve"> </w:t>
      </w:r>
      <w:r w:rsidR="00D24103">
        <w:rPr>
          <w:rFonts w:ascii="Yu Mincho" w:hAnsi="Yu Mincho" w:hint="eastAsia"/>
          <w:lang w:eastAsia="ja-JP"/>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lang w:eastAsia="ja-JP"/>
        </w:rPr>
        <w:t>接于名词之后，表示以</w:t>
      </w:r>
      <w:r w:rsidR="00C418BA">
        <w:rPr>
          <w:rFonts w:ascii="Yu Mincho" w:hAnsi="Yu Mincho"/>
          <w:lang w:eastAsia="ja-JP"/>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lang w:eastAsia="ja-JP"/>
        </w:rPr>
        <w:t xml:space="preserve"> </w:t>
      </w:r>
      <w:r w:rsidR="00C418BA">
        <w:rPr>
          <w:rFonts w:ascii="Yu Mincho" w:hAnsi="Yu Mincho" w:hint="eastAsia"/>
          <w:lang w:eastAsia="ja-JP"/>
        </w:rPr>
        <w:t>以</w:t>
      </w:r>
      <w:r w:rsidR="00C418BA">
        <w:rPr>
          <w:rFonts w:ascii="Yu Mincho" w:hAnsi="Yu Mincho"/>
          <w:lang w:eastAsia="ja-JP"/>
        </w:rPr>
        <w:t>…</w:t>
      </w:r>
      <w:r w:rsidR="00C418BA">
        <w:rPr>
          <w:rFonts w:ascii="Yu Mincho" w:hAnsi="Yu Mincho" w:hint="eastAsia"/>
          <w:lang w:eastAsia="ja-JP"/>
        </w:rPr>
        <w:t>为背景</w:t>
      </w:r>
      <w:r w:rsidR="009F1B7D">
        <w:rPr>
          <w:rFonts w:ascii="Yu Mincho" w:hAnsi="Yu Mincho" w:hint="eastAsia"/>
          <w:lang w:eastAsia="ja-JP"/>
        </w:rPr>
        <w:t>/</w:t>
      </w:r>
      <w:r w:rsidR="009F1B7D">
        <w:rPr>
          <w:rFonts w:ascii="Yu Mincho" w:hAnsi="Yu Mincho" w:hint="eastAsia"/>
          <w:lang w:eastAsia="ja-JP"/>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lang w:eastAsia="ja-JP"/>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lang w:eastAsia="ja-JP"/>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lang w:eastAsia="ja-JP"/>
        </w:rPr>
        <w:t xml:space="preserve"> </w:t>
      </w:r>
      <w:r w:rsidR="004B6F4C">
        <w:rPr>
          <w:rFonts w:ascii="Yu Mincho" w:hAnsi="Yu Mincho" w:hint="eastAsia"/>
          <w:lang w:eastAsia="ja-JP"/>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28E6E2" w:rsidR="00A4445B" w:rsidRPr="004703C7" w:rsidRDefault="00A4445B" w:rsidP="00A4445B">
      <w:pPr>
        <w:snapToGrid w:val="0"/>
        <w:contextualSpacing/>
        <w:jc w:val="left"/>
        <w:rPr>
          <w:rFonts w:asciiTheme="minorEastAsia" w:hAnsiTheme="minorEastAsia"/>
        </w:rPr>
      </w:pPr>
      <w:r w:rsidRPr="00A4445B">
        <w:rPr>
          <w:rFonts w:asciiTheme="minorEastAsia" w:hAnsiTheme="minorEastAsia"/>
          <w:lang w:eastAsia="ja-JP"/>
        </w:rPr>
        <w:t>278 、</w:t>
      </w:r>
      <w:r w:rsidR="000E0552">
        <w:rPr>
          <w:rFonts w:ascii="Yu Mincho" w:eastAsia="Yu Mincho" w:hAnsi="Yu Mincho" w:hint="eastAsia"/>
          <w:lang w:eastAsia="ja-JP"/>
        </w:rPr>
        <w:t>に</w:t>
      </w:r>
      <w:r w:rsidR="004703C7">
        <w:rPr>
          <w:rFonts w:ascii="Yu Mincho" w:hAnsi="Yu Mincho" w:hint="eastAsia"/>
        </w:rPr>
        <w:t xml:space="preserve"> </w:t>
      </w:r>
      <w:r w:rsidR="004703C7">
        <w:rPr>
          <w:rFonts w:ascii="Yu Mincho" w:hAnsi="Yu Mincho" w:hint="eastAsia"/>
        </w:rPr>
        <w:t>表示主体</w:t>
      </w:r>
    </w:p>
    <w:p w14:paraId="17FD8D87" w14:textId="122C69FB" w:rsidR="00A4445B" w:rsidRDefault="00A4445B" w:rsidP="00A4445B">
      <w:pPr>
        <w:snapToGrid w:val="0"/>
        <w:contextualSpacing/>
        <w:jc w:val="left"/>
        <w:rPr>
          <w:rFonts w:ascii="Yu Mincho" w:hAnsi="Yu Mincho"/>
        </w:rPr>
      </w:pPr>
      <w:r w:rsidRPr="00A4445B">
        <w:rPr>
          <w:rFonts w:asciiTheme="minorEastAsia" w:hAnsiTheme="minorEastAsia"/>
          <w:lang w:eastAsia="ja-JP"/>
        </w:rPr>
        <w:t>279 、</w:t>
      </w:r>
      <w:r w:rsidR="000E0552">
        <w:rPr>
          <w:rFonts w:ascii="Yu Mincho" w:eastAsia="Yu Mincho" w:hAnsi="Yu Mincho" w:hint="eastAsia"/>
          <w:lang w:eastAsia="ja-JP"/>
        </w:rPr>
        <w:t>の</w:t>
      </w:r>
      <w:r w:rsidR="004703C7">
        <w:rPr>
          <w:rFonts w:ascii="Yu Mincho" w:hAnsi="Yu Mincho" w:hint="eastAsia"/>
        </w:rPr>
        <w:t xml:space="preserve"> </w:t>
      </w:r>
    </w:p>
    <w:p w14:paraId="4CEA894A" w14:textId="148EBE5B"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表示询问，多用升调</w:t>
      </w:r>
    </w:p>
    <w:p w14:paraId="43297735" w14:textId="09D13EB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表示轻微的断定</w:t>
      </w:r>
    </w:p>
    <w:p w14:paraId="3B60E766" w14:textId="24D105FA"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表示轻度的命令</w:t>
      </w:r>
    </w:p>
    <w:p w14:paraId="01DF142D" w14:textId="2B25B1CB"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表示确认</w:t>
      </w:r>
    </w:p>
    <w:p w14:paraId="752B3EE5" w14:textId="0433D09B" w:rsidR="00A4445B" w:rsidRDefault="00A4445B" w:rsidP="00A4445B">
      <w:pPr>
        <w:snapToGrid w:val="0"/>
        <w:contextualSpacing/>
        <w:jc w:val="left"/>
        <w:rPr>
          <w:rFonts w:ascii="Yu Mincho" w:hAnsi="Yu Mincho"/>
        </w:rPr>
      </w:pPr>
      <w:r w:rsidRPr="00A4445B">
        <w:rPr>
          <w:rFonts w:asciiTheme="minorEastAsia" w:hAnsiTheme="minorEastAsia"/>
          <w:lang w:eastAsia="ja-JP"/>
        </w:rPr>
        <w:t>280 、</w:t>
      </w:r>
      <w:r w:rsidR="000E0552">
        <w:rPr>
          <w:rFonts w:ascii="Yu Mincho" w:eastAsia="Yu Mincho" w:hAnsi="Yu Mincho" w:hint="eastAsia"/>
          <w:lang w:eastAsia="ja-JP"/>
        </w:rPr>
        <w:t>な</w:t>
      </w:r>
      <w:r w:rsidR="004703C7">
        <w:rPr>
          <w:rFonts w:ascii="Yu Mincho" w:hAnsi="Yu Mincho" w:hint="eastAsia"/>
        </w:rPr>
        <w:t>(</w:t>
      </w:r>
      <w:r w:rsidR="004703C7">
        <w:rPr>
          <w:rFonts w:ascii="Yu Mincho" w:eastAsia="Yu Mincho" w:hAnsi="Yu Mincho" w:hint="eastAsia"/>
          <w:lang w:eastAsia="ja-JP"/>
        </w:rPr>
        <w:t>あ</w:t>
      </w:r>
      <w:r w:rsidR="004703C7">
        <w:rPr>
          <w:rFonts w:ascii="Yu Mincho" w:hAnsi="Yu Mincho"/>
        </w:rPr>
        <w:t xml:space="preserve">) </w:t>
      </w:r>
    </w:p>
    <w:p w14:paraId="52D68B45" w14:textId="5542BCDC"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7C54210E" w14:textId="741E1DFA"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hint="eastAsia"/>
        </w:rPr>
        <w:t>表示愿望</w:t>
      </w:r>
    </w:p>
    <w:p w14:paraId="4270E9FE" w14:textId="4CEE2157"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表示轻微的断定</w:t>
      </w:r>
    </w:p>
    <w:p w14:paraId="063D0B2E" w14:textId="7D8A1CA0" w:rsidR="004703C7" w:rsidRPr="004703C7" w:rsidRDefault="004703C7" w:rsidP="00A4445B">
      <w:pPr>
        <w:snapToGrid w:val="0"/>
        <w:contextualSpacing/>
        <w:jc w:val="left"/>
        <w:rPr>
          <w:rFonts w:ascii="Yu Mincho" w:hAnsi="Yu Mincho" w:hint="eastAsia"/>
        </w:rPr>
      </w:pPr>
      <w:r>
        <w:rPr>
          <w:rFonts w:ascii="Yu Mincho" w:hAnsi="Yu Mincho" w:hint="eastAsia"/>
        </w:rPr>
        <w:t>4</w:t>
      </w:r>
      <w:r>
        <w:rPr>
          <w:rFonts w:ascii="Yu Mincho" w:hAnsi="Yu Mincho"/>
        </w:rPr>
        <w:t>.</w:t>
      </w:r>
      <w:r>
        <w:rPr>
          <w:rFonts w:ascii="Yu Mincho" w:hAnsi="Yu Mincho" w:hint="eastAsia"/>
        </w:rPr>
        <w:t>表示征求对方同意</w:t>
      </w:r>
    </w:p>
    <w:p w14:paraId="1718C2A4" w14:textId="367921C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6010DE39" w14:textId="20C1C68A"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表示自问</w:t>
      </w:r>
    </w:p>
    <w:p w14:paraId="71A5F537" w14:textId="097314A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表示疑问、质疑</w:t>
      </w:r>
    </w:p>
    <w:p w14:paraId="5526AE75" w14:textId="495E3DCE"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w:t>
      </w:r>
      <w:r>
        <w:rPr>
          <w:rFonts w:ascii="Yu Mincho" w:hAnsi="Yu Mincho" w:hint="eastAsia"/>
        </w:rPr>
        <w:t>表示愿望</w:t>
      </w:r>
    </w:p>
    <w:p w14:paraId="2BEFD357" w14:textId="3C799B00" w:rsidR="00A4445B" w:rsidRPr="009E16B8" w:rsidRDefault="00A4445B" w:rsidP="000E0552">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r w:rsidR="009E16B8">
        <w:rPr>
          <w:rFonts w:ascii="Yu Mincho" w:hAnsi="Yu Mincho" w:hint="eastAsia"/>
        </w:rPr>
        <w:t xml:space="preserve"> </w:t>
      </w:r>
      <w:r w:rsidR="009E16B8">
        <w:rPr>
          <w:rFonts w:ascii="Yu Mincho" w:hAnsi="Yu Mincho" w:hint="eastAsia"/>
        </w:rPr>
        <w:t>表示命令、要求等，男性用语。</w:t>
      </w:r>
      <w:r w:rsidR="009E16B8">
        <w:rPr>
          <w:rFonts w:ascii="Yu Mincho" w:hAnsi="Yu Mincho" w:hint="eastAsia"/>
          <w:lang w:eastAsia="ja-JP"/>
        </w:rPr>
        <w:t>女性多用</w:t>
      </w:r>
      <w:r w:rsidR="009E16B8">
        <w:rPr>
          <w:rFonts w:ascii="Yu Mincho" w:eastAsia="Yu Mincho" w:hAnsi="Yu Mincho" w:hint="eastAsia"/>
          <w:lang w:eastAsia="ja-JP"/>
        </w:rPr>
        <w:t>~んです</w:t>
      </w:r>
      <w:r w:rsidR="009E16B8">
        <w:rPr>
          <w:rFonts w:ascii="Yu Mincho" w:hAnsi="Yu Mincho" w:hint="eastAsia"/>
          <w:lang w:eastAsia="ja-JP"/>
        </w:rPr>
        <w:t>或</w:t>
      </w:r>
      <w:r w:rsidR="009E16B8">
        <w:rPr>
          <w:rFonts w:ascii="Yu Mincho" w:eastAsia="Yu Mincho" w:hAnsi="Yu Mincho" w:hint="eastAsia"/>
          <w:lang w:eastAsia="ja-JP"/>
        </w:rPr>
        <w:t>~の</w:t>
      </w:r>
    </w:p>
    <w:p w14:paraId="2A8B6834" w14:textId="7DCF78FC" w:rsidR="00A4445B" w:rsidRDefault="00A4445B" w:rsidP="000E0552">
      <w:pPr>
        <w:snapToGrid w:val="0"/>
        <w:contextualSpacing/>
        <w:jc w:val="left"/>
        <w:rPr>
          <w:rFonts w:ascii="Yu Mincho" w:hAnsi="Yu Mincho"/>
        </w:rPr>
      </w:pPr>
      <w:r w:rsidRPr="00A4445B">
        <w:rPr>
          <w:rFonts w:asciiTheme="minorEastAsia" w:hAnsiTheme="minorEastAsia"/>
          <w:lang w:eastAsia="ja-JP"/>
        </w:rPr>
        <w:t>283 、</w:t>
      </w:r>
      <w:r w:rsidR="000E0552">
        <w:rPr>
          <w:rFonts w:ascii="Yu Mincho" w:eastAsia="Yu Mincho" w:hAnsi="Yu Mincho" w:hint="eastAsia"/>
          <w:lang w:eastAsia="ja-JP"/>
        </w:rPr>
        <w:t>なしに</w:t>
      </w:r>
      <w:r w:rsidR="009E16B8">
        <w:rPr>
          <w:rFonts w:ascii="Yu Mincho" w:eastAsia="Yu Mincho" w:hAnsi="Yu Mincho" w:hint="eastAsia"/>
          <w:lang w:eastAsia="ja-JP"/>
        </w:rPr>
        <w:t xml:space="preserve"> 　なし</w:t>
      </w:r>
      <w:r w:rsidR="009E16B8">
        <w:rPr>
          <w:rFonts w:ascii="Yu Mincho" w:hAnsi="Yu Mincho" w:hint="eastAsia"/>
        </w:rPr>
        <w:t>是</w:t>
      </w:r>
      <w:r w:rsidR="009E16B8">
        <w:rPr>
          <w:rFonts w:ascii="Yu Mincho" w:eastAsia="Yu Mincho" w:hAnsi="Yu Mincho" w:hint="eastAsia"/>
          <w:lang w:eastAsia="ja-JP"/>
        </w:rPr>
        <w:t>ない</w:t>
      </w:r>
      <w:r w:rsidR="009E16B8">
        <w:rPr>
          <w:rFonts w:ascii="Yu Mincho" w:hAnsi="Yu Mincho" w:hint="eastAsia"/>
        </w:rPr>
        <w:t>的文言形式，含义相同</w:t>
      </w:r>
    </w:p>
    <w:p w14:paraId="1B75F1CB" w14:textId="226A55BF" w:rsidR="009E16B8" w:rsidRDefault="009E16B8" w:rsidP="000E0552">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后接否定表现</w:t>
      </w:r>
    </w:p>
    <w:p w14:paraId="7CDDF906" w14:textId="7F542C8B" w:rsidR="009E16B8" w:rsidRPr="009E16B8" w:rsidRDefault="009E16B8" w:rsidP="000E0552">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后接肯定表达</w:t>
      </w:r>
    </w:p>
    <w:p w14:paraId="41296430" w14:textId="0F633F86" w:rsidR="00A4445B" w:rsidRPr="009E16B8" w:rsidRDefault="00A4445B" w:rsidP="00A4445B">
      <w:pPr>
        <w:snapToGrid w:val="0"/>
        <w:contextualSpacing/>
        <w:jc w:val="left"/>
        <w:rPr>
          <w:rFonts w:asciiTheme="minorEastAsia" w:hAnsiTheme="minorEastAsia"/>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r w:rsidR="00586372">
        <w:rPr>
          <w:rFonts w:asciiTheme="minorEastAsia" w:hAnsiTheme="minorEastAsia" w:hint="eastAsia"/>
        </w:rPr>
        <w:t xml:space="preserve"> 表示感叹</w:t>
      </w:r>
      <w:r w:rsidR="009E16B8">
        <w:rPr>
          <w:rFonts w:asciiTheme="minorEastAsia" w:hAnsiTheme="minorEastAsia" w:hint="eastAsia"/>
        </w:rPr>
        <w:t xml:space="preserve"> </w:t>
      </w:r>
    </w:p>
    <w:p w14:paraId="6BF56259" w14:textId="5C87E067" w:rsidR="00A4445B" w:rsidRDefault="00A4445B" w:rsidP="00A4445B">
      <w:pPr>
        <w:snapToGrid w:val="0"/>
        <w:contextualSpacing/>
        <w:jc w:val="left"/>
        <w:rPr>
          <w:rFonts w:ascii="Yu Mincho" w:hAnsi="Yu Mincho"/>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w:t>
      </w:r>
      <w:r w:rsidR="00586372">
        <w:rPr>
          <w:rFonts w:ascii="Yu Mincho" w:eastAsia="Yu Mincho" w:hAnsi="Yu Mincho" w:hint="eastAsia"/>
          <w:lang w:eastAsia="ja-JP"/>
        </w:rPr>
        <w:t xml:space="preserve">り　</w:t>
      </w:r>
      <w:r w:rsidR="00586372">
        <w:rPr>
          <w:rFonts w:ascii="Yu Mincho" w:hAnsi="Yu Mincho" w:hint="eastAsia"/>
        </w:rPr>
        <w:t>表示前项事物相应的状态。</w:t>
      </w:r>
      <w:r w:rsidR="00586372">
        <w:rPr>
          <w:rFonts w:ascii="Yu Mincho" w:hAnsi="Yu Mincho" w:hint="eastAsia"/>
          <w:lang w:eastAsia="ja-JP"/>
        </w:rPr>
        <w:t>与</w:t>
      </w:r>
      <w:r w:rsidR="00586372">
        <w:rPr>
          <w:rFonts w:ascii="Yu Mincho" w:hAnsi="Yu Mincho"/>
          <w:lang w:eastAsia="ja-JP"/>
        </w:rPr>
        <w:t>…</w:t>
      </w:r>
      <w:r w:rsidR="00586372">
        <w:rPr>
          <w:rFonts w:ascii="Yu Mincho" w:hAnsi="Yu Mincho" w:hint="eastAsia"/>
        </w:rPr>
        <w:t>相应的</w:t>
      </w:r>
    </w:p>
    <w:p w14:paraId="63B8AB21" w14:textId="5C3C0B0B" w:rsidR="00783BEB" w:rsidRPr="00783BEB" w:rsidRDefault="00783BEB"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それなり　</w:t>
      </w:r>
      <w:r>
        <w:rPr>
          <w:rFonts w:ascii="Yu Mincho" w:hAnsi="Yu Mincho" w:hint="eastAsia"/>
          <w:lang w:eastAsia="ja-JP"/>
        </w:rPr>
        <w:t>(</w:t>
      </w:r>
      <w:r>
        <w:rPr>
          <w:rFonts w:ascii="Yu Mincho" w:hAnsi="Yu Mincho" w:hint="eastAsia"/>
        </w:rPr>
        <w:t>副词</w:t>
      </w:r>
      <w:r>
        <w:rPr>
          <w:rFonts w:ascii="Yu Mincho" w:hAnsi="Yu Mincho"/>
          <w:lang w:eastAsia="ja-JP"/>
        </w:rPr>
        <w:t>)</w:t>
      </w:r>
      <w:r>
        <w:rPr>
          <w:rFonts w:ascii="Yu Mincho" w:hAnsi="Yu Mincho" w:hint="eastAsia"/>
        </w:rPr>
        <w:t>相应的，恰如其分</w:t>
      </w:r>
    </w:p>
    <w:p w14:paraId="3FCAD32A" w14:textId="6F8CAB24" w:rsidR="00A4445B" w:rsidRPr="00783BEB" w:rsidRDefault="00A4445B" w:rsidP="00A4445B">
      <w:pPr>
        <w:snapToGrid w:val="0"/>
        <w:contextualSpacing/>
        <w:jc w:val="left"/>
        <w:rPr>
          <w:rFonts w:asciiTheme="minorEastAsia" w:hAnsiTheme="minorEastAsia"/>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r w:rsidR="00783BEB">
        <w:rPr>
          <w:rFonts w:asciiTheme="minorEastAsia" w:hAnsiTheme="minorEastAsia" w:hint="eastAsia"/>
          <w:lang w:eastAsia="ja-JP"/>
        </w:rPr>
        <w:t xml:space="preserve"> 表示建议。</w:t>
      </w:r>
      <w:r w:rsidR="00783BEB">
        <w:rPr>
          <w:rFonts w:asciiTheme="minorEastAsia" w:hAnsiTheme="minorEastAsia"/>
        </w:rPr>
        <w:t>…</w:t>
      </w:r>
      <w:r w:rsidR="00783BEB">
        <w:rPr>
          <w:rFonts w:asciiTheme="minorEastAsia" w:hAnsiTheme="minorEastAsia" w:hint="eastAsia"/>
        </w:rPr>
        <w:t>如何？</w:t>
      </w:r>
    </w:p>
    <w:p w14:paraId="6313BC36" w14:textId="028E823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30251387" w14:textId="5BFBEF4F" w:rsidR="00783BEB" w:rsidRDefault="00783BEB"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表示最低限度</w:t>
      </w:r>
      <w:r w:rsidR="00782F54">
        <w:rPr>
          <w:rFonts w:ascii="Yu Mincho" w:hAnsi="Yu Mincho" w:hint="eastAsia"/>
        </w:rPr>
        <w:t>，至少</w:t>
      </w:r>
      <w:r w:rsidR="00782F54">
        <w:rPr>
          <w:rFonts w:ascii="Yu Mincho" w:hAnsi="Yu Mincho"/>
        </w:rPr>
        <w:t>…</w:t>
      </w:r>
    </w:p>
    <w:p w14:paraId="6F43CE15" w14:textId="66F27082" w:rsidR="00783BEB" w:rsidRPr="00783BEB" w:rsidRDefault="00783BEB"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表示让步、转折</w:t>
      </w:r>
    </w:p>
    <w:p w14:paraId="0728482D" w14:textId="6B18945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8FEF9D6" w14:textId="13214181" w:rsidR="00782F54" w:rsidRDefault="00782F5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表示结论</w:t>
      </w:r>
    </w:p>
    <w:p w14:paraId="7DDAB96B" w14:textId="6B3D2461" w:rsidR="00782F54" w:rsidRDefault="00782F54" w:rsidP="00A4445B">
      <w:pPr>
        <w:snapToGrid w:val="0"/>
        <w:contextualSpacing/>
        <w:jc w:val="left"/>
        <w:rPr>
          <w:rFonts w:ascii="Yu Mincho" w:hAnsi="Yu Mincho"/>
        </w:rPr>
      </w:pPr>
      <w:r>
        <w:rPr>
          <w:rFonts w:ascii="Yu Mincho" w:hAnsi="Yu Mincho" w:hint="eastAsia"/>
        </w:rPr>
        <w:t>2</w:t>
      </w:r>
      <w:r>
        <w:rPr>
          <w:rFonts w:ascii="Yu Mincho" w:hAnsi="Yu Mincho"/>
        </w:rPr>
        <w:t>.</w:t>
      </w:r>
    </w:p>
    <w:p w14:paraId="23A99666" w14:textId="6F9DFC12" w:rsidR="00782F54" w:rsidRDefault="00782F54"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表示“换言之”</w:t>
      </w:r>
    </w:p>
    <w:p w14:paraId="1ADC42DD" w14:textId="2AB44A4C" w:rsidR="00782F54" w:rsidRPr="00782F54" w:rsidRDefault="00782F54"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表示理由。后句是前句的理由。</w:t>
      </w:r>
    </w:p>
    <w:p w14:paraId="2F6590AF" w14:textId="639375F4"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r w:rsidR="0047079D">
        <w:rPr>
          <w:rFonts w:ascii="Yu Mincho" w:hAnsi="Yu Mincho" w:hint="eastAsia"/>
        </w:rPr>
        <w:t xml:space="preserve"> </w:t>
      </w:r>
      <w:r w:rsidR="0047079D">
        <w:rPr>
          <w:rFonts w:ascii="Yu Mincho" w:hAnsi="Yu Mincho" w:hint="eastAsia"/>
        </w:rPr>
        <w:t>用于否定从前项状态或内容引出的必然结果或原因。</w:t>
      </w:r>
      <w:r w:rsidR="0047079D">
        <w:rPr>
          <w:rFonts w:ascii="Yu Mincho" w:hAnsi="Yu Mincho" w:hint="eastAsia"/>
          <w:lang w:eastAsia="ja-JP"/>
        </w:rPr>
        <w:t>并非</w:t>
      </w:r>
      <w:r w:rsidR="0047079D">
        <w:rPr>
          <w:rFonts w:ascii="Yu Mincho" w:hAnsi="Yu Mincho"/>
          <w:lang w:eastAsia="ja-JP"/>
        </w:rPr>
        <w:t>…</w:t>
      </w:r>
    </w:p>
    <w:p w14:paraId="666C551A" w14:textId="3D7E9496"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r w:rsidR="0047079D">
        <w:rPr>
          <w:rFonts w:ascii="Yu Mincho" w:hAnsi="Yu Mincho" w:hint="eastAsia"/>
          <w:lang w:eastAsia="ja-JP"/>
        </w:rPr>
        <w:t xml:space="preserve"> </w:t>
      </w:r>
      <w:r w:rsidR="0047079D">
        <w:rPr>
          <w:rFonts w:ascii="Yu Mincho" w:hAnsi="Yu Mincho"/>
          <w:lang w:eastAsia="ja-JP"/>
        </w:rPr>
        <w:t xml:space="preserve"> </w:t>
      </w:r>
      <w:r w:rsidR="0047079D">
        <w:rPr>
          <w:rFonts w:ascii="Yu Mincho" w:hAnsi="Yu Mincho" w:hint="eastAsia"/>
          <w:lang w:eastAsia="ja-JP"/>
        </w:rPr>
        <w:t>与</w:t>
      </w:r>
      <w:r w:rsidR="0047079D">
        <w:rPr>
          <w:rFonts w:ascii="Yu Mincho" w:hAnsi="Yu Mincho"/>
          <w:lang w:eastAsia="ja-JP"/>
        </w:rPr>
        <w:t>…</w:t>
      </w:r>
      <w:r w:rsidR="0047079D">
        <w:rPr>
          <w:rFonts w:ascii="Yu Mincho" w:hAnsi="Yu Mincho" w:hint="eastAsia"/>
        </w:rPr>
        <w:t>不同</w:t>
      </w:r>
    </w:p>
    <w:p w14:paraId="6509A3E1" w14:textId="4833709C"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w:t>
      </w:r>
      <w:r w:rsidR="00AC31C2">
        <w:rPr>
          <w:rFonts w:ascii="Yu Mincho" w:hAnsi="Yu Mincho" w:hint="eastAsia"/>
        </w:rPr>
        <w:t xml:space="preserve"> </w:t>
      </w:r>
      <w:r w:rsidR="00AC31C2">
        <w:rPr>
          <w:rFonts w:ascii="Yu Mincho" w:hAnsi="Yu Mincho" w:hint="eastAsia"/>
        </w:rPr>
        <w:t>表示对听话人现在的状态进行推测</w:t>
      </w:r>
    </w:p>
    <w:p w14:paraId="3DE0DBFC" w14:textId="6BF5F477" w:rsidR="00A4445B" w:rsidRDefault="00A4445B" w:rsidP="00A4445B">
      <w:pPr>
        <w:snapToGrid w:val="0"/>
        <w:contextualSpacing/>
        <w:jc w:val="left"/>
        <w:rPr>
          <w:rFonts w:ascii="Yu Mincho" w:hAnsi="Yu Mincho"/>
        </w:rPr>
      </w:pPr>
      <w:r w:rsidRPr="00A4445B">
        <w:rPr>
          <w:rFonts w:asciiTheme="minorEastAsia" w:hAnsiTheme="minorEastAsia"/>
          <w:lang w:eastAsia="ja-JP"/>
        </w:rPr>
        <w:t>292 、</w:t>
      </w:r>
      <w:r w:rsidR="000E0552">
        <w:rPr>
          <w:rFonts w:ascii="Yu Mincho" w:eastAsia="Yu Mincho" w:hAnsi="Yu Mincho" w:hint="eastAsia"/>
          <w:lang w:eastAsia="ja-JP"/>
        </w:rPr>
        <w:t>すえに</w:t>
      </w:r>
      <w:r w:rsidR="00AC31C2">
        <w:rPr>
          <w:rFonts w:ascii="Yu Mincho" w:eastAsia="Yu Mincho" w:hAnsi="Yu Mincho" w:hint="eastAsia"/>
          <w:lang w:eastAsia="ja-JP"/>
        </w:rPr>
        <w:t>/末に</w:t>
      </w:r>
      <w:r w:rsidR="00AC31C2">
        <w:rPr>
          <w:rFonts w:ascii="Yu Mincho" w:hAnsi="Yu Mincho" w:hint="eastAsia"/>
          <w:lang w:eastAsia="ja-JP"/>
        </w:rPr>
        <w:t xml:space="preserve"> </w:t>
      </w:r>
      <w:r w:rsidR="00AC31C2">
        <w:rPr>
          <w:rFonts w:ascii="Yu Mincho" w:hAnsi="Yu Mincho" w:hint="eastAsia"/>
          <w:lang w:eastAsia="ja-JP"/>
        </w:rPr>
        <w:t>表示结果在做了各种努力后，最终</w:t>
      </w:r>
      <w:r w:rsidR="00AC31C2">
        <w:rPr>
          <w:rFonts w:ascii="Yu Mincho" w:hAnsi="Yu Mincho"/>
          <w:lang w:eastAsia="ja-JP"/>
        </w:rPr>
        <w:t>…</w:t>
      </w:r>
    </w:p>
    <w:p w14:paraId="55B07529" w14:textId="18E26915" w:rsidR="00AC31C2" w:rsidRPr="00AC31C2" w:rsidRDefault="00AC31C2" w:rsidP="00A4445B">
      <w:pPr>
        <w:snapToGrid w:val="0"/>
        <w:contextualSpacing/>
        <w:jc w:val="left"/>
        <w:rPr>
          <w:rFonts w:asciiTheme="minorEastAsia" w:eastAsia="Yu Mincho" w:hAnsiTheme="minor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Theme="minorEastAsia" w:hAnsiTheme="minorEastAsia" w:hint="eastAsia"/>
          <w:lang w:eastAsia="ja-JP"/>
        </w:rPr>
        <w:t>、</w:t>
      </w:r>
      <w:r>
        <w:rPr>
          <w:rFonts w:ascii="Yu Mincho" w:eastAsia="Yu Mincho" w:hAnsi="Yu Mincho" w:hint="eastAsia"/>
          <w:lang w:eastAsia="ja-JP"/>
        </w:rPr>
        <w:t>た</w:t>
      </w:r>
      <w:r>
        <w:rPr>
          <w:rFonts w:asciiTheme="minorEastAsia" w:hAnsiTheme="minorEastAsia" w:hint="eastAsia"/>
          <w:lang w:eastAsia="ja-JP"/>
        </w:rPr>
        <w:t>形</w:t>
      </w:r>
      <w:r>
        <w:rPr>
          <w:rFonts w:ascii="Yu Mincho" w:eastAsia="Yu Mincho" w:hAnsi="Yu Mincho" w:hint="eastAsia"/>
          <w:lang w:eastAsia="ja-JP"/>
        </w:rPr>
        <w:t>+すえに</w:t>
      </w:r>
    </w:p>
    <w:p w14:paraId="766425F0" w14:textId="2B1F4300" w:rsidR="00A4445B" w:rsidRPr="00AC31C2"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r w:rsidR="00AC31C2">
        <w:rPr>
          <w:rFonts w:asciiTheme="minorEastAsia" w:hAnsiTheme="minorEastAsia" w:hint="eastAsia"/>
          <w:lang w:eastAsia="ja-JP"/>
        </w:rPr>
        <w:t xml:space="preserve"> 表示否定，无论如何也不</w:t>
      </w:r>
      <w:r w:rsidR="00AC31C2">
        <w:rPr>
          <w:rFonts w:asciiTheme="minorEastAsia" w:hAnsiTheme="minorEastAsia"/>
          <w:lang w:eastAsia="ja-JP"/>
        </w:rPr>
        <w:t>…</w:t>
      </w:r>
    </w:p>
    <w:p w14:paraId="7B106EC1" w14:textId="44B2D367" w:rsidR="00A4445B" w:rsidRPr="00AC31C2" w:rsidRDefault="00A4445B" w:rsidP="00A4445B">
      <w:pPr>
        <w:snapToGrid w:val="0"/>
        <w:contextualSpacing/>
        <w:jc w:val="left"/>
        <w:rPr>
          <w:rFonts w:asciiTheme="minorEastAsia" w:hAnsiTheme="minorEastAsia"/>
        </w:rPr>
      </w:pPr>
      <w:r w:rsidRPr="00A4445B">
        <w:rPr>
          <w:rFonts w:asciiTheme="minorEastAsia" w:hAnsiTheme="minorEastAsia"/>
          <w:lang w:eastAsia="ja-JP"/>
        </w:rPr>
        <w:t>294 、</w:t>
      </w:r>
      <w:r w:rsidR="000E0552">
        <w:rPr>
          <w:rFonts w:ascii="Yu Mincho" w:eastAsia="Yu Mincho" w:hAnsi="Yu Mincho" w:hint="eastAsia"/>
          <w:lang w:eastAsia="ja-JP"/>
        </w:rPr>
        <w:t>ばかりに</w:t>
      </w:r>
      <w:r w:rsidR="00AC31C2">
        <w:rPr>
          <w:rFonts w:ascii="Yu Mincho" w:hAnsi="Yu Mincho" w:hint="eastAsia"/>
        </w:rPr>
        <w:t xml:space="preserve"> </w:t>
      </w:r>
      <w:r w:rsidR="00AC31C2">
        <w:rPr>
          <w:rFonts w:ascii="Yu Mincho" w:hAnsi="Yu Mincho"/>
        </w:rPr>
        <w:t xml:space="preserve"> </w:t>
      </w:r>
      <w:r w:rsidR="00AC31C2">
        <w:rPr>
          <w:rFonts w:ascii="Yu Mincho" w:hAnsi="Yu Mincho" w:hint="eastAsia"/>
        </w:rPr>
        <w:t>表示原因，多为不愉快或不幸后果的原因。正因为</w:t>
      </w:r>
      <w:r w:rsidR="00AC31C2">
        <w:rPr>
          <w:rFonts w:ascii="Yu Mincho" w:hAnsi="Yu Mincho"/>
        </w:rPr>
        <w:t>…</w:t>
      </w:r>
      <w:r w:rsidR="00AC31C2">
        <w:rPr>
          <w:rFonts w:ascii="Yu Mincho" w:hAnsi="Yu Mincho" w:hint="eastAsia"/>
        </w:rPr>
        <w:t>才</w:t>
      </w:r>
    </w:p>
    <w:p w14:paraId="4075EB02" w14:textId="2A20D5EE" w:rsidR="00A4445B" w:rsidRPr="00AC31C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295 、</w:t>
      </w:r>
      <w:r w:rsidR="000E0552">
        <w:rPr>
          <w:rFonts w:ascii="Yu Mincho" w:eastAsia="Yu Mincho" w:hAnsi="Yu Mincho" w:hint="eastAsia"/>
          <w:lang w:eastAsia="ja-JP"/>
        </w:rPr>
        <w:t>ほど</w:t>
      </w:r>
      <w:r w:rsidR="00AC31C2">
        <w:rPr>
          <w:rFonts w:ascii="Yu Mincho" w:hAnsi="Yu Mincho" w:hint="eastAsia"/>
        </w:rPr>
        <w:t xml:space="preserve"> </w:t>
      </w:r>
      <w:r w:rsidR="00AC31C2">
        <w:rPr>
          <w:rFonts w:ascii="Yu Mincho" w:hAnsi="Yu Mincho" w:hint="eastAsia"/>
        </w:rPr>
        <w:t>表示动作、状态、作用、性质的程度。常常带有夸张的语气。</w:t>
      </w:r>
    </w:p>
    <w:p w14:paraId="06C5802D" w14:textId="5A83CCD6"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r w:rsidR="00BE1B7C">
        <w:rPr>
          <w:rFonts w:ascii="Yu Mincho" w:hAnsi="Yu Mincho" w:hint="eastAsia"/>
        </w:rPr>
        <w:t xml:space="preserve"> </w:t>
      </w:r>
      <w:r w:rsidR="00BE1B7C">
        <w:rPr>
          <w:rFonts w:ascii="Yu Mincho" w:hAnsi="Yu Mincho" w:hint="eastAsia"/>
        </w:rPr>
        <w:t>表示本质、本能。</w:t>
      </w:r>
      <w:r w:rsidR="00BE1B7C">
        <w:rPr>
          <w:rFonts w:ascii="Yu Mincho" w:hAnsi="Yu Mincho" w:hint="eastAsia"/>
          <w:lang w:eastAsia="ja-JP"/>
        </w:rPr>
        <w:t>本来就是</w:t>
      </w:r>
      <w:r w:rsidR="00BE1B7C">
        <w:rPr>
          <w:rFonts w:ascii="Yu Mincho" w:hAnsi="Yu Mincho"/>
          <w:lang w:eastAsia="ja-JP"/>
        </w:rPr>
        <w:t>…</w:t>
      </w:r>
      <w:r w:rsidR="00BE1B7C">
        <w:rPr>
          <w:rFonts w:ascii="Yu Mincho" w:hAnsi="Yu Mincho" w:hint="eastAsia"/>
          <w:lang w:eastAsia="ja-JP"/>
        </w:rPr>
        <w:t>，就该</w:t>
      </w:r>
      <w:r w:rsidR="00BE1B7C">
        <w:rPr>
          <w:rFonts w:ascii="Yu Mincho" w:hAnsi="Yu Mincho"/>
          <w:lang w:eastAsia="ja-JP"/>
        </w:rPr>
        <w:t>…</w:t>
      </w:r>
    </w:p>
    <w:p w14:paraId="0D561239" w14:textId="14F09915" w:rsidR="00BE1B7C" w:rsidRPr="00BE1B7C" w:rsidRDefault="00BE1B7C"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ものではない　</w:t>
      </w:r>
      <w:r>
        <w:rPr>
          <w:rFonts w:ascii="Yu Mincho" w:eastAsia="Yu Mincho" w:hAnsi="Yu Mincho" w:hint="eastAsia"/>
          <w:lang w:eastAsia="ja-JP"/>
        </w:rPr>
        <w:t>ものだ</w:t>
      </w:r>
      <w:r>
        <w:rPr>
          <w:rFonts w:asciiTheme="minorEastAsia" w:hAnsiTheme="minorEastAsia" w:hint="eastAsia"/>
        </w:rPr>
        <w:t>的否定形式，表示</w:t>
      </w:r>
      <w:r>
        <w:rPr>
          <w:rFonts w:ascii="宋体" w:eastAsia="宋体" w:hAnsi="宋体" w:cs="宋体" w:hint="eastAsia"/>
        </w:rPr>
        <w:t>劝告。</w:t>
      </w:r>
      <w:r>
        <w:rPr>
          <w:rFonts w:ascii="宋体" w:eastAsia="宋体" w:hAnsi="宋体" w:cs="宋体" w:hint="eastAsia"/>
          <w:lang w:eastAsia="ja-JP"/>
        </w:rPr>
        <w:t>不应该，不要</w:t>
      </w:r>
      <w:r>
        <w:rPr>
          <w:rFonts w:ascii="宋体" w:eastAsia="宋体" w:hAnsi="宋体" w:cs="宋体"/>
          <w:lang w:eastAsia="ja-JP"/>
        </w:rPr>
        <w:t>…</w:t>
      </w:r>
    </w:p>
    <w:p w14:paraId="05C5B260" w14:textId="557BD74E" w:rsidR="00BE1B7C" w:rsidRPr="00461A2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r w:rsidR="00461A22">
        <w:rPr>
          <w:rFonts w:ascii="Yu Mincho" w:hAnsi="Yu Mincho" w:hint="eastAsia"/>
          <w:lang w:eastAsia="ja-JP"/>
        </w:rPr>
        <w:t xml:space="preserve"> </w:t>
      </w:r>
      <w:r w:rsidR="00BE1B7C">
        <w:rPr>
          <w:rFonts w:asciiTheme="minorEastAsia" w:hAnsiTheme="minorEastAsia" w:hint="eastAsia"/>
          <w:lang w:eastAsia="ja-JP"/>
        </w:rPr>
        <w:t>表示原因、理由。</w:t>
      </w:r>
      <w:r w:rsidR="00BE1B7C">
        <w:rPr>
          <w:rFonts w:asciiTheme="minorEastAsia" w:hAnsiTheme="minorEastAsia" w:hint="eastAsia"/>
        </w:rPr>
        <w:t>常含有不满、抱怨、撒娇的</w:t>
      </w:r>
      <w:r w:rsidR="00BE1B7C">
        <w:rPr>
          <w:rFonts w:ascii="宋体" w:eastAsia="宋体" w:hAnsi="宋体" w:cs="宋体" w:hint="eastAsia"/>
        </w:rPr>
        <w:t>语气。女性用语。</w:t>
      </w:r>
    </w:p>
    <w:p w14:paraId="72E7B097" w14:textId="09C37899" w:rsidR="00A4445B" w:rsidRPr="00461A2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298 、</w:t>
      </w:r>
      <w:r w:rsidR="000E0552">
        <w:rPr>
          <w:rFonts w:ascii="Yu Mincho" w:eastAsia="Yu Mincho" w:hAnsi="Yu Mincho" w:hint="eastAsia"/>
          <w:lang w:eastAsia="ja-JP"/>
        </w:rPr>
        <w:t>ざわり</w:t>
      </w:r>
      <w:r w:rsidR="00461A22">
        <w:rPr>
          <w:rFonts w:ascii="Yu Mincho" w:hAnsi="Yu Mincho" w:hint="eastAsia"/>
        </w:rPr>
        <w:t xml:space="preserve"> </w:t>
      </w:r>
      <w:r w:rsidR="00461A22">
        <w:rPr>
          <w:rFonts w:ascii="Yu Mincho" w:hAnsi="Yu Mincho" w:hint="eastAsia"/>
        </w:rPr>
        <w:t>结尾词，接于名词后，表示触碰时的感觉。</w:t>
      </w:r>
    </w:p>
    <w:p w14:paraId="3D6E90D5" w14:textId="72F1248E" w:rsidR="00A4445B" w:rsidRPr="00432BEA" w:rsidRDefault="00A4445B" w:rsidP="00A4445B">
      <w:pPr>
        <w:snapToGrid w:val="0"/>
        <w:contextualSpacing/>
        <w:jc w:val="left"/>
        <w:rPr>
          <w:rFonts w:asciiTheme="minorEastAsia" w:hAnsiTheme="minorEastAsia"/>
        </w:rPr>
      </w:pPr>
      <w:r w:rsidRPr="00A4445B">
        <w:rPr>
          <w:rFonts w:asciiTheme="minorEastAsia" w:hAnsiTheme="minorEastAsia"/>
          <w:lang w:eastAsia="ja-JP"/>
        </w:rPr>
        <w:t>299 、</w:t>
      </w:r>
      <w:r w:rsidR="000E0552">
        <w:rPr>
          <w:rFonts w:ascii="Yu Mincho" w:eastAsia="Yu Mincho" w:hAnsi="Yu Mincho" w:hint="eastAsia"/>
          <w:lang w:eastAsia="ja-JP"/>
        </w:rPr>
        <w:t>に向く</w:t>
      </w:r>
      <w:r w:rsidR="00432BEA">
        <w:rPr>
          <w:rFonts w:ascii="Yu Mincho" w:hAnsi="Yu Mincho" w:hint="eastAsia"/>
          <w:lang w:eastAsia="ja-JP"/>
        </w:rPr>
        <w:t xml:space="preserve"> </w:t>
      </w:r>
      <w:r w:rsidR="00432BEA">
        <w:rPr>
          <w:rFonts w:asciiTheme="minorEastAsia" w:hAnsiTheme="minorEastAsia" w:hint="eastAsia"/>
          <w:lang w:eastAsia="ja-JP"/>
        </w:rPr>
        <w:t>表示与</w:t>
      </w:r>
      <w:r w:rsidR="00432BEA">
        <w:rPr>
          <w:rFonts w:ascii="Yu Mincho" w:hAnsi="Yu Mincho"/>
          <w:lang w:eastAsia="ja-JP"/>
        </w:rPr>
        <w:t>…</w:t>
      </w:r>
      <w:r w:rsidR="00432BEA">
        <w:rPr>
          <w:rFonts w:ascii="Yu Mincho" w:hAnsi="Yu Mincho" w:hint="eastAsia"/>
          <w:lang w:eastAsia="ja-JP"/>
        </w:rPr>
        <w:t>想适合，适合与</w:t>
      </w:r>
      <w:r w:rsidR="00432BEA">
        <w:rPr>
          <w:rFonts w:ascii="Yu Mincho" w:hAnsi="Yu Mincho"/>
          <w:lang w:eastAsia="ja-JP"/>
        </w:rPr>
        <w:t>…</w:t>
      </w:r>
      <w:r w:rsidR="00432BEA">
        <w:rPr>
          <w:rFonts w:ascii="Yu Mincho" w:hAnsi="Yu Mincho" w:hint="eastAsia"/>
          <w:lang w:eastAsia="ja-JP"/>
        </w:rPr>
        <w:t>常用</w:t>
      </w:r>
      <w:r w:rsidR="00432BEA">
        <w:rPr>
          <w:rFonts w:ascii="Yu Mincho" w:eastAsia="Yu Mincho" w:hAnsi="Yu Mincho" w:hint="eastAsia"/>
          <w:lang w:eastAsia="ja-JP"/>
        </w:rPr>
        <w:t>に向いた</w:t>
      </w:r>
      <w:r w:rsidR="00432BEA">
        <w:rPr>
          <w:rFonts w:ascii="Yu Mincho" w:hAnsi="Yu Mincho" w:hint="eastAsia"/>
        </w:rPr>
        <w:t>修饰体言</w:t>
      </w:r>
    </w:p>
    <w:p w14:paraId="55B71E82" w14:textId="2686620F" w:rsidR="00A4445B" w:rsidRDefault="00A4445B" w:rsidP="00A4445B">
      <w:pPr>
        <w:snapToGrid w:val="0"/>
        <w:contextualSpacing/>
        <w:jc w:val="left"/>
        <w:rPr>
          <w:rFonts w:ascii="Yu Mincho" w:hAnsi="Yu Mincho"/>
        </w:rPr>
      </w:pPr>
      <w:r w:rsidRPr="00A4445B">
        <w:rPr>
          <w:rFonts w:asciiTheme="minorEastAsia" w:hAnsiTheme="minorEastAsia"/>
          <w:lang w:eastAsia="ja-JP"/>
        </w:rPr>
        <w:t>300 、</w:t>
      </w:r>
      <w:r w:rsidR="000E0552">
        <w:rPr>
          <w:rFonts w:ascii="Yu Mincho" w:eastAsia="Yu Mincho" w:hAnsi="Yu Mincho" w:hint="eastAsia"/>
          <w:lang w:eastAsia="ja-JP"/>
        </w:rPr>
        <w:t>さ</w:t>
      </w:r>
      <w:r w:rsidR="00432BEA">
        <w:rPr>
          <w:rFonts w:ascii="Yu Mincho" w:hAnsi="Yu Mincho" w:hint="eastAsia"/>
        </w:rPr>
        <w:t xml:space="preserve"> </w:t>
      </w:r>
      <w:r w:rsidR="00432BEA">
        <w:rPr>
          <w:rFonts w:ascii="Yu Mincho" w:hAnsi="Yu Mincho" w:hint="eastAsia"/>
        </w:rPr>
        <w:t>终助词，口语，男性使用较多。</w:t>
      </w:r>
    </w:p>
    <w:p w14:paraId="0C6CA1D5" w14:textId="4AA607E5" w:rsidR="00053ECE" w:rsidRDefault="00053EC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表示轻微的断定或主张，语气比较随便。</w:t>
      </w:r>
    </w:p>
    <w:p w14:paraId="5E89C550" w14:textId="03C5408D" w:rsidR="00053ECE" w:rsidRDefault="00053ECE"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与疑问词连接，表示强烈的反问、反驳。</w:t>
      </w:r>
    </w:p>
    <w:p w14:paraId="414A154C" w14:textId="5DA23968" w:rsidR="00426F63" w:rsidRPr="00D54B1B" w:rsidRDefault="00426F63" w:rsidP="00A4445B">
      <w:pPr>
        <w:snapToGrid w:val="0"/>
        <w:contextualSpacing/>
        <w:jc w:val="left"/>
        <w:rPr>
          <w:rFonts w:asciiTheme="minorEastAsia" w:hAnsiTheme="minorEastAsia" w:hint="eastAsia"/>
          <w:lang w:eastAsia="ja-JP"/>
        </w:rPr>
      </w:pPr>
      <w:r>
        <w:rPr>
          <w:rFonts w:ascii="Yu Mincho" w:hAnsi="Yu Mincho" w:hint="eastAsia"/>
        </w:rPr>
        <w:t>3</w:t>
      </w:r>
      <w:r>
        <w:rPr>
          <w:rFonts w:ascii="Yu Mincho" w:hAnsi="Yu Mincho"/>
        </w:rPr>
        <w:t>.</w:t>
      </w:r>
      <w:r>
        <w:rPr>
          <w:rFonts w:ascii="Yu Mincho" w:eastAsia="Yu Mincho" w:hAnsi="Yu Mincho" w:hint="eastAsia"/>
          <w:lang w:eastAsia="ja-JP"/>
        </w:rPr>
        <w:t>とさ、ってさ</w:t>
      </w:r>
      <w:r>
        <w:rPr>
          <w:rFonts w:ascii="Yu Mincho" w:hAnsi="Yu Mincho" w:hint="eastAsia"/>
        </w:rPr>
        <w:t>表示听说、据说。</w:t>
      </w:r>
      <w:r>
        <w:rPr>
          <w:rFonts w:ascii="Yu Mincho" w:hAnsi="Yu Mincho" w:hint="eastAsia"/>
          <w:lang w:eastAsia="ja-JP"/>
        </w:rPr>
        <w:t>相当于</w:t>
      </w:r>
      <w:r>
        <w:rPr>
          <w:rFonts w:ascii="Yu Mincho" w:eastAsia="Yu Mincho" w:hAnsi="Yu Mincho" w:hint="eastAsia"/>
          <w:lang w:eastAsia="ja-JP"/>
        </w:rPr>
        <w:t>ということだ</w:t>
      </w:r>
      <w:r w:rsidR="00D54B1B">
        <w:rPr>
          <w:rFonts w:ascii="Yu Mincho" w:hAnsi="Yu Mincho" w:hint="eastAsia"/>
          <w:lang w:eastAsia="ja-JP"/>
        </w:rPr>
        <w:t xml:space="preserve"> </w:t>
      </w:r>
      <w:r w:rsidR="00D54B1B">
        <w:rPr>
          <w:rFonts w:ascii="Yu Mincho" w:hAnsi="Yu Mincho"/>
          <w:lang w:eastAsia="ja-JP"/>
        </w:rPr>
        <w:t xml:space="preserve"> </w:t>
      </w:r>
    </w:p>
    <w:p w14:paraId="6D1A46FA" w14:textId="79A16821" w:rsidR="00A4445B" w:rsidRPr="002A2FCE"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r w:rsidR="002A2FCE">
        <w:rPr>
          <w:rFonts w:ascii="Yu Mincho" w:hAnsi="Yu Mincho" w:hint="eastAsia"/>
          <w:lang w:eastAsia="ja-JP"/>
        </w:rPr>
        <w:t xml:space="preserve"> </w:t>
      </w:r>
      <w:r w:rsidR="002A2FCE">
        <w:rPr>
          <w:rFonts w:ascii="Yu Mincho" w:hAnsi="Yu Mincho"/>
        </w:rPr>
        <w:t xml:space="preserve"> </w:t>
      </w:r>
      <w:r w:rsidR="002A2FCE">
        <w:rPr>
          <w:rFonts w:ascii="Yu Mincho" w:hAnsi="Yu Mincho" w:hint="eastAsia"/>
        </w:rPr>
        <w:t>接续词，表示对自身行为进行某种辩解。</w:t>
      </w:r>
    </w:p>
    <w:p w14:paraId="2421D849" w14:textId="3772403E"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302 、</w:t>
      </w:r>
      <w:r w:rsidR="000E0552">
        <w:rPr>
          <w:rFonts w:ascii="Yu Mincho" w:eastAsia="Yu Mincho" w:hAnsi="Yu Mincho" w:hint="eastAsia"/>
          <w:lang w:eastAsia="ja-JP"/>
        </w:rPr>
        <w:t>っけ</w:t>
      </w:r>
      <w:r w:rsidR="002A2FCE">
        <w:rPr>
          <w:rFonts w:ascii="Yu Mincho" w:hAnsi="Yu Mincho" w:hint="eastAsia"/>
        </w:rPr>
        <w:t xml:space="preserve"> </w:t>
      </w:r>
      <w:r w:rsidR="002A2FCE">
        <w:rPr>
          <w:rFonts w:ascii="Yu Mincho" w:hAnsi="Yu Mincho" w:hint="eastAsia"/>
        </w:rPr>
        <w:t>终助词，男性用语。多用于与关系亲密的同辈或晚辈的对话中。</w:t>
      </w:r>
    </w:p>
    <w:p w14:paraId="41733EE9" w14:textId="30335C03"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303 、</w:t>
      </w:r>
      <w:r w:rsidR="000E0552">
        <w:rPr>
          <w:rFonts w:ascii="Yu Mincho" w:eastAsia="Yu Mincho" w:hAnsi="Yu Mincho" w:hint="eastAsia"/>
          <w:lang w:eastAsia="ja-JP"/>
        </w:rPr>
        <w:t>のです</w:t>
      </w:r>
      <w:r w:rsidR="002A2FCE">
        <w:rPr>
          <w:rFonts w:ascii="Yu Mincho" w:hAnsi="Yu Mincho" w:hint="eastAsia"/>
        </w:rPr>
        <w:t xml:space="preserve"> </w:t>
      </w:r>
      <w:r w:rsidR="002A2FCE">
        <w:rPr>
          <w:rFonts w:ascii="Yu Mincho" w:hAnsi="Yu Mincho" w:hint="eastAsia"/>
        </w:rPr>
        <w:t>开场白，提示新话题的契机和背景。</w:t>
      </w:r>
    </w:p>
    <w:p w14:paraId="6539705E" w14:textId="77777777" w:rsidR="006F082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304 、</w:t>
      </w:r>
      <w:r w:rsidR="000E0552">
        <w:rPr>
          <w:rFonts w:ascii="Yu Mincho" w:eastAsia="Yu Mincho" w:hAnsi="Yu Mincho" w:hint="eastAsia"/>
          <w:lang w:eastAsia="ja-JP"/>
        </w:rPr>
        <w:t>わ</w:t>
      </w:r>
      <w:r w:rsidR="002A2FCE">
        <w:rPr>
          <w:rFonts w:ascii="Yu Mincho" w:hAnsi="Yu Mincho" w:hint="eastAsia"/>
          <w:lang w:eastAsia="ja-JP"/>
        </w:rPr>
        <w:t xml:space="preserve"> </w:t>
      </w:r>
      <w:r w:rsidR="002A2FCE">
        <w:rPr>
          <w:rFonts w:ascii="Yu Mincho" w:eastAsia="Yu Mincho" w:hAnsi="Yu Mincho" w:hint="eastAsia"/>
          <w:lang w:eastAsia="ja-JP"/>
        </w:rPr>
        <w:t xml:space="preserve">　</w:t>
      </w:r>
      <w:r w:rsidR="002A2FCE">
        <w:rPr>
          <w:rFonts w:ascii="Yu Mincho" w:hAnsi="Yu Mincho" w:hint="eastAsia"/>
          <w:lang w:eastAsia="ja-JP"/>
        </w:rPr>
        <w:t>终助词，表示轻微的主张、判断、感叹等心情，女性用语。</w:t>
      </w:r>
      <w:r w:rsidR="000E0552">
        <w:rPr>
          <w:rFonts w:ascii="Yu Mincho" w:eastAsia="Yu Mincho" w:hAnsi="Yu Mincho" w:hint="eastAsia"/>
          <w:lang w:eastAsia="ja-JP"/>
        </w:rPr>
        <w:t xml:space="preserve">　</w:t>
      </w:r>
    </w:p>
    <w:p w14:paraId="7D415B0A" w14:textId="52D34C8F" w:rsidR="00A4445B" w:rsidRPr="006F0824" w:rsidRDefault="002A2FCE" w:rsidP="00A4445B">
      <w:pPr>
        <w:snapToGrid w:val="0"/>
        <w:contextualSpacing/>
        <w:jc w:val="left"/>
        <w:rPr>
          <w:rFonts w:asciiTheme="minorEastAsia" w:hAnsiTheme="minorEastAsia" w:hint="eastAsia"/>
        </w:rPr>
      </w:pPr>
      <w:r>
        <w:rPr>
          <w:rFonts w:ascii="Yu Mincho" w:eastAsia="Yu Mincho" w:hAnsi="Yu Mincho" w:hint="eastAsia"/>
          <w:lang w:eastAsia="ja-JP"/>
        </w:rPr>
        <w:t>か</w:t>
      </w:r>
      <w:r w:rsidR="000E0552">
        <w:rPr>
          <w:rFonts w:ascii="Yu Mincho" w:eastAsia="Yu Mincho" w:hAnsi="Yu Mincho" w:hint="eastAsia"/>
          <w:lang w:eastAsia="ja-JP"/>
        </w:rPr>
        <w:t>い</w:t>
      </w:r>
      <w:r w:rsidR="006F0824">
        <w:rPr>
          <w:rFonts w:ascii="Yu Mincho" w:hAnsi="Yu Mincho" w:hint="eastAsia"/>
        </w:rPr>
        <w:t xml:space="preserve"> </w:t>
      </w:r>
      <w:r w:rsidR="006F0824">
        <w:rPr>
          <w:rFonts w:ascii="Yu Mincho" w:hAnsi="Yu Mincho" w:hint="eastAsia"/>
        </w:rPr>
        <w:t>终助词，表示亲昵的询问或反问、责难。</w:t>
      </w:r>
    </w:p>
    <w:p w14:paraId="57BCACB4" w14:textId="12D783CB"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0EA4F38B" w14:textId="7C5202F8" w:rsidR="003B6421" w:rsidRDefault="003B6421"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表示判断</w:t>
      </w:r>
    </w:p>
    <w:p w14:paraId="2A68D99F" w14:textId="076DB9C0" w:rsidR="003B6421" w:rsidRDefault="003B6421"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表示记忆或确信</w:t>
      </w:r>
    </w:p>
    <w:p w14:paraId="215FF695" w14:textId="177BB220" w:rsidR="003B6421" w:rsidRDefault="003B6421"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表示理解</w:t>
      </w:r>
    </w:p>
    <w:p w14:paraId="6B43A65A" w14:textId="1B24ACBB" w:rsidR="006E2098" w:rsidRDefault="006E2098" w:rsidP="00A4445B">
      <w:pPr>
        <w:snapToGrid w:val="0"/>
        <w:contextualSpacing/>
        <w:jc w:val="left"/>
        <w:rPr>
          <w:rFonts w:ascii="Yu Mincho" w:eastAsia="Yu Mincho" w:hAnsi="Yu Mincho"/>
          <w:lang w:eastAsia="ja-JP"/>
        </w:rPr>
      </w:pPr>
      <w:r>
        <w:rPr>
          <w:rFonts w:ascii="Yu Mincho" w:hAnsi="Yu Mincho" w:hint="eastAsia"/>
          <w:lang w:eastAsia="ja-JP"/>
        </w:rPr>
        <w:t>4</w:t>
      </w:r>
      <w:r>
        <w:rPr>
          <w:rFonts w:ascii="Yu Mincho" w:hAnsi="Yu Mincho"/>
          <w:lang w:eastAsia="ja-JP"/>
        </w:rPr>
        <w:t>.</w:t>
      </w:r>
      <w:r>
        <w:rPr>
          <w:rFonts w:ascii="Yu Mincho" w:hAnsi="Yu Mincho" w:hint="eastAsia"/>
          <w:lang w:eastAsia="ja-JP"/>
        </w:rPr>
        <w:t>表示预定</w:t>
      </w:r>
    </w:p>
    <w:p w14:paraId="69033D59" w14:textId="7C07DB25" w:rsidR="00DC46E8" w:rsidRPr="00DC46E8" w:rsidRDefault="00DC46E8" w:rsidP="00A4445B">
      <w:pPr>
        <w:snapToGrid w:val="0"/>
        <w:contextualSpacing/>
        <w:jc w:val="left"/>
        <w:rPr>
          <w:rFonts w:ascii="Yu Mincho" w:hAnsi="Yu Mincho" w:hint="eastAsia"/>
        </w:rPr>
      </w:pPr>
      <w:r>
        <w:rPr>
          <w:rFonts w:ascii="Yu Mincho" w:eastAsia="Yu Mincho" w:hAnsi="Yu Mincho" w:hint="eastAsia"/>
          <w:lang w:eastAsia="ja-JP"/>
        </w:rPr>
        <w:t xml:space="preserve">はずだった　</w:t>
      </w:r>
      <w:r>
        <w:rPr>
          <w:rFonts w:ascii="Yu Mincho" w:hAnsi="Yu Mincho" w:hint="eastAsia"/>
        </w:rPr>
        <w:t>表示原本是这样。但实际结果不同。</w:t>
      </w:r>
    </w:p>
    <w:p w14:paraId="7C3A585E" w14:textId="760D0E63" w:rsidR="00A4445B" w:rsidRPr="00751B19"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r w:rsidR="00751B19">
        <w:rPr>
          <w:rFonts w:ascii="Yu Mincho" w:hAnsi="Yu Mincho" w:hint="eastAsia"/>
        </w:rPr>
        <w:t xml:space="preserve"> </w:t>
      </w:r>
      <w:r w:rsidR="00751B19">
        <w:rPr>
          <w:rFonts w:ascii="Yu Mincho" w:hAnsi="Yu Mincho" w:hint="eastAsia"/>
        </w:rPr>
        <w:t>从</w:t>
      </w:r>
      <w:r w:rsidR="00751B19">
        <w:rPr>
          <w:rFonts w:ascii="Yu Mincho" w:hAnsi="Yu Mincho"/>
        </w:rPr>
        <w:t>…</w:t>
      </w:r>
      <w:r w:rsidR="00751B19">
        <w:rPr>
          <w:rFonts w:ascii="Yu Mincho" w:hAnsi="Yu Mincho" w:hint="eastAsia"/>
        </w:rPr>
        <w:t>的角度来说，同</w:t>
      </w:r>
      <w:r w:rsidR="00751B19">
        <w:rPr>
          <w:rFonts w:ascii="Yu Mincho" w:eastAsia="Yu Mincho" w:hAnsi="Yu Mincho" w:hint="eastAsia"/>
          <w:lang w:eastAsia="ja-JP"/>
        </w:rPr>
        <w:t>にしてめたら</w:t>
      </w:r>
    </w:p>
    <w:p w14:paraId="655D0C53" w14:textId="68C11046" w:rsidR="00A4445B" w:rsidRPr="00751B19" w:rsidRDefault="00A4445B" w:rsidP="00A4445B">
      <w:pPr>
        <w:snapToGrid w:val="0"/>
        <w:contextualSpacing/>
        <w:jc w:val="left"/>
        <w:rPr>
          <w:rFonts w:asciiTheme="minorEastAsia" w:hAnsiTheme="minorEastAsia"/>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r w:rsidR="00751B19">
        <w:rPr>
          <w:rFonts w:ascii="Yu Mincho" w:eastAsia="Yu Mincho" w:hAnsi="Yu Mincho" w:hint="eastAsia"/>
          <w:lang w:eastAsia="ja-JP"/>
        </w:rPr>
        <w:t xml:space="preserve">　</w:t>
      </w:r>
      <w:r w:rsidR="00751B19">
        <w:rPr>
          <w:rFonts w:ascii="Yu Mincho" w:hAnsi="Yu Mincho" w:hint="eastAsia"/>
        </w:rPr>
        <w:t>表示在某种情况下不能再继续之前的状态，或急于想付诸于另一种行动。</w:t>
      </w:r>
    </w:p>
    <w:p w14:paraId="3DAEC7DC" w14:textId="52B5DAA1" w:rsidR="00A4445B" w:rsidRPr="00751B19"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r w:rsidR="00751B19">
        <w:rPr>
          <w:rFonts w:ascii="Yu Mincho" w:hAnsi="Yu Mincho" w:hint="eastAsia"/>
        </w:rPr>
        <w:t xml:space="preserve"> </w:t>
      </w:r>
      <w:r w:rsidR="00751B19">
        <w:rPr>
          <w:rFonts w:ascii="Yu Mincho" w:hAnsi="Yu Mincho" w:hint="eastAsia"/>
        </w:rPr>
        <w:t>结尾词，表示前项事物或动作的程度、状态、倾向等。</w:t>
      </w:r>
    </w:p>
    <w:p w14:paraId="7536187D" w14:textId="69DF9ACA" w:rsidR="00A4445B" w:rsidRPr="00EE0C90"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r w:rsidR="00EE0C90">
        <w:rPr>
          <w:rFonts w:ascii="Yu Mincho" w:eastAsia="Yu Mincho" w:hAnsi="Yu Mincho" w:hint="eastAsia"/>
          <w:lang w:eastAsia="ja-JP"/>
        </w:rPr>
        <w:t xml:space="preserve">　</w:t>
      </w:r>
      <w:r w:rsidR="00EE0C90">
        <w:rPr>
          <w:rFonts w:ascii="Yu Mincho" w:hAnsi="Yu Mincho" w:hint="eastAsia"/>
          <w:lang w:eastAsia="ja-JP"/>
        </w:rPr>
        <w:t>比</w:t>
      </w:r>
      <w:r w:rsidR="00EE0C90">
        <w:rPr>
          <w:rFonts w:ascii="Yu Mincho" w:hAnsi="Yu Mincho"/>
          <w:lang w:eastAsia="ja-JP"/>
        </w:rPr>
        <w:t>…</w:t>
      </w:r>
      <w:r w:rsidR="00EE0C90">
        <w:rPr>
          <w:rFonts w:ascii="Yu Mincho" w:hAnsi="Yu Mincho" w:hint="eastAsia"/>
          <w:lang w:eastAsia="ja-JP"/>
        </w:rPr>
        <w:t>好一些，与其</w:t>
      </w:r>
      <w:r w:rsidR="00EE0C90">
        <w:rPr>
          <w:rFonts w:ascii="Yu Mincho" w:hAnsi="Yu Mincho"/>
          <w:lang w:eastAsia="ja-JP"/>
        </w:rPr>
        <w:t>…</w:t>
      </w:r>
      <w:r w:rsidR="00EE0C90">
        <w:rPr>
          <w:rFonts w:ascii="Yu Mincho" w:hAnsi="Yu Mincho" w:hint="eastAsia"/>
          <w:lang w:eastAsia="ja-JP"/>
        </w:rPr>
        <w:t>不如</w:t>
      </w:r>
      <w:r w:rsidR="00EE0C90">
        <w:rPr>
          <w:rFonts w:ascii="Yu Mincho" w:hAnsi="Yu Mincho"/>
          <w:lang w:eastAsia="ja-JP"/>
        </w:rPr>
        <w:t>…</w:t>
      </w:r>
    </w:p>
    <w:p w14:paraId="37565DE2" w14:textId="7B78FBC2" w:rsidR="00A4445B" w:rsidRPr="00802528" w:rsidRDefault="00A4445B" w:rsidP="00A4445B">
      <w:pPr>
        <w:snapToGrid w:val="0"/>
        <w:contextualSpacing/>
        <w:jc w:val="left"/>
        <w:rPr>
          <w:rFonts w:asciiTheme="minorEastAsia" w:hAnsiTheme="minorEastAsia"/>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r w:rsidR="00802528">
        <w:rPr>
          <w:rFonts w:ascii="Yu Mincho" w:hAnsi="Yu Mincho" w:hint="eastAsia"/>
        </w:rPr>
        <w:t xml:space="preserve"> </w:t>
      </w:r>
      <w:r w:rsidR="00802528">
        <w:rPr>
          <w:rFonts w:ascii="Yu Mincho" w:hAnsi="Yu Mincho" w:hint="eastAsia"/>
        </w:rPr>
        <w:t>表示从一般尝试、社会上的普遍想法或过去的经验来考虑，不能去做前项的事情</w:t>
      </w:r>
    </w:p>
    <w:p w14:paraId="075C854A" w14:textId="5F81BAE8" w:rsidR="00A4445B" w:rsidRPr="00E56D97" w:rsidRDefault="00A4445B" w:rsidP="00A4445B">
      <w:pPr>
        <w:snapToGrid w:val="0"/>
        <w:contextualSpacing/>
        <w:jc w:val="left"/>
        <w:rPr>
          <w:rFonts w:asciiTheme="minorEastAsia" w:hAnsiTheme="minorEastAsia"/>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r w:rsidR="00E56D97">
        <w:rPr>
          <w:rFonts w:asciiTheme="minorEastAsia" w:hAnsiTheme="minorEastAsia" w:hint="eastAsia"/>
        </w:rPr>
        <w:t xml:space="preserve"> 常用于对对方过分行为进行斥责。没必要、不必、何必</w:t>
      </w:r>
    </w:p>
    <w:p w14:paraId="037227BA" w14:textId="676B7755" w:rsidR="00A4445B" w:rsidRPr="00E56D97"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r w:rsidR="00E56D97">
        <w:rPr>
          <w:rFonts w:ascii="Yu Mincho" w:hAnsi="Yu Mincho" w:hint="eastAsia"/>
        </w:rPr>
        <w:t xml:space="preserve"> </w:t>
      </w:r>
      <w:r w:rsidR="00E56D97">
        <w:rPr>
          <w:rFonts w:ascii="Yu Mincho" w:hAnsi="Yu Mincho" w:hint="eastAsia"/>
        </w:rPr>
        <w:t>表示传闻，内容为广泛传说的事情。</w:t>
      </w:r>
      <w:r w:rsidR="00E56D97">
        <w:rPr>
          <w:rFonts w:ascii="Yu Mincho" w:hAnsi="Yu Mincho" w:hint="eastAsia"/>
          <w:lang w:eastAsia="ja-JP"/>
        </w:rPr>
        <w:t>听说</w:t>
      </w:r>
      <w:r w:rsidR="00E56D97">
        <w:rPr>
          <w:rFonts w:ascii="Yu Mincho" w:hAnsi="Yu Mincho"/>
          <w:lang w:eastAsia="ja-JP"/>
        </w:rPr>
        <w:t>…</w:t>
      </w:r>
      <w:r w:rsidR="00E56D97">
        <w:rPr>
          <w:rFonts w:ascii="Yu Mincho" w:eastAsia="Yu Mincho" w:hAnsi="Yu Mincho" w:hint="eastAsia"/>
          <w:lang w:eastAsia="ja-JP"/>
        </w:rPr>
        <w:t xml:space="preserve">　</w:t>
      </w:r>
      <w:r w:rsidR="00E56D97">
        <w:rPr>
          <w:rFonts w:ascii="Yu Mincho" w:hAnsi="Yu Mincho" w:hint="eastAsia"/>
          <w:lang w:eastAsia="ja-JP"/>
        </w:rPr>
        <w:t>同</w:t>
      </w:r>
      <w:r w:rsidR="00E56D97">
        <w:rPr>
          <w:rFonts w:ascii="Yu Mincho" w:eastAsia="Yu Mincho" w:hAnsi="Yu Mincho" w:hint="eastAsia"/>
          <w:lang w:eastAsia="ja-JP"/>
        </w:rPr>
        <w:t>ということだ、そうだ</w:t>
      </w:r>
      <w:r w:rsidR="00E56D97">
        <w:rPr>
          <w:rFonts w:asciiTheme="minorEastAsia" w:hAnsiTheme="minorEastAsia" w:hint="eastAsia"/>
        </w:rPr>
        <w:t>等</w:t>
      </w:r>
    </w:p>
    <w:p w14:paraId="4D6AB4C1" w14:textId="4EF4D465" w:rsidR="00A4445B" w:rsidRPr="00F9149E" w:rsidRDefault="00A4445B" w:rsidP="00A4445B">
      <w:pPr>
        <w:snapToGrid w:val="0"/>
        <w:contextualSpacing/>
        <w:jc w:val="left"/>
        <w:rPr>
          <w:rFonts w:asciiTheme="minorEastAsia" w:hAnsiTheme="minorEastAsia"/>
        </w:rPr>
      </w:pPr>
      <w:r w:rsidRPr="00A4445B">
        <w:rPr>
          <w:rFonts w:asciiTheme="minorEastAsia" w:hAnsiTheme="minorEastAsia"/>
          <w:lang w:eastAsia="ja-JP"/>
        </w:rPr>
        <w:t>315 、</w:t>
      </w:r>
      <w:r w:rsidR="00B60246">
        <w:rPr>
          <w:rFonts w:ascii="Yu Mincho" w:eastAsia="Yu Mincho" w:hAnsi="Yu Mincho" w:hint="eastAsia"/>
          <w:lang w:eastAsia="ja-JP"/>
        </w:rPr>
        <w:t>にともなって</w:t>
      </w:r>
      <w:r w:rsidR="00F9149E">
        <w:rPr>
          <w:rFonts w:ascii="Yu Mincho" w:hAnsi="Yu Mincho" w:hint="eastAsia"/>
        </w:rPr>
        <w:t xml:space="preserve"> </w:t>
      </w:r>
      <w:r w:rsidR="00F9149E">
        <w:rPr>
          <w:rFonts w:ascii="Yu Mincho" w:hAnsi="Yu Mincho" w:hint="eastAsia"/>
        </w:rPr>
        <w:t>随着、伴随。表示从一种变化引起另一种变化。</w:t>
      </w:r>
    </w:p>
    <w:p w14:paraId="11A53412" w14:textId="66B1EA56" w:rsidR="00A4445B" w:rsidRPr="00B7708A" w:rsidRDefault="00A4445B" w:rsidP="00A4445B">
      <w:pPr>
        <w:snapToGrid w:val="0"/>
        <w:contextualSpacing/>
        <w:jc w:val="left"/>
        <w:rPr>
          <w:rFonts w:asciiTheme="minorEastAsia" w:hAnsiTheme="minorEastAsia"/>
        </w:rPr>
      </w:pPr>
      <w:r w:rsidRPr="00A4445B">
        <w:rPr>
          <w:rFonts w:asciiTheme="minorEastAsia" w:hAnsiTheme="minorEastAsia"/>
          <w:lang w:eastAsia="ja-JP"/>
        </w:rPr>
        <w:t>316 、</w:t>
      </w:r>
      <w:r w:rsidR="00B60246">
        <w:rPr>
          <w:rFonts w:ascii="Yu Mincho" w:eastAsia="Yu Mincho" w:hAnsi="Yu Mincho" w:hint="eastAsia"/>
          <w:lang w:eastAsia="ja-JP"/>
        </w:rPr>
        <w:t>ざるをえない</w:t>
      </w:r>
      <w:r w:rsidR="00B7708A">
        <w:rPr>
          <w:rFonts w:ascii="Yu Mincho" w:hAnsi="Yu Mincho" w:hint="eastAsia"/>
        </w:rPr>
        <w:t xml:space="preserve"> </w:t>
      </w:r>
      <w:r w:rsidR="00B7708A">
        <w:rPr>
          <w:rFonts w:ascii="Yu Mincho" w:hAnsi="Yu Mincho" w:hint="eastAsia"/>
        </w:rPr>
        <w:t>不得不去做。表示迫于某种压力违心地做某事。</w:t>
      </w:r>
    </w:p>
    <w:p w14:paraId="09CB55DB" w14:textId="3A8DEE05" w:rsidR="00A4445B" w:rsidRPr="001317E8" w:rsidRDefault="00A4445B" w:rsidP="00A4445B">
      <w:pPr>
        <w:snapToGrid w:val="0"/>
        <w:contextualSpacing/>
        <w:jc w:val="left"/>
        <w:rPr>
          <w:rFonts w:asciiTheme="minorEastAsia" w:hAnsiTheme="minorEastAsia"/>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r w:rsidR="001317E8">
        <w:rPr>
          <w:rFonts w:ascii="Yu Mincho" w:hAnsi="Yu Mincho" w:hint="eastAsia"/>
          <w:lang w:eastAsia="ja-JP"/>
        </w:rPr>
        <w:t xml:space="preserve"> </w:t>
      </w:r>
      <w:r w:rsidR="001317E8">
        <w:rPr>
          <w:rFonts w:ascii="Yu Mincho" w:hAnsi="Yu Mincho" w:hint="eastAsia"/>
          <w:lang w:eastAsia="ja-JP"/>
        </w:rPr>
        <w:t>一定</w:t>
      </w:r>
      <w:r w:rsidR="001317E8">
        <w:rPr>
          <w:rFonts w:ascii="Yu Mincho" w:hAnsi="Yu Mincho"/>
          <w:lang w:eastAsia="ja-JP"/>
        </w:rPr>
        <w:t>…</w:t>
      </w:r>
      <w:r w:rsidR="001317E8">
        <w:rPr>
          <w:rFonts w:ascii="Yu Mincho" w:hAnsi="Yu Mincho" w:hint="eastAsia"/>
        </w:rPr>
        <w:t>。表示说话人以某种众所周知的事实为依据做出的主观判断。</w:t>
      </w:r>
    </w:p>
    <w:p w14:paraId="58A978B1" w14:textId="27A85473" w:rsidR="00A4445B" w:rsidRPr="00987177"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r w:rsidR="00987177">
        <w:rPr>
          <w:rFonts w:ascii="Yu Mincho" w:hAnsi="Yu Mincho" w:hint="eastAsia"/>
          <w:lang w:eastAsia="ja-JP"/>
        </w:rPr>
        <w:t xml:space="preserve"> </w:t>
      </w:r>
      <w:r w:rsidR="00987177">
        <w:rPr>
          <w:rFonts w:ascii="Yu Mincho" w:hAnsi="Yu Mincho" w:hint="eastAsia"/>
          <w:lang w:eastAsia="ja-JP"/>
        </w:rPr>
        <w:t>还以为</w:t>
      </w:r>
      <w:r w:rsidR="00987177">
        <w:rPr>
          <w:rFonts w:ascii="Yu Mincho" w:hAnsi="Yu Mincho"/>
          <w:lang w:eastAsia="ja-JP"/>
        </w:rPr>
        <w:t>…</w:t>
      </w:r>
      <w:r w:rsidR="00987177">
        <w:rPr>
          <w:rFonts w:ascii="Yu Mincho" w:hAnsi="Yu Mincho" w:hint="eastAsia"/>
        </w:rPr>
        <w:t>却是。表示说话人对某事感到奇怪而去关注的样子。</w:t>
      </w:r>
    </w:p>
    <w:p w14:paraId="7887F8BC" w14:textId="2A491E28" w:rsidR="00A4445B" w:rsidRDefault="00A4445B" w:rsidP="00A4445B">
      <w:pPr>
        <w:snapToGrid w:val="0"/>
        <w:contextualSpacing/>
        <w:jc w:val="left"/>
        <w:rPr>
          <w:rFonts w:ascii="Yu Mincho" w:hAnsi="Yu Mincho"/>
        </w:rPr>
      </w:pPr>
      <w:r w:rsidRPr="00A4445B">
        <w:rPr>
          <w:rFonts w:asciiTheme="minorEastAsia" w:hAnsiTheme="minorEastAsia"/>
          <w:lang w:eastAsia="ja-JP"/>
        </w:rPr>
        <w:t>319 、</w:t>
      </w:r>
      <w:r w:rsidR="00B60246">
        <w:rPr>
          <w:rFonts w:ascii="Yu Mincho" w:eastAsia="Yu Mincho" w:hAnsi="Yu Mincho" w:hint="eastAsia"/>
          <w:lang w:eastAsia="ja-JP"/>
        </w:rPr>
        <w:t>こむ</w:t>
      </w:r>
      <w:r w:rsidR="00601326">
        <w:rPr>
          <w:rFonts w:ascii="Yu Mincho" w:hAnsi="Yu Mincho" w:hint="eastAsia"/>
        </w:rPr>
        <w:t xml:space="preserve"> </w:t>
      </w:r>
      <w:r w:rsidR="00601326">
        <w:rPr>
          <w:rFonts w:ascii="Yu Mincho" w:hAnsi="Yu Mincho" w:hint="eastAsia"/>
        </w:rPr>
        <w:t>结尾词，前接动词</w:t>
      </w:r>
      <w:r w:rsidR="00601326">
        <w:rPr>
          <w:rFonts w:ascii="Yu Mincho" w:eastAsia="Yu Mincho" w:hAnsi="Yu Mincho" w:hint="eastAsia"/>
          <w:lang w:eastAsia="ja-JP"/>
        </w:rPr>
        <w:t>ます</w:t>
      </w:r>
      <w:r w:rsidR="00601326">
        <w:rPr>
          <w:rFonts w:ascii="Yu Mincho" w:hAnsi="Yu Mincho" w:hint="eastAsia"/>
        </w:rPr>
        <w:t>形。</w:t>
      </w:r>
    </w:p>
    <w:p w14:paraId="5216A904" w14:textId="31500EFB" w:rsidR="00D47174" w:rsidRDefault="00D4717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表示进入，向内部移动，具有方向性。</w:t>
      </w:r>
    </w:p>
    <w:p w14:paraId="675B88C0" w14:textId="5B32288E" w:rsidR="00D47174" w:rsidRPr="00601326" w:rsidRDefault="00D47174"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深入或持续地做某事。</w:t>
      </w:r>
    </w:p>
    <w:p w14:paraId="135E4DB8" w14:textId="779D61DD" w:rsidR="00A4445B" w:rsidRPr="00D47174"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r w:rsidR="00D47174">
        <w:rPr>
          <w:rFonts w:ascii="Yu Mincho" w:hAnsi="Yu Mincho" w:hint="eastAsia"/>
        </w:rPr>
        <w:t xml:space="preserve"> </w:t>
      </w:r>
      <w:r w:rsidR="0026705B">
        <w:rPr>
          <w:rFonts w:ascii="Yu Mincho" w:hAnsi="Yu Mincho"/>
        </w:rPr>
        <w:t xml:space="preserve"> </w:t>
      </w:r>
      <w:r w:rsidR="0026705B">
        <w:rPr>
          <w:rFonts w:ascii="Yu Mincho" w:hAnsi="Yu Mincho" w:hint="eastAsia"/>
        </w:rPr>
        <w:t>表示就某事地表达和判断方法加以比较。</w:t>
      </w:r>
      <w:r w:rsidR="0026705B">
        <w:rPr>
          <w:rFonts w:ascii="Yu Mincho" w:hAnsi="Yu Mincho" w:hint="eastAsia"/>
          <w:lang w:eastAsia="ja-JP"/>
        </w:rPr>
        <w:t>与其说</w:t>
      </w:r>
      <w:r w:rsidR="0026705B">
        <w:rPr>
          <w:rFonts w:ascii="Yu Mincho" w:hAnsi="Yu Mincho"/>
          <w:lang w:eastAsia="ja-JP"/>
        </w:rPr>
        <w:t>…</w:t>
      </w:r>
      <w:r w:rsidR="0026705B">
        <w:rPr>
          <w:rFonts w:ascii="Yu Mincho" w:hAnsi="Yu Mincho" w:hint="eastAsia"/>
        </w:rPr>
        <w:t>还不如说</w:t>
      </w:r>
      <w:r w:rsidR="0026705B">
        <w:rPr>
          <w:rFonts w:ascii="Yu Mincho" w:hAnsi="Yu Mincho"/>
        </w:rPr>
        <w:t>…</w:t>
      </w:r>
    </w:p>
    <w:p w14:paraId="23D8446B" w14:textId="2D144AD6"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565AD" w14:textId="77777777" w:rsidR="000A79D7" w:rsidRDefault="000A79D7" w:rsidP="00005D3A">
      <w:r>
        <w:separator/>
      </w:r>
    </w:p>
  </w:endnote>
  <w:endnote w:type="continuationSeparator" w:id="0">
    <w:p w14:paraId="2B986041" w14:textId="77777777" w:rsidR="000A79D7" w:rsidRDefault="000A79D7"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03532" w14:textId="77777777" w:rsidR="000A79D7" w:rsidRDefault="000A79D7" w:rsidP="00005D3A">
      <w:r>
        <w:separator/>
      </w:r>
    </w:p>
  </w:footnote>
  <w:footnote w:type="continuationSeparator" w:id="0">
    <w:p w14:paraId="348B2D84" w14:textId="77777777" w:rsidR="000A79D7" w:rsidRDefault="000A79D7"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45546"/>
    <w:rsid w:val="00053ECE"/>
    <w:rsid w:val="000638F2"/>
    <w:rsid w:val="0008030D"/>
    <w:rsid w:val="00080ABF"/>
    <w:rsid w:val="000816A7"/>
    <w:rsid w:val="00095B75"/>
    <w:rsid w:val="000A0F13"/>
    <w:rsid w:val="000A4CBF"/>
    <w:rsid w:val="000A55F4"/>
    <w:rsid w:val="000A6557"/>
    <w:rsid w:val="000A79D7"/>
    <w:rsid w:val="000C03B6"/>
    <w:rsid w:val="000C4110"/>
    <w:rsid w:val="000E0552"/>
    <w:rsid w:val="001011C4"/>
    <w:rsid w:val="001031CD"/>
    <w:rsid w:val="0011358B"/>
    <w:rsid w:val="0012163C"/>
    <w:rsid w:val="00121DAB"/>
    <w:rsid w:val="001317E8"/>
    <w:rsid w:val="001363B1"/>
    <w:rsid w:val="001471E7"/>
    <w:rsid w:val="00190A73"/>
    <w:rsid w:val="001B5F57"/>
    <w:rsid w:val="001C2FDD"/>
    <w:rsid w:val="001E67DE"/>
    <w:rsid w:val="001F0F22"/>
    <w:rsid w:val="00212BA6"/>
    <w:rsid w:val="0021516C"/>
    <w:rsid w:val="002220AC"/>
    <w:rsid w:val="002321B1"/>
    <w:rsid w:val="0026705B"/>
    <w:rsid w:val="00276111"/>
    <w:rsid w:val="002A2FCE"/>
    <w:rsid w:val="002C7F85"/>
    <w:rsid w:val="002F40B4"/>
    <w:rsid w:val="003307A7"/>
    <w:rsid w:val="00336A20"/>
    <w:rsid w:val="003474F3"/>
    <w:rsid w:val="00355689"/>
    <w:rsid w:val="0037043A"/>
    <w:rsid w:val="003815D4"/>
    <w:rsid w:val="00385E05"/>
    <w:rsid w:val="003862AE"/>
    <w:rsid w:val="003B6421"/>
    <w:rsid w:val="003D5356"/>
    <w:rsid w:val="003F1D0C"/>
    <w:rsid w:val="003F34D4"/>
    <w:rsid w:val="00402110"/>
    <w:rsid w:val="00402FD3"/>
    <w:rsid w:val="00413FD0"/>
    <w:rsid w:val="00416102"/>
    <w:rsid w:val="0041792E"/>
    <w:rsid w:val="00423E40"/>
    <w:rsid w:val="00424C11"/>
    <w:rsid w:val="00426F63"/>
    <w:rsid w:val="00432BEA"/>
    <w:rsid w:val="00452CF2"/>
    <w:rsid w:val="00461A22"/>
    <w:rsid w:val="004668B1"/>
    <w:rsid w:val="004703C7"/>
    <w:rsid w:val="0047079D"/>
    <w:rsid w:val="00475B27"/>
    <w:rsid w:val="004A3DE4"/>
    <w:rsid w:val="004B6F4C"/>
    <w:rsid w:val="004F0195"/>
    <w:rsid w:val="00501663"/>
    <w:rsid w:val="005037AA"/>
    <w:rsid w:val="00510F0E"/>
    <w:rsid w:val="005163B3"/>
    <w:rsid w:val="00524158"/>
    <w:rsid w:val="00524B9A"/>
    <w:rsid w:val="00526E6F"/>
    <w:rsid w:val="00551287"/>
    <w:rsid w:val="005735FB"/>
    <w:rsid w:val="00580B3C"/>
    <w:rsid w:val="00586372"/>
    <w:rsid w:val="0059288A"/>
    <w:rsid w:val="005A4802"/>
    <w:rsid w:val="005A5A9B"/>
    <w:rsid w:val="005A7454"/>
    <w:rsid w:val="005B3980"/>
    <w:rsid w:val="005B7A0F"/>
    <w:rsid w:val="005D28E6"/>
    <w:rsid w:val="005D58FA"/>
    <w:rsid w:val="00601326"/>
    <w:rsid w:val="0061401A"/>
    <w:rsid w:val="006211FB"/>
    <w:rsid w:val="00623B2B"/>
    <w:rsid w:val="006243BB"/>
    <w:rsid w:val="00641082"/>
    <w:rsid w:val="0065671E"/>
    <w:rsid w:val="00676841"/>
    <w:rsid w:val="00685259"/>
    <w:rsid w:val="00687683"/>
    <w:rsid w:val="006950BC"/>
    <w:rsid w:val="006A7D29"/>
    <w:rsid w:val="006B6595"/>
    <w:rsid w:val="006C303F"/>
    <w:rsid w:val="006C7383"/>
    <w:rsid w:val="006D39A5"/>
    <w:rsid w:val="006E2098"/>
    <w:rsid w:val="006E2FF2"/>
    <w:rsid w:val="006E4BA6"/>
    <w:rsid w:val="006F0824"/>
    <w:rsid w:val="006F6316"/>
    <w:rsid w:val="0070380E"/>
    <w:rsid w:val="00717286"/>
    <w:rsid w:val="00727BC1"/>
    <w:rsid w:val="00751B19"/>
    <w:rsid w:val="00752FC0"/>
    <w:rsid w:val="00775B0B"/>
    <w:rsid w:val="00782F54"/>
    <w:rsid w:val="0078381A"/>
    <w:rsid w:val="00783BEB"/>
    <w:rsid w:val="00793662"/>
    <w:rsid w:val="007A7C3C"/>
    <w:rsid w:val="007C31C5"/>
    <w:rsid w:val="007C4586"/>
    <w:rsid w:val="00802528"/>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93147"/>
    <w:rsid w:val="00895FFA"/>
    <w:rsid w:val="008A7D06"/>
    <w:rsid w:val="008D1A82"/>
    <w:rsid w:val="009162F9"/>
    <w:rsid w:val="0092106B"/>
    <w:rsid w:val="009267CD"/>
    <w:rsid w:val="009613FF"/>
    <w:rsid w:val="00964AB8"/>
    <w:rsid w:val="009863B8"/>
    <w:rsid w:val="00987177"/>
    <w:rsid w:val="009A0F46"/>
    <w:rsid w:val="009B7392"/>
    <w:rsid w:val="009C3CFF"/>
    <w:rsid w:val="009E16B8"/>
    <w:rsid w:val="009F1B7D"/>
    <w:rsid w:val="00A15580"/>
    <w:rsid w:val="00A215E9"/>
    <w:rsid w:val="00A4114B"/>
    <w:rsid w:val="00A4445B"/>
    <w:rsid w:val="00A60D81"/>
    <w:rsid w:val="00A75699"/>
    <w:rsid w:val="00A7625C"/>
    <w:rsid w:val="00A87B3A"/>
    <w:rsid w:val="00AA060C"/>
    <w:rsid w:val="00AA44F2"/>
    <w:rsid w:val="00AA4593"/>
    <w:rsid w:val="00AB1465"/>
    <w:rsid w:val="00AC31C2"/>
    <w:rsid w:val="00AD1F74"/>
    <w:rsid w:val="00AD5820"/>
    <w:rsid w:val="00AE2F18"/>
    <w:rsid w:val="00AF55F2"/>
    <w:rsid w:val="00B1019A"/>
    <w:rsid w:val="00B166F9"/>
    <w:rsid w:val="00B46861"/>
    <w:rsid w:val="00B5703C"/>
    <w:rsid w:val="00B60246"/>
    <w:rsid w:val="00B63B6E"/>
    <w:rsid w:val="00B7708A"/>
    <w:rsid w:val="00B93E74"/>
    <w:rsid w:val="00B9436F"/>
    <w:rsid w:val="00BD1D73"/>
    <w:rsid w:val="00BD2231"/>
    <w:rsid w:val="00BD26E2"/>
    <w:rsid w:val="00BE1B7C"/>
    <w:rsid w:val="00BE49D4"/>
    <w:rsid w:val="00BF5FBC"/>
    <w:rsid w:val="00C07080"/>
    <w:rsid w:val="00C309BF"/>
    <w:rsid w:val="00C370A1"/>
    <w:rsid w:val="00C418BA"/>
    <w:rsid w:val="00C4669E"/>
    <w:rsid w:val="00C63340"/>
    <w:rsid w:val="00C73C1A"/>
    <w:rsid w:val="00C86801"/>
    <w:rsid w:val="00C939B9"/>
    <w:rsid w:val="00CA6E24"/>
    <w:rsid w:val="00CA780D"/>
    <w:rsid w:val="00CC2107"/>
    <w:rsid w:val="00CC2B1D"/>
    <w:rsid w:val="00CD3B52"/>
    <w:rsid w:val="00CE0AD8"/>
    <w:rsid w:val="00CE6726"/>
    <w:rsid w:val="00D16E97"/>
    <w:rsid w:val="00D1786C"/>
    <w:rsid w:val="00D24103"/>
    <w:rsid w:val="00D331BA"/>
    <w:rsid w:val="00D47174"/>
    <w:rsid w:val="00D54B1B"/>
    <w:rsid w:val="00D645DA"/>
    <w:rsid w:val="00D9334F"/>
    <w:rsid w:val="00D95AA6"/>
    <w:rsid w:val="00DB1C35"/>
    <w:rsid w:val="00DC46E8"/>
    <w:rsid w:val="00DD2554"/>
    <w:rsid w:val="00DE5FD2"/>
    <w:rsid w:val="00E168ED"/>
    <w:rsid w:val="00E449AD"/>
    <w:rsid w:val="00E517D0"/>
    <w:rsid w:val="00E53BA3"/>
    <w:rsid w:val="00E56D97"/>
    <w:rsid w:val="00E651BE"/>
    <w:rsid w:val="00E72D78"/>
    <w:rsid w:val="00E84871"/>
    <w:rsid w:val="00E85F32"/>
    <w:rsid w:val="00E95549"/>
    <w:rsid w:val="00E979A9"/>
    <w:rsid w:val="00EB65F1"/>
    <w:rsid w:val="00ED11D6"/>
    <w:rsid w:val="00EE0C90"/>
    <w:rsid w:val="00EF366A"/>
    <w:rsid w:val="00EF6650"/>
    <w:rsid w:val="00F05B46"/>
    <w:rsid w:val="00F0713C"/>
    <w:rsid w:val="00F1365E"/>
    <w:rsid w:val="00F2627F"/>
    <w:rsid w:val="00F43BEF"/>
    <w:rsid w:val="00F50103"/>
    <w:rsid w:val="00F845E3"/>
    <w:rsid w:val="00F8530A"/>
    <w:rsid w:val="00F90534"/>
    <w:rsid w:val="00F9149E"/>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24091</TotalTime>
  <Pages>1</Pages>
  <Words>3619</Words>
  <Characters>20629</Characters>
  <Application>Microsoft Office Word</Application>
  <DocSecurity>0</DocSecurity>
  <Lines>171</Lines>
  <Paragraphs>48</Paragraphs>
  <ScaleCrop>false</ScaleCrop>
  <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198</cp:revision>
  <dcterms:created xsi:type="dcterms:W3CDTF">2021-05-24T13:21:00Z</dcterms:created>
  <dcterms:modified xsi:type="dcterms:W3CDTF">2021-06-24T14:24:00Z</dcterms:modified>
</cp:coreProperties>
</file>