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F66" w:rsidRDefault="000F4F66" w:rsidP="000107FC"/>
    <w:p w:rsidR="0030657A" w:rsidRPr="001F1365" w:rsidRDefault="001F1365" w:rsidP="0030657A">
      <w:pPr>
        <w:rPr>
          <w:shd w:val="pct15" w:color="auto" w:fill="FFFFFF"/>
        </w:rPr>
      </w:pPr>
      <w:r>
        <w:rPr>
          <w:rFonts w:hint="eastAsia"/>
        </w:rPr>
        <w:t xml:space="preserve"> </w:t>
      </w:r>
    </w:p>
    <w:p w:rsidR="00841807" w:rsidRPr="00491F55" w:rsidRDefault="00491F55">
      <w:pPr>
        <w:rPr>
          <w:sz w:val="32"/>
          <w:szCs w:val="32"/>
          <w:shd w:val="pct15" w:color="auto" w:fill="FFFFFF"/>
        </w:rPr>
      </w:pPr>
      <w:bookmarkStart w:id="0" w:name="_GoBack"/>
      <w:r w:rsidRPr="00491F55">
        <w:rPr>
          <w:rFonts w:ascii="Arial" w:hAnsi="Arial" w:cs="Arial"/>
          <w:color w:val="202122"/>
          <w:sz w:val="32"/>
          <w:szCs w:val="32"/>
          <w:shd w:val="clear" w:color="auto" w:fill="FFFFFF"/>
        </w:rPr>
        <w:t>我們可以從知識領域、答案來源等角度來替問答系統做分類。從知識領域來看。封閉領域系統專注於回答特定領域的問題，如醫藥或特定公司等。由於問題領域受限，系統有比較大的發揮空間，可以導入如專屬本體論等知識，或將答案來源全部轉換成結構性資料，來有效提升系統的表現。開放領域系統則希望</w:t>
      </w:r>
      <w:proofErr w:type="gramStart"/>
      <w:r w:rsidRPr="00491F55">
        <w:rPr>
          <w:rFonts w:ascii="Arial" w:hAnsi="Arial" w:cs="Arial"/>
          <w:color w:val="202122"/>
          <w:sz w:val="32"/>
          <w:szCs w:val="32"/>
          <w:shd w:val="clear" w:color="auto" w:fill="FFFFFF"/>
        </w:rPr>
        <w:t>不</w:t>
      </w:r>
      <w:proofErr w:type="gramEnd"/>
      <w:r w:rsidRPr="00491F55">
        <w:rPr>
          <w:rFonts w:ascii="Arial" w:hAnsi="Arial" w:cs="Arial"/>
          <w:color w:val="202122"/>
          <w:sz w:val="32"/>
          <w:szCs w:val="32"/>
          <w:shd w:val="clear" w:color="auto" w:fill="FFFFFF"/>
        </w:rPr>
        <w:t>設限問題的內容範圍，</w:t>
      </w:r>
      <w:hyperlink r:id="rId7" w:tooltip="天文" w:history="1">
        <w:r w:rsidRPr="00491F55">
          <w:rPr>
            <w:rStyle w:val="a7"/>
            <w:rFonts w:ascii="Arial" w:hAnsi="Arial" w:cs="Arial"/>
            <w:color w:val="auto"/>
            <w:sz w:val="32"/>
            <w:szCs w:val="32"/>
            <w:shd w:val="clear" w:color="auto" w:fill="FFFFFF"/>
          </w:rPr>
          <w:t>天文</w:t>
        </w:r>
      </w:hyperlink>
      <w:hyperlink r:id="rId8" w:tooltip="地理" w:history="1">
        <w:r w:rsidRPr="00491F55">
          <w:rPr>
            <w:rStyle w:val="a7"/>
            <w:rFonts w:ascii="Arial" w:hAnsi="Arial" w:cs="Arial"/>
            <w:color w:val="auto"/>
            <w:sz w:val="32"/>
            <w:szCs w:val="32"/>
            <w:shd w:val="clear" w:color="auto" w:fill="FFFFFF"/>
          </w:rPr>
          <w:t>地理</w:t>
        </w:r>
      </w:hyperlink>
      <w:r w:rsidRPr="00491F55">
        <w:rPr>
          <w:rFonts w:ascii="Arial" w:hAnsi="Arial" w:cs="Arial"/>
          <w:color w:val="202122"/>
          <w:sz w:val="32"/>
          <w:szCs w:val="32"/>
          <w:shd w:val="clear" w:color="auto" w:fill="FFFFFF"/>
        </w:rPr>
        <w:t>無所不問。系統中所有知識與元件都必須儘量做到與領域不相關，當然難度也相對地提高。</w:t>
      </w:r>
      <w:bookmarkEnd w:id="0"/>
    </w:p>
    <w:sectPr w:rsidR="00841807" w:rsidRPr="00491F55" w:rsidSect="00784085">
      <w:headerReference w:type="default" r:id="rId9"/>
      <w:pgSz w:w="11906" w:h="16838"/>
      <w:pgMar w:top="1440" w:right="1080" w:bottom="1440" w:left="1080" w:header="0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2B86" w:rsidRDefault="00832B86" w:rsidP="000107FC">
      <w:r>
        <w:separator/>
      </w:r>
    </w:p>
  </w:endnote>
  <w:endnote w:type="continuationSeparator" w:id="0">
    <w:p w:rsidR="00832B86" w:rsidRDefault="00832B86" w:rsidP="00010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2B86" w:rsidRDefault="00832B86" w:rsidP="000107FC">
      <w:r>
        <w:separator/>
      </w:r>
    </w:p>
  </w:footnote>
  <w:footnote w:type="continuationSeparator" w:id="0">
    <w:p w:rsidR="00832B86" w:rsidRDefault="00832B86" w:rsidP="000107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7FC" w:rsidRDefault="000107FC">
    <w:pPr>
      <w:pStyle w:val="a3"/>
    </w:pPr>
  </w:p>
  <w:p w:rsidR="000107FC" w:rsidRDefault="000107FC">
    <w:pPr>
      <w:pStyle w:val="a3"/>
    </w:pPr>
  </w:p>
  <w:p w:rsidR="000107FC" w:rsidRDefault="000107F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D1"/>
    <w:rsid w:val="000107FC"/>
    <w:rsid w:val="000F4F66"/>
    <w:rsid w:val="00126527"/>
    <w:rsid w:val="00151005"/>
    <w:rsid w:val="001B7D94"/>
    <w:rsid w:val="001C4DA1"/>
    <w:rsid w:val="001F1365"/>
    <w:rsid w:val="0030657A"/>
    <w:rsid w:val="003B72D1"/>
    <w:rsid w:val="00454EEE"/>
    <w:rsid w:val="0046096B"/>
    <w:rsid w:val="00491F55"/>
    <w:rsid w:val="00516718"/>
    <w:rsid w:val="00551885"/>
    <w:rsid w:val="005F0324"/>
    <w:rsid w:val="006F0546"/>
    <w:rsid w:val="00736F6E"/>
    <w:rsid w:val="00784085"/>
    <w:rsid w:val="007A4391"/>
    <w:rsid w:val="00832B86"/>
    <w:rsid w:val="00841807"/>
    <w:rsid w:val="009C056F"/>
    <w:rsid w:val="00A341A0"/>
    <w:rsid w:val="00B27492"/>
    <w:rsid w:val="00E632B7"/>
    <w:rsid w:val="00EB0463"/>
    <w:rsid w:val="00EE02D6"/>
    <w:rsid w:val="00F5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66C5B"/>
  <w15:chartTrackingRefBased/>
  <w15:docId w15:val="{8231F7A9-8CF7-4515-99B0-C0C08BC1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07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107F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107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107FC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491F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5%9C%B0%E7%90%8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.wikipedia.org/wiki/%E5%A4%A9%E6%96%87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E2A60-AE97-4353-BE0D-EEC55E6F1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胤澄 李</dc:creator>
  <cp:keywords/>
  <dc:description/>
  <cp:lastModifiedBy>胤澄 李</cp:lastModifiedBy>
  <cp:revision>2</cp:revision>
  <dcterms:created xsi:type="dcterms:W3CDTF">2020-10-25T17:56:00Z</dcterms:created>
  <dcterms:modified xsi:type="dcterms:W3CDTF">2020-10-25T17:56:00Z</dcterms:modified>
</cp:coreProperties>
</file>