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5E" w:rsidRDefault="008C58FD">
      <w:r>
        <w:rPr>
          <w:rFonts w:hint="eastAsia"/>
        </w:rPr>
        <w:t>药品</w:t>
      </w:r>
    </w:p>
    <w:p w:rsidR="005F615E" w:rsidRDefault="005F615E"/>
    <w:p w:rsidR="005F615E" w:rsidRDefault="008C58FD">
      <w:r>
        <w:rPr>
          <w:rFonts w:hint="eastAsia"/>
        </w:rPr>
        <w:t>开始界面：</w:t>
      </w:r>
      <w:r>
        <w:rPr>
          <w:rFonts w:hint="eastAsia"/>
        </w:rPr>
        <w:t>http://</w:t>
      </w:r>
      <w:proofErr w:type="spellStart"/>
      <w:r>
        <w:rPr>
          <w:rFonts w:hint="eastAsia"/>
        </w:rPr>
        <w:t>yao.xywy.com</w:t>
      </w:r>
      <w:proofErr w:type="spellEnd"/>
      <w:r>
        <w:rPr>
          <w:rFonts w:hint="eastAsia"/>
        </w:rPr>
        <w:t>/</w:t>
      </w:r>
      <w:r>
        <w:rPr>
          <w:rFonts w:hint="eastAsia"/>
        </w:rPr>
        <w:t>，点击“全部商品分类”至页面：</w:t>
      </w:r>
      <w:r>
        <w:rPr>
          <w:rFonts w:hint="eastAsia"/>
        </w:rPr>
        <w:t>http://</w:t>
      </w:r>
      <w:proofErr w:type="spellStart"/>
      <w:r>
        <w:rPr>
          <w:rFonts w:hint="eastAsia"/>
        </w:rPr>
        <w:t>yao.xywy.com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class.htm</w:t>
      </w:r>
      <w:proofErr w:type="spellEnd"/>
    </w:p>
    <w:p w:rsidR="005F615E" w:rsidRDefault="00C130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515AC" wp14:editId="113D1784">
                <wp:simplePos x="0" y="0"/>
                <wp:positionH relativeFrom="column">
                  <wp:posOffset>638175</wp:posOffset>
                </wp:positionH>
                <wp:positionV relativeFrom="paragraph">
                  <wp:posOffset>453390</wp:posOffset>
                </wp:positionV>
                <wp:extent cx="933450" cy="27622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50.25pt;margin-top:35.7pt;width:73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" filled="f" strokecolor="black [3213]" strokeweight="2pt"/>
            </w:pict>
          </mc:Fallback>
        </mc:AlternateContent>
      </w:r>
      <w:r w:rsidR="008C58FD">
        <w:rPr>
          <w:noProof/>
        </w:rPr>
        <w:drawing>
          <wp:inline distT="0" distB="0" distL="114300" distR="114300">
            <wp:extent cx="5268595" cy="221805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3"/>
        <w:tblW w:w="9380" w:type="dxa"/>
        <w:tblLayout w:type="fixed"/>
        <w:tblLook w:val="04A0" w:firstRow="1" w:lastRow="0" w:firstColumn="1" w:lastColumn="0" w:noHBand="0" w:noVBand="1"/>
      </w:tblPr>
      <w:tblGrid>
        <w:gridCol w:w="2382"/>
        <w:gridCol w:w="6998"/>
      </w:tblGrid>
      <w:tr w:rsidR="005F615E">
        <w:trPr>
          <w:trHeight w:val="4021"/>
        </w:trPr>
        <w:tc>
          <w:tcPr>
            <w:tcW w:w="2382" w:type="dxa"/>
          </w:tcPr>
          <w:p w:rsidR="005F615E" w:rsidRDefault="008C58FD"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疾病分类以及药物疾病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8" w:type="dxa"/>
          </w:tcPr>
          <w:p w:rsidR="005F615E" w:rsidRDefault="008C58FD">
            <w:r>
              <w:rPr>
                <w:rFonts w:hint="eastAsia"/>
              </w:rPr>
              <w:t>全部商品分类页面：</w:t>
            </w:r>
            <w:r>
              <w:rPr>
                <w:rFonts w:hint="eastAsia"/>
              </w:rPr>
              <w:t>http://</w:t>
            </w:r>
            <w:proofErr w:type="spellStart"/>
            <w:r>
              <w:rPr>
                <w:rFonts w:hint="eastAsia"/>
              </w:rPr>
              <w:t>yao.xywy.com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class.htm</w:t>
            </w:r>
            <w:proofErr w:type="spellEnd"/>
          </w:p>
          <w:p w:rsidR="005F615E" w:rsidRDefault="00C130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6CED17" wp14:editId="7FD0583A">
                      <wp:simplePos x="0" y="0"/>
                      <wp:positionH relativeFrom="column">
                        <wp:posOffset>601980</wp:posOffset>
                      </wp:positionH>
                      <wp:positionV relativeFrom="paragraph">
                        <wp:posOffset>757555</wp:posOffset>
                      </wp:positionV>
                      <wp:extent cx="238125" cy="72000"/>
                      <wp:effectExtent l="19050" t="19050" r="28575" b="2349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720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26" style="position:absolute;left:0;text-align:left;margin-left:47.4pt;margin-top:59.65pt;width:18.75pt;height: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" filled="f" strokecolor="black [3213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048870" wp14:editId="01F2E105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605155</wp:posOffset>
                      </wp:positionV>
                      <wp:extent cx="388800" cy="108000"/>
                      <wp:effectExtent l="19050" t="19050" r="11430" b="2540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800" cy="1080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26" style="position:absolute;left:0;text-align:left;margin-left:45.9pt;margin-top:47.65pt;width:30.6pt;height: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" filled="f" strokecolor="black [3213]" strokeweight="2.25pt"/>
                  </w:pict>
                </mc:Fallback>
              </mc:AlternateContent>
            </w:r>
            <w:r w:rsidR="008C58FD">
              <w:rPr>
                <w:noProof/>
              </w:rPr>
              <w:drawing>
                <wp:inline distT="0" distB="0" distL="114300" distR="114300">
                  <wp:extent cx="4525010" cy="1929130"/>
                  <wp:effectExtent l="0" t="0" r="8890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10" cy="192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15E">
        <w:trPr>
          <w:trHeight w:val="3770"/>
        </w:trPr>
        <w:tc>
          <w:tcPr>
            <w:tcW w:w="2382" w:type="dxa"/>
          </w:tcPr>
          <w:p w:rsidR="005F615E" w:rsidRDefault="008C58FD">
            <w:proofErr w:type="spellStart"/>
            <w:r>
              <w:rPr>
                <w:rFonts w:hint="eastAsia"/>
              </w:rPr>
              <w:t>A2</w:t>
            </w:r>
            <w:proofErr w:type="spellEnd"/>
            <w:r>
              <w:rPr>
                <w:rFonts w:hint="eastAsia"/>
              </w:rPr>
              <w:t>抓取列表中所有的药物信息以及药物具体内容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8" w:type="dxa"/>
          </w:tcPr>
          <w:p w:rsidR="005F615E" w:rsidRDefault="008C58FD">
            <w:r>
              <w:rPr>
                <w:rFonts w:hint="eastAsia"/>
              </w:rPr>
              <w:t>页面举例：</w:t>
            </w:r>
            <w:r>
              <w:rPr>
                <w:rFonts w:hint="eastAsia"/>
              </w:rPr>
              <w:t>http://</w:t>
            </w:r>
            <w:proofErr w:type="spellStart"/>
            <w:r>
              <w:rPr>
                <w:rFonts w:hint="eastAsia"/>
              </w:rPr>
              <w:t>yao.xywy.com</w:t>
            </w:r>
            <w:proofErr w:type="spellEnd"/>
            <w:r>
              <w:rPr>
                <w:rFonts w:hint="eastAsia"/>
              </w:rPr>
              <w:t>/class/166-0-0-1-0-</w:t>
            </w:r>
            <w:proofErr w:type="spellStart"/>
            <w:r>
              <w:rPr>
                <w:rFonts w:hint="eastAsia"/>
              </w:rPr>
              <w:t>1.htm</w:t>
            </w:r>
            <w:proofErr w:type="spellEnd"/>
          </w:p>
          <w:p w:rsidR="005F615E" w:rsidRDefault="008C58FD">
            <w:r>
              <w:rPr>
                <w:noProof/>
              </w:rPr>
              <w:drawing>
                <wp:inline distT="0" distB="0" distL="114300" distR="114300">
                  <wp:extent cx="4293870" cy="1828800"/>
                  <wp:effectExtent l="0" t="0" r="1143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87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15E">
        <w:trPr>
          <w:trHeight w:val="6830"/>
        </w:trPr>
        <w:tc>
          <w:tcPr>
            <w:tcW w:w="2382" w:type="dxa"/>
          </w:tcPr>
          <w:p w:rsidR="005F615E" w:rsidRDefault="008C58FD">
            <w:proofErr w:type="spellStart"/>
            <w:r>
              <w:rPr>
                <w:rFonts w:hint="eastAsia"/>
              </w:rPr>
              <w:lastRenderedPageBreak/>
              <w:t>A3</w:t>
            </w:r>
            <w:proofErr w:type="spellEnd"/>
            <w:r>
              <w:rPr>
                <w:rFonts w:hint="eastAsia"/>
              </w:rPr>
              <w:t>抓取每个药物对应的详细信息</w:t>
            </w:r>
          </w:p>
        </w:tc>
        <w:tc>
          <w:tcPr>
            <w:tcW w:w="6998" w:type="dxa"/>
          </w:tcPr>
          <w:p w:rsidR="005F615E" w:rsidRDefault="008C58FD">
            <w:r>
              <w:rPr>
                <w:rFonts w:hint="eastAsia"/>
              </w:rPr>
              <w:t>页面举例：</w:t>
            </w:r>
            <w:r>
              <w:rPr>
                <w:rFonts w:hint="eastAsia"/>
              </w:rPr>
              <w:t>http://</w:t>
            </w:r>
            <w:proofErr w:type="spellStart"/>
            <w:r>
              <w:rPr>
                <w:rFonts w:hint="eastAsia"/>
              </w:rPr>
              <w:t>yao.xywy.com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23240.htm</w:t>
            </w:r>
            <w:proofErr w:type="spellEnd"/>
          </w:p>
          <w:p w:rsidR="005F615E" w:rsidRDefault="008C58FD">
            <w:r>
              <w:rPr>
                <w:noProof/>
              </w:rPr>
              <w:drawing>
                <wp:inline distT="0" distB="0" distL="114300" distR="114300">
                  <wp:extent cx="4305935" cy="1812925"/>
                  <wp:effectExtent l="0" t="0" r="18415" b="158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35" cy="181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615E" w:rsidRDefault="008C58FD">
            <w:r>
              <w:rPr>
                <w:noProof/>
              </w:rPr>
              <w:drawing>
                <wp:inline distT="0" distB="0" distL="114300" distR="114300">
                  <wp:extent cx="4305935" cy="1812925"/>
                  <wp:effectExtent l="0" t="0" r="18415" b="158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35" cy="181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15E">
        <w:trPr>
          <w:trHeight w:val="3740"/>
        </w:trPr>
        <w:tc>
          <w:tcPr>
            <w:tcW w:w="2382" w:type="dxa"/>
          </w:tcPr>
          <w:p w:rsidR="005F615E" w:rsidRDefault="008C58FD">
            <w:proofErr w:type="spellStart"/>
            <w:r>
              <w:rPr>
                <w:rFonts w:hint="eastAsia"/>
              </w:rPr>
              <w:t>B1</w:t>
            </w:r>
            <w:proofErr w:type="spellEnd"/>
            <w:r>
              <w:rPr>
                <w:rFonts w:hint="eastAsia"/>
              </w:rPr>
              <w:t>抓取每个药品的用药咨询信息</w:t>
            </w:r>
          </w:p>
        </w:tc>
        <w:tc>
          <w:tcPr>
            <w:tcW w:w="6998" w:type="dxa"/>
          </w:tcPr>
          <w:p w:rsidR="005F615E" w:rsidRDefault="008C58FD">
            <w:r>
              <w:rPr>
                <w:rFonts w:hint="eastAsia"/>
              </w:rPr>
              <w:t>页面举例：</w:t>
            </w:r>
            <w:r>
              <w:rPr>
                <w:rFonts w:hint="eastAsia"/>
              </w:rPr>
              <w:t>http://</w:t>
            </w:r>
            <w:proofErr w:type="spellStart"/>
            <w:r>
              <w:rPr>
                <w:rFonts w:hint="eastAsia"/>
              </w:rPr>
              <w:t>yao.xywy.com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23240.htm</w:t>
            </w:r>
            <w:proofErr w:type="spellEnd"/>
          </w:p>
          <w:p w:rsidR="005F615E" w:rsidRDefault="008C58FD">
            <w:r>
              <w:rPr>
                <w:noProof/>
              </w:rPr>
              <w:drawing>
                <wp:inline distT="0" distB="0" distL="114300" distR="114300">
                  <wp:extent cx="4293870" cy="1828800"/>
                  <wp:effectExtent l="0" t="0" r="1143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87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15E">
        <w:trPr>
          <w:trHeight w:val="512"/>
        </w:trPr>
        <w:tc>
          <w:tcPr>
            <w:tcW w:w="2382" w:type="dxa"/>
          </w:tcPr>
          <w:p w:rsidR="005F615E" w:rsidRDefault="008C58FD">
            <w:proofErr w:type="spellStart"/>
            <w:r>
              <w:rPr>
                <w:rFonts w:hint="eastAsia"/>
              </w:rPr>
              <w:t>B2</w:t>
            </w:r>
            <w:proofErr w:type="spellEnd"/>
            <w:r>
              <w:rPr>
                <w:rFonts w:hint="eastAsia"/>
              </w:rPr>
              <w:t>抓取每个药物的用后评价</w:t>
            </w:r>
          </w:p>
        </w:tc>
        <w:tc>
          <w:tcPr>
            <w:tcW w:w="6998" w:type="dxa"/>
          </w:tcPr>
          <w:p w:rsidR="005F615E" w:rsidRDefault="008C58FD">
            <w:r>
              <w:rPr>
                <w:rFonts w:hint="eastAsia"/>
              </w:rPr>
              <w:t>页面举例：</w:t>
            </w:r>
            <w:r>
              <w:rPr>
                <w:rFonts w:hint="eastAsia"/>
              </w:rPr>
              <w:t>http://</w:t>
            </w:r>
            <w:proofErr w:type="spellStart"/>
            <w:r>
              <w:rPr>
                <w:rFonts w:hint="eastAsia"/>
              </w:rPr>
              <w:t>yao.xywy.com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23240.htm</w:t>
            </w:r>
            <w:proofErr w:type="spellEnd"/>
          </w:p>
          <w:p w:rsidR="005F615E" w:rsidRDefault="008C58FD">
            <w:r>
              <w:rPr>
                <w:noProof/>
              </w:rPr>
              <w:lastRenderedPageBreak/>
              <w:drawing>
                <wp:inline distT="0" distB="0" distL="114300" distR="114300">
                  <wp:extent cx="4293870" cy="1828800"/>
                  <wp:effectExtent l="0" t="0" r="1143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87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15E" w:rsidRDefault="005F615E"/>
    <w:sectPr w:rsidR="005F6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53BFF"/>
    <w:rsid w:val="005F615E"/>
    <w:rsid w:val="006C6499"/>
    <w:rsid w:val="008C58FD"/>
    <w:rsid w:val="00C130C4"/>
    <w:rsid w:val="06446784"/>
    <w:rsid w:val="0D086A3A"/>
    <w:rsid w:val="0F97487A"/>
    <w:rsid w:val="1FDB1117"/>
    <w:rsid w:val="202A05A2"/>
    <w:rsid w:val="20892A62"/>
    <w:rsid w:val="2A053BFF"/>
    <w:rsid w:val="3F2E16F2"/>
    <w:rsid w:val="49A61285"/>
    <w:rsid w:val="4A9C4E05"/>
    <w:rsid w:val="4C575273"/>
    <w:rsid w:val="565B3997"/>
    <w:rsid w:val="5B317640"/>
    <w:rsid w:val="693B5B71"/>
    <w:rsid w:val="776A4468"/>
    <w:rsid w:val="7BFA6EAC"/>
    <w:rsid w:val="7F93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C130C4"/>
    <w:rPr>
      <w:sz w:val="18"/>
      <w:szCs w:val="18"/>
    </w:rPr>
  </w:style>
  <w:style w:type="character" w:customStyle="1" w:styleId="Char">
    <w:name w:val="批注框文本 Char"/>
    <w:basedOn w:val="a0"/>
    <w:link w:val="a4"/>
    <w:rsid w:val="00C130C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C130C4"/>
    <w:rPr>
      <w:sz w:val="18"/>
      <w:szCs w:val="18"/>
    </w:rPr>
  </w:style>
  <w:style w:type="character" w:customStyle="1" w:styleId="Char">
    <w:name w:val="批注框文本 Char"/>
    <w:basedOn w:val="a0"/>
    <w:link w:val="a4"/>
    <w:rsid w:val="00C130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hyf1</dc:creator>
  <cp:lastModifiedBy>Liuan</cp:lastModifiedBy>
  <cp:revision>1</cp:revision>
  <dcterms:created xsi:type="dcterms:W3CDTF">2016-02-24T13:46:00Z</dcterms:created>
  <dcterms:modified xsi:type="dcterms:W3CDTF">2016-02-25T05:17:00Z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