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BB37" w14:textId="066994FC" w:rsidR="00353030" w:rsidRPr="009B7F8F" w:rsidRDefault="00324910" w:rsidP="009B7F8F">
      <w:pPr>
        <w:spacing w:after="60"/>
        <w:jc w:val="center"/>
        <w:rPr>
          <w:rFonts w:ascii="Assistant" w:hAnsi="Assistant" w:cs="Assistant"/>
        </w:rPr>
      </w:pPr>
      <w:r>
        <w:rPr>
          <w:rFonts w:ascii="Assistant" w:hAnsi="Assistant" w:cs="Assistant"/>
          <w:b/>
          <w:bCs/>
          <w:sz w:val="56"/>
          <w:szCs w:val="56"/>
        </w:rPr>
        <w:t>Trace</w:t>
      </w:r>
    </w:p>
    <w:p w14:paraId="7D91FC10" w14:textId="77777777" w:rsidR="00353030" w:rsidRPr="009B7F8F" w:rsidRDefault="00000000" w:rsidP="009B7F8F">
      <w:pPr>
        <w:spacing w:after="300"/>
        <w:jc w:val="center"/>
        <w:rPr>
          <w:rFonts w:ascii="Assistant" w:hAnsi="Assistant" w:cs="Assistant"/>
        </w:rPr>
      </w:pPr>
      <w:r w:rsidRPr="009B7F8F">
        <w:rPr>
          <w:rFonts w:ascii="Assistant" w:eastAsia="David" w:hAnsi="Assistant" w:cs="Assistant"/>
          <w:sz w:val="28"/>
          <w:szCs w:val="28"/>
          <w:rtl/>
        </w:rPr>
        <w:t>הצעת פרויקט גמר</w:t>
      </w:r>
    </w:p>
    <w:p w14:paraId="647FFA84" w14:textId="77777777" w:rsidR="00353030" w:rsidRPr="009B7F8F" w:rsidRDefault="00000000" w:rsidP="009B7F8F">
      <w:pPr>
        <w:spacing w:after="40"/>
        <w:jc w:val="center"/>
        <w:rPr>
          <w:rFonts w:ascii="Assistant" w:hAnsi="Assistant" w:cs="Assistant"/>
        </w:rPr>
      </w:pPr>
      <w:r w:rsidRPr="009B7F8F">
        <w:rPr>
          <w:rFonts w:ascii="Assistant" w:eastAsia="David" w:hAnsi="Assistant" w:cs="Assistant"/>
          <w:b/>
          <w:bCs/>
          <w:sz w:val="22"/>
          <w:szCs w:val="22"/>
          <w:rtl/>
        </w:rPr>
        <w:t>משתתפי הפרויקט</w:t>
      </w:r>
    </w:p>
    <w:p w14:paraId="1CBA9690" w14:textId="77777777" w:rsidR="00353030" w:rsidRPr="009B7F8F" w:rsidRDefault="00000000" w:rsidP="009B7F8F">
      <w:pPr>
        <w:spacing w:after="400"/>
        <w:jc w:val="center"/>
        <w:rPr>
          <w:rFonts w:ascii="Assistant" w:hAnsi="Assistant" w:cs="Assistant"/>
        </w:rPr>
      </w:pPr>
      <w:r w:rsidRPr="009B7F8F">
        <w:rPr>
          <w:rFonts w:ascii="Assistant" w:eastAsia="David" w:hAnsi="Assistant" w:cs="Assistant"/>
          <w:sz w:val="22"/>
          <w:szCs w:val="22"/>
          <w:rtl/>
        </w:rPr>
        <w:t>ישי ביטון  •  דניאל מאייר  •  שגב ביטון</w:t>
      </w:r>
    </w:p>
    <w:p w14:paraId="3D2EC869" w14:textId="77777777" w:rsidR="00353030" w:rsidRPr="009B7F8F" w:rsidRDefault="00000000" w:rsidP="009B7F8F">
      <w:pPr>
        <w:pStyle w:val="1"/>
        <w:bidi/>
        <w:spacing w:before="300" w:after="160"/>
        <w:rPr>
          <w:rFonts w:ascii="Assistant" w:hAnsi="Assistant" w:cs="Assistant"/>
        </w:rPr>
      </w:pPr>
      <w:r w:rsidRPr="009B7F8F">
        <w:rPr>
          <w:rFonts w:ascii="Assistant" w:eastAsia="David" w:hAnsi="Assistant" w:cs="Assistant"/>
          <w:rtl/>
        </w:rPr>
        <w:t>מהות הפרויקט וחשיבותו</w:t>
      </w:r>
    </w:p>
    <w:p w14:paraId="46CB4387" w14:textId="600B344D" w:rsidR="00353030" w:rsidRPr="009B7F8F" w:rsidRDefault="00324910" w:rsidP="009B7F8F">
      <w:pPr>
        <w:spacing w:after="160" w:line="300" w:lineRule="auto"/>
        <w:rPr>
          <w:rFonts w:ascii="Assistant" w:hAnsi="Assistant" w:cs="Assistant"/>
        </w:rPr>
      </w:pPr>
      <w:r>
        <w:rPr>
          <w:rFonts w:ascii="Assistant" w:eastAsia="David" w:hAnsi="Assistant" w:cs="Assistant"/>
        </w:rPr>
        <w:t>Trace</w:t>
      </w:r>
      <w:r w:rsidR="00000000" w:rsidRPr="009B7F8F">
        <w:rPr>
          <w:rFonts w:ascii="Assistant" w:eastAsia="David" w:hAnsi="Assistant" w:cs="Assistant"/>
          <w:rtl/>
        </w:rPr>
        <w:t xml:space="preserve"> היא פלטפורמת תוכנה לניהול וריכוז מבצעי חיפוש אחר נעדרים, המיועדת לצוותי מתנדבים, גורמי חילוץ וגורמים מתאמים. המערכת משלבת ניהול מבצעי בזמן אמת עם שכבת ניתוח מבוססת מחקר, המחשבת ומציגה את ההסתברות הגיאוגרפית למיקומו של הנעדר בהתבסס על מאפייני המקרה והשטח.</w:t>
      </w:r>
    </w:p>
    <w:p w14:paraId="7EEA74A5" w14:textId="0CD57DA2" w:rsidR="00353030" w:rsidRPr="009B7F8F" w:rsidRDefault="00000000" w:rsidP="009B7F8F">
      <w:pPr>
        <w:spacing w:after="160" w:line="300" w:lineRule="auto"/>
        <w:rPr>
          <w:rFonts w:ascii="Assistant" w:hAnsi="Assistant" w:cs="Assistant"/>
        </w:rPr>
      </w:pPr>
      <w:r w:rsidRPr="009B7F8F">
        <w:rPr>
          <w:rFonts w:ascii="Assistant" w:eastAsia="David" w:hAnsi="Assistant" w:cs="Assistant"/>
          <w:rtl/>
        </w:rPr>
        <w:t xml:space="preserve">לנושא זה יש אקטואליה ישירה: מקרי היעלמות בישראל, ובפרט של ילדים וקשישים, חוזרים ועולים לכותרות באופן תדיר, והתמודדות עם מקרים כאלה תלויה במידה רבה בגיוס וריכוז יעיל של כוח אדם וזמן. בבדיקה שערכנו נמצא כי גורמי החיפוש וההצלה בישראל (ובהם משטרת ישראל ויחידות מתנדבים) מסתמכים כיום בעיקר על תיאום ידני ועל חלוקת שטח אינטואיטיבית, ללא כלי דיגיטלי מרכזי המשלב ניהול מתנדבים בזמן אמת עם </w:t>
      </w:r>
      <w:proofErr w:type="spellStart"/>
      <w:r w:rsidRPr="009B7F8F">
        <w:rPr>
          <w:rFonts w:ascii="Assistant" w:eastAsia="David" w:hAnsi="Assistant" w:cs="Assistant"/>
          <w:rtl/>
        </w:rPr>
        <w:t>תעדוף</w:t>
      </w:r>
      <w:proofErr w:type="spellEnd"/>
      <w:r w:rsidRPr="009B7F8F">
        <w:rPr>
          <w:rFonts w:ascii="Assistant" w:eastAsia="David" w:hAnsi="Assistant" w:cs="Assistant"/>
          <w:rtl/>
        </w:rPr>
        <w:t xml:space="preserve"> שטח מבוסס נתונים. </w:t>
      </w:r>
      <w:r w:rsidR="00324910">
        <w:rPr>
          <w:rFonts w:ascii="Assistant" w:eastAsia="David" w:hAnsi="Assistant" w:cs="Assistant"/>
        </w:rPr>
        <w:t>Trace</w:t>
      </w:r>
      <w:r w:rsidRPr="009B7F8F">
        <w:rPr>
          <w:rFonts w:ascii="Assistant" w:eastAsia="David" w:hAnsi="Assistant" w:cs="Assistant"/>
          <w:rtl/>
        </w:rPr>
        <w:t xml:space="preserve"> נועד לסגור פער זה: לקצר את זמן התגובה הקריטי בשעות הראשונות של החיפוש, לייעל את פריסת המתנדבים על פני השטח, ולהפחית כפילויות וחורי כיסוי.</w:t>
      </w:r>
    </w:p>
    <w:p w14:paraId="0389DFA5" w14:textId="77777777" w:rsidR="00353030" w:rsidRPr="009B7F8F" w:rsidRDefault="00000000" w:rsidP="009B7F8F">
      <w:pPr>
        <w:pStyle w:val="1"/>
        <w:bidi/>
        <w:spacing w:before="300" w:after="160"/>
        <w:rPr>
          <w:rFonts w:ascii="Assistant" w:hAnsi="Assistant" w:cs="Assistant"/>
        </w:rPr>
      </w:pPr>
      <w:r w:rsidRPr="009B7F8F">
        <w:rPr>
          <w:rFonts w:ascii="Assistant" w:eastAsia="David" w:hAnsi="Assistant" w:cs="Assistant"/>
          <w:rtl/>
        </w:rPr>
        <w:t>תיאור המוצר</w:t>
      </w:r>
    </w:p>
    <w:p w14:paraId="5B55809A" w14:textId="5621A2FA" w:rsidR="00353030" w:rsidRPr="009B7F8F" w:rsidRDefault="00000000" w:rsidP="009B7F8F">
      <w:pPr>
        <w:spacing w:after="160" w:line="300" w:lineRule="auto"/>
        <w:rPr>
          <w:rFonts w:ascii="Assistant" w:hAnsi="Assistant" w:cs="Assistant"/>
        </w:rPr>
      </w:pPr>
      <w:r w:rsidRPr="009B7F8F">
        <w:rPr>
          <w:rFonts w:ascii="Assistant" w:eastAsia="David" w:hAnsi="Assistant" w:cs="Assistant"/>
          <w:rtl/>
        </w:rPr>
        <w:t xml:space="preserve">המוצר המוגמר הוא מערכת </w:t>
      </w:r>
      <w:proofErr w:type="spellStart"/>
      <w:r w:rsidRPr="009B7F8F">
        <w:rPr>
          <w:rFonts w:ascii="Assistant" w:eastAsia="David" w:hAnsi="Assistant" w:cs="Assistant"/>
          <w:rtl/>
        </w:rPr>
        <w:t>mobile</w:t>
      </w:r>
      <w:proofErr w:type="spellEnd"/>
      <w:r w:rsidRPr="009B7F8F">
        <w:rPr>
          <w:rFonts w:ascii="Assistant" w:eastAsia="David" w:hAnsi="Assistant" w:cs="Assistant"/>
          <w:rtl/>
        </w:rPr>
        <w:t xml:space="preserve"> המלווה מבצע חיפוש מרגע פתיחתו ועד סיומו, וכוללת את הפיצ'רים הבאים:</w:t>
      </w:r>
    </w:p>
    <w:p w14:paraId="7A336E9B"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ניהול מקרה: </w:t>
      </w:r>
      <w:r w:rsidRPr="009B7F8F">
        <w:rPr>
          <w:rFonts w:ascii="Assistant" w:eastAsia="David" w:hAnsi="Assistant" w:cs="Assistant"/>
          <w:rtl/>
        </w:rPr>
        <w:t>פתיחה וניהול מקרה</w:t>
      </w:r>
    </w:p>
    <w:p w14:paraId="22272845"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rtl/>
        </w:rPr>
        <w:t>הגדרת פרטי הנעדר (גיל, פרופיל התנהגותי, מיקום ושעה אחרונים שבהם נראה), הגדרת אזור החיפוש והצגתו על גבי מפה אינטראקטיבית.</w:t>
      </w:r>
    </w:p>
    <w:p w14:paraId="5340B190"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ניהול רשת חיפוש והקצאת משימות: </w:t>
      </w:r>
      <w:r w:rsidRPr="009B7F8F">
        <w:rPr>
          <w:rFonts w:ascii="Assistant" w:eastAsia="David" w:hAnsi="Assistant" w:cs="Assistant"/>
          <w:rtl/>
        </w:rPr>
        <w:t>חלוקת אזור החיפוש לתאי רשת (</w:t>
      </w:r>
      <w:proofErr w:type="spellStart"/>
      <w:r w:rsidRPr="009B7F8F">
        <w:rPr>
          <w:rFonts w:ascii="Assistant" w:eastAsia="David" w:hAnsi="Assistant" w:cs="Assistant"/>
          <w:rtl/>
        </w:rPr>
        <w:t>grid</w:t>
      </w:r>
      <w:proofErr w:type="spellEnd"/>
      <w:r w:rsidRPr="009B7F8F">
        <w:rPr>
          <w:rFonts w:ascii="Assistant" w:eastAsia="David" w:hAnsi="Assistant" w:cs="Assistant"/>
          <w:rtl/>
        </w:rPr>
        <w:t>), הקצאת תאים לצוותי מתנדבים, ומעקב חי אחר התקדמות הכיסוי בפועל מול התכנון.</w:t>
      </w:r>
    </w:p>
    <w:p w14:paraId="73E8BAA0"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אפליקציית מתנדב בשטח: </w:t>
      </w:r>
      <w:r w:rsidRPr="009B7F8F">
        <w:rPr>
          <w:rFonts w:ascii="Assistant" w:eastAsia="David" w:hAnsi="Assistant" w:cs="Assistant"/>
          <w:rtl/>
        </w:rPr>
        <w:t>אפליקציית שדה למתנדבים המציגה את תא הרשת שהוקצה להם, מאפשרת דיווח מיקום חי, ותומכת בעבודה גם באזורים ללא כיסוי סלולרי (</w:t>
      </w:r>
      <w:proofErr w:type="spellStart"/>
      <w:r w:rsidRPr="009B7F8F">
        <w:rPr>
          <w:rFonts w:ascii="Assistant" w:eastAsia="David" w:hAnsi="Assistant" w:cs="Assistant"/>
          <w:rtl/>
        </w:rPr>
        <w:t>offline-first</w:t>
      </w:r>
      <w:proofErr w:type="spellEnd"/>
      <w:r w:rsidRPr="009B7F8F">
        <w:rPr>
          <w:rFonts w:ascii="Assistant" w:eastAsia="David" w:hAnsi="Assistant" w:cs="Assistant"/>
          <w:rtl/>
        </w:rPr>
        <w:t>) עם סנכרון עם חזרת הקליטה.</w:t>
      </w:r>
    </w:p>
    <w:p w14:paraId="424C79BF"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דיווחים בזמן אמת: </w:t>
      </w:r>
      <w:r w:rsidRPr="009B7F8F">
        <w:rPr>
          <w:rFonts w:ascii="Assistant" w:eastAsia="David" w:hAnsi="Assistant" w:cs="Assistant"/>
          <w:rtl/>
        </w:rPr>
        <w:t>קליטת דיווחי ראייה ואיתור מהשטח בזמן אמת, סימונם על גבי המפה, והתראה מיידית לצוות הריכוז ולצוותים הרלוונטיים.</w:t>
      </w:r>
    </w:p>
    <w:p w14:paraId="0AE76457"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שכבת הסתברות מיקום: </w:t>
      </w:r>
      <w:r w:rsidRPr="009B7F8F">
        <w:rPr>
          <w:rFonts w:ascii="Assistant" w:eastAsia="David" w:hAnsi="Assistant" w:cs="Assistant"/>
          <w:rtl/>
        </w:rPr>
        <w:t>מפת חום המציגה את ההסתברות היחסית למיקומו של הנעדר על פני השטח, בהתבסס על מודל ההסתברות שמפורט בסעיף הבא, ומתעדכנת ככל שמתקבלים דיווחים חדשים.</w:t>
      </w:r>
    </w:p>
    <w:p w14:paraId="6A0109D0" w14:textId="77777777" w:rsidR="00353030" w:rsidRPr="009B7F8F" w:rsidRDefault="00000000" w:rsidP="009B7F8F">
      <w:pPr>
        <w:pStyle w:val="2"/>
        <w:bidi/>
        <w:spacing w:before="300" w:after="160"/>
        <w:rPr>
          <w:rFonts w:ascii="Assistant" w:hAnsi="Assistant" w:cs="Assistant"/>
        </w:rPr>
      </w:pPr>
      <w:r w:rsidRPr="009B7F8F">
        <w:rPr>
          <w:rFonts w:ascii="Assistant" w:eastAsia="David" w:hAnsi="Assistant" w:cs="Assistant"/>
          <w:rtl/>
        </w:rPr>
        <w:t xml:space="preserve">הבסיס המחקרי: </w:t>
      </w:r>
      <w:proofErr w:type="spellStart"/>
      <w:r w:rsidRPr="009B7F8F">
        <w:rPr>
          <w:rFonts w:ascii="Assistant" w:eastAsia="David" w:hAnsi="Assistant" w:cs="Assistant"/>
          <w:rtl/>
        </w:rPr>
        <w:t>Lost</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Person</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Behavior</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Koester</w:t>
      </w:r>
      <w:proofErr w:type="spellEnd"/>
      <w:r w:rsidRPr="009B7F8F">
        <w:rPr>
          <w:rFonts w:ascii="Assistant" w:eastAsia="David" w:hAnsi="Assistant" w:cs="Assistant"/>
          <w:rtl/>
        </w:rPr>
        <w:t>)</w:t>
      </w:r>
    </w:p>
    <w:p w14:paraId="44E250D8" w14:textId="6994D34A" w:rsidR="00353030" w:rsidRPr="009B7F8F" w:rsidRDefault="00000000" w:rsidP="009B7F8F">
      <w:pPr>
        <w:spacing w:after="160" w:line="300" w:lineRule="auto"/>
        <w:rPr>
          <w:rFonts w:ascii="Assistant" w:hAnsi="Assistant" w:cs="Assistant"/>
        </w:rPr>
      </w:pPr>
      <w:r w:rsidRPr="009B7F8F">
        <w:rPr>
          <w:rFonts w:ascii="Assistant" w:eastAsia="David" w:hAnsi="Assistant" w:cs="Assistant"/>
          <w:rtl/>
        </w:rPr>
        <w:t xml:space="preserve">שכבת ההסתברות של </w:t>
      </w:r>
      <w:r w:rsidR="00324910">
        <w:rPr>
          <w:rFonts w:ascii="Assistant" w:eastAsia="David" w:hAnsi="Assistant" w:cs="Assistant"/>
        </w:rPr>
        <w:t>Trace</w:t>
      </w:r>
      <w:r w:rsidRPr="009B7F8F">
        <w:rPr>
          <w:rFonts w:ascii="Assistant" w:eastAsia="David" w:hAnsi="Assistant" w:cs="Assistant"/>
          <w:rtl/>
        </w:rPr>
        <w:t xml:space="preserve"> מבוססת על מחקר ה-</w:t>
      </w:r>
      <w:proofErr w:type="spellStart"/>
      <w:r w:rsidRPr="009B7F8F">
        <w:rPr>
          <w:rFonts w:ascii="Assistant" w:eastAsia="David" w:hAnsi="Assistant" w:cs="Assistant"/>
          <w:rtl/>
        </w:rPr>
        <w:t>Lost</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Person</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Behavior</w:t>
      </w:r>
      <w:proofErr w:type="spellEnd"/>
      <w:r w:rsidRPr="009B7F8F">
        <w:rPr>
          <w:rFonts w:ascii="Assistant" w:eastAsia="David" w:hAnsi="Assistant" w:cs="Assistant"/>
          <w:rtl/>
        </w:rPr>
        <w:t xml:space="preserve"> (LPB) של רוברט </w:t>
      </w:r>
      <w:proofErr w:type="spellStart"/>
      <w:r w:rsidRPr="009B7F8F">
        <w:rPr>
          <w:rFonts w:ascii="Assistant" w:eastAsia="David" w:hAnsi="Assistant" w:cs="Assistant"/>
          <w:rtl/>
        </w:rPr>
        <w:t>קוסטר</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Robert</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Koester</w:t>
      </w:r>
      <w:proofErr w:type="spellEnd"/>
      <w:r w:rsidRPr="009B7F8F">
        <w:rPr>
          <w:rFonts w:ascii="Assistant" w:eastAsia="David" w:hAnsi="Assistant" w:cs="Assistant"/>
          <w:rtl/>
        </w:rPr>
        <w:t xml:space="preserve">), הנשען על מסד הנתונים הבינלאומי לתיעוד אירועי חיפוש והצלה (ISRID), הכולל עשרות אלפי מקרים מתועדים. המחקר מפרסם התפלגויות מרחק בין הנקודה שבה נראה הנעדר לאחרונה לבין הנקודה שבה אותר בפועל, מפולחות לפי קטגוריית </w:t>
      </w:r>
      <w:r w:rsidRPr="009B7F8F">
        <w:rPr>
          <w:rFonts w:ascii="Assistant" w:eastAsia="David" w:hAnsi="Assistant" w:cs="Assistant"/>
          <w:rtl/>
        </w:rPr>
        <w:lastRenderedPageBreak/>
        <w:t>נעדר (למשל: ילד בגיל הרך, חולה דמנציה, מטייל, אדם במצוקה נפשית), וכן מגמות התנהגות איכותיות אופייניות לכל קטגוריה (למשל נטייה של חולי דמנציה ללכת לאורך כבישים ושבילים, ונטייה של ילדים צעירים להימשך למקורות מים).</w:t>
      </w:r>
    </w:p>
    <w:p w14:paraId="394457F8" w14:textId="33BC5EA3" w:rsidR="00353030" w:rsidRPr="009B7F8F" w:rsidRDefault="00324910" w:rsidP="009B7F8F">
      <w:pPr>
        <w:spacing w:after="160" w:line="300" w:lineRule="auto"/>
        <w:rPr>
          <w:rFonts w:ascii="Assistant" w:hAnsi="Assistant" w:cs="Assistant"/>
        </w:rPr>
      </w:pPr>
      <w:r>
        <w:rPr>
          <w:rFonts w:ascii="Assistant" w:eastAsia="David" w:hAnsi="Assistant" w:cs="Assistant"/>
        </w:rPr>
        <w:t>Trace</w:t>
      </w:r>
      <w:r w:rsidR="00000000" w:rsidRPr="009B7F8F">
        <w:rPr>
          <w:rFonts w:ascii="Assistant" w:eastAsia="David" w:hAnsi="Assistant" w:cs="Assistant"/>
          <w:rtl/>
        </w:rPr>
        <w:t xml:space="preserve"> מיישם את הנתונים הפומביים הללו (טבלאות אחוזונים לפי קטגוריה) כפונקציית משקל בסיסית, ומעצב מעליה שכבת עיוות המבוססת על תוואי השטח בפועל (טופוגרפיה, מקורות מים, כבישים ושבילים), כך שתחום ההסתברות אינו עיגול גיאומטרי אלא צורה המושפעת מהשטח. משקלות ההתאמה בין הפרופיל ההתנהגותי לתוואי השטח הן פרמטרים מהונדסים המתועדים ומנומקים בכתב, בהתבסס על הממצאים האיכותניים במחקר, ולא נתונים גולמיים ממסד הנתונים המקורי (שאינו פתוח לציבור).</w:t>
      </w:r>
    </w:p>
    <w:p w14:paraId="0DEF9558" w14:textId="77777777" w:rsidR="00353030" w:rsidRPr="009B7F8F" w:rsidRDefault="00000000" w:rsidP="009B7F8F">
      <w:pPr>
        <w:pStyle w:val="1"/>
        <w:bidi/>
        <w:spacing w:before="300" w:after="160"/>
        <w:rPr>
          <w:rFonts w:ascii="Assistant" w:hAnsi="Assistant" w:cs="Assistant"/>
        </w:rPr>
      </w:pPr>
      <w:r w:rsidRPr="009B7F8F">
        <w:rPr>
          <w:rFonts w:ascii="Assistant" w:eastAsia="David" w:hAnsi="Assistant" w:cs="Assistant"/>
          <w:rtl/>
        </w:rPr>
        <w:t>תוכנית עבודה</w:t>
      </w:r>
    </w:p>
    <w:p w14:paraId="3B41190D" w14:textId="77777777" w:rsidR="00353030" w:rsidRPr="009B7F8F" w:rsidRDefault="00000000" w:rsidP="009B7F8F">
      <w:pPr>
        <w:spacing w:before="200" w:after="80"/>
        <w:rPr>
          <w:rFonts w:ascii="Assistant" w:hAnsi="Assistant" w:cs="Assistant"/>
        </w:rPr>
      </w:pPr>
      <w:r w:rsidRPr="009B7F8F">
        <w:rPr>
          <w:rFonts w:ascii="Assistant" w:eastAsia="David" w:hAnsi="Assistant" w:cs="Assistant"/>
          <w:b/>
          <w:bCs/>
          <w:sz w:val="24"/>
          <w:szCs w:val="24"/>
          <w:rtl/>
        </w:rPr>
        <w:t>V0 — מערכת ניהול מבצעי חיפוש</w:t>
      </w:r>
    </w:p>
    <w:p w14:paraId="4B6AD785" w14:textId="77777777" w:rsidR="00353030" w:rsidRPr="009B7F8F" w:rsidRDefault="00000000" w:rsidP="009B7F8F">
      <w:pPr>
        <w:spacing w:after="100" w:line="300" w:lineRule="auto"/>
        <w:rPr>
          <w:rFonts w:ascii="Assistant" w:hAnsi="Assistant" w:cs="Assistant"/>
        </w:rPr>
      </w:pPr>
      <w:r w:rsidRPr="009B7F8F">
        <w:rPr>
          <w:rFonts w:ascii="Assistant" w:eastAsia="David" w:hAnsi="Assistant" w:cs="Assistant"/>
          <w:rtl/>
        </w:rPr>
        <w:t>בניית הליבה התפעולית של המערכת: ניהול מקרים, ניהול מתנדבים והקצאת רשת חיפוש, ומעקב וקליטת דיווחים בזמן אמת. בסיום שלב זה קיימת מערכת עובדת ומדגימה מלאה, גם ללא שכבת ההסתברות.</w:t>
      </w:r>
    </w:p>
    <w:p w14:paraId="5CDAF450" w14:textId="77777777" w:rsidR="00353030" w:rsidRPr="009B7F8F" w:rsidRDefault="00000000" w:rsidP="009B7F8F">
      <w:pPr>
        <w:spacing w:before="200" w:after="80"/>
        <w:rPr>
          <w:rFonts w:ascii="Assistant" w:hAnsi="Assistant" w:cs="Assistant"/>
        </w:rPr>
      </w:pPr>
      <w:r w:rsidRPr="009B7F8F">
        <w:rPr>
          <w:rFonts w:ascii="Assistant" w:eastAsia="David" w:hAnsi="Assistant" w:cs="Assistant"/>
          <w:b/>
          <w:bCs/>
          <w:sz w:val="24"/>
          <w:szCs w:val="24"/>
          <w:rtl/>
        </w:rPr>
        <w:t>V1 — שכבת הסתברות מיקום מבוססת מחקר</w:t>
      </w:r>
    </w:p>
    <w:p w14:paraId="56DB8996" w14:textId="77777777" w:rsidR="00353030" w:rsidRPr="009B7F8F" w:rsidRDefault="00000000" w:rsidP="009B7F8F">
      <w:pPr>
        <w:spacing w:after="100" w:line="300" w:lineRule="auto"/>
        <w:rPr>
          <w:rFonts w:ascii="Assistant" w:hAnsi="Assistant" w:cs="Assistant"/>
        </w:rPr>
      </w:pPr>
      <w:r w:rsidRPr="009B7F8F">
        <w:rPr>
          <w:rFonts w:ascii="Assistant" w:eastAsia="David" w:hAnsi="Assistant" w:cs="Assistant"/>
          <w:rtl/>
        </w:rPr>
        <w:t xml:space="preserve">שילוב אלגוריתם ההסתברות המבוסס על מחקר ה-LPB של </w:t>
      </w:r>
      <w:proofErr w:type="spellStart"/>
      <w:r w:rsidRPr="009B7F8F">
        <w:rPr>
          <w:rFonts w:ascii="Assistant" w:eastAsia="David" w:hAnsi="Assistant" w:cs="Assistant"/>
          <w:rtl/>
        </w:rPr>
        <w:t>Koester</w:t>
      </w:r>
      <w:proofErr w:type="spellEnd"/>
      <w:r w:rsidRPr="009B7F8F">
        <w:rPr>
          <w:rFonts w:ascii="Assistant" w:eastAsia="David" w:hAnsi="Assistant" w:cs="Assistant"/>
          <w:rtl/>
        </w:rPr>
        <w:t>, המייצר מפת חום להסתברות מיקום הנעדר על פני תוואי השטח, ומחליף את מעגל החיפוש הגנרי במערכת ה-V0 בייצוג מבוסס נתונים.</w:t>
      </w:r>
    </w:p>
    <w:p w14:paraId="3F3A283E" w14:textId="77777777" w:rsidR="00353030" w:rsidRPr="009B7F8F" w:rsidRDefault="00000000" w:rsidP="009B7F8F">
      <w:pPr>
        <w:spacing w:before="200" w:after="80"/>
        <w:rPr>
          <w:rFonts w:ascii="Assistant" w:hAnsi="Assistant" w:cs="Assistant"/>
        </w:rPr>
      </w:pPr>
      <w:r w:rsidRPr="009B7F8F">
        <w:rPr>
          <w:rFonts w:ascii="Assistant" w:eastAsia="David" w:hAnsi="Assistant" w:cs="Assistant"/>
          <w:b/>
          <w:bCs/>
          <w:sz w:val="24"/>
          <w:szCs w:val="24"/>
          <w:rtl/>
        </w:rPr>
        <w:t>V2 (אופציונלי) — סימולציית חיפוש רב-</w:t>
      </w:r>
      <w:proofErr w:type="spellStart"/>
      <w:r w:rsidRPr="009B7F8F">
        <w:rPr>
          <w:rFonts w:ascii="Assistant" w:eastAsia="David" w:hAnsi="Assistant" w:cs="Assistant"/>
          <w:b/>
          <w:bCs/>
          <w:sz w:val="24"/>
          <w:szCs w:val="24"/>
          <w:rtl/>
        </w:rPr>
        <w:t>סוכנית</w:t>
      </w:r>
      <w:proofErr w:type="spellEnd"/>
    </w:p>
    <w:p w14:paraId="3526A9D1" w14:textId="77777777" w:rsidR="00353030" w:rsidRPr="009B7F8F" w:rsidRDefault="00000000" w:rsidP="009B7F8F">
      <w:pPr>
        <w:spacing w:after="100" w:line="300" w:lineRule="auto"/>
        <w:rPr>
          <w:rFonts w:ascii="Assistant" w:hAnsi="Assistant" w:cs="Assistant"/>
        </w:rPr>
      </w:pPr>
      <w:r w:rsidRPr="009B7F8F">
        <w:rPr>
          <w:rFonts w:ascii="Assistant" w:eastAsia="David" w:hAnsi="Assistant" w:cs="Assistant"/>
          <w:rtl/>
        </w:rPr>
        <w:t xml:space="preserve">סימולציה </w:t>
      </w:r>
      <w:proofErr w:type="spellStart"/>
      <w:r w:rsidRPr="009B7F8F">
        <w:rPr>
          <w:rFonts w:ascii="Assistant" w:eastAsia="David" w:hAnsi="Assistant" w:cs="Assistant"/>
          <w:rtl/>
        </w:rPr>
        <w:t>תוכנתית</w:t>
      </w:r>
      <w:proofErr w:type="spellEnd"/>
      <w:r w:rsidRPr="009B7F8F">
        <w:rPr>
          <w:rFonts w:ascii="Assistant" w:eastAsia="David" w:hAnsi="Assistant" w:cs="Assistant"/>
          <w:rtl/>
        </w:rPr>
        <w:t xml:space="preserve"> של סוכני חיפוש מרובים הפועלים בתיאום על פני מפת ההסתברות, כהמחשה נוספת לניצול יעיל של משאבי חיפוש.</w:t>
      </w:r>
    </w:p>
    <w:p w14:paraId="274D81DB" w14:textId="77777777" w:rsidR="00353030" w:rsidRPr="009B7F8F" w:rsidRDefault="00000000" w:rsidP="009B7F8F">
      <w:pPr>
        <w:spacing w:after="160" w:line="300" w:lineRule="auto"/>
        <w:rPr>
          <w:rFonts w:ascii="Assistant" w:hAnsi="Assistant" w:cs="Assistant"/>
        </w:rPr>
      </w:pPr>
      <w:r w:rsidRPr="009B7F8F">
        <w:rPr>
          <w:rFonts w:ascii="Assistant" w:eastAsia="David" w:hAnsi="Assistant" w:cs="Assistant"/>
          <w:i/>
          <w:iCs/>
          <w:color w:val="666666"/>
          <w:rtl/>
        </w:rPr>
        <w:t xml:space="preserve">חשוב להדגיש: שלב זה תלוי מאוד בקצב ההתקדמות בפועל בשלבים הקודמים, והוא אינו בהכרח </w:t>
      </w:r>
      <w:proofErr w:type="spellStart"/>
      <w:r w:rsidRPr="009B7F8F">
        <w:rPr>
          <w:rFonts w:ascii="Assistant" w:eastAsia="David" w:hAnsi="Assistant" w:cs="Assistant"/>
          <w:i/>
          <w:iCs/>
          <w:color w:val="666666"/>
          <w:rtl/>
        </w:rPr>
        <w:t>יכלל</w:t>
      </w:r>
      <w:proofErr w:type="spellEnd"/>
      <w:r w:rsidRPr="009B7F8F">
        <w:rPr>
          <w:rFonts w:ascii="Assistant" w:eastAsia="David" w:hAnsi="Assistant" w:cs="Assistant"/>
          <w:i/>
          <w:iCs/>
          <w:color w:val="666666"/>
          <w:rtl/>
        </w:rPr>
        <w:t xml:space="preserve"> בהיקף הסופי של הפרויקט.</w:t>
      </w:r>
    </w:p>
    <w:p w14:paraId="637B7A9C" w14:textId="77777777" w:rsidR="00353030" w:rsidRPr="009B7F8F" w:rsidRDefault="00000000" w:rsidP="009B7F8F">
      <w:pPr>
        <w:pStyle w:val="1"/>
        <w:bidi/>
        <w:spacing w:before="300" w:after="160"/>
        <w:rPr>
          <w:rFonts w:ascii="Assistant" w:hAnsi="Assistant" w:cs="Assistant"/>
        </w:rPr>
      </w:pPr>
      <w:r w:rsidRPr="009B7F8F">
        <w:rPr>
          <w:rFonts w:ascii="Assistant" w:eastAsia="David" w:hAnsi="Assistant" w:cs="Assistant"/>
          <w:rtl/>
        </w:rPr>
        <w:t>טכנולוגיות</w:t>
      </w:r>
    </w:p>
    <w:p w14:paraId="131B9A87" w14:textId="77777777" w:rsidR="00353030" w:rsidRPr="009B7F8F" w:rsidRDefault="00000000" w:rsidP="009B7F8F">
      <w:pPr>
        <w:spacing w:after="160" w:line="300" w:lineRule="auto"/>
        <w:rPr>
          <w:rFonts w:ascii="Assistant" w:hAnsi="Assistant" w:cs="Assistant"/>
        </w:rPr>
      </w:pPr>
      <w:r w:rsidRPr="009B7F8F">
        <w:rPr>
          <w:rFonts w:ascii="Assistant" w:eastAsia="David" w:hAnsi="Assistant" w:cs="Assistant"/>
          <w:rtl/>
        </w:rPr>
        <w:t>המערכת תיבנה כ-</w:t>
      </w:r>
      <w:proofErr w:type="spellStart"/>
      <w:r w:rsidRPr="009B7F8F">
        <w:rPr>
          <w:rFonts w:ascii="Assistant" w:eastAsia="David" w:hAnsi="Assistant" w:cs="Assistant"/>
          <w:rtl/>
        </w:rPr>
        <w:t>full</w:t>
      </w:r>
      <w:proofErr w:type="spellEnd"/>
      <w:r w:rsidRPr="009B7F8F">
        <w:rPr>
          <w:rFonts w:ascii="Assistant" w:eastAsia="David" w:hAnsi="Assistant" w:cs="Assistant"/>
          <w:rtl/>
        </w:rPr>
        <w:t xml:space="preserve"> </w:t>
      </w:r>
      <w:proofErr w:type="spellStart"/>
      <w:r w:rsidRPr="009B7F8F">
        <w:rPr>
          <w:rFonts w:ascii="Assistant" w:eastAsia="David" w:hAnsi="Assistant" w:cs="Assistant"/>
          <w:rtl/>
        </w:rPr>
        <w:t>stack</w:t>
      </w:r>
      <w:proofErr w:type="spellEnd"/>
      <w:r w:rsidRPr="009B7F8F">
        <w:rPr>
          <w:rFonts w:ascii="Assistant" w:eastAsia="David" w:hAnsi="Assistant" w:cs="Assistant"/>
          <w:rtl/>
        </w:rPr>
        <w:t>, במבנה הבא:</w:t>
      </w:r>
    </w:p>
    <w:p w14:paraId="2503D714"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שרת: </w:t>
      </w:r>
      <w:proofErr w:type="spellStart"/>
      <w:r w:rsidRPr="009B7F8F">
        <w:rPr>
          <w:rFonts w:ascii="Assistant" w:eastAsia="David" w:hAnsi="Assistant" w:cs="Assistant"/>
          <w:rtl/>
        </w:rPr>
        <w:t>Express</w:t>
      </w:r>
      <w:proofErr w:type="spellEnd"/>
      <w:r w:rsidRPr="009B7F8F">
        <w:rPr>
          <w:rFonts w:ascii="Assistant" w:eastAsia="David" w:hAnsi="Assistant" w:cs="Assistant"/>
          <w:rtl/>
        </w:rPr>
        <w:t xml:space="preserve"> (Node.js) — </w:t>
      </w:r>
      <w:proofErr w:type="spellStart"/>
      <w:r w:rsidRPr="009B7F8F">
        <w:rPr>
          <w:rFonts w:ascii="Assistant" w:eastAsia="David" w:hAnsi="Assistant" w:cs="Assistant"/>
          <w:rtl/>
        </w:rPr>
        <w:t>backend</w:t>
      </w:r>
      <w:proofErr w:type="spellEnd"/>
      <w:r w:rsidRPr="009B7F8F">
        <w:rPr>
          <w:rFonts w:ascii="Assistant" w:eastAsia="David" w:hAnsi="Assistant" w:cs="Assistant"/>
          <w:rtl/>
        </w:rPr>
        <w:t xml:space="preserve"> ושכבת ה-API</w:t>
      </w:r>
    </w:p>
    <w:p w14:paraId="1F5EF049" w14:textId="6AD621A3"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צד לקוח: </w:t>
      </w:r>
      <w:proofErr w:type="spellStart"/>
      <w:r w:rsidRPr="009B7F8F">
        <w:rPr>
          <w:rFonts w:ascii="Assistant" w:eastAsia="David" w:hAnsi="Assistant" w:cs="Assistant"/>
          <w:rtl/>
        </w:rPr>
        <w:t>React</w:t>
      </w:r>
      <w:proofErr w:type="spellEnd"/>
      <w:r w:rsidRPr="009B7F8F">
        <w:rPr>
          <w:rFonts w:ascii="Assistant" w:eastAsia="David" w:hAnsi="Assistant" w:cs="Assistant"/>
          <w:rtl/>
        </w:rPr>
        <w:t>— ממשק המשתמש, הן ללוח הבקרה והן לאפליקציית השדה</w:t>
      </w:r>
    </w:p>
    <w:p w14:paraId="1834E814"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בסיס נתונים: </w:t>
      </w:r>
      <w:proofErr w:type="spellStart"/>
      <w:r w:rsidRPr="009B7F8F">
        <w:rPr>
          <w:rFonts w:ascii="Assistant" w:eastAsia="David" w:hAnsi="Assistant" w:cs="Assistant"/>
          <w:rtl/>
        </w:rPr>
        <w:t>PostgreSQL</w:t>
      </w:r>
      <w:proofErr w:type="spellEnd"/>
      <w:r w:rsidRPr="009B7F8F">
        <w:rPr>
          <w:rFonts w:ascii="Assistant" w:eastAsia="David" w:hAnsi="Assistant" w:cs="Assistant"/>
          <w:rtl/>
        </w:rPr>
        <w:t xml:space="preserve"> עם הרחבת </w:t>
      </w:r>
      <w:proofErr w:type="spellStart"/>
      <w:r w:rsidRPr="009B7F8F">
        <w:rPr>
          <w:rFonts w:ascii="Assistant" w:eastAsia="David" w:hAnsi="Assistant" w:cs="Assistant"/>
          <w:rtl/>
        </w:rPr>
        <w:t>PostGIS</w:t>
      </w:r>
      <w:proofErr w:type="spellEnd"/>
      <w:r w:rsidRPr="009B7F8F">
        <w:rPr>
          <w:rFonts w:ascii="Assistant" w:eastAsia="David" w:hAnsi="Assistant" w:cs="Assistant"/>
          <w:rtl/>
        </w:rPr>
        <w:t xml:space="preserve"> — אחסון נתוני מקרים, מתנדבים ודיווחים, כולל נתונים גיאומטריים</w:t>
      </w:r>
    </w:p>
    <w:p w14:paraId="40B80CA6"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ספק GIS למפות: </w:t>
      </w:r>
      <w:r w:rsidRPr="009B7F8F">
        <w:rPr>
          <w:rFonts w:ascii="Assistant" w:eastAsia="David" w:hAnsi="Assistant" w:cs="Assistant"/>
          <w:rtl/>
        </w:rPr>
        <w:t xml:space="preserve">שירות מבוסס ספריות מקובלות (כגון </w:t>
      </w:r>
      <w:proofErr w:type="spellStart"/>
      <w:r w:rsidRPr="009B7F8F">
        <w:rPr>
          <w:rFonts w:ascii="Assistant" w:eastAsia="David" w:hAnsi="Assistant" w:cs="Assistant"/>
          <w:rtl/>
        </w:rPr>
        <w:t>OpenStreetMap</w:t>
      </w:r>
      <w:proofErr w:type="spellEnd"/>
      <w:r w:rsidRPr="009B7F8F">
        <w:rPr>
          <w:rFonts w:ascii="Assistant" w:eastAsia="David" w:hAnsi="Assistant" w:cs="Assistant"/>
          <w:rtl/>
        </w:rPr>
        <w:t>) להצגת מפות ונתוני שטח</w:t>
      </w:r>
    </w:p>
    <w:p w14:paraId="6FCA1DC9" w14:textId="77777777" w:rsidR="00353030" w:rsidRPr="009B7F8F" w:rsidRDefault="00000000" w:rsidP="009B7F8F">
      <w:pPr>
        <w:pStyle w:val="a4"/>
        <w:numPr>
          <w:ilvl w:val="0"/>
          <w:numId w:val="2"/>
        </w:numPr>
        <w:bidi/>
        <w:spacing w:after="100" w:line="300" w:lineRule="auto"/>
        <w:rPr>
          <w:rFonts w:ascii="Assistant" w:hAnsi="Assistant" w:cs="Assistant"/>
        </w:rPr>
      </w:pPr>
      <w:r w:rsidRPr="009B7F8F">
        <w:rPr>
          <w:rFonts w:ascii="Assistant" w:eastAsia="David" w:hAnsi="Assistant" w:cs="Assistant"/>
          <w:b/>
          <w:bCs/>
          <w:rtl/>
        </w:rPr>
        <w:t xml:space="preserve">שירות </w:t>
      </w:r>
      <w:proofErr w:type="spellStart"/>
      <w:r w:rsidRPr="009B7F8F">
        <w:rPr>
          <w:rFonts w:ascii="Assistant" w:eastAsia="David" w:hAnsi="Assistant" w:cs="Assistant"/>
          <w:b/>
          <w:bCs/>
          <w:rtl/>
        </w:rPr>
        <w:t>Python</w:t>
      </w:r>
      <w:proofErr w:type="spellEnd"/>
      <w:r w:rsidRPr="009B7F8F">
        <w:rPr>
          <w:rFonts w:ascii="Assistant" w:eastAsia="David" w:hAnsi="Assistant" w:cs="Assistant"/>
          <w:b/>
          <w:bCs/>
          <w:rtl/>
        </w:rPr>
        <w:t xml:space="preserve"> ל-GIS: </w:t>
      </w:r>
      <w:r w:rsidRPr="009B7F8F">
        <w:rPr>
          <w:rFonts w:ascii="Assistant" w:eastAsia="David" w:hAnsi="Assistant" w:cs="Assistant"/>
          <w:rtl/>
        </w:rPr>
        <w:t xml:space="preserve">שירות ייעודי </w:t>
      </w:r>
      <w:proofErr w:type="spellStart"/>
      <w:r w:rsidRPr="009B7F8F">
        <w:rPr>
          <w:rFonts w:ascii="Assistant" w:eastAsia="David" w:hAnsi="Assistant" w:cs="Assistant"/>
          <w:rtl/>
        </w:rPr>
        <w:t>בפייתון</w:t>
      </w:r>
      <w:proofErr w:type="spellEnd"/>
      <w:r w:rsidRPr="009B7F8F">
        <w:rPr>
          <w:rFonts w:ascii="Assistant" w:eastAsia="David" w:hAnsi="Assistant" w:cs="Assistant"/>
          <w:rtl/>
        </w:rPr>
        <w:t xml:space="preserve"> לביצוע פעולות GIS וחישוב שכבת ההסתברות (עיבוד נתוני תוואי שטח, טרנספורמציות גיאומטריות וחישוב מפת החום)</w:t>
      </w:r>
    </w:p>
    <w:sectPr w:rsidR="00353030" w:rsidRPr="009B7F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ssistant">
    <w:panose1 w:val="00000000000000000000"/>
    <w:charset w:val="00"/>
    <w:family w:val="auto"/>
    <w:pitch w:val="variable"/>
    <w:sig w:usb0="A00008FF" w:usb1="4000204B" w:usb2="00000000" w:usb3="00000000" w:csb0="00000021"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566B"/>
    <w:multiLevelType w:val="hybridMultilevel"/>
    <w:tmpl w:val="12FEEB06"/>
    <w:lvl w:ilvl="0" w:tplc="E572DAD6">
      <w:start w:val="1"/>
      <w:numFmt w:val="bullet"/>
      <w:lvlText w:val="●"/>
      <w:lvlJc w:val="left"/>
      <w:pPr>
        <w:ind w:left="720" w:hanging="360"/>
      </w:pPr>
    </w:lvl>
    <w:lvl w:ilvl="1" w:tplc="E862889C">
      <w:start w:val="1"/>
      <w:numFmt w:val="bullet"/>
      <w:lvlText w:val="○"/>
      <w:lvlJc w:val="left"/>
      <w:pPr>
        <w:ind w:left="1440" w:hanging="360"/>
      </w:pPr>
    </w:lvl>
    <w:lvl w:ilvl="2" w:tplc="4872D544">
      <w:start w:val="1"/>
      <w:numFmt w:val="bullet"/>
      <w:lvlText w:val="■"/>
      <w:lvlJc w:val="left"/>
      <w:pPr>
        <w:ind w:left="2160" w:hanging="360"/>
      </w:pPr>
    </w:lvl>
    <w:lvl w:ilvl="3" w:tplc="50345EF0">
      <w:start w:val="1"/>
      <w:numFmt w:val="bullet"/>
      <w:lvlText w:val="●"/>
      <w:lvlJc w:val="left"/>
      <w:pPr>
        <w:ind w:left="2880" w:hanging="360"/>
      </w:pPr>
    </w:lvl>
    <w:lvl w:ilvl="4" w:tplc="9CB6A17E">
      <w:start w:val="1"/>
      <w:numFmt w:val="bullet"/>
      <w:lvlText w:val="○"/>
      <w:lvlJc w:val="left"/>
      <w:pPr>
        <w:ind w:left="3600" w:hanging="360"/>
      </w:pPr>
    </w:lvl>
    <w:lvl w:ilvl="5" w:tplc="E01C0EDC">
      <w:start w:val="1"/>
      <w:numFmt w:val="bullet"/>
      <w:lvlText w:val="■"/>
      <w:lvlJc w:val="left"/>
      <w:pPr>
        <w:ind w:left="4320" w:hanging="360"/>
      </w:pPr>
    </w:lvl>
    <w:lvl w:ilvl="6" w:tplc="65C821CA">
      <w:start w:val="1"/>
      <w:numFmt w:val="bullet"/>
      <w:lvlText w:val="●"/>
      <w:lvlJc w:val="left"/>
      <w:pPr>
        <w:ind w:left="5040" w:hanging="360"/>
      </w:pPr>
    </w:lvl>
    <w:lvl w:ilvl="7" w:tplc="A6A244B8">
      <w:start w:val="1"/>
      <w:numFmt w:val="bullet"/>
      <w:lvlText w:val="●"/>
      <w:lvlJc w:val="left"/>
      <w:pPr>
        <w:ind w:left="5760" w:hanging="360"/>
      </w:pPr>
    </w:lvl>
    <w:lvl w:ilvl="8" w:tplc="B04A8762">
      <w:start w:val="1"/>
      <w:numFmt w:val="bullet"/>
      <w:lvlText w:val="●"/>
      <w:lvlJc w:val="left"/>
      <w:pPr>
        <w:ind w:left="6480" w:hanging="360"/>
      </w:pPr>
    </w:lvl>
  </w:abstractNum>
  <w:abstractNum w:abstractNumId="1" w15:restartNumberingAfterBreak="0">
    <w:nsid w:val="14250780"/>
    <w:multiLevelType w:val="hybridMultilevel"/>
    <w:tmpl w:val="C772D4F4"/>
    <w:lvl w:ilvl="0" w:tplc="4C941F84">
      <w:start w:val="1"/>
      <w:numFmt w:val="bullet"/>
      <w:lvlText w:val="•"/>
      <w:lvlJc w:val="right"/>
      <w:pPr>
        <w:ind w:right="420" w:hanging="260"/>
      </w:pPr>
    </w:lvl>
    <w:lvl w:ilvl="1" w:tplc="6DE8F11C">
      <w:numFmt w:val="decimal"/>
      <w:lvlText w:val=""/>
      <w:lvlJc w:val="left"/>
    </w:lvl>
    <w:lvl w:ilvl="2" w:tplc="5A2CC922">
      <w:numFmt w:val="decimal"/>
      <w:lvlText w:val=""/>
      <w:lvlJc w:val="left"/>
    </w:lvl>
    <w:lvl w:ilvl="3" w:tplc="B29A60B0">
      <w:numFmt w:val="decimal"/>
      <w:lvlText w:val=""/>
      <w:lvlJc w:val="left"/>
    </w:lvl>
    <w:lvl w:ilvl="4" w:tplc="BAD87CCE">
      <w:numFmt w:val="decimal"/>
      <w:lvlText w:val=""/>
      <w:lvlJc w:val="left"/>
    </w:lvl>
    <w:lvl w:ilvl="5" w:tplc="7D8CBFCC">
      <w:numFmt w:val="decimal"/>
      <w:lvlText w:val=""/>
      <w:lvlJc w:val="left"/>
    </w:lvl>
    <w:lvl w:ilvl="6" w:tplc="732E4198">
      <w:numFmt w:val="decimal"/>
      <w:lvlText w:val=""/>
      <w:lvlJc w:val="left"/>
    </w:lvl>
    <w:lvl w:ilvl="7" w:tplc="BDF02B5E">
      <w:numFmt w:val="decimal"/>
      <w:lvlText w:val=""/>
      <w:lvlJc w:val="left"/>
    </w:lvl>
    <w:lvl w:ilvl="8" w:tplc="127A2672">
      <w:numFmt w:val="decimal"/>
      <w:lvlText w:val=""/>
      <w:lvlJc w:val="left"/>
    </w:lvl>
  </w:abstractNum>
  <w:num w:numId="1" w16cid:durableId="2066684015">
    <w:abstractNumId w:val="0"/>
    <w:lvlOverride w:ilvl="0">
      <w:startOverride w:val="1"/>
    </w:lvlOverride>
  </w:num>
  <w:num w:numId="2" w16cid:durableId="83231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030"/>
    <w:rsid w:val="00324910"/>
    <w:rsid w:val="00353030"/>
    <w:rsid w:val="003E23C8"/>
    <w:rsid w:val="007E1F5D"/>
    <w:rsid w:val="008C3377"/>
    <w:rsid w:val="009B7F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15B2"/>
  <w15:docId w15:val="{E0017B1D-985E-40E6-A1D1-3046DAAF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660</Words>
  <Characters>3304</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ישי דוד ביטון</cp:lastModifiedBy>
  <cp:revision>3</cp:revision>
  <dcterms:created xsi:type="dcterms:W3CDTF">2026-07-29T18:25:00Z</dcterms:created>
  <dcterms:modified xsi:type="dcterms:W3CDTF">2026-10-02T23:46:00Z</dcterms:modified>
</cp:coreProperties>
</file>