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bidi w:val="0"/>
        <w:rPr>
          <w:rFonts w:hint="default"/>
          <w:lang w:val="en-US" w:eastAsia="zh-CN"/>
        </w:rPr>
      </w:pPr>
      <w:bookmarkStart w:id="0" w:name="_Toc30860"/>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32"/>
        <w:bidi w:val="0"/>
        <w:rPr>
          <w:rFonts w:hint="eastAsia"/>
          <w:lang w:val="en-US" w:eastAsia="zh-CN"/>
        </w:rPr>
      </w:pPr>
      <w:r>
        <w:rPr>
          <w:rFonts w:hint="eastAsia"/>
          <w:lang w:val="en-US" w:eastAsia="zh-CN"/>
        </w:rPr>
        <w:t>TypeScript相关笔记</w:t>
      </w: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pPr>
    </w:p>
    <w:p>
      <w:pPr>
        <w:pStyle w:val="27"/>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31"/>
        <w:bidi w:val="0"/>
        <w:rPr>
          <w:rFonts w:hint="eastAsia"/>
          <w:lang w:val="en-US" w:eastAsia="zh-CN"/>
        </w:rPr>
      </w:pPr>
      <w:bookmarkStart w:id="1" w:name="_Toc21364"/>
      <w:r>
        <w:rPr>
          <w:rFonts w:hint="eastAsia"/>
          <w:lang w:val="en-US" w:eastAsia="zh-CN"/>
        </w:rPr>
        <w:t>目 录</w:t>
      </w:r>
      <w:bookmarkEnd w:id="0"/>
      <w:bookmarkEnd w:id="1"/>
    </w:p>
    <w:p>
      <w:pPr>
        <w:pStyle w:val="27"/>
        <w:bidi w:val="0"/>
      </w:pPr>
    </w:p>
    <w:p>
      <w:pPr>
        <w:pStyle w:val="27"/>
        <w:bidi w:val="0"/>
      </w:pPr>
    </w:p>
    <w:p>
      <w:pPr>
        <w:pStyle w:val="27"/>
        <w:bidi w:val="0"/>
      </w:pPr>
    </w:p>
    <w:p>
      <w:pPr>
        <w:pStyle w:val="27"/>
        <w:bidi w:val="0"/>
      </w:pPr>
    </w:p>
    <w:p>
      <w:pPr>
        <w:pStyle w:val="27"/>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8"/>
        <w:bidi w:val="0"/>
      </w:pPr>
      <w:r>
        <w:rPr>
          <w:rFonts w:hint="eastAsia"/>
          <w:lang w:val="en-US" w:eastAsia="zh-CN"/>
        </w:rPr>
        <w:t>简介</w:t>
      </w:r>
    </w:p>
    <w:p>
      <w:pPr>
        <w:pStyle w:val="29"/>
        <w:bidi w:val="0"/>
      </w:pPr>
      <w:r>
        <w:rPr>
          <w:rFonts w:hint="eastAsia"/>
          <w:lang w:val="en-US" w:eastAsia="zh-CN"/>
        </w:rPr>
        <w:t>什么是TypeScript</w:t>
      </w:r>
    </w:p>
    <w:p>
      <w:pPr>
        <w:pStyle w:val="27"/>
        <w:bidi w:val="0"/>
        <w:rPr>
          <w:rFonts w:hint="eastAsia"/>
          <w:lang w:val="en-US" w:eastAsia="zh-CN"/>
        </w:rPr>
      </w:pPr>
      <w:r>
        <w:rPr>
          <w:rFonts w:hint="eastAsia" w:eastAsia="楷体"/>
          <w:lang w:val="en-US" w:eastAsia="zh-CN"/>
        </w:rPr>
        <w:t>TypeScript 是 JavaScript 的一个超集，主要提供了类型系统和对 ES6 的支持，它由 Microsoft 开发</w:t>
      </w:r>
      <w:r>
        <w:rPr>
          <w:rFonts w:hint="eastAsia"/>
          <w:lang w:val="en-US" w:eastAsia="zh-CN"/>
        </w:rPr>
        <w:t>。</w:t>
      </w:r>
    </w:p>
    <w:p>
      <w:pPr>
        <w:pStyle w:val="27"/>
        <w:bidi w:val="0"/>
        <w:rPr>
          <w:rFonts w:hint="eastAsia"/>
          <w:lang w:val="en-US" w:eastAsia="zh-CN"/>
        </w:rPr>
      </w:pPr>
      <w:r>
        <w:rPr>
          <w:rFonts w:hint="eastAsia"/>
          <w:lang w:val="en-US" w:eastAsia="zh-CN"/>
        </w:rPr>
        <w:t>TypeScript 是 JavaScript 的类型的超集，它可以编译成纯 JavaScript。编译出来的 JavaScript 可以运行在任何浏览器上。TypeScript 编译工具可以运行在任何服务器和任何系统上。TypeScript 是开源的。</w:t>
      </w:r>
    </w:p>
    <w:p>
      <w:pPr>
        <w:pStyle w:val="27"/>
        <w:bidi w:val="0"/>
        <w:rPr>
          <w:rFonts w:hint="default"/>
          <w:lang w:val="en-US"/>
        </w:rPr>
      </w:pPr>
    </w:p>
    <w:p>
      <w:pPr>
        <w:pStyle w:val="30"/>
        <w:bidi w:val="0"/>
        <w:rPr>
          <w:rFonts w:hint="default"/>
          <w:lang w:val="en-US"/>
        </w:rPr>
      </w:pPr>
      <w:r>
        <w:rPr>
          <w:rFonts w:hint="default"/>
          <w:lang w:val="en-US"/>
        </w:rPr>
        <w:t>为什么选择 TypeScript</w:t>
      </w:r>
    </w:p>
    <w:p>
      <w:pPr>
        <w:pStyle w:val="26"/>
        <w:bidi w:val="0"/>
        <w:rPr>
          <w:rFonts w:hint="default"/>
          <w:lang w:val="en-US"/>
        </w:rPr>
      </w:pPr>
      <w:r>
        <w:rPr>
          <w:rFonts w:hint="default"/>
          <w:lang w:val="en-US"/>
        </w:rPr>
        <w:t>TypeScript 增加了代码的可读性和可维护性</w:t>
      </w:r>
    </w:p>
    <w:p>
      <w:pPr>
        <w:pStyle w:val="27"/>
        <w:rPr>
          <w:rFonts w:hint="default"/>
          <w:lang w:val="en-US"/>
        </w:rPr>
      </w:pPr>
      <w:r>
        <w:rPr>
          <w:rFonts w:hint="default"/>
          <w:lang w:val="en-US"/>
        </w:rPr>
        <w:t>类型系统实际上是最好的文档，大部分的函数看看类型的定义就可以知道如何使用了</w:t>
      </w:r>
    </w:p>
    <w:p>
      <w:pPr>
        <w:pStyle w:val="27"/>
        <w:rPr>
          <w:rFonts w:hint="default"/>
          <w:lang w:val="en-US"/>
        </w:rPr>
      </w:pPr>
      <w:r>
        <w:rPr>
          <w:rFonts w:hint="default"/>
          <w:lang w:val="en-US"/>
        </w:rPr>
        <w:t>可以在编译阶段就发现大部分错误，这总比在运行时候出错好</w:t>
      </w:r>
    </w:p>
    <w:p>
      <w:pPr>
        <w:pStyle w:val="27"/>
        <w:rPr>
          <w:rFonts w:hint="default"/>
          <w:lang w:val="en-US"/>
        </w:rPr>
      </w:pPr>
      <w:r>
        <w:rPr>
          <w:rFonts w:hint="default"/>
          <w:lang w:val="en-US"/>
        </w:rPr>
        <w:t>增强了编辑器和 IDE 的功能，包括代码补全、接口提示、跳转到定义、重构等</w:t>
      </w:r>
    </w:p>
    <w:p>
      <w:pPr>
        <w:pStyle w:val="26"/>
        <w:bidi w:val="0"/>
        <w:rPr>
          <w:rFonts w:hint="default"/>
          <w:lang w:val="en-US"/>
        </w:rPr>
      </w:pPr>
      <w:r>
        <w:rPr>
          <w:rFonts w:hint="default"/>
          <w:lang w:val="en-US"/>
        </w:rPr>
        <w:t>TypeScript 非常包容</w:t>
      </w:r>
    </w:p>
    <w:p>
      <w:pPr>
        <w:pStyle w:val="27"/>
        <w:rPr>
          <w:rFonts w:hint="default"/>
          <w:lang w:val="en-US"/>
        </w:rPr>
      </w:pPr>
      <w:r>
        <w:rPr>
          <w:rFonts w:hint="default"/>
          <w:lang w:val="en-US"/>
        </w:rPr>
        <w:t>TypeScript 是 JavaScript 的超集，.js 文件可以直接重命名为 .ts 即可</w:t>
      </w:r>
    </w:p>
    <w:p>
      <w:pPr>
        <w:pStyle w:val="27"/>
        <w:rPr>
          <w:rFonts w:hint="default"/>
          <w:lang w:val="en-US"/>
        </w:rPr>
      </w:pPr>
      <w:r>
        <w:rPr>
          <w:rFonts w:hint="default"/>
          <w:lang w:val="en-US"/>
        </w:rPr>
        <w:t>即使不显式的定义类型，也能够自动做出类型推论</w:t>
      </w:r>
    </w:p>
    <w:p>
      <w:pPr>
        <w:pStyle w:val="27"/>
        <w:rPr>
          <w:rFonts w:hint="default"/>
          <w:lang w:val="en-US"/>
        </w:rPr>
      </w:pPr>
      <w:r>
        <w:rPr>
          <w:rFonts w:hint="default"/>
          <w:lang w:val="en-US"/>
        </w:rPr>
        <w:t>可以定义从简单到复杂的几乎一切类型</w:t>
      </w:r>
    </w:p>
    <w:p>
      <w:pPr>
        <w:pStyle w:val="27"/>
        <w:rPr>
          <w:rFonts w:hint="default"/>
          <w:lang w:val="en-US"/>
        </w:rPr>
      </w:pPr>
      <w:r>
        <w:rPr>
          <w:rFonts w:hint="default"/>
          <w:lang w:val="en-US"/>
        </w:rPr>
        <w:t>即使 TypeScript 编译报错，也可以生成 JavaScript 文件</w:t>
      </w:r>
    </w:p>
    <w:p>
      <w:pPr>
        <w:pStyle w:val="27"/>
        <w:rPr>
          <w:rFonts w:hint="default"/>
          <w:lang w:val="en-US"/>
        </w:rPr>
      </w:pPr>
      <w:r>
        <w:rPr>
          <w:rFonts w:hint="default"/>
          <w:lang w:val="en-US"/>
        </w:rPr>
        <w:t>兼容第三方库，即使第三方库不是用 TypeScript 写的，也可以编写单独的类型文件供 TypeScript 读取</w:t>
      </w:r>
    </w:p>
    <w:p>
      <w:pPr>
        <w:pStyle w:val="26"/>
        <w:bidi w:val="0"/>
        <w:rPr>
          <w:rFonts w:hint="default"/>
          <w:lang w:val="en-US"/>
        </w:rPr>
      </w:pPr>
      <w:r>
        <w:rPr>
          <w:rFonts w:hint="default"/>
          <w:lang w:val="en-US"/>
        </w:rPr>
        <w:t>TypeScript 拥有活跃的社区</w:t>
      </w:r>
    </w:p>
    <w:p>
      <w:pPr>
        <w:pStyle w:val="27"/>
        <w:rPr>
          <w:rFonts w:hint="default"/>
          <w:lang w:val="en-US"/>
        </w:rPr>
      </w:pPr>
      <w:r>
        <w:rPr>
          <w:rFonts w:hint="default"/>
          <w:lang w:val="en-US"/>
        </w:rPr>
        <w:t>大部分第三方库都有提供给 TypeScript 的类型定义文件</w:t>
      </w:r>
    </w:p>
    <w:p>
      <w:pPr>
        <w:pStyle w:val="27"/>
        <w:rPr>
          <w:rFonts w:hint="default"/>
          <w:lang w:val="en-US"/>
        </w:rPr>
      </w:pPr>
      <w:r>
        <w:rPr>
          <w:rFonts w:hint="default"/>
          <w:lang w:val="en-US"/>
        </w:rPr>
        <w:t>Google 开发的 Angular2 就是使用 TypeScript 编写的</w:t>
      </w:r>
    </w:p>
    <w:p>
      <w:pPr>
        <w:pStyle w:val="27"/>
        <w:rPr>
          <w:rFonts w:hint="default"/>
          <w:lang w:val="en-US"/>
        </w:rPr>
      </w:pPr>
      <w:r>
        <w:rPr>
          <w:rFonts w:hint="default"/>
          <w:lang w:val="en-US"/>
        </w:rPr>
        <w:t>TypeScript 拥抱了 ES6 规范，也支持部分 ESNext 草案的规范</w:t>
      </w:r>
    </w:p>
    <w:p>
      <w:pPr>
        <w:pStyle w:val="27"/>
        <w:rPr>
          <w:rFonts w:hint="default"/>
          <w:lang w:val="en-US"/>
        </w:rPr>
      </w:pPr>
    </w:p>
    <w:p>
      <w:pPr>
        <w:pStyle w:val="30"/>
        <w:bidi w:val="0"/>
        <w:rPr>
          <w:rFonts w:hint="default"/>
          <w:lang w:val="en-US"/>
        </w:rPr>
      </w:pPr>
      <w:r>
        <w:rPr>
          <w:rFonts w:hint="default"/>
          <w:lang w:val="en-US"/>
        </w:rPr>
        <w:t>TypeScript 的缺点</w:t>
      </w:r>
    </w:p>
    <w:p>
      <w:pPr>
        <w:pStyle w:val="27"/>
        <w:rPr>
          <w:rFonts w:hint="default"/>
          <w:lang w:val="en-US"/>
        </w:rPr>
      </w:pPr>
      <w:r>
        <w:rPr>
          <w:rFonts w:hint="default"/>
          <w:lang w:val="en-US"/>
        </w:rPr>
        <w:t>任何事物都是有两面性的，我认为 TypeScript 的弊端在于：</w:t>
      </w:r>
    </w:p>
    <w:p>
      <w:pPr>
        <w:pStyle w:val="27"/>
        <w:rPr>
          <w:rFonts w:hint="default"/>
          <w:lang w:val="en-US"/>
        </w:rPr>
      </w:pPr>
      <w:r>
        <w:rPr>
          <w:rFonts w:hint="default"/>
          <w:lang w:val="en-US"/>
        </w:rPr>
        <w:t>有一定的学习成本，需要理解接口（Interfaces）、泛型（Generics）、类（Classes）、枚举类型（Enums）等前端工程师可能不是很熟悉的概念</w:t>
      </w:r>
    </w:p>
    <w:p>
      <w:pPr>
        <w:pStyle w:val="27"/>
        <w:rPr>
          <w:rFonts w:hint="default"/>
          <w:lang w:val="en-US"/>
        </w:rPr>
      </w:pPr>
      <w:r>
        <w:rPr>
          <w:rFonts w:hint="default"/>
          <w:lang w:val="en-US"/>
        </w:rPr>
        <w:t>短期可能会增加一些开发成本，毕竟要多写一些类型的定义，不过对于一个需要长期维护的项目，TypeScript 能够减少其维护成本</w:t>
      </w:r>
    </w:p>
    <w:p>
      <w:pPr>
        <w:pStyle w:val="27"/>
        <w:rPr>
          <w:rFonts w:hint="default"/>
          <w:lang w:val="en-US"/>
        </w:rPr>
      </w:pPr>
      <w:r>
        <w:rPr>
          <w:rFonts w:hint="default"/>
          <w:lang w:val="en-US"/>
        </w:rPr>
        <w:t>集成到构建流程需要一些工作量</w:t>
      </w:r>
    </w:p>
    <w:p>
      <w:pPr>
        <w:pStyle w:val="27"/>
        <w:rPr>
          <w:rFonts w:hint="default"/>
          <w:lang w:val="en-US"/>
        </w:rPr>
      </w:pPr>
      <w:r>
        <w:rPr>
          <w:rFonts w:hint="default"/>
          <w:lang w:val="en-US"/>
        </w:rPr>
        <w:t>可能和一些库结合的不是很完美</w:t>
      </w:r>
    </w:p>
    <w:p>
      <w:pPr>
        <w:pStyle w:val="27"/>
        <w:bidi w:val="0"/>
        <w:rPr>
          <w:rFonts w:hint="default"/>
          <w:lang w:val="en-US"/>
        </w:rPr>
      </w:pPr>
    </w:p>
    <w:p>
      <w:pPr>
        <w:pStyle w:val="29"/>
        <w:bidi w:val="0"/>
        <w:rPr>
          <w:rFonts w:hint="default"/>
          <w:lang w:val="en-US"/>
        </w:rPr>
      </w:pPr>
      <w:r>
        <w:rPr>
          <w:rFonts w:hint="eastAsia"/>
          <w:lang w:val="en-US" w:eastAsia="zh-CN"/>
        </w:rPr>
        <w:t>安装TypeScript</w:t>
      </w:r>
    </w:p>
    <w:p>
      <w:pPr>
        <w:pStyle w:val="30"/>
        <w:bidi w:val="0"/>
        <w:rPr>
          <w:rFonts w:hint="default"/>
          <w:lang w:val="en-US"/>
        </w:rPr>
      </w:pPr>
      <w:r>
        <w:rPr>
          <w:rFonts w:hint="eastAsia"/>
          <w:lang w:val="en-US" w:eastAsia="zh-CN"/>
        </w:rPr>
        <w:t>安装</w:t>
      </w:r>
    </w:p>
    <w:p>
      <w:pPr>
        <w:pStyle w:val="27"/>
        <w:bidi w:val="0"/>
        <w:rPr>
          <w:rFonts w:hint="default"/>
          <w:lang w:val="en-US"/>
        </w:rPr>
      </w:pPr>
      <w:r>
        <w:rPr>
          <w:rFonts w:hint="default"/>
          <w:lang w:val="en-US"/>
        </w:rPr>
        <w:t>TypeScript 的命令行工具安装方法如下：</w:t>
      </w:r>
    </w:p>
    <w:p>
      <w:pPr>
        <w:pStyle w:val="27"/>
        <w:shd w:val="clear" w:fill="E7E6E6" w:themeFill="background2"/>
        <w:bidi w:val="0"/>
        <w:ind w:left="0" w:leftChars="0" w:firstLine="480" w:firstLineChars="200"/>
        <w:jc w:val="left"/>
        <w:rPr>
          <w:rFonts w:hint="default"/>
          <w:color w:val="FF0000"/>
          <w:highlight w:val="none"/>
          <w:lang w:val="en-US"/>
        </w:rPr>
      </w:pPr>
      <w:r>
        <w:rPr>
          <w:rFonts w:hint="default"/>
          <w:color w:val="FF0000"/>
          <w:highlight w:val="none"/>
          <w:lang w:val="en-US"/>
        </w:rPr>
        <w:t>npm install -g typescript</w:t>
      </w:r>
    </w:p>
    <w:p>
      <w:pPr>
        <w:pStyle w:val="27"/>
        <w:bidi w:val="0"/>
        <w:rPr>
          <w:rFonts w:hint="eastAsia"/>
          <w:lang w:val="en-US" w:eastAsia="zh-CN"/>
        </w:rPr>
      </w:pPr>
      <w:r>
        <w:rPr>
          <w:rFonts w:hint="default"/>
          <w:lang w:val="en-US"/>
        </w:rPr>
        <w:t>以上命令会在全局环境下安装</w:t>
      </w:r>
      <w:r>
        <w:rPr>
          <w:rFonts w:hint="eastAsia"/>
          <w:lang w:val="en-US" w:eastAsia="zh-CN"/>
        </w:rPr>
        <w:t>。</w:t>
      </w:r>
    </w:p>
    <w:p>
      <w:pPr>
        <w:pStyle w:val="27"/>
        <w:bidi w:val="0"/>
        <w:rPr>
          <w:rFonts w:hint="eastAsia"/>
          <w:lang w:val="en-US" w:eastAsia="zh-CN"/>
        </w:rPr>
      </w:pPr>
      <w:r>
        <w:rPr>
          <w:rFonts w:hint="eastAsia"/>
          <w:lang w:val="en-US" w:eastAsia="zh-CN"/>
        </w:rPr>
        <w:t>通过如下命令判断是否安装成功(显示版本号)：</w:t>
      </w:r>
    </w:p>
    <w:p>
      <w:pPr>
        <w:pStyle w:val="27"/>
        <w:shd w:val="clear" w:fill="E7E6E6" w:themeFill="background2"/>
        <w:bidi w:val="0"/>
        <w:ind w:left="0" w:leftChars="0" w:firstLine="480" w:firstLineChars="200"/>
        <w:jc w:val="left"/>
        <w:rPr>
          <w:rFonts w:hint="default"/>
          <w:color w:val="FF0000"/>
          <w:lang w:val="en-US" w:eastAsia="zh-CN"/>
        </w:rPr>
      </w:pPr>
      <w:r>
        <w:rPr>
          <w:rFonts w:hint="eastAsia"/>
          <w:color w:val="FF0000"/>
          <w:lang w:val="en-US" w:eastAsia="zh-CN"/>
        </w:rPr>
        <w:t>tsc -v</w:t>
      </w:r>
    </w:p>
    <w:p>
      <w:pPr>
        <w:pStyle w:val="27"/>
        <w:bidi w:val="0"/>
        <w:rPr>
          <w:rFonts w:hint="default"/>
          <w:lang w:val="en-US"/>
        </w:rPr>
      </w:pPr>
      <w:r>
        <w:rPr>
          <w:rFonts w:hint="default"/>
          <w:lang w:val="en-US"/>
        </w:rPr>
        <w:t>安装完成之后，我们就可以在任何地方执行 tsc 命令了。</w:t>
      </w:r>
    </w:p>
    <w:p>
      <w:pPr>
        <w:pStyle w:val="27"/>
        <w:bidi w:val="0"/>
        <w:rPr>
          <w:rFonts w:hint="default"/>
          <w:lang w:val="en-US"/>
        </w:rPr>
      </w:pPr>
    </w:p>
    <w:p>
      <w:pPr>
        <w:pStyle w:val="30"/>
        <w:bidi w:val="0"/>
        <w:rPr>
          <w:rFonts w:hint="default"/>
          <w:lang w:val="en-US"/>
        </w:rPr>
      </w:pPr>
      <w:r>
        <w:rPr>
          <w:rFonts w:hint="eastAsia"/>
          <w:lang w:val="en-US" w:eastAsia="zh-CN"/>
        </w:rPr>
        <w:t>编辑器</w:t>
      </w:r>
    </w:p>
    <w:p>
      <w:pPr>
        <w:pStyle w:val="27"/>
        <w:rPr>
          <w:rFonts w:hint="default"/>
          <w:lang w:val="en-US"/>
        </w:rPr>
      </w:pPr>
      <w:r>
        <w:rPr>
          <w:rFonts w:hint="default"/>
          <w:lang w:val="en-US"/>
        </w:rPr>
        <w:t>Visual Studio Code</w:t>
      </w:r>
    </w:p>
    <w:p>
      <w:pPr>
        <w:pStyle w:val="27"/>
        <w:rPr>
          <w:rFonts w:hint="eastAsia"/>
          <w:lang w:val="en-US" w:eastAsia="zh-CN"/>
        </w:rPr>
      </w:pPr>
      <w:r>
        <w:rPr>
          <w:rFonts w:hint="eastAsia"/>
          <w:lang w:val="en-US" w:eastAsia="zh-CN"/>
        </w:rPr>
        <w:t>插件：TypeScript Extension Pack</w:t>
      </w:r>
    </w:p>
    <w:p>
      <w:pPr>
        <w:pStyle w:val="27"/>
        <w:rPr>
          <w:rFonts w:hint="eastAsia"/>
          <w:lang w:val="en-US" w:eastAsia="zh-CN"/>
        </w:rPr>
      </w:pPr>
      <w:r>
        <w:rPr>
          <w:rFonts w:hint="eastAsia"/>
          <w:lang w:val="en-US" w:eastAsia="zh-CN"/>
        </w:rPr>
        <w:t>https://blog.csdn.net/qq_34414916/article/details/85156499</w:t>
      </w:r>
    </w:p>
    <w:p>
      <w:pPr>
        <w:pStyle w:val="27"/>
        <w:rPr>
          <w:rFonts w:hint="eastAsia"/>
          <w:lang w:val="en-US" w:eastAsia="zh-CN"/>
        </w:rPr>
      </w:pPr>
    </w:p>
    <w:p>
      <w:pPr>
        <w:pStyle w:val="27"/>
        <w:rPr>
          <w:rFonts w:hint="eastAsia"/>
          <w:lang w:val="en-US" w:eastAsia="zh-CN"/>
        </w:rPr>
      </w:pPr>
      <w:r>
        <w:rPr>
          <w:rFonts w:hint="eastAsia"/>
          <w:lang w:val="en-US" w:eastAsia="zh-CN"/>
        </w:rPr>
        <w:t>vscode下搭建Typescript编译环境</w:t>
      </w:r>
    </w:p>
    <w:p>
      <w:pPr>
        <w:pStyle w:val="27"/>
        <w:rPr>
          <w:rFonts w:hint="eastAsia"/>
          <w:lang w:val="en-US" w:eastAsia="zh-CN"/>
        </w:rPr>
      </w:pPr>
      <w:r>
        <w:rPr>
          <w:rFonts w:hint="eastAsia"/>
          <w:lang w:val="en-US" w:eastAsia="zh-CN"/>
        </w:rPr>
        <w:t>https://www.jianshu.com/p/4f219f20af75</w:t>
      </w:r>
    </w:p>
    <w:p>
      <w:pPr>
        <w:pStyle w:val="27"/>
        <w:rPr>
          <w:rFonts w:hint="eastAsia"/>
          <w:lang w:val="en-US" w:eastAsia="zh-CN"/>
        </w:rPr>
      </w:pPr>
      <w:r>
        <w:rPr>
          <w:rFonts w:hint="eastAsia"/>
          <w:lang w:val="en-US" w:eastAsia="zh-CN"/>
        </w:rPr>
        <w:t>点击【任务】-【运行任务】</w:t>
      </w:r>
    </w:p>
    <w:p>
      <w:pPr>
        <w:pStyle w:val="27"/>
        <w:rPr>
          <w:rFonts w:hint="default"/>
          <w:lang w:val="en-US" w:eastAsia="zh-CN"/>
        </w:rPr>
      </w:pPr>
      <w:r>
        <w:rPr>
          <w:rFonts w:hint="default"/>
          <w:lang w:val="en-US" w:eastAsia="zh-CN"/>
        </w:rPr>
        <w:t>之后会出现tsc:build 、tsc:watch两个选项</w:t>
      </w:r>
    </w:p>
    <w:p>
      <w:pPr>
        <w:pStyle w:val="27"/>
        <w:rPr>
          <w:rFonts w:hint="default"/>
          <w:lang w:val="en-US" w:eastAsia="zh-CN"/>
        </w:rPr>
      </w:pPr>
      <w:r>
        <w:rPr>
          <w:rFonts w:hint="eastAsia"/>
          <w:lang w:val="en-US" w:eastAsia="zh-CN"/>
        </w:rPr>
        <w:t>-</w:t>
      </w:r>
      <w:r>
        <w:rPr>
          <w:rFonts w:hint="default"/>
          <w:lang w:val="en-US" w:eastAsia="zh-CN"/>
        </w:rPr>
        <w:t>tsc:build选项是用于一次编译。</w:t>
      </w:r>
    </w:p>
    <w:p>
      <w:pPr>
        <w:pStyle w:val="27"/>
        <w:rPr>
          <w:rFonts w:hint="default"/>
          <w:lang w:val="en-US" w:eastAsia="zh-CN"/>
        </w:rPr>
      </w:pPr>
      <w:r>
        <w:rPr>
          <w:rFonts w:hint="eastAsia"/>
          <w:lang w:val="en-US" w:eastAsia="zh-CN"/>
        </w:rPr>
        <w:t>-</w:t>
      </w:r>
      <w:r>
        <w:rPr>
          <w:rFonts w:hint="default"/>
          <w:lang w:val="en-US" w:eastAsia="zh-CN"/>
        </w:rPr>
        <w:t>tsc:watch选项可以监测ts文件的改动，可以进行实时编译。</w:t>
      </w:r>
    </w:p>
    <w:p>
      <w:pPr>
        <w:pStyle w:val="27"/>
        <w:rPr>
          <w:rFonts w:hint="default" w:eastAsia="楷体"/>
          <w:lang w:val="en-US" w:eastAsia="zh-CN"/>
        </w:rPr>
      </w:pPr>
      <w:r>
        <w:rPr>
          <w:rFonts w:hint="default"/>
          <w:lang w:val="en-US" w:eastAsia="zh-CN"/>
        </w:rPr>
        <w:t>经过编译后的文件会存放在之前配置好的js文件目录下。</w:t>
      </w:r>
    </w:p>
    <w:p>
      <w:pPr>
        <w:pStyle w:val="27"/>
        <w:rPr>
          <w:rFonts w:hint="default"/>
          <w:lang w:val="en-US"/>
        </w:rPr>
      </w:pPr>
    </w:p>
    <w:p>
      <w:pPr>
        <w:pStyle w:val="30"/>
        <w:bidi w:val="0"/>
        <w:rPr>
          <w:rFonts w:hint="default"/>
          <w:lang w:val="en-US"/>
        </w:rPr>
      </w:pPr>
      <w:r>
        <w:rPr>
          <w:rFonts w:hint="eastAsia"/>
          <w:lang w:val="en-US" w:eastAsia="zh-CN"/>
        </w:rPr>
        <w:t>学习</w:t>
      </w:r>
    </w:p>
    <w:p>
      <w:pPr>
        <w:pStyle w:val="27"/>
        <w:rPr>
          <w:rFonts w:hint="default"/>
          <w:lang w:val="en-US"/>
        </w:rPr>
      </w:pPr>
      <w:r>
        <w:rPr>
          <w:rFonts w:hint="eastAsia"/>
          <w:lang w:val="en-US" w:eastAsia="zh-CN"/>
        </w:rPr>
        <w:t>官方文档：</w:t>
      </w:r>
    </w:p>
    <w:p>
      <w:pPr>
        <w:pStyle w:val="27"/>
        <w:rPr>
          <w:rFonts w:hint="default"/>
          <w:lang w:val="en-US"/>
        </w:rPr>
      </w:pPr>
      <w:r>
        <w:rPr>
          <w:rFonts w:hint="default"/>
          <w:lang w:val="en-US"/>
        </w:rPr>
        <w:t>https://www.tslang.cn/docs/handbook/typescript-in-5-minutes.html</w:t>
      </w:r>
    </w:p>
    <w:p>
      <w:pPr>
        <w:pStyle w:val="27"/>
        <w:rPr>
          <w:rFonts w:hint="default"/>
          <w:lang w:val="en-US"/>
        </w:rPr>
      </w:pPr>
    </w:p>
    <w:p>
      <w:pPr>
        <w:pStyle w:val="27"/>
        <w:rPr>
          <w:rFonts w:hint="default"/>
          <w:lang w:val="en-US"/>
        </w:rPr>
      </w:pPr>
      <w:r>
        <w:rPr>
          <w:rFonts w:hint="default"/>
          <w:lang w:val="en-US"/>
        </w:rPr>
        <w:t>https://ts.xcatliu.com/introduction/hello-typescript</w:t>
      </w:r>
    </w:p>
    <w:p>
      <w:pPr>
        <w:pStyle w:val="27"/>
        <w:rPr>
          <w:rFonts w:hint="default"/>
          <w:lang w:val="en-US"/>
        </w:rPr>
      </w:pPr>
      <w:r>
        <w:rPr>
          <w:rFonts w:hint="default"/>
          <w:lang w:val="en-US"/>
        </w:rPr>
        <w:t>http://www.ruanyifeng.com/blog/2015/02/strong-typing-javascript.html</w:t>
      </w:r>
    </w:p>
    <w:p>
      <w:pPr>
        <w:pStyle w:val="27"/>
        <w:rPr>
          <w:rFonts w:hint="default"/>
          <w:lang w:val="en-US"/>
        </w:rPr>
      </w:pPr>
      <w:r>
        <w:rPr>
          <w:rFonts w:hint="default"/>
          <w:lang w:val="en-US"/>
        </w:rPr>
        <w:t>https://www.jianshu.com/p/70a03e21936c</w:t>
      </w:r>
    </w:p>
    <w:p>
      <w:pPr>
        <w:pStyle w:val="27"/>
        <w:rPr>
          <w:rFonts w:hint="default"/>
          <w:lang w:val="en-US"/>
        </w:rPr>
      </w:pPr>
      <w:r>
        <w:rPr>
          <w:rFonts w:hint="default"/>
          <w:lang w:val="en-US"/>
        </w:rPr>
        <w:t>https://www.tslang.cn/docs/handbook/basic-types.html</w:t>
      </w:r>
    </w:p>
    <w:p>
      <w:pPr>
        <w:pStyle w:val="27"/>
        <w:rPr>
          <w:rFonts w:hint="default"/>
          <w:lang w:val="en-US"/>
        </w:rPr>
      </w:pPr>
      <w:r>
        <w:rPr>
          <w:rFonts w:hint="default"/>
          <w:lang w:val="en-US"/>
        </w:rPr>
        <w:t>https://www.w3cschool.cn/typescript/</w:t>
      </w:r>
    </w:p>
    <w:p>
      <w:pPr>
        <w:pStyle w:val="27"/>
        <w:rPr>
          <w:rFonts w:hint="default"/>
          <w:lang w:val="en-US"/>
        </w:rPr>
      </w:pPr>
    </w:p>
    <w:p>
      <w:pPr>
        <w:pStyle w:val="28"/>
        <w:bidi w:val="0"/>
        <w:rPr>
          <w:rFonts w:hint="default"/>
          <w:lang w:val="en-US"/>
        </w:rPr>
      </w:pPr>
    </w:p>
    <w:p>
      <w:pPr>
        <w:pStyle w:val="29"/>
        <w:bidi w:val="0"/>
        <w:rPr>
          <w:rFonts w:hint="default"/>
          <w:lang w:val="en-US"/>
        </w:rPr>
      </w:pPr>
      <w:r>
        <w:rPr>
          <w:rFonts w:hint="eastAsia"/>
          <w:lang w:val="en-US" w:eastAsia="zh-CN"/>
        </w:rPr>
        <w:t>类型</w:t>
      </w:r>
    </w:p>
    <w:p>
      <w:pPr>
        <w:pStyle w:val="27"/>
        <w:rPr>
          <w:rFonts w:hint="default"/>
          <w:lang w:val="en-US"/>
        </w:rPr>
      </w:pPr>
      <w:r>
        <w:rPr>
          <w:rFonts w:hint="default"/>
          <w:lang w:val="en-US"/>
        </w:rPr>
        <w:t>typescript中为了使编写的代码更规范，更有利于维护，增加了类型校验</w:t>
      </w:r>
    </w:p>
    <w:p>
      <w:pPr>
        <w:pStyle w:val="27"/>
        <w:rPr>
          <w:rFonts w:hint="default"/>
          <w:lang w:val="en-US"/>
        </w:rPr>
      </w:pPr>
    </w:p>
    <w:p>
      <w:pPr>
        <w:pStyle w:val="27"/>
        <w:rPr>
          <w:rFonts w:hint="default"/>
          <w:szCs w:val="22"/>
          <w:lang w:val="en-US" w:eastAsia="zh-CN"/>
        </w:rPr>
      </w:pPr>
      <w:r>
        <w:rPr>
          <w:rFonts w:hint="default"/>
          <w:szCs w:val="22"/>
          <w:lang w:val="en-US"/>
        </w:rPr>
        <w:t>写ts代码必须指定类型</w:t>
      </w:r>
      <w:r>
        <w:rPr>
          <w:rFonts w:hint="eastAsia"/>
          <w:szCs w:val="22"/>
          <w:lang w:val="en-US" w:eastAsia="zh-CN"/>
        </w:rPr>
        <w:t>：13</w:t>
      </w:r>
      <w:r>
        <w:rPr>
          <w:rFonts w:hint="default"/>
          <w:szCs w:val="22"/>
          <w:lang w:val="en-US"/>
        </w:rPr>
        <w:t>种类型</w:t>
      </w:r>
    </w:p>
    <w:p>
      <w:pPr>
        <w:pStyle w:val="27"/>
        <w:rPr>
          <w:rFonts w:hint="default"/>
          <w:szCs w:val="22"/>
          <w:lang w:val="en-US"/>
        </w:rPr>
      </w:pPr>
      <w:r>
        <w:rPr>
          <w:rFonts w:hint="default"/>
          <w:szCs w:val="22"/>
          <w:lang w:val="en-US"/>
        </w:rPr>
        <w:t>布尔类型（</w:t>
      </w:r>
      <w:r>
        <w:rPr>
          <w:rFonts w:hint="eastAsia"/>
          <w:szCs w:val="22"/>
          <w:lang w:val="en-US" w:eastAsia="zh-CN"/>
        </w:rPr>
        <w:t>B</w:t>
      </w:r>
      <w:r>
        <w:rPr>
          <w:rFonts w:hint="default"/>
          <w:szCs w:val="22"/>
          <w:lang w:val="en-US"/>
        </w:rPr>
        <w:t>oolean）</w:t>
      </w:r>
    </w:p>
    <w:p>
      <w:pPr>
        <w:pStyle w:val="27"/>
        <w:rPr>
          <w:rFonts w:hint="default"/>
          <w:szCs w:val="22"/>
          <w:lang w:val="en-US"/>
        </w:rPr>
      </w:pPr>
      <w:r>
        <w:rPr>
          <w:rFonts w:hint="default"/>
          <w:szCs w:val="22"/>
          <w:lang w:val="en-US"/>
        </w:rPr>
        <w:t>数字类型（</w:t>
      </w:r>
      <w:r>
        <w:rPr>
          <w:rFonts w:hint="eastAsia"/>
          <w:szCs w:val="22"/>
          <w:lang w:val="en-US" w:eastAsia="zh-CN"/>
        </w:rPr>
        <w:t>N</w:t>
      </w:r>
      <w:r>
        <w:rPr>
          <w:rFonts w:hint="default"/>
          <w:szCs w:val="22"/>
          <w:lang w:val="en-US"/>
        </w:rPr>
        <w:t>umber）</w:t>
      </w:r>
    </w:p>
    <w:p>
      <w:pPr>
        <w:pStyle w:val="27"/>
        <w:rPr>
          <w:rFonts w:hint="default"/>
          <w:szCs w:val="22"/>
          <w:lang w:val="en-US"/>
        </w:rPr>
      </w:pPr>
      <w:r>
        <w:rPr>
          <w:rFonts w:hint="default"/>
          <w:szCs w:val="22"/>
          <w:lang w:val="en-US"/>
        </w:rPr>
        <w:t>字符串类型(</w:t>
      </w:r>
      <w:r>
        <w:rPr>
          <w:rFonts w:hint="eastAsia"/>
          <w:szCs w:val="22"/>
          <w:lang w:val="en-US" w:eastAsia="zh-CN"/>
        </w:rPr>
        <w:t>S</w:t>
      </w:r>
      <w:r>
        <w:rPr>
          <w:rFonts w:hint="default"/>
          <w:szCs w:val="22"/>
          <w:lang w:val="en-US"/>
        </w:rPr>
        <w:t>tring)</w:t>
      </w:r>
    </w:p>
    <w:p>
      <w:pPr>
        <w:pStyle w:val="27"/>
        <w:rPr>
          <w:rFonts w:hint="eastAsia" w:eastAsia="楷体"/>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7"/>
        <w:rPr>
          <w:rFonts w:hint="default"/>
          <w:szCs w:val="22"/>
          <w:lang w:val="en-US"/>
        </w:rPr>
      </w:pPr>
      <w:r>
        <w:rPr>
          <w:rFonts w:hint="default"/>
          <w:szCs w:val="22"/>
          <w:lang w:val="en-US"/>
        </w:rPr>
        <w:t>数组类型（</w:t>
      </w:r>
      <w:r>
        <w:rPr>
          <w:rFonts w:hint="eastAsia"/>
          <w:szCs w:val="22"/>
          <w:lang w:val="en-US" w:eastAsia="zh-CN"/>
        </w:rPr>
        <w:t>A</w:t>
      </w:r>
      <w:r>
        <w:rPr>
          <w:rFonts w:hint="default"/>
          <w:szCs w:val="22"/>
          <w:lang w:val="en-US"/>
        </w:rPr>
        <w:t>rray）</w:t>
      </w:r>
    </w:p>
    <w:p>
      <w:pPr>
        <w:pStyle w:val="27"/>
        <w:rPr>
          <w:rFonts w:hint="default"/>
          <w:szCs w:val="22"/>
          <w:lang w:val="en-US"/>
        </w:rPr>
      </w:pPr>
      <w:r>
        <w:rPr>
          <w:rFonts w:hint="default"/>
          <w:szCs w:val="22"/>
          <w:lang w:val="en-US"/>
        </w:rPr>
        <w:t>元组类型（</w:t>
      </w:r>
      <w:r>
        <w:rPr>
          <w:rFonts w:hint="eastAsia"/>
          <w:szCs w:val="22"/>
          <w:lang w:val="en-US" w:eastAsia="zh-CN"/>
        </w:rPr>
        <w:t>T</w:t>
      </w:r>
      <w:r>
        <w:rPr>
          <w:rFonts w:hint="default"/>
          <w:szCs w:val="22"/>
          <w:lang w:val="en-US"/>
        </w:rPr>
        <w:t>uple）</w:t>
      </w:r>
    </w:p>
    <w:p>
      <w:pPr>
        <w:pStyle w:val="27"/>
        <w:rPr>
          <w:rFonts w:hint="default"/>
          <w:szCs w:val="22"/>
          <w:lang w:val="en-US"/>
        </w:rPr>
      </w:pPr>
      <w:r>
        <w:rPr>
          <w:rFonts w:hint="default"/>
          <w:szCs w:val="22"/>
          <w:lang w:val="en-US"/>
        </w:rPr>
        <w:t>枚举类型（</w:t>
      </w:r>
      <w:r>
        <w:rPr>
          <w:rFonts w:hint="eastAsia"/>
          <w:szCs w:val="22"/>
          <w:lang w:val="en-US" w:eastAsia="zh-CN"/>
        </w:rPr>
        <w:t>E</w:t>
      </w:r>
      <w:r>
        <w:rPr>
          <w:rFonts w:hint="default"/>
          <w:szCs w:val="22"/>
          <w:lang w:val="en-US"/>
        </w:rPr>
        <w:t>num）</w:t>
      </w:r>
    </w:p>
    <w:p>
      <w:pPr>
        <w:pStyle w:val="27"/>
        <w:rPr>
          <w:rFonts w:hint="default"/>
          <w:szCs w:val="22"/>
          <w:lang w:val="en-US"/>
        </w:rPr>
      </w:pPr>
      <w:r>
        <w:rPr>
          <w:rFonts w:hint="default"/>
          <w:szCs w:val="22"/>
          <w:lang w:val="en-US"/>
        </w:rPr>
        <w:t>任意类型（</w:t>
      </w:r>
      <w:r>
        <w:rPr>
          <w:rFonts w:hint="eastAsia"/>
          <w:szCs w:val="22"/>
          <w:lang w:val="en-US" w:eastAsia="zh-CN"/>
        </w:rPr>
        <w:t>A</w:t>
      </w:r>
      <w:r>
        <w:rPr>
          <w:rFonts w:hint="default"/>
          <w:szCs w:val="22"/>
          <w:lang w:val="en-US"/>
        </w:rPr>
        <w:t>ny）</w:t>
      </w:r>
    </w:p>
    <w:p>
      <w:pPr>
        <w:pStyle w:val="27"/>
        <w:rPr>
          <w:rFonts w:hint="eastAsia" w:eastAsia="楷体"/>
          <w:szCs w:val="22"/>
          <w:lang w:val="en-US" w:eastAsia="zh-CN"/>
        </w:rPr>
      </w:pPr>
      <w:r>
        <w:rPr>
          <w:rFonts w:hint="eastAsia"/>
          <w:szCs w:val="22"/>
          <w:lang w:val="en-US" w:eastAsia="zh-CN"/>
        </w:rPr>
        <w:t>空值</w:t>
      </w:r>
      <w:r>
        <w:rPr>
          <w:rFonts w:hint="default"/>
          <w:szCs w:val="22"/>
          <w:lang w:val="en-US"/>
        </w:rPr>
        <w:t>类型</w:t>
      </w:r>
      <w:r>
        <w:rPr>
          <w:rFonts w:hint="eastAsia"/>
          <w:szCs w:val="22"/>
          <w:lang w:val="en-US" w:eastAsia="zh-CN"/>
        </w:rPr>
        <w:t>（V</w:t>
      </w:r>
      <w:r>
        <w:rPr>
          <w:rFonts w:hint="default"/>
          <w:szCs w:val="22"/>
          <w:lang w:val="en-US"/>
        </w:rPr>
        <w:t>oid</w:t>
      </w:r>
      <w:r>
        <w:rPr>
          <w:rFonts w:hint="eastAsia"/>
          <w:szCs w:val="22"/>
          <w:lang w:val="en-US" w:eastAsia="zh-CN"/>
        </w:rPr>
        <w:t>）</w:t>
      </w:r>
    </w:p>
    <w:p>
      <w:pPr>
        <w:pStyle w:val="27"/>
        <w:rPr>
          <w:rFonts w:hint="default"/>
          <w:szCs w:val="22"/>
          <w:lang w:val="en-US"/>
        </w:rPr>
      </w:pPr>
      <w:r>
        <w:rPr>
          <w:rFonts w:hint="default"/>
          <w:szCs w:val="22"/>
          <w:lang w:val="en-US"/>
        </w:rPr>
        <w:t>null 和 undefined</w:t>
      </w:r>
    </w:p>
    <w:p>
      <w:pPr>
        <w:pStyle w:val="27"/>
        <w:rPr>
          <w:rFonts w:hint="default" w:eastAsia="楷体"/>
          <w:szCs w:val="22"/>
          <w:lang w:val="en-US" w:eastAsia="zh-CN"/>
        </w:rPr>
      </w:pPr>
      <w:r>
        <w:rPr>
          <w:rFonts w:hint="eastAsia"/>
          <w:szCs w:val="22"/>
          <w:lang w:val="en-US" w:eastAsia="zh-CN"/>
        </w:rPr>
        <w:t>非存在类型（Never）</w:t>
      </w:r>
    </w:p>
    <w:p>
      <w:pPr>
        <w:pStyle w:val="27"/>
        <w:rPr>
          <w:rFonts w:hint="eastAsia"/>
          <w:szCs w:val="22"/>
          <w:lang w:val="en-US" w:eastAsia="zh-CN"/>
        </w:rPr>
      </w:pPr>
      <w:r>
        <w:rPr>
          <w:rFonts w:hint="eastAsia"/>
          <w:szCs w:val="22"/>
          <w:lang w:val="en-US" w:eastAsia="zh-CN"/>
        </w:rPr>
        <w:t>非原始</w:t>
      </w:r>
      <w:r>
        <w:rPr>
          <w:rFonts w:hint="default"/>
          <w:szCs w:val="22"/>
          <w:lang w:val="en-US" w:eastAsia="zh-CN"/>
        </w:rPr>
        <w:t>类型</w:t>
      </w:r>
      <w:r>
        <w:rPr>
          <w:rFonts w:hint="eastAsia"/>
          <w:szCs w:val="22"/>
          <w:lang w:val="en-US" w:eastAsia="zh-CN"/>
        </w:rPr>
        <w:t>（</w:t>
      </w:r>
      <w:r>
        <w:rPr>
          <w:rFonts w:hint="default"/>
          <w:szCs w:val="22"/>
          <w:lang w:val="en-US" w:eastAsia="zh-CN"/>
        </w:rPr>
        <w:t>Object</w:t>
      </w:r>
      <w:r>
        <w:rPr>
          <w:rFonts w:hint="eastAsia"/>
          <w:szCs w:val="22"/>
          <w:lang w:val="en-US" w:eastAsia="zh-CN"/>
        </w:rPr>
        <w:t>）</w:t>
      </w:r>
    </w:p>
    <w:p>
      <w:pPr>
        <w:pStyle w:val="27"/>
        <w:rPr>
          <w:rFonts w:hint="eastAsia" w:eastAsia="楷体"/>
          <w:szCs w:val="22"/>
          <w:lang w:val="en-US" w:eastAsia="zh-CN"/>
        </w:rPr>
      </w:pPr>
      <w:r>
        <w:rPr>
          <w:rFonts w:hint="eastAsia"/>
          <w:szCs w:val="22"/>
          <w:lang w:val="en-US" w:eastAsia="zh-CN"/>
        </w:rPr>
        <w:t>类型断言</w:t>
      </w:r>
    </w:p>
    <w:p>
      <w:pPr>
        <w:pStyle w:val="30"/>
        <w:bidi w:val="0"/>
        <w:rPr>
          <w:rFonts w:hint="default"/>
          <w:lang w:val="en-US"/>
        </w:rPr>
      </w:pPr>
      <w:r>
        <w:rPr>
          <w:rFonts w:hint="default"/>
          <w:lang w:val="en-US"/>
        </w:rPr>
        <w:t>布尔类型（</w:t>
      </w:r>
      <w:r>
        <w:rPr>
          <w:rFonts w:hint="eastAsia"/>
          <w:lang w:val="en-US" w:eastAsia="zh-CN"/>
        </w:rPr>
        <w:t>B</w:t>
      </w:r>
      <w:r>
        <w:rPr>
          <w:rFonts w:hint="default"/>
          <w:lang w:val="en-US"/>
        </w:rPr>
        <w:t>oolean）</w:t>
      </w:r>
    </w:p>
    <w:p>
      <w:pPr>
        <w:pStyle w:val="27"/>
        <w:rPr>
          <w:rFonts w:hint="default"/>
          <w:szCs w:val="22"/>
          <w:lang w:val="en-US"/>
        </w:rPr>
      </w:pPr>
      <w:r>
        <w:rPr>
          <w:rFonts w:hint="default"/>
          <w:szCs w:val="22"/>
          <w:lang w:val="en-US"/>
        </w:rPr>
        <w:t>最基本的数据类型就是简单的true/false值，在JavaScript和TypeScript里叫做boolean（其它语言中也一样）。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12345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错误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正确</w:t>
      </w:r>
    </w:p>
    <w:p>
      <w:pPr>
        <w:pStyle w:val="27"/>
        <w:rPr>
          <w:rFonts w:hint="default"/>
          <w:lang w:val="en-US"/>
        </w:rPr>
      </w:pPr>
    </w:p>
    <w:p>
      <w:pPr>
        <w:pStyle w:val="30"/>
        <w:bidi w:val="0"/>
        <w:rPr>
          <w:rFonts w:hint="default"/>
          <w:lang w:val="en-US"/>
        </w:rPr>
      </w:pPr>
      <w:r>
        <w:rPr>
          <w:rFonts w:hint="default"/>
          <w:lang w:val="en-US"/>
        </w:rPr>
        <w:t>数字类型（</w:t>
      </w:r>
      <w:r>
        <w:rPr>
          <w:rFonts w:hint="eastAsia"/>
          <w:lang w:val="en-US" w:eastAsia="zh-CN"/>
        </w:rPr>
        <w:t>N</w:t>
      </w:r>
      <w:r>
        <w:rPr>
          <w:rFonts w:hint="default"/>
          <w:lang w:val="en-US"/>
        </w:rPr>
        <w:t>umber）</w:t>
      </w:r>
    </w:p>
    <w:p>
      <w:pPr>
        <w:pStyle w:val="27"/>
        <w:rPr>
          <w:rFonts w:hint="default"/>
          <w:szCs w:val="22"/>
          <w:lang w:val="en-US"/>
        </w:rPr>
      </w:pPr>
      <w:r>
        <w:rPr>
          <w:rFonts w:hint="default"/>
          <w:szCs w:val="22"/>
          <w:lang w:val="en-US"/>
        </w:rPr>
        <w:t>和JavaScript一样，TypeScript里的所有数字都是浮点数。这些浮点数的类型是number。除了支持十进制和十六进制字面量，TypeScript还支持ECMAScript2015中引入的二进制和八进制字面量。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0b1010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0o744</w:t>
      </w:r>
    </w:p>
    <w:p>
      <w:pPr>
        <w:pStyle w:val="27"/>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js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484</w:t>
      </w:r>
    </w:p>
    <w:p>
      <w:pPr>
        <w:pStyle w:val="27"/>
        <w:rPr>
          <w:rFonts w:hint="default"/>
          <w:lang w:val="en-US"/>
        </w:rPr>
      </w:pPr>
    </w:p>
    <w:p>
      <w:pPr>
        <w:pStyle w:val="30"/>
        <w:bidi w:val="0"/>
        <w:rPr>
          <w:rFonts w:hint="default"/>
          <w:lang w:val="en-US"/>
        </w:rPr>
      </w:pPr>
      <w:r>
        <w:rPr>
          <w:rFonts w:hint="default"/>
          <w:lang w:val="en-US"/>
        </w:rPr>
        <w:t>字符串类型(</w:t>
      </w:r>
      <w:r>
        <w:rPr>
          <w:rFonts w:hint="eastAsia"/>
          <w:lang w:val="en-US" w:eastAsia="zh-CN"/>
        </w:rPr>
        <w:t>S</w:t>
      </w:r>
      <w:r>
        <w:rPr>
          <w:rFonts w:hint="default"/>
          <w:lang w:val="en-US"/>
        </w:rPr>
        <w:t>tring)</w:t>
      </w:r>
    </w:p>
    <w:p>
      <w:pPr>
        <w:pStyle w:val="27"/>
        <w:rPr>
          <w:rFonts w:hint="default"/>
          <w:szCs w:val="22"/>
          <w:lang w:val="en-US"/>
        </w:rPr>
      </w:pPr>
      <w:r>
        <w:rPr>
          <w:rFonts w:hint="default"/>
          <w:szCs w:val="22"/>
          <w:lang w:val="en-US"/>
        </w:rPr>
        <w:t>JavaScript程序的另一项基本操作是处理网页或服务器端的文本数据。像其它语言里一样，我们使用string表示文本数据类型。和JavaScript一样，可以使用双引号（"）或单引号（'）表示字符串。</w:t>
      </w:r>
    </w:p>
    <w:p>
      <w:pPr>
        <w:pStyle w:val="27"/>
        <w:rPr>
          <w:rFonts w:hint="eastAsia"/>
          <w:szCs w:val="22"/>
          <w:lang w:val="en-US" w:eastAsia="zh-CN"/>
        </w:rPr>
      </w:pPr>
      <w:r>
        <w:rPr>
          <w:rFonts w:hint="default"/>
          <w:szCs w:val="22"/>
          <w:lang w:val="en-US"/>
        </w:rPr>
        <w:t>你还可以使用模版字符串，它可以定义多行文本和内嵌表达式。这种字符串是被反引号包围（ `），并且以${expr}这种形式嵌入表达式</w:t>
      </w:r>
      <w:r>
        <w:rPr>
          <w:rFonts w:hint="eastAsia"/>
          <w:szCs w:val="22"/>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`Bob Bobbington`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37</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 xml:space="preserve">`Hello, my name is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I'll be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和上文效果类似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 my name is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\n\n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"I'll be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E9178"/>
          <w:kern w:val="0"/>
          <w:sz w:val="21"/>
          <w:szCs w:val="21"/>
          <w:shd w:val="clear" w:fill="1E1E1E"/>
          <w:lang w:val="en-US" w:eastAsia="zh-CN" w:bidi="ar"/>
        </w:rPr>
        <w:t>"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7"/>
        <w:rPr>
          <w:rFonts w:hint="eastAsia"/>
          <w:szCs w:val="22"/>
          <w:lang w:val="en-US" w:eastAsia="zh-CN"/>
        </w:rPr>
      </w:pPr>
    </w:p>
    <w:p>
      <w:pPr>
        <w:pStyle w:val="30"/>
        <w:bidi w:val="0"/>
        <w:rPr>
          <w:rFonts w:hint="eastAsia"/>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7"/>
        <w:rPr>
          <w:rFonts w:hint="default"/>
          <w:szCs w:val="22"/>
          <w:lang w:val="en-US"/>
        </w:rPr>
      </w:pPr>
      <w:r>
        <w:rPr>
          <w:rFonts w:hint="default"/>
          <w:szCs w:val="22"/>
          <w:lang w:val="en-US"/>
        </w:rPr>
        <w:t>自ECMAScript2015起，symbol成为了一种新的原生类型，就像number和string一样。symbol类型的值是通过Symbol构造函数创建的。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可选的字符串key</w:t>
      </w:r>
    </w:p>
    <w:p>
      <w:pPr>
        <w:pStyle w:val="27"/>
        <w:rPr>
          <w:rFonts w:hint="default"/>
          <w:szCs w:val="22"/>
          <w:lang w:val="en-US"/>
        </w:rPr>
      </w:pPr>
      <w:r>
        <w:rPr>
          <w:rFonts w:hint="default"/>
          <w:szCs w:val="22"/>
          <w:lang w:val="en-US" w:eastAsia="zh-CN"/>
        </w:rPr>
        <w:t>Symbols是不可改变且唯一的。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sym4</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sym4</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false, symbols是唯一的</w:t>
      </w:r>
    </w:p>
    <w:p>
      <w:pPr>
        <w:pStyle w:val="27"/>
        <w:rPr>
          <w:rFonts w:hint="default"/>
          <w:szCs w:val="22"/>
          <w:lang w:val="en-US" w:eastAsia="zh-CN"/>
        </w:rPr>
      </w:pPr>
      <w:r>
        <w:rPr>
          <w:rFonts w:hint="default"/>
          <w:szCs w:val="22"/>
          <w:lang w:val="en-US" w:eastAsia="zh-CN"/>
        </w:rPr>
        <w:t>// 像字符串一样， symbols也可以被用做对象属性的键。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"value"</w:t>
      </w:r>
    </w:p>
    <w:p>
      <w:pPr>
        <w:pStyle w:val="27"/>
        <w:rPr>
          <w:rFonts w:hint="default"/>
          <w:szCs w:val="22"/>
          <w:lang w:val="en-US" w:eastAsia="zh-CN"/>
        </w:rPr>
      </w:pPr>
      <w:r>
        <w:rPr>
          <w:rFonts w:hint="default"/>
          <w:szCs w:val="22"/>
          <w:lang w:val="en-US" w:eastAsia="zh-CN"/>
        </w:rPr>
        <w:t>Symbols也可以与计算出的属性名声明相结合，来声明对象的属性和类成员。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"C"</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"C"</w:t>
      </w:r>
    </w:p>
    <w:p>
      <w:pPr>
        <w:pStyle w:val="27"/>
        <w:rPr>
          <w:rFonts w:hint="eastAsia"/>
          <w:szCs w:val="22"/>
          <w:lang w:val="en-US" w:eastAsia="zh-CN"/>
        </w:rPr>
      </w:pPr>
    </w:p>
    <w:p>
      <w:pPr>
        <w:pStyle w:val="30"/>
        <w:bidi w:val="0"/>
        <w:rPr>
          <w:rFonts w:hint="default"/>
          <w:lang w:val="en-US"/>
        </w:rPr>
      </w:pPr>
      <w:r>
        <w:rPr>
          <w:rFonts w:hint="default"/>
          <w:lang w:val="en-US"/>
        </w:rPr>
        <w:t>数组类型（</w:t>
      </w:r>
      <w:r>
        <w:rPr>
          <w:rFonts w:hint="eastAsia"/>
          <w:lang w:val="en-US" w:eastAsia="zh-CN"/>
        </w:rPr>
        <w:t>A</w:t>
      </w:r>
      <w:r>
        <w:rPr>
          <w:rFonts w:hint="default"/>
          <w:lang w:val="en-US"/>
        </w:rPr>
        <w:t>rray）</w:t>
      </w:r>
    </w:p>
    <w:p>
      <w:pPr>
        <w:pStyle w:val="27"/>
        <w:rPr>
          <w:rFonts w:hint="default"/>
          <w:szCs w:val="22"/>
          <w:lang w:val="en-US" w:eastAsia="zh-CN"/>
        </w:rPr>
      </w:pPr>
      <w:r>
        <w:rPr>
          <w:rFonts w:hint="default"/>
          <w:szCs w:val="22"/>
          <w:lang w:val="en-US" w:eastAsia="zh-CN"/>
        </w:rPr>
        <w:t>TypeScript像JavaScript一样可以操作数组元素。有两种方式可以定义数组。</w:t>
      </w:r>
    </w:p>
    <w:p>
      <w:pPr>
        <w:pStyle w:val="27"/>
        <w:rPr>
          <w:rFonts w:hint="default"/>
          <w:szCs w:val="22"/>
          <w:lang w:val="en-US" w:eastAsia="zh-CN"/>
        </w:rPr>
      </w:pPr>
      <w:r>
        <w:rPr>
          <w:rFonts w:hint="default"/>
          <w:szCs w:val="22"/>
          <w:lang w:val="en-US" w:eastAsia="zh-CN"/>
        </w:rPr>
        <w:t>第一种，可以在元素类型后面接上[]，表示由此类型元素组成的一个数组：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szCs w:val="22"/>
          <w:lang w:val="en-US" w:eastAsia="zh-CN"/>
        </w:rPr>
      </w:pPr>
      <w:r>
        <w:rPr>
          <w:rFonts w:hint="default"/>
          <w:szCs w:val="22"/>
          <w:lang w:val="en-US" w:eastAsia="zh-CN"/>
        </w:rPr>
        <w:t>第二种方式是使用数组泛型，Array&lt;元素类型&gt;：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szCs w:val="22"/>
          <w:lang w:val="en-US" w:eastAsia="zh-CN"/>
        </w:rPr>
      </w:pPr>
    </w:p>
    <w:p>
      <w:pPr>
        <w:pStyle w:val="30"/>
        <w:bidi w:val="0"/>
        <w:rPr>
          <w:rFonts w:hint="default"/>
          <w:lang w:val="en-US"/>
        </w:rPr>
      </w:pPr>
      <w:r>
        <w:rPr>
          <w:rFonts w:hint="default"/>
          <w:lang w:val="en-US"/>
        </w:rPr>
        <w:t>元组类型（</w:t>
      </w:r>
      <w:r>
        <w:rPr>
          <w:rFonts w:hint="eastAsia"/>
          <w:lang w:val="en-US" w:eastAsia="zh-CN"/>
        </w:rPr>
        <w:t>T</w:t>
      </w:r>
      <w:r>
        <w:rPr>
          <w:rFonts w:hint="default"/>
          <w:lang w:val="en-US"/>
        </w:rPr>
        <w:t>uple）</w:t>
      </w:r>
    </w:p>
    <w:p>
      <w:pPr>
        <w:pStyle w:val="27"/>
        <w:rPr>
          <w:rFonts w:hint="default"/>
          <w:szCs w:val="22"/>
          <w:lang w:val="en-US" w:eastAsia="zh-CN"/>
        </w:rPr>
      </w:pPr>
      <w:r>
        <w:rPr>
          <w:rFonts w:hint="default"/>
          <w:szCs w:val="22"/>
          <w:lang w:val="en-US" w:eastAsia="zh-CN"/>
        </w:rPr>
        <w:t>元组类型允许表示一个已知元素数量和类型的数组，各元素的类型不必相同。比如，你可以定义一对值分别为string和number类型的元组。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Declare a tuple 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 incorrectly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7"/>
        <w:rPr>
          <w:rFonts w:hint="default"/>
          <w:szCs w:val="22"/>
          <w:lang w:val="en-US" w:eastAsia="zh-CN"/>
        </w:rPr>
      </w:pPr>
      <w:r>
        <w:rPr>
          <w:rFonts w:hint="default"/>
          <w:szCs w:val="22"/>
          <w:lang w:val="en-US" w:eastAsia="zh-CN"/>
        </w:rPr>
        <w:t>当访问一个已知索引的元素，会得到正确的类型：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'number' does not have 'substring'</w:t>
      </w:r>
    </w:p>
    <w:p>
      <w:pPr>
        <w:pStyle w:val="27"/>
        <w:rPr>
          <w:rFonts w:hint="default"/>
          <w:szCs w:val="22"/>
          <w:lang w:val="en-US" w:eastAsia="zh-CN"/>
        </w:rPr>
      </w:pPr>
      <w:r>
        <w:rPr>
          <w:rFonts w:hint="default"/>
          <w:szCs w:val="22"/>
          <w:lang w:val="en-US" w:eastAsia="zh-CN"/>
        </w:rPr>
        <w:t>当访问一个越界的元素，会使用联合类型替代：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"world"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'3' does not exist on type '[string,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'5' does not exist on type '[string, number]'.</w:t>
      </w:r>
    </w:p>
    <w:p>
      <w:pPr>
        <w:pStyle w:val="27"/>
        <w:rPr>
          <w:rFonts w:hint="default"/>
          <w:lang w:val="en-US"/>
        </w:rPr>
      </w:pPr>
    </w:p>
    <w:p>
      <w:pPr>
        <w:pStyle w:val="30"/>
        <w:bidi w:val="0"/>
        <w:rPr>
          <w:rFonts w:hint="default"/>
          <w:lang w:val="en-US"/>
        </w:rPr>
      </w:pPr>
      <w:r>
        <w:rPr>
          <w:rFonts w:hint="default"/>
          <w:lang w:val="en-US"/>
        </w:rPr>
        <w:t>枚举类型（</w:t>
      </w:r>
      <w:r>
        <w:rPr>
          <w:rFonts w:hint="eastAsia"/>
          <w:lang w:val="en-US" w:eastAsia="zh-CN"/>
        </w:rPr>
        <w:t>E</w:t>
      </w:r>
      <w:r>
        <w:rPr>
          <w:rFonts w:hint="default"/>
          <w:lang w:val="en-US"/>
        </w:rPr>
        <w:t>num）</w:t>
      </w:r>
    </w:p>
    <w:p>
      <w:pPr>
        <w:pStyle w:val="27"/>
        <w:rPr>
          <w:rFonts w:hint="default"/>
          <w:szCs w:val="22"/>
          <w:lang w:val="en-US" w:eastAsia="zh-CN"/>
        </w:rPr>
      </w:pPr>
      <w:r>
        <w:rPr>
          <w:rFonts w:hint="default"/>
          <w:szCs w:val="22"/>
          <w:lang w:val="en-US" w:eastAsia="zh-CN"/>
        </w:rPr>
        <w:t>enum类型是对JavaScript标准数据类型的一个补充。像C#等其它语言一样，使用枚举类型可以为一组数值赋予友好的名字。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7"/>
        <w:rPr>
          <w:rFonts w:hint="default"/>
          <w:szCs w:val="22"/>
          <w:lang w:val="en-US" w:eastAsia="zh-CN"/>
        </w:rPr>
      </w:pPr>
      <w:r>
        <w:rPr>
          <w:rFonts w:hint="default"/>
          <w:szCs w:val="22"/>
          <w:lang w:val="en-US" w:eastAsia="zh-CN"/>
        </w:rPr>
        <w:t>默认情况下，从0开始为元素编号。你也可以手动的指定成员的数值。例如，我们将上面的例子改成从1开始编号：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7"/>
        <w:rPr>
          <w:rFonts w:hint="default"/>
          <w:szCs w:val="22"/>
          <w:lang w:val="en-US" w:eastAsia="zh-CN"/>
        </w:rPr>
      </w:pPr>
      <w:r>
        <w:rPr>
          <w:rFonts w:hint="default"/>
          <w:szCs w:val="22"/>
          <w:lang w:val="en-US" w:eastAsia="zh-CN"/>
        </w:rPr>
        <w:t>或者，全部都采用手动赋值：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4</w:t>
      </w:r>
      <w:r>
        <w:rPr>
          <w:rFonts w:hint="eastAsia" w:ascii="Consolas" w:hAnsi="Consolas" w:eastAsia="Consolas" w:cs="Consolas"/>
          <w:b w:val="0"/>
          <w:color w:val="B5CEA8"/>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7"/>
        <w:rPr>
          <w:rFonts w:hint="default"/>
          <w:szCs w:val="22"/>
          <w:lang w:val="en-US" w:eastAsia="zh-CN"/>
        </w:rPr>
      </w:pPr>
      <w:r>
        <w:rPr>
          <w:rFonts w:hint="default"/>
          <w:szCs w:val="22"/>
          <w:lang w:val="en-US" w:eastAsia="zh-CN"/>
        </w:rPr>
        <w:t>枚举类型提供的一个便利是你可以由枚举的值得到它的名字。例如，我们知道数值为2，但是不确定它映射到Color里的哪个名字，我们可以查找相应的名字：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显示'Green'因为上面代码里它的值是2</w:t>
      </w:r>
    </w:p>
    <w:p>
      <w:pPr>
        <w:pStyle w:val="27"/>
        <w:rPr>
          <w:rFonts w:hint="default"/>
          <w:szCs w:val="22"/>
          <w:lang w:val="en-US" w:eastAsia="zh-CN"/>
        </w:rPr>
      </w:pPr>
      <w:r>
        <w:rPr>
          <w:rFonts w:hint="default"/>
          <w:szCs w:val="22"/>
          <w:lang w:val="en-US" w:eastAsia="zh-CN"/>
        </w:rPr>
        <w:t>指定枚举值为字符串</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rRed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rGreen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rBlue</w:t>
      </w:r>
    </w:p>
    <w:p>
      <w:pPr>
        <w:pStyle w:val="27"/>
        <w:rPr>
          <w:rFonts w:hint="default"/>
          <w:szCs w:val="22"/>
          <w:lang w:val="en-US" w:eastAsia="zh-CN"/>
        </w:rPr>
      </w:pPr>
      <w:r>
        <w:rPr>
          <w:rFonts w:hint="default"/>
          <w:szCs w:val="22"/>
          <w:lang w:val="en-US" w:eastAsia="zh-CN"/>
        </w:rPr>
        <w:t>请注意这边如果将枚举值指定为非number类型的值，则需要每个枚举值都进行手动赋值，否则就会报错Enummember must have initializer.。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Enum member must have initializer.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7"/>
        <w:rPr>
          <w:rFonts w:hint="default"/>
          <w:szCs w:val="22"/>
          <w:lang w:val="en-US" w:eastAsia="zh-CN"/>
        </w:rPr>
      </w:pPr>
      <w:r>
        <w:rPr>
          <w:rFonts w:hint="default"/>
          <w:szCs w:val="22"/>
          <w:lang w:val="en-US" w:eastAsia="zh-CN"/>
        </w:rPr>
        <w:t>请注意这边如果将枚举值指定为非number类型的值，则需要每个枚举值都进行手动赋值，同时，除了number类型，手动赋值的类型需要为同一种类型。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Computed values are not permitted in an enum with string valued members.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7"/>
        <w:rPr>
          <w:rFonts w:hint="default"/>
          <w:szCs w:val="22"/>
          <w:lang w:val="en-US" w:eastAsia="zh-CN"/>
        </w:rPr>
      </w:pPr>
      <w:r>
        <w:rPr>
          <w:rFonts w:hint="default"/>
          <w:szCs w:val="22"/>
          <w:lang w:val="en-US" w:eastAsia="zh-CN"/>
        </w:rPr>
        <w:t>指定枚举值为布尔值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'true'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'false'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p>
    <w:p>
      <w:pPr>
        <w:pStyle w:val="27"/>
        <w:rPr>
          <w:rFonts w:hint="default"/>
          <w:szCs w:val="22"/>
          <w:lang w:val="en-US" w:eastAsia="zh-CN"/>
        </w:rPr>
      </w:pPr>
      <w:r>
        <w:rPr>
          <w:rFonts w:hint="default"/>
          <w:szCs w:val="22"/>
          <w:lang w:val="en-US" w:eastAsia="zh-CN"/>
        </w:rPr>
        <w:t>指定枚举值为null和undefined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'null'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'undefined'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p>
    <w:p>
      <w:pPr>
        <w:pStyle w:val="27"/>
        <w:rPr>
          <w:rFonts w:hint="default"/>
          <w:szCs w:val="22"/>
          <w:lang w:val="en-US" w:eastAsia="zh-CN"/>
        </w:rPr>
      </w:pPr>
      <w:r>
        <w:rPr>
          <w:rFonts w:hint="default"/>
          <w:szCs w:val="22"/>
          <w:lang w:val="en-US" w:eastAsia="zh-CN"/>
        </w:rPr>
        <w:t>指定枚举值为array和object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'never[]'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 }</w:t>
      </w:r>
    </w:p>
    <w:p>
      <w:pPr>
        <w:pStyle w:val="27"/>
        <w:rPr>
          <w:rFonts w:hint="default"/>
          <w:szCs w:val="22"/>
          <w:lang w:val="en-US" w:eastAsia="zh-CN"/>
        </w:rPr>
      </w:pPr>
      <w:r>
        <w:rPr>
          <w:rFonts w:hint="default"/>
          <w:szCs w:val="22"/>
          <w:lang w:val="en-US" w:eastAsia="zh-CN"/>
        </w:rPr>
        <w:t>指定枚举值为symbol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'unique symbol'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7"/>
        <w:rPr>
          <w:rFonts w:hint="default"/>
          <w:lang w:val="en-US"/>
        </w:rPr>
      </w:pPr>
    </w:p>
    <w:p>
      <w:pPr>
        <w:pStyle w:val="30"/>
        <w:bidi w:val="0"/>
        <w:rPr>
          <w:rFonts w:hint="default"/>
          <w:lang w:val="en-US"/>
        </w:rPr>
      </w:pPr>
      <w:r>
        <w:rPr>
          <w:rFonts w:hint="default"/>
          <w:lang w:val="en-US"/>
        </w:rPr>
        <w:t>任意类型（</w:t>
      </w:r>
      <w:r>
        <w:rPr>
          <w:rFonts w:hint="eastAsia"/>
          <w:lang w:val="en-US" w:eastAsia="zh-CN"/>
        </w:rPr>
        <w:t>A</w:t>
      </w:r>
      <w:r>
        <w:rPr>
          <w:rFonts w:hint="default"/>
          <w:lang w:val="en-US"/>
        </w:rPr>
        <w:t>ny）</w:t>
      </w:r>
    </w:p>
    <w:p>
      <w:pPr>
        <w:pStyle w:val="27"/>
        <w:rPr>
          <w:rFonts w:hint="default"/>
          <w:szCs w:val="22"/>
          <w:lang w:val="en-US" w:eastAsia="zh-CN"/>
        </w:rPr>
      </w:pPr>
      <w:r>
        <w:rPr>
          <w:rFonts w:hint="default"/>
          <w:szCs w:val="22"/>
          <w:lang w:val="en-US" w:eastAsia="zh-CN"/>
        </w:rPr>
        <w:t>有时候，我们会想要为那些在编程阶段还不清楚类型的变量指定一个类型。这些值可能来自于动态的内容，比如来自用户输入或第三方代码库。这种情况下，我们不希望类型检查器对这些值进行检查而是直接让它们通过编译阶段的检查。那么我们可以使用any类型来标记这些变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"maybe a string instead"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okay, definitely a boolean</w:t>
      </w:r>
    </w:p>
    <w:p>
      <w:pPr>
        <w:pStyle w:val="27"/>
        <w:rPr>
          <w:rFonts w:hint="default"/>
          <w:szCs w:val="22"/>
          <w:lang w:val="en-US" w:eastAsia="zh-CN"/>
        </w:rPr>
      </w:pPr>
      <w:r>
        <w:rPr>
          <w:rFonts w:hint="default"/>
          <w:szCs w:val="22"/>
          <w:lang w:val="en-US" w:eastAsia="zh-CN"/>
        </w:rPr>
        <w:t>在对现有代码进行改写的时候，any类型是十分有用的，它允许你在编译时可选择地包含或移除类型检查。</w:t>
      </w:r>
    </w:p>
    <w:p>
      <w:pPr>
        <w:pStyle w:val="27"/>
        <w:rPr>
          <w:rFonts w:hint="default"/>
          <w:szCs w:val="22"/>
          <w:lang w:val="en-US" w:eastAsia="zh-CN"/>
        </w:rPr>
      </w:pPr>
      <w:r>
        <w:rPr>
          <w:rFonts w:hint="default"/>
          <w:szCs w:val="22"/>
          <w:lang w:val="en-US" w:eastAsia="zh-CN"/>
        </w:rPr>
        <w:t>你可能认为Object有相似的作用，就像它在其它语言中那样。</w:t>
      </w:r>
    </w:p>
    <w:p>
      <w:pPr>
        <w:pStyle w:val="27"/>
        <w:rPr>
          <w:rFonts w:hint="default"/>
          <w:szCs w:val="22"/>
          <w:lang w:val="en-US" w:eastAsia="zh-CN"/>
        </w:rPr>
      </w:pPr>
      <w:r>
        <w:rPr>
          <w:rFonts w:hint="default"/>
          <w:szCs w:val="22"/>
          <w:lang w:val="en-US" w:eastAsia="zh-CN"/>
        </w:rPr>
        <w:t>但是Object类型的变量只是允许你给它赋任意值，但是却不能够在它上面调用任意的方法，即便它真的有这些方法：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ifItExists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ifItExists might exist at runtime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toFixed exists (but the compiler doesn't check)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throw Error: Property 'toFixed' does not exist on type 'Object'.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7"/>
        <w:rPr>
          <w:rFonts w:hint="default"/>
          <w:szCs w:val="22"/>
          <w:lang w:val="en-US" w:eastAsia="zh-CN"/>
        </w:rPr>
      </w:pPr>
      <w:r>
        <w:rPr>
          <w:rFonts w:hint="default"/>
          <w:szCs w:val="22"/>
          <w:lang w:val="en-US" w:eastAsia="zh-CN"/>
        </w:rPr>
        <w:t>当你只知道一部分数据的类型时，any类型也是有用的。比如，你有一个数组，它包含了不同的类型的数据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"free"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100</w:t>
      </w:r>
    </w:p>
    <w:p>
      <w:pPr>
        <w:pStyle w:val="27"/>
        <w:rPr>
          <w:rFonts w:hint="default" w:ascii="PingFangTC-light" w:hAnsi="PingFangTC-light" w:eastAsia="PingFangTC-light" w:cs="PingFangTC-light"/>
          <w:i w:val="0"/>
          <w:caps w:val="0"/>
          <w:color w:val="50616D"/>
          <w:spacing w:val="8"/>
          <w:sz w:val="22"/>
          <w:szCs w:val="22"/>
          <w:shd w:val="clear" w:fill="FFFFFF"/>
          <w:lang w:val="en-US"/>
        </w:rPr>
      </w:pPr>
    </w:p>
    <w:p>
      <w:pPr>
        <w:pStyle w:val="30"/>
        <w:bidi w:val="0"/>
        <w:rPr>
          <w:rFonts w:hint="default"/>
          <w:lang w:val="en-US"/>
        </w:rPr>
      </w:pPr>
      <w:r>
        <w:rPr>
          <w:rFonts w:hint="eastAsia"/>
          <w:lang w:val="en-US" w:eastAsia="zh-CN"/>
        </w:rPr>
        <w:t>空值</w:t>
      </w:r>
      <w:r>
        <w:rPr>
          <w:rFonts w:hint="default"/>
          <w:lang w:val="en-US"/>
        </w:rPr>
        <w:t>类型</w:t>
      </w:r>
      <w:r>
        <w:rPr>
          <w:rFonts w:hint="eastAsia"/>
          <w:lang w:val="en-US" w:eastAsia="zh-CN"/>
        </w:rPr>
        <w:t>（V</w:t>
      </w:r>
      <w:r>
        <w:rPr>
          <w:rFonts w:hint="default"/>
          <w:lang w:val="en-US"/>
        </w:rPr>
        <w:t>oid</w:t>
      </w:r>
      <w:r>
        <w:rPr>
          <w:rFonts w:hint="eastAsia"/>
          <w:lang w:val="en-US" w:eastAsia="zh-CN"/>
        </w:rPr>
        <w:t>）</w:t>
      </w:r>
    </w:p>
    <w:p>
      <w:pPr>
        <w:pStyle w:val="27"/>
        <w:rPr>
          <w:rFonts w:hint="default"/>
          <w:szCs w:val="22"/>
          <w:lang w:val="en-US" w:eastAsia="zh-CN"/>
        </w:rPr>
      </w:pPr>
      <w:r>
        <w:rPr>
          <w:rFonts w:hint="default"/>
          <w:szCs w:val="22"/>
          <w:lang w:val="en-US" w:eastAsia="zh-CN"/>
        </w:rPr>
        <w:t>某种程度上来说，void类型像是与any类型相反，它表示没有任何类型。当一个函数没有返回值时，你通常会见到其返回值类型是void：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warnUser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 my warning 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szCs w:val="22"/>
          <w:lang w:val="en-US" w:eastAsia="zh-CN"/>
        </w:rPr>
      </w:pPr>
      <w:r>
        <w:rPr>
          <w:rFonts w:hint="default"/>
          <w:szCs w:val="22"/>
          <w:lang w:val="en-US" w:eastAsia="zh-CN"/>
        </w:rPr>
        <w:t>声明一个void类型的变量没有什么大用，因为你只能为它赋予undefined和null：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unusable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7"/>
        <w:rPr>
          <w:rFonts w:hint="default"/>
          <w:szCs w:val="22"/>
          <w:lang w:val="en-US" w:eastAsia="zh-CN"/>
        </w:rPr>
      </w:pPr>
      <w:r>
        <w:rPr>
          <w:rFonts w:hint="default"/>
          <w:szCs w:val="22"/>
          <w:lang w:val="en-US" w:eastAsia="zh-CN"/>
        </w:rPr>
        <w:t>fine写法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break</w:t>
      </w:r>
      <w:r>
        <w:rPr>
          <w:rFonts w:hint="eastAsia" w:ascii="Consolas" w:hAnsi="Consolas" w:eastAsia="Consolas" w:cs="Consolas"/>
          <w:b w:val="0"/>
          <w:color w:val="C586C0"/>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7"/>
        <w:rPr>
          <w:rFonts w:hint="default"/>
          <w:szCs w:val="22"/>
          <w:lang w:val="en-US" w:eastAsia="zh-CN"/>
        </w:rPr>
      </w:pPr>
      <w:r>
        <w:rPr>
          <w:rFonts w:hint="default"/>
          <w:szCs w:val="22"/>
          <w:lang w:val="en-US" w:eastAsia="zh-CN"/>
        </w:rPr>
        <w:t>error写法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lang w:val="en-US"/>
        </w:rPr>
      </w:pPr>
    </w:p>
    <w:p>
      <w:pPr>
        <w:pStyle w:val="30"/>
        <w:bidi w:val="0"/>
        <w:rPr>
          <w:rFonts w:hint="default"/>
          <w:lang w:val="en-US"/>
        </w:rPr>
      </w:pPr>
      <w:r>
        <w:rPr>
          <w:rFonts w:hint="default"/>
          <w:lang w:val="en-US"/>
        </w:rPr>
        <w:t>null 和 undefined</w:t>
      </w:r>
    </w:p>
    <w:p>
      <w:pPr>
        <w:pStyle w:val="27"/>
        <w:rPr>
          <w:rFonts w:hint="default"/>
          <w:szCs w:val="22"/>
          <w:lang w:val="en-US" w:eastAsia="zh-CN"/>
        </w:rPr>
      </w:pPr>
      <w:r>
        <w:rPr>
          <w:rFonts w:hint="default"/>
          <w:szCs w:val="22"/>
          <w:lang w:val="en-US" w:eastAsia="zh-CN"/>
        </w:rPr>
        <w:t>TypeScript里，undefined和null两者各自有自己的类型分别叫做undefined和null。和void相似，它们的本身的类型用处不是很大。</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Not much else we can assign to these variables!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szCs w:val="22"/>
          <w:lang w:val="en-US" w:eastAsia="zh-CN"/>
        </w:rPr>
      </w:pPr>
      <w:r>
        <w:rPr>
          <w:rFonts w:hint="default"/>
          <w:szCs w:val="22"/>
          <w:lang w:val="en-US" w:eastAsia="zh-CN"/>
        </w:rPr>
        <w:t>默认情况下null和undefined是所有类型的子类型。就是说你可以把null和undefined赋值给number类型的变量。然而，当你指定了--strictNullChecks标记，null和undefined只能赋值给void和它们各自。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7"/>
        <w:rPr>
          <w:rFonts w:hint="default"/>
          <w:szCs w:val="22"/>
          <w:lang w:val="en-US" w:eastAsia="zh-CN"/>
        </w:rPr>
      </w:pPr>
      <w:r>
        <w:rPr>
          <w:rFonts w:hint="default"/>
          <w:szCs w:val="22"/>
          <w:lang w:val="en-US" w:eastAsia="zh-CN"/>
        </w:rPr>
        <w:t>这能避免很多常见的问题。也许在某处你想传入一个string或null或undefined，你可以使用联合类型string</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null</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undefined。</w:t>
      </w:r>
    </w:p>
    <w:p>
      <w:pPr>
        <w:pStyle w:val="27"/>
        <w:rPr>
          <w:rFonts w:hint="default"/>
          <w:szCs w:val="22"/>
          <w:lang w:val="en-US" w:eastAsia="zh-CN"/>
        </w:rPr>
      </w:pPr>
      <w:r>
        <w:rPr>
          <w:rFonts w:hint="default"/>
          <w:szCs w:val="22"/>
          <w:lang w:val="en-US" w:eastAsia="zh-CN"/>
        </w:rPr>
        <w:t>注意：我们鼓励尽可能地使用--strictNullChecks，但在本手册里我们假设这个标记是关闭的。</w:t>
      </w:r>
    </w:p>
    <w:p>
      <w:pPr>
        <w:pStyle w:val="27"/>
        <w:rPr>
          <w:rFonts w:hint="default"/>
          <w:lang w:val="en-US"/>
        </w:rPr>
      </w:pPr>
    </w:p>
    <w:p>
      <w:pPr>
        <w:pStyle w:val="30"/>
        <w:bidi w:val="0"/>
        <w:rPr>
          <w:rFonts w:hint="default"/>
          <w:lang w:val="en-US"/>
        </w:rPr>
      </w:pPr>
      <w:r>
        <w:rPr>
          <w:rFonts w:hint="eastAsia"/>
          <w:lang w:val="en-US" w:eastAsia="zh-CN"/>
        </w:rPr>
        <w:t>非存在</w:t>
      </w:r>
      <w:r>
        <w:rPr>
          <w:rFonts w:hint="default"/>
          <w:lang w:val="en-US"/>
        </w:rPr>
        <w:t>类型</w:t>
      </w:r>
      <w:r>
        <w:rPr>
          <w:rFonts w:hint="eastAsia"/>
          <w:lang w:val="en-US" w:eastAsia="zh-CN"/>
        </w:rPr>
        <w:t>（Never）</w:t>
      </w:r>
    </w:p>
    <w:p>
      <w:pPr>
        <w:pStyle w:val="27"/>
        <w:rPr>
          <w:rFonts w:hint="default"/>
          <w:szCs w:val="22"/>
          <w:lang w:val="en-US" w:eastAsia="zh-CN"/>
        </w:rPr>
      </w:pPr>
      <w:r>
        <w:rPr>
          <w:rFonts w:hint="default"/>
          <w:szCs w:val="22"/>
          <w:lang w:val="en-US" w:eastAsia="zh-CN"/>
        </w:rPr>
        <w:t>never类型表示的是那些永不存在的值的类型。例如，never类型是那些总是会抛出异常或根本就不会有返回值的函数表达式或箭头函数表达式的返回值类型；变量也可能是never类型，当它们被永不为真的类型保护所约束时。下面是一些返回never类型的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testNever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推断的返回值类型为never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"Something failed"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infiniteLoop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lang w:val="en-US"/>
        </w:rPr>
      </w:pPr>
    </w:p>
    <w:p>
      <w:pPr>
        <w:pStyle w:val="27"/>
        <w:rPr>
          <w:rFonts w:hint="default"/>
          <w:szCs w:val="22"/>
          <w:lang w:val="en-US" w:eastAsia="zh-CN"/>
        </w:rPr>
      </w:pPr>
      <w:r>
        <w:rPr>
          <w:rFonts w:hint="default"/>
          <w:szCs w:val="22"/>
          <w:lang w:val="en-US" w:eastAsia="zh-CN"/>
        </w:rPr>
        <w:t>never类型是任何类型的子类型，也可以赋值给任何类型；然而，没有类型是never的子类型或可以赋值给never类型（除了never本身之外）。即使any也不可以赋值给never。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7"/>
        <w:rPr>
          <w:rFonts w:hint="default"/>
          <w:szCs w:val="22"/>
          <w:lang w:val="en-US" w:eastAsia="zh-CN"/>
        </w:rPr>
      </w:pPr>
      <w:r>
        <w:rPr>
          <w:rFonts w:hint="default"/>
          <w:szCs w:val="22"/>
          <w:lang w:val="en-US" w:eastAsia="zh-CN"/>
        </w:rPr>
        <w:t>返回never的函数必须存在无法达到的终点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break</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0" w:leftChars="0" w:firstLine="959" w:firstLineChars="457"/>
        <w:jc w:val="both"/>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'any'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7"/>
        <w:rPr>
          <w:rFonts w:hint="default"/>
          <w:lang w:val="en-US"/>
        </w:rPr>
      </w:pPr>
    </w:p>
    <w:p>
      <w:pPr>
        <w:pStyle w:val="30"/>
        <w:bidi w:val="0"/>
        <w:rPr>
          <w:rFonts w:hint="default"/>
          <w:lang w:val="en-US"/>
        </w:rPr>
      </w:pPr>
      <w:r>
        <w:rPr>
          <w:rFonts w:hint="eastAsia"/>
          <w:szCs w:val="22"/>
          <w:lang w:val="en-US" w:eastAsia="zh-CN"/>
        </w:rPr>
        <w:t>非原始</w:t>
      </w:r>
      <w:r>
        <w:rPr>
          <w:rFonts w:hint="default"/>
          <w:szCs w:val="22"/>
          <w:lang w:val="en-US" w:eastAsia="zh-CN"/>
        </w:rPr>
        <w:t>类型</w:t>
      </w:r>
      <w:r>
        <w:rPr>
          <w:rFonts w:hint="eastAsia"/>
          <w:lang w:val="en-US" w:eastAsia="zh-CN"/>
        </w:rPr>
        <w:t>（</w:t>
      </w:r>
      <w:r>
        <w:rPr>
          <w:rFonts w:hint="default"/>
          <w:lang w:val="en-US" w:eastAsia="zh-CN"/>
        </w:rPr>
        <w:t>Object</w:t>
      </w:r>
      <w:r>
        <w:rPr>
          <w:rFonts w:hint="eastAsia"/>
          <w:lang w:val="en-US" w:eastAsia="zh-CN"/>
        </w:rPr>
        <w:t>）</w:t>
      </w:r>
    </w:p>
    <w:p>
      <w:pPr>
        <w:pStyle w:val="27"/>
        <w:rPr>
          <w:rFonts w:hint="default"/>
          <w:szCs w:val="22"/>
          <w:lang w:val="en-US" w:eastAsia="zh-CN"/>
        </w:rPr>
      </w:pPr>
      <w:r>
        <w:rPr>
          <w:rFonts w:hint="default"/>
          <w:szCs w:val="22"/>
          <w:lang w:val="en-US" w:eastAsia="zh-CN"/>
        </w:rPr>
        <w:t>object表示非原始类型，也就是除number，string，boolean，symbol，null或undefined之外的类型。使用object类型，就可以更好的表示像Object.create这样的API。</w:t>
      </w:r>
    </w:p>
    <w:p>
      <w:pPr>
        <w:pStyle w:val="27"/>
        <w:rPr>
          <w:rFonts w:hint="default"/>
          <w:szCs w:val="22"/>
          <w:lang w:val="en-US" w:eastAsia="zh-CN"/>
        </w:rPr>
      </w:pPr>
      <w:r>
        <w:rPr>
          <w:rFonts w:hint="default"/>
          <w:szCs w:val="22"/>
          <w:lang w:val="en-US" w:eastAsia="zh-CN"/>
        </w:rPr>
        <w:t>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declare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(42)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7"/>
        <w:rPr>
          <w:rFonts w:hint="default"/>
          <w:lang w:val="en-US"/>
        </w:rPr>
      </w:pPr>
    </w:p>
    <w:p>
      <w:pPr>
        <w:pStyle w:val="30"/>
        <w:bidi w:val="0"/>
        <w:rPr>
          <w:rFonts w:hint="eastAsia"/>
          <w:szCs w:val="22"/>
          <w:lang w:val="en-US" w:eastAsia="zh-CN"/>
        </w:rPr>
      </w:pPr>
      <w:r>
        <w:rPr>
          <w:rFonts w:hint="default"/>
          <w:szCs w:val="22"/>
          <w:lang w:val="en-US" w:eastAsia="zh-CN"/>
        </w:rPr>
        <w:t>类型断言</w:t>
      </w:r>
    </w:p>
    <w:p>
      <w:pPr>
        <w:pStyle w:val="27"/>
        <w:rPr>
          <w:rFonts w:hint="default"/>
          <w:szCs w:val="22"/>
          <w:lang w:val="en-US" w:eastAsia="zh-CN"/>
        </w:rPr>
      </w:pPr>
      <w:r>
        <w:rPr>
          <w:rFonts w:hint="default"/>
          <w:szCs w:val="22"/>
          <w:lang w:val="en-US" w:eastAsia="zh-CN"/>
        </w:rPr>
        <w:t>有时候你会遇到这样的情况，你会比TypeScript更了解某个值的详细信息。通常这会发生在你清楚地知道一个实体具有比它现有类型更确切的类型。通过类型断言这种方式可以告诉编译器，“相信我，我知道自己在干什么”。类型断言好比其它语言里的类型转换，或者类型装箱，但是不进行特殊的数据检查和解构。它没有运行时的影响，只是在编译阶段起作用。TypeScript会假设你已经进行了必须的检查。类型断言有两种形式。</w:t>
      </w:r>
    </w:p>
    <w:p>
      <w:pPr>
        <w:pStyle w:val="27"/>
        <w:rPr>
          <w:rFonts w:hint="default"/>
          <w:szCs w:val="22"/>
          <w:lang w:val="en-US" w:eastAsia="zh-CN"/>
        </w:rPr>
      </w:pPr>
      <w:r>
        <w:rPr>
          <w:rFonts w:hint="default"/>
          <w:szCs w:val="22"/>
          <w:lang w:val="en-US" w:eastAsia="zh-CN"/>
        </w:rPr>
        <w:t>其一是“尖括号”语法：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(&lt;</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当然直接写也是可以的。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16</w:t>
      </w:r>
    </w:p>
    <w:p>
      <w:pPr>
        <w:pStyle w:val="27"/>
        <w:rPr>
          <w:rFonts w:hint="default"/>
          <w:szCs w:val="22"/>
          <w:lang w:val="en-US" w:eastAsia="zh-CN"/>
        </w:rPr>
      </w:pPr>
      <w:r>
        <w:rPr>
          <w:rFonts w:hint="default"/>
          <w:szCs w:val="22"/>
          <w:lang w:val="en-US" w:eastAsia="zh-CN"/>
        </w:rPr>
        <w:t>另一个为as语法：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pStyle w:val="27"/>
        <w:rPr>
          <w:rFonts w:hint="default"/>
          <w:szCs w:val="22"/>
          <w:lang w:val="en-US" w:eastAsia="zh-CN"/>
        </w:rPr>
      </w:pPr>
    </w:p>
    <w:p>
      <w:pPr>
        <w:pStyle w:val="27"/>
        <w:rPr>
          <w:rFonts w:hint="default"/>
          <w:szCs w:val="22"/>
          <w:lang w:val="en-US" w:eastAsia="zh-CN"/>
        </w:rPr>
      </w:pPr>
      <w:r>
        <w:rPr>
          <w:rFonts w:hint="default"/>
          <w:szCs w:val="22"/>
          <w:lang w:val="en-US" w:eastAsia="zh-CN"/>
        </w:rPr>
        <w:t>两种形式是等价的。至于使用哪个大多数情况下是凭个人喜好；</w:t>
      </w:r>
    </w:p>
    <w:p>
      <w:pPr>
        <w:pStyle w:val="27"/>
        <w:rPr>
          <w:rFonts w:hint="default"/>
          <w:szCs w:val="22"/>
          <w:lang w:val="en-US" w:eastAsia="zh-CN"/>
        </w:rPr>
      </w:pPr>
      <w:r>
        <w:rPr>
          <w:rFonts w:hint="default"/>
          <w:szCs w:val="22"/>
          <w:lang w:val="en-US" w:eastAsia="zh-CN"/>
        </w:rPr>
        <w:t>然而，当你在TypeScript里使用JSX时，只有as语法断言是被允许的。</w:t>
      </w:r>
    </w:p>
    <w:p>
      <w:pPr>
        <w:pStyle w:val="27"/>
        <w:rPr>
          <w:rFonts w:hint="default"/>
          <w:lang w:val="en-US"/>
        </w:rPr>
      </w:pPr>
    </w:p>
    <w:p>
      <w:pPr>
        <w:pStyle w:val="29"/>
        <w:bidi w:val="0"/>
        <w:rPr>
          <w:rFonts w:hint="default"/>
          <w:lang w:val="en-US"/>
        </w:rPr>
      </w:pPr>
      <w:r>
        <w:rPr>
          <w:rFonts w:hint="default"/>
          <w:lang w:val="en-US"/>
        </w:rPr>
        <w:t>接口</w:t>
      </w:r>
    </w:p>
    <w:p>
      <w:pPr>
        <w:pStyle w:val="30"/>
        <w:bidi w:val="0"/>
        <w:rPr>
          <w:rFonts w:hint="default"/>
          <w:lang w:val="en-US"/>
        </w:rPr>
      </w:pPr>
      <w:r>
        <w:rPr>
          <w:rFonts w:hint="default"/>
          <w:lang w:val="en-US"/>
        </w:rPr>
        <w:t>接口的作用</w:t>
      </w:r>
    </w:p>
    <w:p>
      <w:pPr>
        <w:pStyle w:val="27"/>
        <w:rPr>
          <w:rFonts w:hint="default"/>
          <w:lang w:val="en-US"/>
        </w:rPr>
      </w:pPr>
      <w:r>
        <w:rPr>
          <w:rFonts w:hint="default"/>
          <w:lang w:val="en-US"/>
        </w:rPr>
        <w:t>在面向对象的编程中，接口是一种规范的定义，它定义了行为和动作的规范，在程序设计里面，接口起到一种限制和规范的作用。接口定义了某一批类所需要遵守的规范，接口不关心这些类的内部状态数据，也不关心这些类里方法的实现细节，它只规定这批类里必须提供某些方法，提供这些方法的类就可以满足实际需要。 typescrip中的接口类似于java，同时还增加了更灵活的接口类型，包括属性、函数、可索引和类等。</w:t>
      </w:r>
    </w:p>
    <w:p>
      <w:pPr>
        <w:pStyle w:val="30"/>
        <w:bidi w:val="0"/>
        <w:rPr>
          <w:rFonts w:hint="default"/>
          <w:lang w:val="en-US"/>
        </w:rPr>
      </w:pPr>
      <w:r>
        <w:rPr>
          <w:rFonts w:hint="default"/>
          <w:lang w:val="en-US"/>
        </w:rPr>
        <w:t>typeScript中的接口</w:t>
      </w:r>
    </w:p>
    <w:p>
      <w:pPr>
        <w:pStyle w:val="27"/>
        <w:rPr>
          <w:rFonts w:hint="default"/>
          <w:lang w:val="en-US"/>
        </w:rPr>
      </w:pPr>
      <w:r>
        <w:rPr>
          <w:rFonts w:hint="default"/>
          <w:lang w:val="en-US"/>
        </w:rPr>
        <w:t>属性类接口</w:t>
      </w:r>
    </w:p>
    <w:p>
      <w:pPr>
        <w:pStyle w:val="27"/>
        <w:rPr>
          <w:rFonts w:hint="default"/>
          <w:lang w:val="en-US"/>
        </w:rPr>
      </w:pPr>
      <w:r>
        <w:rPr>
          <w:rFonts w:hint="default"/>
          <w:lang w:val="en-US"/>
        </w:rPr>
        <w:t>函数类型接口</w:t>
      </w:r>
    </w:p>
    <w:p>
      <w:pPr>
        <w:pStyle w:val="27"/>
        <w:rPr>
          <w:rFonts w:hint="default"/>
          <w:lang w:val="en-US"/>
        </w:rPr>
      </w:pPr>
      <w:r>
        <w:rPr>
          <w:rFonts w:hint="default"/>
          <w:lang w:val="en-US"/>
        </w:rPr>
        <w:t>可索引接口</w:t>
      </w:r>
    </w:p>
    <w:p>
      <w:pPr>
        <w:pStyle w:val="27"/>
        <w:rPr>
          <w:rFonts w:hint="default"/>
          <w:lang w:val="en-US"/>
        </w:rPr>
      </w:pPr>
      <w:r>
        <w:rPr>
          <w:rFonts w:hint="default"/>
          <w:lang w:val="en-US"/>
        </w:rPr>
        <w:t>类类型接口</w:t>
      </w:r>
    </w:p>
    <w:p>
      <w:pPr>
        <w:pStyle w:val="27"/>
        <w:rPr>
          <w:rFonts w:hint="default"/>
          <w:lang w:val="en-US"/>
        </w:rPr>
      </w:pPr>
      <w:r>
        <w:rPr>
          <w:rFonts w:hint="default"/>
          <w:lang w:val="en-US"/>
        </w:rPr>
        <w:t>接口扩展</w:t>
      </w:r>
    </w:p>
    <w:p>
      <w:pPr>
        <w:pStyle w:val="27"/>
        <w:rPr>
          <w:rFonts w:hint="default"/>
          <w:lang w:val="en-US"/>
        </w:rPr>
      </w:pPr>
    </w:p>
    <w:p>
      <w:pPr>
        <w:pStyle w:val="26"/>
        <w:bidi w:val="0"/>
        <w:rPr>
          <w:rFonts w:hint="default"/>
          <w:lang w:val="en-US"/>
        </w:rPr>
      </w:pPr>
      <w:r>
        <w:rPr>
          <w:rFonts w:hint="default"/>
          <w:lang w:val="en-US"/>
        </w:rPr>
        <w:t>可选属性</w:t>
      </w:r>
    </w:p>
    <w:p>
      <w:pPr>
        <w:pStyle w:val="27"/>
        <w:rPr>
          <w:rFonts w:hint="default"/>
          <w:lang w:val="en-US"/>
        </w:rPr>
      </w:pPr>
      <w:r>
        <w:rPr>
          <w:rFonts w:hint="default"/>
          <w:lang w:val="en-US"/>
        </w:rPr>
        <w:t>接口里的属性不全都是必需的。 有些是只在某些条件下存在，或者根本不存在。 可选属性在应用“option bags”模式时很常用，即给函数传入的参数对象中只有部分属性赋值了。</w:t>
      </w:r>
    </w:p>
    <w:p>
      <w:pPr>
        <w:pStyle w:val="27"/>
        <w:rPr>
          <w:rFonts w:hint="default"/>
          <w:lang w:val="en-US"/>
        </w:rPr>
      </w:pPr>
      <w:r>
        <w:rPr>
          <w:rFonts w:hint="default"/>
          <w:lang w:val="en-US"/>
        </w:rPr>
        <w:t>带有可选属性的接口与普通的接口定义差不多，只是在可选属性名字定义的后面加一个?符号。</w:t>
      </w:r>
    </w:p>
    <w:p>
      <w:pPr>
        <w:pStyle w:val="27"/>
        <w:rPr>
          <w:rFonts w:hint="default"/>
          <w:lang w:val="en-US"/>
        </w:rPr>
      </w:pPr>
      <w:r>
        <w:rPr>
          <w:rFonts w:hint="default"/>
          <w:lang w:val="en-US"/>
        </w:rPr>
        <w:t>可选属性的好处之一是可以对可能存在的属性进行预定义，好处之二是可以捕获引用了不存在的属性时的错误。</w:t>
      </w:r>
    </w:p>
    <w:p>
      <w:pPr>
        <w:pStyle w:val="27"/>
        <w:rPr>
          <w:rFonts w:hint="default"/>
          <w:lang w:val="en-US"/>
        </w:rPr>
      </w:pPr>
    </w:p>
    <w:p>
      <w:pPr>
        <w:pStyle w:val="26"/>
        <w:bidi w:val="0"/>
        <w:rPr>
          <w:rFonts w:hint="default"/>
          <w:lang w:val="en-US"/>
        </w:rPr>
      </w:pPr>
      <w:r>
        <w:rPr>
          <w:rFonts w:hint="default"/>
          <w:lang w:val="en-US"/>
        </w:rPr>
        <w:t>只读属性</w:t>
      </w:r>
    </w:p>
    <w:p>
      <w:pPr>
        <w:pStyle w:val="27"/>
        <w:rPr>
          <w:rFonts w:hint="default"/>
          <w:lang w:val="en-US"/>
        </w:rPr>
      </w:pPr>
      <w:r>
        <w:rPr>
          <w:rFonts w:hint="default"/>
          <w:lang w:val="en-US"/>
        </w:rPr>
        <w:t>一些对象属性只能在对象刚刚创建的时候修改其值。 你可以在属性名前用 readonly来指定只读属性:</w:t>
      </w:r>
    </w:p>
    <w:p>
      <w:pPr>
        <w:pStyle w:val="27"/>
        <w:rPr>
          <w:rFonts w:hint="default"/>
          <w:lang w:val="en-US"/>
        </w:rPr>
      </w:pPr>
      <w:r>
        <w:rPr>
          <w:rFonts w:hint="default"/>
          <w:lang w:val="en-US"/>
        </w:rPr>
        <w:t>TypeScript具有ReadonlyArray&lt;T&gt;类型，它与Array&lt;T&gt;相似，只是把所有可变方法去掉了，因此可以确保数组创建后再也不能被修改</w:t>
      </w:r>
    </w:p>
    <w:p>
      <w:pPr>
        <w:pStyle w:val="26"/>
        <w:bidi w:val="0"/>
        <w:rPr>
          <w:rFonts w:hint="default"/>
          <w:lang w:val="en-US"/>
        </w:rPr>
      </w:pPr>
      <w:r>
        <w:rPr>
          <w:rFonts w:hint="default"/>
          <w:lang w:val="en-US"/>
        </w:rPr>
        <w:t>readonly vs const</w:t>
      </w:r>
      <w:bookmarkStart w:id="2" w:name="_GoBack"/>
      <w:bookmarkEnd w:id="2"/>
    </w:p>
    <w:p>
      <w:pPr>
        <w:pStyle w:val="27"/>
        <w:rPr>
          <w:rFonts w:hint="default"/>
          <w:lang w:val="en-US"/>
        </w:rPr>
      </w:pPr>
      <w:r>
        <w:rPr>
          <w:rFonts w:hint="default"/>
          <w:lang w:val="en-US"/>
        </w:rPr>
        <w:t>最简单判断该用readonly还是const的方法是看要把它做为变量使用还是做为一个属性。 做为变量使用的话用 const，若做为属性则使用readonly。</w:t>
      </w: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p>
      <w:pPr>
        <w:pStyle w:val="27"/>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PingFangTC-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f_segoe-ui_semi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1">
    <w:nsid w:val="6A9242B9"/>
    <w:multiLevelType w:val="multilevel"/>
    <w:tmpl w:val="6A9242B9"/>
    <w:lvl w:ilvl="0" w:tentative="0">
      <w:start w:val="1"/>
      <w:numFmt w:val="chineseCounting"/>
      <w:pStyle w:val="28"/>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9"/>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30"/>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26"/>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683D"/>
    <w:rsid w:val="013B412D"/>
    <w:rsid w:val="026049B9"/>
    <w:rsid w:val="049267A2"/>
    <w:rsid w:val="04E93A05"/>
    <w:rsid w:val="0698675E"/>
    <w:rsid w:val="07C9009C"/>
    <w:rsid w:val="090727F9"/>
    <w:rsid w:val="0918042F"/>
    <w:rsid w:val="0A782056"/>
    <w:rsid w:val="0ADA1AEE"/>
    <w:rsid w:val="0B5741E5"/>
    <w:rsid w:val="0CD428C1"/>
    <w:rsid w:val="0DD4770C"/>
    <w:rsid w:val="0E495E9D"/>
    <w:rsid w:val="0E5E08C9"/>
    <w:rsid w:val="0EBF0E47"/>
    <w:rsid w:val="0F070EA4"/>
    <w:rsid w:val="0F4159F1"/>
    <w:rsid w:val="0F504C8E"/>
    <w:rsid w:val="0F933459"/>
    <w:rsid w:val="0FAC3508"/>
    <w:rsid w:val="10153BAF"/>
    <w:rsid w:val="10EC3CA0"/>
    <w:rsid w:val="11AD69FE"/>
    <w:rsid w:val="11C307F0"/>
    <w:rsid w:val="11D217EB"/>
    <w:rsid w:val="12052717"/>
    <w:rsid w:val="12097372"/>
    <w:rsid w:val="13344C4A"/>
    <w:rsid w:val="13DD6CFF"/>
    <w:rsid w:val="14B3335F"/>
    <w:rsid w:val="16F83857"/>
    <w:rsid w:val="17406217"/>
    <w:rsid w:val="17593FE4"/>
    <w:rsid w:val="187F7F1B"/>
    <w:rsid w:val="19C851A2"/>
    <w:rsid w:val="19FB32FD"/>
    <w:rsid w:val="1A7927BD"/>
    <w:rsid w:val="1ACE555F"/>
    <w:rsid w:val="1B1403E9"/>
    <w:rsid w:val="1C3E49A8"/>
    <w:rsid w:val="1E8842E8"/>
    <w:rsid w:val="1ED41897"/>
    <w:rsid w:val="1FD059B6"/>
    <w:rsid w:val="20B563D7"/>
    <w:rsid w:val="21903BCA"/>
    <w:rsid w:val="221A68F2"/>
    <w:rsid w:val="23006710"/>
    <w:rsid w:val="23354AA8"/>
    <w:rsid w:val="24F12631"/>
    <w:rsid w:val="250407DD"/>
    <w:rsid w:val="25D33EB9"/>
    <w:rsid w:val="26A278D6"/>
    <w:rsid w:val="27634E18"/>
    <w:rsid w:val="27B21B24"/>
    <w:rsid w:val="27B9213A"/>
    <w:rsid w:val="285A064A"/>
    <w:rsid w:val="29277A07"/>
    <w:rsid w:val="29AF2FC6"/>
    <w:rsid w:val="29EA6359"/>
    <w:rsid w:val="2BA426AE"/>
    <w:rsid w:val="2D1778CC"/>
    <w:rsid w:val="2E8A1C5B"/>
    <w:rsid w:val="2F716186"/>
    <w:rsid w:val="30F900C0"/>
    <w:rsid w:val="311A2D8C"/>
    <w:rsid w:val="32443559"/>
    <w:rsid w:val="32A933DC"/>
    <w:rsid w:val="33B42832"/>
    <w:rsid w:val="34337B97"/>
    <w:rsid w:val="34893574"/>
    <w:rsid w:val="358631EF"/>
    <w:rsid w:val="359C3D11"/>
    <w:rsid w:val="37B43BC7"/>
    <w:rsid w:val="38141948"/>
    <w:rsid w:val="3838014C"/>
    <w:rsid w:val="3A725351"/>
    <w:rsid w:val="3B000C51"/>
    <w:rsid w:val="3C404311"/>
    <w:rsid w:val="3D1204A4"/>
    <w:rsid w:val="3D362EA5"/>
    <w:rsid w:val="3E371A3A"/>
    <w:rsid w:val="3EA96FF0"/>
    <w:rsid w:val="3F3233D4"/>
    <w:rsid w:val="3FD867FF"/>
    <w:rsid w:val="4011136F"/>
    <w:rsid w:val="41E63132"/>
    <w:rsid w:val="42535548"/>
    <w:rsid w:val="4275759D"/>
    <w:rsid w:val="429A4D5B"/>
    <w:rsid w:val="43F43E8A"/>
    <w:rsid w:val="45F109E1"/>
    <w:rsid w:val="46252A9B"/>
    <w:rsid w:val="464227B1"/>
    <w:rsid w:val="468F2AAD"/>
    <w:rsid w:val="46C26099"/>
    <w:rsid w:val="48B1294A"/>
    <w:rsid w:val="4A8370A0"/>
    <w:rsid w:val="4B746117"/>
    <w:rsid w:val="4C011B8D"/>
    <w:rsid w:val="4C982BAB"/>
    <w:rsid w:val="4D4F116C"/>
    <w:rsid w:val="4D616204"/>
    <w:rsid w:val="4E1317E2"/>
    <w:rsid w:val="4E2473DA"/>
    <w:rsid w:val="4F29344E"/>
    <w:rsid w:val="4F421E39"/>
    <w:rsid w:val="50B54456"/>
    <w:rsid w:val="50CF7706"/>
    <w:rsid w:val="518B0363"/>
    <w:rsid w:val="51BE248E"/>
    <w:rsid w:val="524E2EAF"/>
    <w:rsid w:val="54B178FD"/>
    <w:rsid w:val="556F7FF3"/>
    <w:rsid w:val="56854219"/>
    <w:rsid w:val="58784728"/>
    <w:rsid w:val="58F74F4D"/>
    <w:rsid w:val="59A56153"/>
    <w:rsid w:val="5B4C2554"/>
    <w:rsid w:val="5BBB245D"/>
    <w:rsid w:val="5C3D0B1C"/>
    <w:rsid w:val="5D1631A5"/>
    <w:rsid w:val="5E6D1917"/>
    <w:rsid w:val="5E8E0AB7"/>
    <w:rsid w:val="5EDD5959"/>
    <w:rsid w:val="5EEB2A62"/>
    <w:rsid w:val="60892544"/>
    <w:rsid w:val="60E57674"/>
    <w:rsid w:val="616F0305"/>
    <w:rsid w:val="61E57292"/>
    <w:rsid w:val="62962E92"/>
    <w:rsid w:val="63AC75B9"/>
    <w:rsid w:val="64337CF0"/>
    <w:rsid w:val="650E17A8"/>
    <w:rsid w:val="65550210"/>
    <w:rsid w:val="656F6B46"/>
    <w:rsid w:val="65F221A2"/>
    <w:rsid w:val="66EC79E5"/>
    <w:rsid w:val="674A15BD"/>
    <w:rsid w:val="67DA0678"/>
    <w:rsid w:val="6A1B6670"/>
    <w:rsid w:val="6AD9030E"/>
    <w:rsid w:val="6B414D0C"/>
    <w:rsid w:val="6B876D31"/>
    <w:rsid w:val="6DC93FDC"/>
    <w:rsid w:val="7032166A"/>
    <w:rsid w:val="746E7B0A"/>
    <w:rsid w:val="7558773D"/>
    <w:rsid w:val="75CA7597"/>
    <w:rsid w:val="76886C10"/>
    <w:rsid w:val="78881286"/>
    <w:rsid w:val="7A225DC1"/>
    <w:rsid w:val="7A5C66E4"/>
    <w:rsid w:val="7B1D5374"/>
    <w:rsid w:val="7C9E14A7"/>
    <w:rsid w:val="7CFE5944"/>
    <w:rsid w:val="7D3158D4"/>
    <w:rsid w:val="7E127D38"/>
    <w:rsid w:val="7F72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5"/>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1">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Strong"/>
    <w:basedOn w:val="21"/>
    <w:qFormat/>
    <w:uiPriority w:val="0"/>
    <w:rPr>
      <w:b/>
    </w:rPr>
  </w:style>
  <w:style w:type="character" w:styleId="23">
    <w:name w:val="Emphasis"/>
    <w:basedOn w:val="21"/>
    <w:qFormat/>
    <w:uiPriority w:val="0"/>
    <w:rPr>
      <w:i/>
    </w:rPr>
  </w:style>
  <w:style w:type="character" w:styleId="24">
    <w:name w:val="Hyperlink"/>
    <w:basedOn w:val="21"/>
    <w:qFormat/>
    <w:uiPriority w:val="0"/>
    <w:rPr>
      <w:color w:val="0000FF"/>
      <w:u w:val="single"/>
    </w:rPr>
  </w:style>
  <w:style w:type="character" w:styleId="25">
    <w:name w:val="HTML Code"/>
    <w:basedOn w:val="21"/>
    <w:qFormat/>
    <w:uiPriority w:val="0"/>
    <w:rPr>
      <w:rFonts w:ascii="Courier New" w:hAnsi="Courier New"/>
      <w:sz w:val="20"/>
    </w:rPr>
  </w:style>
  <w:style w:type="paragraph" w:customStyle="1" w:styleId="26">
    <w:name w:val="mystyle-标题4"/>
    <w:basedOn w:val="27"/>
    <w:qFormat/>
    <w:uiPriority w:val="0"/>
    <w:pPr>
      <w:numPr>
        <w:ilvl w:val="3"/>
        <w:numId w:val="2"/>
      </w:numPr>
      <w:ind w:left="864" w:leftChars="0" w:hanging="864" w:firstLineChars="0"/>
      <w:outlineLvl w:val="3"/>
    </w:pPr>
    <w:rPr>
      <w:rFonts w:ascii="Times New Roman" w:hAnsi="Times New Roman" w:cs="Times New Roman"/>
      <w:b/>
      <w:sz w:val="28"/>
    </w:rPr>
  </w:style>
  <w:style w:type="paragraph" w:customStyle="1" w:styleId="27">
    <w:name w:val="mystyle-正文"/>
    <w:qFormat/>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8">
    <w:name w:val="mystyle-标题1"/>
    <w:basedOn w:val="27"/>
    <w:next w:val="27"/>
    <w:qFormat/>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29">
    <w:name w:val="mystyle-标题2"/>
    <w:basedOn w:val="27"/>
    <w:next w:val="27"/>
    <w:qFormat/>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30">
    <w:name w:val="mystyle-标题3"/>
    <w:basedOn w:val="27"/>
    <w:next w:val="27"/>
    <w:qFormat/>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31">
    <w:name w:val="mystyle-目录"/>
    <w:basedOn w:val="27"/>
    <w:next w:val="1"/>
    <w:qFormat/>
    <w:uiPriority w:val="0"/>
    <w:pPr>
      <w:ind w:left="0" w:firstLine="0" w:firstLineChars="0"/>
      <w:jc w:val="center"/>
    </w:pPr>
    <w:rPr>
      <w:rFonts w:ascii="Times New Roman" w:hAnsi="Times New Roman" w:eastAsia="楷体"/>
      <w:b/>
      <w:sz w:val="44"/>
      <w:szCs w:val="44"/>
    </w:rPr>
  </w:style>
  <w:style w:type="paragraph" w:customStyle="1" w:styleId="32">
    <w:name w:val="mystyle-主标题"/>
    <w:basedOn w:val="27"/>
    <w:qFormat/>
    <w:uiPriority w:val="0"/>
    <w:pPr>
      <w:ind w:firstLine="0" w:firstLineChars="0"/>
      <w:jc w:val="center"/>
    </w:pPr>
    <w:rPr>
      <w:b/>
      <w:sz w:val="52"/>
      <w:szCs w:val="52"/>
    </w:rPr>
  </w:style>
  <w:style w:type="paragraph" w:styleId="33">
    <w:name w:val="List Paragraph"/>
    <w:basedOn w:val="1"/>
    <w:qFormat/>
    <w:uiPriority w:val="34"/>
    <w:pPr>
      <w:ind w:firstLine="420" w:firstLineChars="200"/>
    </w:pPr>
  </w:style>
  <w:style w:type="paragraph" w:customStyle="1" w:styleId="34">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5">
    <w:name w:val="标题 2 Char"/>
    <w:link w:val="3"/>
    <w:qFormat/>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hellsxs</cp:lastModifiedBy>
  <dcterms:modified xsi:type="dcterms:W3CDTF">2020-03-22T09:06:03Z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