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UI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전체 요소 - 시간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게임 스탯 요소( 아이콘 ) - 친밀도 , 정신상태 , 가상 화폐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캐릭터 이동 스틱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Ui 구성 = 게임 창 UI &gt;&gt;&gt; 환경 설정 ui 클릭시 중앙에 설정 ui 생김 == 아이템창 ui 클릭 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중앙에 아이템 창 ui 생김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sz w:val="20"/>
        </w:rPr>
        <w:drawing>
          <wp:anchor distT="0" distB="0" distL="114300" distR="114300" simplePos="0" relativeHeight="251624957" behindDoc="1" locked="0" layoutInCell="1" allowOverlap="1">
            <wp:simplePos x="0" y="0"/>
            <wp:positionH relativeFrom="column">
              <wp:posOffset>-48264</wp:posOffset>
            </wp:positionH>
            <wp:positionV relativeFrom="paragraph">
              <wp:posOffset>307979</wp:posOffset>
            </wp:positionV>
            <wp:extent cx="5050155" cy="2847975"/>
            <wp:effectExtent l="0" t="0" r="0" b="0"/>
            <wp:wrapNone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yang/AppData/Roaming/PolarisOffice/ETemp/18688_13182280/fImage8289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284797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</w:t>
      </w: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게임 창 UI 구성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아이콘 만들어 줘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크기는 줄이면 되니까 적당히 크게만들고  전부 정사각형 비율로 하면댐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친밀도 :   코드 수치는 -100~100이며 적당한 ui 이용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정신상태 : 게임의 엔딩을 보여 줄 수치로, 총 8가지가 있으며 각각을 아이콘으로 나타내고 싶음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Very_Instability = 0, //매우 불안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Instability,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Nomal,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Stable,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Very_Stable, //매우 안정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Unknown, //알 수 업 ㅅ 서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Psychopath, //싸이코패스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Violent     //폭력적인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돈 : 아이콘 만들어줘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아이템창 : 정사각형 아이콘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기타 :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기타 옵션 아이콘 늘리는 것,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기타 옵션 아이콘 줄이는 것,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게임 환경설정, 게임 나가기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2. 환경 설정 ui 클릭시 중앙에 생기는 설정 ui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가운데 사각형 + 환경설정 단어는 이미지로 띄울 것.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 체크 박스 아이콘 만들어 줘야 함( 체크 된 이미지, 안된 이미지)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sz w:val="20"/>
        </w:rPr>
        <w:drawing>
          <wp:anchor distT="0" distB="0" distL="114300" distR="114300" simplePos="0" relativeHeight="251624958" behindDoc="1" locked="0" layoutInCell="1" allowOverlap="1">
            <wp:simplePos x="0" y="0"/>
            <wp:positionH relativeFrom="column">
              <wp:posOffset>474984</wp:posOffset>
            </wp:positionH>
            <wp:positionV relativeFrom="paragraph">
              <wp:posOffset>727714</wp:posOffset>
            </wp:positionV>
            <wp:extent cx="4407535" cy="2473325"/>
            <wp:effectExtent l="0" t="0" r="0" b="0"/>
            <wp:wrapNone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yang/AppData/Roaming/PolarisOffice/ETemp/18688_13182280/fImage771013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247332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 글씨는 써줄필요없을거같은데..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3 . 아이템창 ui 클릭 시 중앙에 아이템 창 ui 생김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 게임 내의 아이템의 사용 목적? :  들고 있기만 해도 효과가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  ( 사용하기 같은건 없다 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  아이템 창은 가로 3에 세로 6이다 그림처럼.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  아이템은 똑같은 아이템이 없다.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36"/>
          <w:szCs w:val="36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000625" cy="3181350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yang/AppData/Roaming/PolarisOffice/ETemp/18688_13182280/fImage11281315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1813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36"/>
          <w:szCs w:val="36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b w:val="0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그림 에는 없지만 나가기 버튼이나 X 버튼으로 닫을 수 있다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b w:val="0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( 우측 상단에 X버튼 또는 우츠 하단에 나가기 버튼 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b w:val="0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//인벤토리 왼쪽 창 띄우고, 먹으면 인벤토리에 들어가게, ( 3x6 </w:t>
      </w:r>
      <w:r>
        <w:rPr>
          <w:b w:val="0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인벤토리 구조체) 아이템을 먹을때 아이템에 정보를 인벤토리에 넣음.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b w:val="0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//인벤토리 드래그 앤 드롭 가능.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b w:val="0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갖다대면 ㅇ아이템 설명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b w:val="0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추가// 친밀도 프래그레스 바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b w:val="0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이렇게 표현한다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59" behindDoc="1" locked="0" layoutInCell="1" allowOverlap="1">
            <wp:simplePos x="0" y="0"/>
            <wp:positionH relativeFrom="column">
              <wp:posOffset>1202695</wp:posOffset>
            </wp:positionH>
            <wp:positionV relativeFrom="paragraph">
              <wp:posOffset>250195</wp:posOffset>
            </wp:positionV>
            <wp:extent cx="409575" cy="952500"/>
            <wp:effectExtent l="0" t="0" r="0" b="0"/>
            <wp:wrapNone/>
            <wp:docPr id="1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yang/AppData/Roaming/PolarisOffice/ETemp/18688_13182280/fImage33416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95250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simplePos="0" relativeHeight="251624961" behindDoc="0" locked="0" layoutInCell="1" allowOverlap="1">
            <wp:simplePos x="0" y="0"/>
            <wp:positionH relativeFrom="column">
              <wp:posOffset>248925</wp:posOffset>
            </wp:positionH>
            <wp:positionV relativeFrom="paragraph">
              <wp:posOffset>582935</wp:posOffset>
            </wp:positionV>
            <wp:extent cx="2209800" cy="295275"/>
            <wp:effectExtent l="0" t="0" r="0" b="0"/>
            <wp:wrapNone/>
            <wp:docPr id="1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yang/AppData/Roaming/PolarisOffice/ETemp/18688_13182280/fImage21561584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9527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8289941.png"></Relationship><Relationship Id="rId6" Type="http://schemas.openxmlformats.org/officeDocument/2006/relationships/image" Target="media/fImage7710138467.png"></Relationship><Relationship Id="rId7" Type="http://schemas.openxmlformats.org/officeDocument/2006/relationships/image" Target="media/fImage112813156334.png"></Relationship><Relationship Id="rId8" Type="http://schemas.openxmlformats.org/officeDocument/2006/relationships/image" Target="media/fImage3341641.png"></Relationship><Relationship Id="rId9" Type="http://schemas.openxmlformats.org/officeDocument/2006/relationships/image" Target="media/fImage2156158467.png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59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