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3A93F601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102645">
        <w:rPr>
          <w:rFonts w:ascii="Times New Roman" w:hAnsi="Times New Roman" w:cs="Times New Roman"/>
          <w:bCs/>
          <w:sz w:val="24"/>
          <w:szCs w:val="24"/>
        </w:rPr>
        <w:t>SoloSphere</w:t>
      </w:r>
      <w:proofErr w:type="spellEnd"/>
      <w:r w:rsidRPr="00102645">
        <w:rPr>
          <w:rFonts w:ascii="Times New Roman" w:hAnsi="Times New Roman" w:cs="Times New Roman"/>
          <w:bCs/>
          <w:sz w:val="24"/>
          <w:szCs w:val="24"/>
        </w:rPr>
        <w:t xml:space="preserve">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 xml:space="preserve">Shubham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Shubham(</w:t>
      </w:r>
      <w:proofErr w:type="gramEnd"/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 xml:space="preserve">Padmapriya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Arasanipalai</w:t>
      </w:r>
      <w:proofErr w:type="spellEnd"/>
      <w:r w:rsidRPr="000E3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Kandhadai</w:t>
      </w:r>
      <w:proofErr w:type="spellEnd"/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6068B09E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 Gathering</w:t>
      </w:r>
    </w:p>
    <w:p w14:paraId="44BEAF3E" w14:textId="4D177DD1" w:rsidR="00FA1709" w:rsidRPr="008C78D3" w:rsidRDefault="00CC1FBB" w:rsidP="00FA170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 xml:space="preserve">The objective of </w:t>
      </w:r>
      <w:proofErr w:type="gramStart"/>
      <w:r w:rsidRPr="005057DE">
        <w:rPr>
          <w:rFonts w:ascii="Times New Roman" w:hAnsi="Times New Roman" w:cs="Times New Roman"/>
          <w:sz w:val="24"/>
          <w:szCs w:val="24"/>
        </w:rPr>
        <w:t>requirements gathering</w:t>
      </w:r>
      <w:proofErr w:type="gramEnd"/>
      <w:r w:rsidRPr="005057DE">
        <w:rPr>
          <w:rFonts w:ascii="Times New Roman" w:hAnsi="Times New Roman" w:cs="Times New Roman"/>
          <w:sz w:val="24"/>
          <w:szCs w:val="24"/>
        </w:rPr>
        <w:t xml:space="preserve">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urrent travel-related apps used, interest in </w:t>
      </w:r>
      <w:proofErr w:type="spellStart"/>
      <w:r w:rsidRPr="00426E50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To gain </w:t>
      </w: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6EB1"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gramEnd"/>
      <w:r w:rsidRPr="008C6EB1">
        <w:rPr>
          <w:rFonts w:ascii="Times New Roman" w:eastAsia="Times New Roman" w:hAnsi="Times New Roman" w:cs="Times New Roman"/>
          <w:sz w:val="24"/>
          <w:szCs w:val="24"/>
        </w:rPr>
        <w:t xml:space="preserve">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794C18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Requirement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</w:t>
      </w:r>
      <w:proofErr w:type="gramEnd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has always been passionate about exploring different cultures and landscapes. With his wedding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approaching in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opens the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books separate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accommodations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Before departure, Daniel activates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During his trip, he uses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documents his journey in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Personality Traits: Family-oriented, organized, and </w:t>
      </w:r>
      <w:proofErr w:type="gramStart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prefers</w:t>
      </w:r>
      <w:proofErr w:type="gramEnd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Scenario: Emma’s Solo Adventure in Egypt with </w:t>
      </w:r>
      <w:proofErr w:type="spellStart"/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Emma had always dreamed of visiting Egypt, but the thought of exploring alone made her hesitant. After landing in Cairo, she opened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in-app chat to introduce herself and discuss the plan with the group, making her feel more comfortable. Feeling reassured by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360E54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Requirements Generation</w:t>
      </w:r>
    </w:p>
    <w:p w14:paraId="4761E3FB" w14:textId="7777777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>
        <w:rPr>
          <w:rFonts w:ascii="Times New Roman" w:hAnsi="Times New Roman" w:cs="Times New Roman" w:hint="eastAsia"/>
          <w:sz w:val="24"/>
          <w:szCs w:val="24"/>
        </w:rPr>
        <w:t>Based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Community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&amp; Verified Reviews</w:t>
      </w:r>
    </w:p>
    <w:p w14:paraId="4FF6D8D7" w14:textId="69BA681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39724375" w14:textId="61130E75" w:rsidR="007A61CE" w:rsidRPr="00DD3135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Privacy &amp; Safety-First Travel Experience</w:t>
      </w:r>
    </w:p>
    <w:p w14:paraId="23C32F10" w14:textId="4C56E7C8" w:rsidR="007A61CE" w:rsidRPr="00DD3135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Group Travel &amp; Social Networking Features</w:t>
      </w:r>
    </w:p>
    <w:p w14:paraId="3C01EF19" w14:textId="0CECAF4D" w:rsidR="007A61CE" w:rsidRPr="00DD3135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Verified Local Guides &amp; Experts</w:t>
      </w:r>
    </w:p>
    <w:p w14:paraId="457D95BB" w14:textId="2C01320C" w:rsidR="00864ECF" w:rsidRPr="00DD3135" w:rsidRDefault="007A61CE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Solo-Friendly Accommodation &amp; Transport Suggestions</w:t>
      </w:r>
    </w:p>
    <w:p w14:paraId="4CCFFAF5" w14:textId="749EF8D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lastRenderedPageBreak/>
        <w:t>Synthesis of requirement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19247104" w14:textId="34ED4FB7" w:rsidR="00DD3135" w:rsidRPr="00DD3135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A dynamic trust score based on user activity, ratings, successful </w:t>
      </w:r>
      <w:proofErr w:type="gramStart"/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meet-ups</w:t>
      </w:r>
      <w:proofErr w:type="gramEnd"/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, and safety reports.</w:t>
      </w:r>
    </w:p>
    <w:p w14:paraId="58A34FA2" w14:textId="03990BF1" w:rsidR="00DD3135" w:rsidRPr="00DD3135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Dark Mode &amp; Low-Light UI Optimization</w:t>
      </w:r>
    </w:p>
    <w:p w14:paraId="1A4530D7" w14:textId="674EF5B9" w:rsidR="00DD3135" w:rsidRPr="00DD3135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D3135">
        <w:rPr>
          <w:rFonts w:ascii="Times New Roman" w:eastAsia="Times New Roman" w:hAnsi="Times New Roman" w:cs="Times New Roman"/>
          <w:sz w:val="24"/>
          <w:szCs w:val="24"/>
          <w:highlight w:val="yellow"/>
        </w:rPr>
        <w:t>Automatically adjusts trip details, event timings, and currency calculations based on the user's current location.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Multi-language support for global accessibility.</w:t>
      </w:r>
    </w:p>
    <w:p w14:paraId="2674E047" w14:textId="77777777" w:rsidR="00FF24DF" w:rsidRPr="00EA34A1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34A1">
        <w:rPr>
          <w:rFonts w:ascii="Times New Roman" w:eastAsia="Times New Roman" w:hAnsi="Times New Roman" w:cs="Times New Roman"/>
          <w:sz w:val="24"/>
          <w:szCs w:val="24"/>
          <w:highlight w:val="yellow"/>
        </w:rPr>
        <w:t>Filter options to find travelers based on budget, fitness level, and travel goals.</w:t>
      </w:r>
    </w:p>
    <w:p w14:paraId="58934344" w14:textId="18DCB074" w:rsidR="006A7C27" w:rsidRPr="00EA34A1" w:rsidRDefault="006A7C27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34A1">
        <w:rPr>
          <w:rFonts w:ascii="Times New Roman" w:eastAsia="Times New Roman" w:hAnsi="Times New Roman" w:cs="Times New Roman"/>
          <w:sz w:val="24"/>
          <w:szCs w:val="24"/>
          <w:highlight w:val="yellow"/>
        </w:rPr>
        <w:t>Converts expenses into the user’s preferred currency.</w:t>
      </w:r>
    </w:p>
    <w:p w14:paraId="60C607E1" w14:textId="0DB4C681" w:rsidR="00EA34A1" w:rsidRPr="00EA34A1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34A1">
        <w:rPr>
          <w:rFonts w:ascii="Times New Roman" w:eastAsia="Times New Roman" w:hAnsi="Times New Roman" w:cs="Times New Roman"/>
          <w:sz w:val="24"/>
          <w:szCs w:val="24"/>
          <w:highlight w:val="yellow"/>
        </w:rPr>
        <w:t>Users can create visual travel boards with saved destinations, experiences, and itineraries.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Integration with third-party travel services (Airbnb, local guides, tour 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314104D2" w14:textId="34280080" w:rsidR="00EA34A1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34A1">
        <w:rPr>
          <w:rFonts w:ascii="Times New Roman" w:eastAsia="Times New Roman" w:hAnsi="Times New Roman" w:cs="Times New Roman"/>
          <w:sz w:val="24"/>
          <w:szCs w:val="24"/>
          <w:highlight w:val="yellow"/>
        </w:rPr>
        <w:t>Syncs with smartwatches or fitness bands to provide real-time alerts on trip changes, safety warnings, or meeting reminders.</w:t>
      </w:r>
    </w:p>
    <w:p w14:paraId="05729ECA" w14:textId="5CD7493A" w:rsidR="00EA34A1" w:rsidRPr="00EA34A1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34A1">
        <w:rPr>
          <w:rFonts w:ascii="Times New Roman" w:eastAsia="Times New Roman" w:hAnsi="Times New Roman" w:cs="Times New Roman"/>
          <w:sz w:val="24"/>
          <w:szCs w:val="24"/>
          <w:highlight w:val="yellow"/>
        </w:rPr>
        <w:t>Users earn badges for sustainable actions like avoiding plastic, using public transport, or engaging in conservation activities.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4BCFE142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Conclusions from the Requirement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 hybrid model of structured planning and spontaneous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improves the travel experience.</w:t>
      </w:r>
    </w:p>
    <w:p w14:paraId="6DF840B7" w14:textId="77777777" w:rsid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Localization (language support, cultural preferences) enhances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accessibility and usability globally.</w:t>
      </w:r>
    </w:p>
    <w:p w14:paraId="6C39B7BB" w14:textId="7562E62D" w:rsidR="00760510" w:rsidRPr="00760510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60510">
        <w:rPr>
          <w:rFonts w:ascii="Times New Roman" w:eastAsia="Times New Roman" w:hAnsi="Times New Roman" w:cs="Times New Roman"/>
          <w:sz w:val="24"/>
          <w:szCs w:val="24"/>
          <w:highlight w:val="yellow"/>
        </w:rPr>
        <w:t>Wearable tech, AR-guided experiences, and AI travel assistants add long-term value.</w:t>
      </w:r>
    </w:p>
    <w:p w14:paraId="217E7CA9" w14:textId="16766ACB" w:rsidR="00760510" w:rsidRPr="00760510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60510">
        <w:rPr>
          <w:rFonts w:ascii="Times New Roman" w:eastAsia="Times New Roman" w:hAnsi="Times New Roman" w:cs="Times New Roman"/>
          <w:sz w:val="24"/>
          <w:szCs w:val="24"/>
          <w:highlight w:val="yellow"/>
        </w:rPr>
        <w:t>Users feel safer when they have control over their privacy settings and visibility.</w:t>
      </w:r>
    </w:p>
    <w:p w14:paraId="635D1E27" w14:textId="12160449" w:rsidR="00760510" w:rsidRPr="00760510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60510">
        <w:rPr>
          <w:rFonts w:ascii="Times New Roman" w:eastAsia="Times New Roman" w:hAnsi="Times New Roman" w:cs="Times New Roman"/>
          <w:sz w:val="24"/>
          <w:szCs w:val="24"/>
          <w:highlight w:val="yellow"/>
        </w:rPr>
        <w:t>Multi-language support, cultural guides, and region-specific safety insights make the app truly global.</w:t>
      </w: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077A70CE" w14:textId="672DC7A5" w:rsidR="00357A69" w:rsidRPr="00864ECF" w:rsidRDefault="00357A69" w:rsidP="00357A6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Avnee</w:t>
      </w:r>
      <w:r w:rsidR="00C9308F" w:rsidRPr="00864ECF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t Kaur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357A69" w14:paraId="640843EE" w14:textId="77777777" w:rsidTr="00357A69">
        <w:trPr>
          <w:trHeight w:val="419"/>
        </w:trPr>
        <w:tc>
          <w:tcPr>
            <w:tcW w:w="2057" w:type="dxa"/>
            <w:vAlign w:val="center"/>
          </w:tcPr>
          <w:p w14:paraId="3796477F" w14:textId="423A71AB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098" w:type="dxa"/>
            <w:vAlign w:val="center"/>
          </w:tcPr>
          <w:p w14:paraId="1B419DFE" w14:textId="5619B739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192" w:type="dxa"/>
            <w:vAlign w:val="center"/>
          </w:tcPr>
          <w:p w14:paraId="3F56DE5C" w14:textId="7CBA6ECD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357A69" w14:paraId="51262455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2C22DB01" w14:textId="1D670ED5" w:rsidR="00357A69" w:rsidRPr="008176A1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J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an 25, 2025</w:t>
            </w:r>
          </w:p>
        </w:tc>
        <w:tc>
          <w:tcPr>
            <w:tcW w:w="2098" w:type="dxa"/>
            <w:vAlign w:val="center"/>
          </w:tcPr>
          <w:p w14:paraId="5038822A" w14:textId="15B0C724" w:rsidR="00357A69" w:rsidRPr="008176A1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22E66611" w14:textId="671592C3" w:rsidR="00357A69" w:rsidRP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Searching for project idea and finalize</w:t>
            </w:r>
          </w:p>
        </w:tc>
      </w:tr>
      <w:tr w:rsidR="00D74749" w14:paraId="4CAF384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0A1A0A3" w14:textId="0A8F0384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098" w:type="dxa"/>
            <w:vAlign w:val="center"/>
          </w:tcPr>
          <w:p w14:paraId="039C7A8A" w14:textId="2B869401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515B436" w14:textId="163FF6A2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72157B" w14:paraId="35F56871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1ACDB764" w14:textId="67BFB93F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31, 2025</w:t>
            </w:r>
          </w:p>
        </w:tc>
        <w:tc>
          <w:tcPr>
            <w:tcW w:w="2098" w:type="dxa"/>
            <w:vAlign w:val="center"/>
          </w:tcPr>
          <w:p w14:paraId="61013F7B" w14:textId="2E631FB8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1.5</w:t>
            </w:r>
          </w:p>
        </w:tc>
        <w:tc>
          <w:tcPr>
            <w:tcW w:w="4192" w:type="dxa"/>
            <w:vAlign w:val="center"/>
          </w:tcPr>
          <w:p w14:paraId="07ED4ED1" w14:textId="53C7B593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Review GitHub repo </w:t>
            </w:r>
          </w:p>
        </w:tc>
      </w:tr>
      <w:tr w:rsidR="0072157B" w14:paraId="1A2CA098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4DAA4874" w14:textId="55046A43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Feb </w:t>
            </w:r>
            <w:r w:rsidR="006A1D0C"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4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, 2025</w:t>
            </w:r>
          </w:p>
        </w:tc>
        <w:tc>
          <w:tcPr>
            <w:tcW w:w="2098" w:type="dxa"/>
            <w:vAlign w:val="center"/>
          </w:tcPr>
          <w:p w14:paraId="18AA67A7" w14:textId="48070A91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5C573F84" w14:textId="55BD97A9" w:rsidR="0072157B" w:rsidRDefault="00950CA8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tried making changes to the README document, but I </w:t>
            </w:r>
            <w:proofErr w:type="gramStart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wasn't able to</w:t>
            </w:r>
            <w:proofErr w:type="gramEnd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. Then, I asked Dan for help</w:t>
            </w:r>
          </w:p>
        </w:tc>
      </w:tr>
      <w:tr w:rsidR="006A1D0C" w14:paraId="01C7529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DD63F51" w14:textId="7362A872" w:rsidR="006A1D0C" w:rsidRDefault="006A1D0C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098" w:type="dxa"/>
            <w:vAlign w:val="center"/>
          </w:tcPr>
          <w:p w14:paraId="1F480FFF" w14:textId="7739D3D3" w:rsidR="006A1D0C" w:rsidRDefault="006A1D0C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A9A6FFF" w14:textId="469C2E8F" w:rsidR="006A1D0C" w:rsidRPr="0072157B" w:rsidRDefault="00CC46CB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</w:tbl>
    <w:p w14:paraId="0AE247A0" w14:textId="77777777" w:rsidR="00357A69" w:rsidRPr="00357A69" w:rsidRDefault="00357A69" w:rsidP="00357A69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9DDD81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73B599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465CBF0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28CB5F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736477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383E389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BBBBD1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6DDF6E7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36A8261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50E8CB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4266B4D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30E97D4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62D64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C6A8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35B0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P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 xml:space="preserve">Downloaded and explored apps such as </w:t>
            </w:r>
            <w:proofErr w:type="spellStart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TravelBuddy</w:t>
            </w:r>
            <w:proofErr w:type="spellEnd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 Gathering video to ensure a clear understanding of the requirement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01643DDC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7CA092F7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1B010548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4684CBE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 generation based on three finalized personas and scenarios</w:t>
            </w:r>
          </w:p>
        </w:tc>
      </w:tr>
    </w:tbl>
    <w:p w14:paraId="266CAEFC" w14:textId="77777777" w:rsidR="00247FC2" w:rsidRDefault="00247FC2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0CAD233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93B70DB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2AA1C5F0" w14:textId="77777777" w:rsidR="00247FC2" w:rsidRPr="00357A69" w:rsidRDefault="00247FC2" w:rsidP="00247FC2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BC83E82" w14:textId="5F4383AA" w:rsidR="00357A69" w:rsidRPr="007A758C" w:rsidRDefault="00357A69" w:rsidP="00C9308F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 xml:space="preserve"> </w:t>
      </w:r>
      <w:proofErr w:type="spellStart"/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7A758C" w:rsidRPr="007A758C" w14:paraId="2CFCB3A7" w14:textId="77777777" w:rsidTr="007A758C">
        <w:trPr>
          <w:trHeight w:val="419"/>
        </w:trPr>
        <w:tc>
          <w:tcPr>
            <w:tcW w:w="2057" w:type="dxa"/>
            <w:hideMark/>
          </w:tcPr>
          <w:p w14:paraId="5EC078A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098" w:type="dxa"/>
            <w:hideMark/>
          </w:tcPr>
          <w:p w14:paraId="18E1F8D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Number of Hours</w:t>
            </w:r>
          </w:p>
        </w:tc>
        <w:tc>
          <w:tcPr>
            <w:tcW w:w="4192" w:type="dxa"/>
            <w:hideMark/>
          </w:tcPr>
          <w:p w14:paraId="3014E75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</w:tr>
      <w:tr w:rsidR="007A758C" w:rsidRPr="007A758C" w14:paraId="15253587" w14:textId="77777777" w:rsidTr="007A758C">
        <w:trPr>
          <w:trHeight w:val="425"/>
        </w:trPr>
        <w:tc>
          <w:tcPr>
            <w:tcW w:w="2057" w:type="dxa"/>
            <w:hideMark/>
          </w:tcPr>
          <w:p w14:paraId="7584D17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Jan 30, 2025</w:t>
            </w:r>
          </w:p>
        </w:tc>
        <w:tc>
          <w:tcPr>
            <w:tcW w:w="2098" w:type="dxa"/>
            <w:hideMark/>
          </w:tcPr>
          <w:p w14:paraId="03651D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5939B017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An idea confirmation meeting</w:t>
            </w:r>
          </w:p>
        </w:tc>
      </w:tr>
      <w:tr w:rsidR="007A758C" w:rsidRPr="007A758C" w14:paraId="6047B1C0" w14:textId="77777777" w:rsidTr="007A758C">
        <w:trPr>
          <w:trHeight w:val="425"/>
        </w:trPr>
        <w:tc>
          <w:tcPr>
            <w:tcW w:w="2057" w:type="dxa"/>
            <w:hideMark/>
          </w:tcPr>
          <w:p w14:paraId="4F83475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hideMark/>
          </w:tcPr>
          <w:p w14:paraId="7A54E9DC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269C968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7A758C" w:rsidRPr="007A758C" w14:paraId="2EF6C33C" w14:textId="77777777" w:rsidTr="007A758C">
        <w:trPr>
          <w:trHeight w:val="425"/>
        </w:trPr>
        <w:tc>
          <w:tcPr>
            <w:tcW w:w="2057" w:type="dxa"/>
            <w:hideMark/>
          </w:tcPr>
          <w:p w14:paraId="397B047E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F68254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196ABD8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7A758C" w:rsidRPr="007A758C" w14:paraId="0310A944" w14:textId="77777777" w:rsidTr="007A758C">
        <w:trPr>
          <w:trHeight w:val="425"/>
        </w:trPr>
        <w:tc>
          <w:tcPr>
            <w:tcW w:w="2057" w:type="dxa"/>
            <w:hideMark/>
          </w:tcPr>
          <w:p w14:paraId="4BAC95A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6F73FF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465D4443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7A758C" w:rsidRPr="007A758C" w14:paraId="258D56AF" w14:textId="77777777" w:rsidTr="007A758C">
        <w:trPr>
          <w:trHeight w:val="425"/>
        </w:trPr>
        <w:tc>
          <w:tcPr>
            <w:tcW w:w="2057" w:type="dxa"/>
            <w:hideMark/>
          </w:tcPr>
          <w:p w14:paraId="313A50E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253E4E1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6245A9BB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7A758C" w:rsidRPr="007A758C" w14:paraId="5B3E2F89" w14:textId="77777777" w:rsidTr="007A758C">
        <w:trPr>
          <w:trHeight w:val="425"/>
        </w:trPr>
        <w:tc>
          <w:tcPr>
            <w:tcW w:w="2057" w:type="dxa"/>
            <w:hideMark/>
          </w:tcPr>
          <w:p w14:paraId="3A4332B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hideMark/>
          </w:tcPr>
          <w:p w14:paraId="3EFC963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7B1B23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7A758C" w:rsidRPr="007A758C" w14:paraId="67F2E17F" w14:textId="77777777" w:rsidTr="007A758C">
        <w:trPr>
          <w:trHeight w:val="425"/>
        </w:trPr>
        <w:tc>
          <w:tcPr>
            <w:tcW w:w="2057" w:type="dxa"/>
          </w:tcPr>
          <w:p w14:paraId="7BB27F18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9, 2025</w:t>
            </w:r>
          </w:p>
        </w:tc>
        <w:tc>
          <w:tcPr>
            <w:tcW w:w="2098" w:type="dxa"/>
          </w:tcPr>
          <w:p w14:paraId="09C2C43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0FEF303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Exploring Figma and its features (</w:t>
            </w:r>
          </w:p>
          <w:p w14:paraId="6618FEC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wireframing, prototyping)</w:t>
            </w:r>
          </w:p>
        </w:tc>
      </w:tr>
      <w:tr w:rsidR="007A758C" w:rsidRPr="007A758C" w14:paraId="02DFC66A" w14:textId="77777777" w:rsidTr="007A758C">
        <w:trPr>
          <w:trHeight w:val="425"/>
        </w:trPr>
        <w:tc>
          <w:tcPr>
            <w:tcW w:w="2057" w:type="dxa"/>
          </w:tcPr>
          <w:p w14:paraId="6BC1B0BB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98" w:type="dxa"/>
          </w:tcPr>
          <w:p w14:paraId="00A5EFD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192" w:type="dxa"/>
          </w:tcPr>
          <w:p w14:paraId="78EEF95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Trying a small demo on Figma</w:t>
            </w:r>
          </w:p>
        </w:tc>
      </w:tr>
      <w:tr w:rsidR="007A758C" w:rsidRPr="007A758C" w14:paraId="6024B926" w14:textId="77777777" w:rsidTr="007A758C">
        <w:trPr>
          <w:trHeight w:val="425"/>
        </w:trPr>
        <w:tc>
          <w:tcPr>
            <w:tcW w:w="2057" w:type="dxa"/>
          </w:tcPr>
          <w:p w14:paraId="5DCB86A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98" w:type="dxa"/>
          </w:tcPr>
          <w:p w14:paraId="63FAA790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21FB34C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Reviewed the </w:t>
            </w:r>
            <w:r w:rsidRPr="007A758C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Requirement Gathering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video and analyzed the key tasks needed for the survey. Identified best practices for designing effective surveys.</w:t>
            </w:r>
          </w:p>
          <w:p w14:paraId="3D256F1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2464873B" w14:textId="77777777" w:rsidTr="007A758C">
        <w:trPr>
          <w:trHeight w:val="425"/>
        </w:trPr>
        <w:tc>
          <w:tcPr>
            <w:tcW w:w="2057" w:type="dxa"/>
          </w:tcPr>
          <w:p w14:paraId="7BDFCC2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2, 2025</w:t>
            </w:r>
          </w:p>
        </w:tc>
        <w:tc>
          <w:tcPr>
            <w:tcW w:w="2098" w:type="dxa"/>
          </w:tcPr>
          <w:p w14:paraId="53A8F7B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433529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Discussed with team members about the survey structure, types of questions to include (MCQs, rating scales, open-ended), and the best way to collect relevant user feedback.</w:t>
            </w:r>
          </w:p>
          <w:p w14:paraId="0FF4260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16D15E88" w14:textId="77777777" w:rsidTr="007A758C">
        <w:trPr>
          <w:trHeight w:val="425"/>
        </w:trPr>
        <w:tc>
          <w:tcPr>
            <w:tcW w:w="2057" w:type="dxa"/>
          </w:tcPr>
          <w:p w14:paraId="3FA4B95A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3, 2025</w:t>
            </w:r>
          </w:p>
        </w:tc>
        <w:tc>
          <w:tcPr>
            <w:tcW w:w="2098" w:type="dxa"/>
          </w:tcPr>
          <w:p w14:paraId="2D67802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2" w:type="dxa"/>
          </w:tcPr>
          <w:p w14:paraId="76ABEC1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Created an independent set of questions to ensure coverage of all aspects of solo travel. Cross-checked against team inputs for completeness.</w:t>
            </w:r>
          </w:p>
          <w:p w14:paraId="3C8D610F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330A701E" w14:textId="77777777" w:rsidTr="007A758C">
        <w:trPr>
          <w:trHeight w:val="425"/>
        </w:trPr>
        <w:tc>
          <w:tcPr>
            <w:tcW w:w="2057" w:type="dxa"/>
          </w:tcPr>
          <w:p w14:paraId="7924585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025D6EF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</w:tcPr>
          <w:p w14:paraId="5576316C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Filtered and refined survey questions by removing duplicates, selecting the best ones, and ensuring clarity and logical flow.</w:t>
            </w:r>
          </w:p>
          <w:p w14:paraId="3252F19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5AA8498A" w14:textId="77777777" w:rsidTr="007A758C">
        <w:trPr>
          <w:trHeight w:val="425"/>
        </w:trPr>
        <w:tc>
          <w:tcPr>
            <w:tcW w:w="2057" w:type="dxa"/>
          </w:tcPr>
          <w:p w14:paraId="327BEEF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578B38D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30FA7E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Continuing practicing Figma components (UI design principles)</w:t>
            </w:r>
          </w:p>
        </w:tc>
      </w:tr>
      <w:tr w:rsidR="007A758C" w:rsidRPr="007A758C" w14:paraId="054BF0D7" w14:textId="77777777" w:rsidTr="007A758C">
        <w:trPr>
          <w:trHeight w:val="425"/>
        </w:trPr>
        <w:tc>
          <w:tcPr>
            <w:tcW w:w="2057" w:type="dxa"/>
          </w:tcPr>
          <w:p w14:paraId="051A1511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7, 2025</w:t>
            </w:r>
          </w:p>
        </w:tc>
        <w:tc>
          <w:tcPr>
            <w:tcW w:w="2098" w:type="dxa"/>
          </w:tcPr>
          <w:p w14:paraId="54A6F02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23583D9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Monitored survey responses, collected initial data</w:t>
            </w:r>
          </w:p>
          <w:p w14:paraId="0B3EDA5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65AC86" w14:textId="77777777" w:rsidR="00247FC2" w:rsidRDefault="00247FC2" w:rsidP="007A758C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User Survey</w:t>
      </w:r>
    </w:p>
    <w:p w14:paraId="2D1E2968" w14:textId="174C42E2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ListParagraph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13CCEE43" w14:textId="20B1DB48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7FBF3F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445803BD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Yes, but only after I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approve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them</w:t>
      </w:r>
    </w:p>
    <w:p w14:paraId="6CA84049" w14:textId="654C785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6D54D74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013FC39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2AFE95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7C08066F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Q24. If an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Q25. Do you have any additional comments or suggestions for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? (Optional)</w:t>
      </w:r>
    </w:p>
    <w:p w14:paraId="03724BA3" w14:textId="1751FF59" w:rsidR="00BC5B0E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9577F" w14:textId="77777777" w:rsidR="008361E6" w:rsidRDefault="008361E6" w:rsidP="000E3C4B">
      <w:pPr>
        <w:spacing w:after="0"/>
      </w:pPr>
      <w:r>
        <w:separator/>
      </w:r>
    </w:p>
  </w:endnote>
  <w:endnote w:type="continuationSeparator" w:id="0">
    <w:p w14:paraId="5EDA5DEA" w14:textId="77777777" w:rsidR="008361E6" w:rsidRDefault="008361E6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831C58" w14:textId="77777777" w:rsidR="008361E6" w:rsidRDefault="008361E6" w:rsidP="000E3C4B">
      <w:pPr>
        <w:spacing w:after="0"/>
      </w:pPr>
      <w:r>
        <w:separator/>
      </w:r>
    </w:p>
  </w:footnote>
  <w:footnote w:type="continuationSeparator" w:id="0">
    <w:p w14:paraId="18A630A6" w14:textId="77777777" w:rsidR="008361E6" w:rsidRDefault="008361E6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3C4B"/>
    <w:rsid w:val="000F551F"/>
    <w:rsid w:val="000F5E83"/>
    <w:rsid w:val="00102645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2130F5"/>
    <w:rsid w:val="00215A46"/>
    <w:rsid w:val="00226A81"/>
    <w:rsid w:val="00247FC2"/>
    <w:rsid w:val="002C61FF"/>
    <w:rsid w:val="002D6105"/>
    <w:rsid w:val="003060B0"/>
    <w:rsid w:val="00322353"/>
    <w:rsid w:val="003324EB"/>
    <w:rsid w:val="0033501C"/>
    <w:rsid w:val="00357A69"/>
    <w:rsid w:val="00360E54"/>
    <w:rsid w:val="00361557"/>
    <w:rsid w:val="00394376"/>
    <w:rsid w:val="003F4D56"/>
    <w:rsid w:val="004032E1"/>
    <w:rsid w:val="00412DB7"/>
    <w:rsid w:val="00426E50"/>
    <w:rsid w:val="00451119"/>
    <w:rsid w:val="00490760"/>
    <w:rsid w:val="004A3B18"/>
    <w:rsid w:val="004C548C"/>
    <w:rsid w:val="00502A07"/>
    <w:rsid w:val="00502A3C"/>
    <w:rsid w:val="005057DE"/>
    <w:rsid w:val="00513ED1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7CD4"/>
    <w:rsid w:val="006A1D0C"/>
    <w:rsid w:val="006A7C27"/>
    <w:rsid w:val="006B10A2"/>
    <w:rsid w:val="006D41CC"/>
    <w:rsid w:val="00716887"/>
    <w:rsid w:val="0072157B"/>
    <w:rsid w:val="00722FAA"/>
    <w:rsid w:val="00760510"/>
    <w:rsid w:val="00761A33"/>
    <w:rsid w:val="007805B9"/>
    <w:rsid w:val="007A61CE"/>
    <w:rsid w:val="007A758C"/>
    <w:rsid w:val="007F00C3"/>
    <w:rsid w:val="00803EE2"/>
    <w:rsid w:val="008176A1"/>
    <w:rsid w:val="00821A39"/>
    <w:rsid w:val="008361E6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4577"/>
    <w:rsid w:val="009761D4"/>
    <w:rsid w:val="00981C77"/>
    <w:rsid w:val="009A45D8"/>
    <w:rsid w:val="009A6A11"/>
    <w:rsid w:val="009D22BF"/>
    <w:rsid w:val="00A048AF"/>
    <w:rsid w:val="00A11CC5"/>
    <w:rsid w:val="00A62C47"/>
    <w:rsid w:val="00A641DC"/>
    <w:rsid w:val="00A739A0"/>
    <w:rsid w:val="00A808A5"/>
    <w:rsid w:val="00A81B93"/>
    <w:rsid w:val="00AA6B93"/>
    <w:rsid w:val="00AB078A"/>
    <w:rsid w:val="00AD4538"/>
    <w:rsid w:val="00AF42D1"/>
    <w:rsid w:val="00B50006"/>
    <w:rsid w:val="00B6707D"/>
    <w:rsid w:val="00B80E31"/>
    <w:rsid w:val="00B8203A"/>
    <w:rsid w:val="00B84069"/>
    <w:rsid w:val="00BA14D6"/>
    <w:rsid w:val="00BC5B0E"/>
    <w:rsid w:val="00BE62B4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F59C9"/>
    <w:rsid w:val="00D038DD"/>
    <w:rsid w:val="00D06BED"/>
    <w:rsid w:val="00D33741"/>
    <w:rsid w:val="00D54A38"/>
    <w:rsid w:val="00D74749"/>
    <w:rsid w:val="00D95396"/>
    <w:rsid w:val="00D978AA"/>
    <w:rsid w:val="00DB74B0"/>
    <w:rsid w:val="00DD3135"/>
    <w:rsid w:val="00DF6062"/>
    <w:rsid w:val="00E0333F"/>
    <w:rsid w:val="00E11696"/>
    <w:rsid w:val="00EA34A1"/>
    <w:rsid w:val="00EF00F6"/>
    <w:rsid w:val="00F41E56"/>
    <w:rsid w:val="00F54B4E"/>
    <w:rsid w:val="00F74F59"/>
    <w:rsid w:val="00FA1709"/>
    <w:rsid w:val="00FA2CF4"/>
    <w:rsid w:val="00FB72DC"/>
    <w:rsid w:val="00FC1C8E"/>
    <w:rsid w:val="00FC3C1A"/>
    <w:rsid w:val="00FD5E6B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8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8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3C4B"/>
  </w:style>
  <w:style w:type="paragraph" w:styleId="Footer">
    <w:name w:val="footer"/>
    <w:basedOn w:val="Normal"/>
    <w:link w:val="Foot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3C4B"/>
  </w:style>
  <w:style w:type="character" w:styleId="Hyperlink">
    <w:name w:val="Hyperlink"/>
    <w:basedOn w:val="DefaultParagraphFont"/>
    <w:uiPriority w:val="99"/>
    <w:unhideWhenUsed/>
    <w:rsid w:val="000E3C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C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75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27</Pages>
  <Words>3095</Words>
  <Characters>17643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Shubham, Shubham</cp:lastModifiedBy>
  <cp:revision>121</cp:revision>
  <dcterms:created xsi:type="dcterms:W3CDTF">2025-01-31T06:37:00Z</dcterms:created>
  <dcterms:modified xsi:type="dcterms:W3CDTF">2025-03-14T23:38:00Z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