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并发编程之 CAS 的原理</w:t>
      </w:r>
    </w:p>
    <w:p>
      <w:pPr>
        <w:pStyle w:val="3"/>
        <w:rPr>
          <w:rFonts w:hint="eastAsia"/>
          <w:lang w:val="en-US" w:eastAsia="zh-CN"/>
        </w:rPr>
      </w:pPr>
      <w:r>
        <w:rPr>
          <w:rFonts w:hint="eastAsia"/>
          <w:lang w:val="en-US" w:eastAsia="zh-CN"/>
        </w:rPr>
        <w:t>什么是CAS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CAS （compareAndSwap），中文叫比较交换，一种无锁原子算法。过程是这样：它包含 3 个参数 CAS（V，E，N），V表示要更新变量的值，E表示预期值，N表示新值。仅当 V值等于E值时，才会将V的值设为N，如果V值和E值不同，则说明已经有其他线程做了更新，则当前线程则什么都不做。最后，CAS 返回当前V的真实值。CAS 操作时抱着乐观的态度进行的，它总是认为自己可以成功完成操作。</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textAlignment w:val="auto"/>
        <w:outlineLvl w:val="9"/>
        <w:rPr>
          <w:rFonts w:hint="eastAsia"/>
          <w:sz w:val="24"/>
          <w:szCs w:val="24"/>
          <w:lang w:val="en-US" w:eastAsia="zh-CN"/>
        </w:rPr>
      </w:pPr>
      <w:r>
        <w:rPr>
          <w:rFonts w:ascii="微软雅黑" w:hAnsi="微软雅黑" w:eastAsia="微软雅黑" w:cs="微软雅黑"/>
          <w:i w:val="0"/>
          <w:caps w:val="0"/>
          <w:color w:val="333333"/>
          <w:spacing w:val="0"/>
          <w:sz w:val="18"/>
          <w:szCs w:val="18"/>
          <w:shd w:val="clear" w:fill="FFFFFF"/>
        </w:rPr>
        <w:t>CAS的全称为Compare And Swap，直译就是比较交换。是一条CPU的原子指令，其作用是让CPU先进行比较两个值是否相等，然后原子地更新某个位置的值，其实现方式是基于硬件平台的汇编指令，在intel的CPU中，使用的是</w:t>
      </w:r>
      <w:r>
        <w:rPr>
          <w:rStyle w:val="7"/>
          <w:rFonts w:ascii="Consolas" w:hAnsi="Consolas" w:eastAsia="Consolas" w:cs="Consolas"/>
          <w:i w:val="0"/>
          <w:caps w:val="0"/>
          <w:color w:val="C7254E"/>
          <w:spacing w:val="0"/>
          <w:sz w:val="19"/>
          <w:szCs w:val="19"/>
          <w:shd w:val="clear" w:fill="F9F2F4"/>
        </w:rPr>
        <w:t>cmpxchg</w:t>
      </w:r>
      <w:r>
        <w:rPr>
          <w:rFonts w:hint="eastAsia" w:ascii="微软雅黑" w:hAnsi="微软雅黑" w:eastAsia="微软雅黑" w:cs="微软雅黑"/>
          <w:i w:val="0"/>
          <w:caps w:val="0"/>
          <w:color w:val="333333"/>
          <w:spacing w:val="0"/>
          <w:sz w:val="18"/>
          <w:szCs w:val="18"/>
          <w:shd w:val="clear" w:fill="FFFFFF"/>
        </w:rPr>
        <w:t>指令，就是说CAS是靠硬件实现的，从而在硬件层面提升效率。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当多个线程同时使用CAS 操作一个变量时，只有一个会胜出，并成功更新，其余均会失败。失败的线程不会挂起，仅是被告知失败，并且允许再次尝试，当然也允许实现的线程放弃操作。基于这样的原理，CAS 操作即使没有锁，也可以发现其他线程对当前线程的干扰。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与锁相比，使用CAS会使程序看起来更加复杂一些，但由于其非阻塞的，它对死锁问题天生免疫，并且，线程间的相互影响也非常小。更为重要的是，使用无锁的方式完全没有锁竞争带来的系统开销，也没有线程间频繁调度带来的开销，因此，他要比基于锁的方式拥有更优越的性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简单的说，CAS 需要你额外给出一个期望值，也就是你认为这个变量现在应该是什么样子的。如果变量不是你想象的那样，哪说明它已经被别人修改过了。你就需要重新读取，再次尝试修改就好了。</w:t>
      </w:r>
    </w:p>
    <w:p>
      <w:pPr>
        <w:pStyle w:val="3"/>
        <w:rPr>
          <w:rFonts w:hint="eastAsia"/>
          <w:lang w:val="en-US" w:eastAsia="zh-CN"/>
        </w:rPr>
      </w:pPr>
      <w:r>
        <w:rPr>
          <w:rFonts w:hint="eastAsia"/>
          <w:lang w:val="en-US" w:eastAsia="zh-CN"/>
        </w:rPr>
        <w:t>CAS底层原理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这样归功于硬件指令集的发展，实际上，我们可以使用同步将这两个操作变成原子的，但是这么做就没有意义了。所以我们只能靠硬件来完成，硬件保证一个从语义上看起来需要多次操作的行为只通过一条处理器指令就能完成。</w:t>
      </w:r>
    </w:p>
    <w:p>
      <w:pPr>
        <w:rPr>
          <w:rFonts w:hint="eastAsia"/>
          <w:lang w:val="en-US" w:eastAsia="zh-CN"/>
        </w:rPr>
      </w:pPr>
    </w:p>
    <w:p>
      <w:pPr>
        <w:pStyle w:val="3"/>
        <w:rPr>
          <w:rFonts w:hint="eastAsia"/>
          <w:lang w:val="en-US" w:eastAsia="zh-CN"/>
        </w:rPr>
      </w:pPr>
      <w:r>
        <w:rPr>
          <w:rFonts w:hint="eastAsia"/>
          <w:lang w:val="en-US" w:eastAsia="zh-CN"/>
        </w:rPr>
        <w:t>CAS源码分析</w:t>
      </w:r>
    </w:p>
    <w:p>
      <w:pPr>
        <w:rPr>
          <w:rFonts w:ascii="Arial" w:hAnsi="Arial" w:eastAsia="Arial" w:cs="Arial"/>
          <w:i w:val="0"/>
          <w:caps w:val="0"/>
          <w:color w:val="4F4F4F"/>
          <w:spacing w:val="0"/>
          <w:sz w:val="19"/>
          <w:szCs w:val="19"/>
          <w:shd w:val="clear" w:fill="FFFFFF"/>
        </w:rPr>
      </w:pPr>
      <w:r>
        <w:rPr>
          <w:rFonts w:ascii="Arial" w:hAnsi="Arial" w:eastAsia="Arial" w:cs="Arial"/>
          <w:i w:val="0"/>
          <w:caps w:val="0"/>
          <w:color w:val="4F4F4F"/>
          <w:spacing w:val="0"/>
          <w:sz w:val="19"/>
          <w:szCs w:val="19"/>
          <w:shd w:val="clear" w:fill="FFFFFF"/>
        </w:rPr>
        <w:t>JUC下的atomic类都是通过CAS来实现的，下面就以AtomicInteger为例来阐述CAS的实现。如下：</w:t>
      </w:r>
    </w:p>
    <w:p>
      <w:r>
        <w:drawing>
          <wp:inline distT="0" distB="0" distL="114300" distR="114300">
            <wp:extent cx="3387090" cy="1353820"/>
            <wp:effectExtent l="0" t="0" r="1143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387090" cy="1353820"/>
                    </a:xfrm>
                    <a:prstGeom prst="rect">
                      <a:avLst/>
                    </a:prstGeom>
                    <a:noFill/>
                    <a:ln w="9525">
                      <a:noFill/>
                    </a:ln>
                  </pic:spPr>
                </pic:pic>
              </a:graphicData>
            </a:graphic>
          </wp:inline>
        </w:drawing>
      </w:r>
    </w:p>
    <w:p>
      <w:r>
        <w:drawing>
          <wp:inline distT="0" distB="0" distL="114300" distR="114300">
            <wp:extent cx="5273675" cy="2382520"/>
            <wp:effectExtent l="0" t="0" r="1460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3675" cy="2382520"/>
                    </a:xfrm>
                    <a:prstGeom prst="rect">
                      <a:avLst/>
                    </a:prstGeom>
                    <a:noFill/>
                    <a:ln w="9525">
                      <a:noFill/>
                    </a:ln>
                  </pic:spPr>
                </pic:pic>
              </a:graphicData>
            </a:graphic>
          </wp:inline>
        </w:drawing>
      </w:r>
    </w:p>
    <w:p>
      <w:r>
        <w:drawing>
          <wp:inline distT="0" distB="0" distL="114300" distR="114300">
            <wp:extent cx="5268595" cy="1863725"/>
            <wp:effectExtent l="0" t="0" r="444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1863725"/>
                    </a:xfrm>
                    <a:prstGeom prst="rect">
                      <a:avLst/>
                    </a:prstGeom>
                    <a:noFill/>
                    <a:ln w="9525">
                      <a:noFill/>
                    </a:ln>
                  </pic:spPr>
                </pic:pic>
              </a:graphicData>
            </a:graphic>
          </wp:inline>
        </w:drawing>
      </w:r>
    </w:p>
    <w:p>
      <w:r>
        <w:drawing>
          <wp:inline distT="0" distB="0" distL="114300" distR="114300">
            <wp:extent cx="5268595" cy="2847340"/>
            <wp:effectExtent l="0" t="0" r="444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68595" cy="2847340"/>
                    </a:xfrm>
                    <a:prstGeom prst="rect">
                      <a:avLst/>
                    </a:prstGeom>
                    <a:noFill/>
                    <a:ln w="9525">
                      <a:noFill/>
                    </a:ln>
                  </pic:spPr>
                </pic:pic>
              </a:graphicData>
            </a:graphic>
          </wp:inline>
        </w:drawing>
      </w:r>
    </w:p>
    <w:p>
      <w:r>
        <w:drawing>
          <wp:inline distT="0" distB="0" distL="114300" distR="114300">
            <wp:extent cx="4138295" cy="1042670"/>
            <wp:effectExtent l="0" t="0" r="698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138295" cy="1042670"/>
                    </a:xfrm>
                    <a:prstGeom prst="rect">
                      <a:avLst/>
                    </a:prstGeom>
                    <a:noFill/>
                    <a:ln w="9525">
                      <a:noFill/>
                    </a:ln>
                  </pic:spPr>
                </pic:pic>
              </a:graphicData>
            </a:graphic>
          </wp:inline>
        </w:drawing>
      </w:r>
    </w:p>
    <w:p>
      <w:pPr>
        <w:rPr>
          <w:rFonts w:ascii="Arial" w:hAnsi="Arial" w:eastAsia="Arial" w:cs="Arial"/>
          <w:i w:val="0"/>
          <w:caps w:val="0"/>
          <w:color w:val="4F4F4F"/>
          <w:spacing w:val="0"/>
          <w:sz w:val="19"/>
          <w:szCs w:val="19"/>
          <w:shd w:val="clear" w:fill="FFFFFF"/>
        </w:rPr>
      </w:pPr>
      <w:r>
        <w:rPr>
          <w:rFonts w:ascii="Arial" w:hAnsi="Arial" w:eastAsia="Arial" w:cs="Arial"/>
          <w:i w:val="0"/>
          <w:caps w:val="0"/>
          <w:color w:val="4F4F4F"/>
          <w:spacing w:val="0"/>
          <w:sz w:val="19"/>
          <w:szCs w:val="19"/>
          <w:shd w:val="clear" w:fill="FFFFFF"/>
        </w:rPr>
        <w:t>Unsafe是CAS的核心类，Java无法直接访问底层操作系统，而是通过本地（native）方法来访问。不过尽管如此，JVM还是开了一个后门：Unsafe，它提供了硬件级别的原子操作。</w:t>
      </w:r>
    </w:p>
    <w:p>
      <w:pPr>
        <w:rPr>
          <w:rFonts w:hint="eastAsia" w:ascii="Arial" w:hAnsi="Arial" w:eastAsia="Arial" w:cs="Arial"/>
          <w:i w:val="0"/>
          <w:caps w:val="0"/>
          <w:color w:val="4F4F4F"/>
          <w:spacing w:val="0"/>
          <w:sz w:val="19"/>
          <w:szCs w:val="19"/>
          <w:shd w:val="clear" w:fill="FFFFFF"/>
          <w:lang w:val="en-US" w:eastAsia="zh-CN"/>
        </w:rPr>
      </w:pPr>
    </w:p>
    <w:p>
      <w:r>
        <w:drawing>
          <wp:inline distT="0" distB="0" distL="114300" distR="114300">
            <wp:extent cx="5269230" cy="108902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9230" cy="1089025"/>
                    </a:xfrm>
                    <a:prstGeom prst="rect">
                      <a:avLst/>
                    </a:prstGeom>
                    <a:noFill/>
                    <a:ln w="9525">
                      <a:noFill/>
                    </a:ln>
                  </pic:spPr>
                </pic:pic>
              </a:graphicData>
            </a:graphic>
          </wp:inline>
        </w:drawing>
      </w:r>
    </w:p>
    <w:p>
      <w:r>
        <w:drawing>
          <wp:inline distT="0" distB="0" distL="114300" distR="114300">
            <wp:extent cx="5271135" cy="1802130"/>
            <wp:effectExtent l="0" t="0" r="190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1135" cy="1802130"/>
                    </a:xfrm>
                    <a:prstGeom prst="rect">
                      <a:avLst/>
                    </a:prstGeom>
                    <a:noFill/>
                    <a:ln w="9525">
                      <a:noFill/>
                    </a:ln>
                  </pic:spPr>
                </pic:pic>
              </a:graphicData>
            </a:graphic>
          </wp:inline>
        </w:drawing>
      </w:r>
    </w:p>
    <w:p>
      <w:pPr>
        <w:rPr>
          <w:rFonts w:ascii="Arial" w:hAnsi="Arial" w:eastAsia="Arial" w:cs="Arial"/>
          <w:i w:val="0"/>
          <w:caps w:val="0"/>
          <w:color w:val="4F4F4F"/>
          <w:spacing w:val="0"/>
          <w:sz w:val="19"/>
          <w:szCs w:val="19"/>
          <w:shd w:val="clear" w:fill="FFFFFF"/>
        </w:rPr>
      </w:pPr>
      <w:r>
        <w:rPr>
          <w:rFonts w:ascii="Arial" w:hAnsi="Arial" w:eastAsia="Arial" w:cs="Arial"/>
          <w:i w:val="0"/>
          <w:caps w:val="0"/>
          <w:color w:val="4F4F4F"/>
          <w:spacing w:val="0"/>
          <w:sz w:val="19"/>
          <w:szCs w:val="19"/>
          <w:shd w:val="clear" w:fill="FFFFFF"/>
        </w:rPr>
        <w:t>内部调用unsafe的getAndAddInt方法，在getAndAddInt方法中主要是看compareAndSwapInt方法：</w:t>
      </w:r>
    </w:p>
    <w:p>
      <w:pPr>
        <w:rPr>
          <w:rFonts w:ascii="Arial" w:hAnsi="Arial" w:eastAsia="Arial" w:cs="Arial"/>
          <w:i w:val="0"/>
          <w:caps w:val="0"/>
          <w:color w:val="4F4F4F"/>
          <w:spacing w:val="0"/>
          <w:sz w:val="19"/>
          <w:szCs w:val="19"/>
          <w:shd w:val="clear" w:fill="FFFFFF"/>
        </w:rPr>
      </w:pPr>
    </w:p>
    <w:p>
      <w:pPr>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CAS可以保证一次的读-改-写操作是原子操作，在单处理器上该操作容易实现，但是在多处理器上实现就有点儿复杂了。</w:t>
      </w:r>
    </w:p>
    <w:p>
      <w:pPr>
        <w:rPr>
          <w:rFonts w:hint="eastAsia"/>
          <w:lang w:val="en-US" w:eastAsia="zh-CN"/>
        </w:rPr>
      </w:pPr>
      <w:bookmarkStart w:id="0" w:name="_GoBack"/>
      <w:bookmarkEnd w:id="0"/>
      <w:r>
        <w:rPr>
          <w:rFonts w:hint="eastAsia"/>
          <w:lang w:val="en-US" w:eastAsia="zh-CN"/>
        </w:rPr>
        <w:t>CAS缺点</w:t>
      </w:r>
    </w:p>
    <w:p>
      <w:pPr>
        <w:rPr>
          <w:rFonts w:ascii="Arial" w:hAnsi="Arial" w:eastAsia="Arial" w:cs="Arial"/>
          <w:i w:val="0"/>
          <w:caps w:val="0"/>
          <w:color w:val="4F4F4F"/>
          <w:spacing w:val="0"/>
          <w:sz w:val="19"/>
          <w:szCs w:val="19"/>
          <w:shd w:val="clear" w:fill="FFFFFF"/>
        </w:rPr>
      </w:pPr>
      <w:r>
        <w:rPr>
          <w:rFonts w:ascii="Arial" w:hAnsi="Arial" w:eastAsia="Arial" w:cs="Arial"/>
          <w:i w:val="0"/>
          <w:caps w:val="0"/>
          <w:color w:val="4F4F4F"/>
          <w:spacing w:val="0"/>
          <w:sz w:val="19"/>
          <w:szCs w:val="19"/>
          <w:shd w:val="clear" w:fill="FFFFFF"/>
        </w:rPr>
        <w:t>CAS虽然高效地解决了原子操作，但是还是存在一些缺陷的，主要表现在三个方法：循环时间太长、只能保证一个共享变量原子操作、ABA问题。</w:t>
      </w:r>
    </w:p>
    <w:p>
      <w:pPr>
        <w:rPr>
          <w:rFonts w:hint="eastAsia" w:ascii="Arial" w:hAnsi="Arial" w:eastAsia="Arial" w:cs="Arial"/>
          <w:i w:val="0"/>
          <w:caps w:val="0"/>
          <w:color w:val="4F4F4F"/>
          <w:spacing w:val="0"/>
          <w:sz w:val="19"/>
          <w:szCs w:val="19"/>
          <w:shd w:val="clear" w:fill="FFFFFF"/>
          <w:lang w:val="en-US" w:eastAsia="zh-CN"/>
        </w:rPr>
      </w:pPr>
    </w:p>
    <w:p>
      <w:pPr>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循环时间太长</w:t>
      </w:r>
    </w:p>
    <w:p>
      <w:pPr>
        <w:rPr>
          <w:rFonts w:hint="eastAsia"/>
          <w:lang w:val="en-US" w:eastAsia="zh-CN"/>
        </w:rPr>
      </w:pPr>
      <w:r>
        <w:rPr>
          <w:rFonts w:hint="eastAsia"/>
          <w:lang w:val="en-US" w:eastAsia="zh-CN"/>
        </w:rPr>
        <w:t>如果CAS一直不成功呢？这种情况绝对有可能发生，如果自旋CAS长时间地不成功，则会给CPU带来非常大的开销。</w:t>
      </w:r>
    </w:p>
    <w:p>
      <w:pPr>
        <w:rPr>
          <w:rFonts w:hint="eastAsia"/>
          <w:lang w:val="en-US" w:eastAsia="zh-CN"/>
        </w:rPr>
      </w:pPr>
      <w:r>
        <w:rPr>
          <w:rFonts w:hint="eastAsia"/>
          <w:lang w:val="en-US" w:eastAsia="zh-CN"/>
        </w:rPr>
        <w:t>只能保证一个共享变量原子操作</w:t>
      </w:r>
    </w:p>
    <w:p>
      <w:pPr>
        <w:rPr>
          <w:rFonts w:hint="eastAsia"/>
          <w:lang w:val="en-US" w:eastAsia="zh-CN"/>
        </w:rPr>
      </w:pPr>
      <w:r>
        <w:rPr>
          <w:rFonts w:hint="eastAsia"/>
          <w:lang w:val="en-US" w:eastAsia="zh-CN"/>
        </w:rPr>
        <w:t>看了CAS的实现就知道这只能针对一个共享变量，如果是多个共享变量就只能使用锁了，当然如果你有办法把多个变量整成一个变量，利用CAS也不错。例如读写锁中state的高地位。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Arial" w:hAnsi="Arial" w:eastAsia="Arial" w:cs="Arial"/>
          <w:i w:val="0"/>
          <w:caps w:val="0"/>
          <w:color w:val="4F4F4F"/>
          <w:spacing w:val="0"/>
          <w:sz w:val="19"/>
          <w:szCs w:val="19"/>
        </w:rPr>
      </w:pPr>
      <w:r>
        <w:rPr>
          <w:rStyle w:val="6"/>
          <w:rFonts w:hint="default" w:ascii="Arial" w:hAnsi="Arial" w:eastAsia="Arial" w:cs="Arial"/>
          <w:b/>
          <w:i w:val="0"/>
          <w:caps w:val="0"/>
          <w:color w:val="4F4F4F"/>
          <w:spacing w:val="0"/>
          <w:sz w:val="19"/>
          <w:szCs w:val="19"/>
          <w:shd w:val="clear" w:fill="FFFFFF"/>
        </w:rPr>
        <w:t>ABA问题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shd w:val="clear" w:fill="FFFFFF"/>
        </w:rPr>
        <w:t>CAS需要检查操作值有没有发生改变，如果没有发生改变则更新。但是存在这样一种情况：如果一个值原来是A，变成了B，然后又变成了A，那么在CAS检查的时候会发现没有改变，但是实质上它已经发生了改变，这就是所谓的ABA问题。对于ABA问题其解决方案是加上版本号，即在每个变量都加上一个版本号，每次改变时加1，即A —&gt; B —&gt; A，变成1A —&gt; 2B —&gt; 3A。</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15322C"/>
    <w:rsid w:val="00362103"/>
    <w:rsid w:val="007C16E5"/>
    <w:rsid w:val="08E22506"/>
    <w:rsid w:val="0AEC62A7"/>
    <w:rsid w:val="0B345FE9"/>
    <w:rsid w:val="0C1857D5"/>
    <w:rsid w:val="10047C4B"/>
    <w:rsid w:val="18A414F8"/>
    <w:rsid w:val="1915322C"/>
    <w:rsid w:val="1A7470D1"/>
    <w:rsid w:val="1B011433"/>
    <w:rsid w:val="1C7F6A6B"/>
    <w:rsid w:val="1DF20636"/>
    <w:rsid w:val="232357BB"/>
    <w:rsid w:val="292451C3"/>
    <w:rsid w:val="2BF1798A"/>
    <w:rsid w:val="2E910022"/>
    <w:rsid w:val="31DC4D28"/>
    <w:rsid w:val="363D6069"/>
    <w:rsid w:val="42EA31EF"/>
    <w:rsid w:val="43F26DAF"/>
    <w:rsid w:val="451A1B80"/>
    <w:rsid w:val="48B456E8"/>
    <w:rsid w:val="49E66A17"/>
    <w:rsid w:val="4B2648B9"/>
    <w:rsid w:val="4C4D31F1"/>
    <w:rsid w:val="4DA326EA"/>
    <w:rsid w:val="4DB461C9"/>
    <w:rsid w:val="50DB3539"/>
    <w:rsid w:val="5A700EED"/>
    <w:rsid w:val="5AB47FA6"/>
    <w:rsid w:val="5AB91C11"/>
    <w:rsid w:val="5D6F688D"/>
    <w:rsid w:val="5F0053DD"/>
    <w:rsid w:val="5F8F08FD"/>
    <w:rsid w:val="69EE52D5"/>
    <w:rsid w:val="6C05417D"/>
    <w:rsid w:val="6D535020"/>
    <w:rsid w:val="6E3E33B4"/>
    <w:rsid w:val="771E7B17"/>
    <w:rsid w:val="772C71A7"/>
    <w:rsid w:val="7CD35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l\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166</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2018-09-18T06:50:00Z</dcterms:created>
  <dc:creator>大海</dc:creator>
  <cp:lastModifiedBy>Uetec</cp:lastModifiedBy>
  <dcterms:modified xsi:type="dcterms:W3CDTF">2020-11-12T05:51:10Z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