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云派易购小程序商城功能说明</w:t>
      </w:r>
    </w:p>
    <w:p>
      <w:pPr>
        <w:pStyle w:val="3"/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客户端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（一）微信小程序商城首页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26"/>
        <w:gridCol w:w="4438"/>
        <w:gridCol w:w="1240"/>
        <w:gridCol w:w="1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675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926" w:type="dxa"/>
            <w:shd w:val="clear" w:color="auto" w:fill="00B050"/>
          </w:tcPr>
          <w:p>
            <w:pPr>
              <w:numPr>
                <w:ilvl w:val="0"/>
                <w:numId w:val="0"/>
              </w:numPr>
              <w:tabs>
                <w:tab w:val="left" w:pos="492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4438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40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40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热卖展示</w:t>
            </w:r>
          </w:p>
        </w:tc>
        <w:tc>
          <w:tcPr>
            <w:tcW w:w="44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展示商城热卖的商品（依据商城规则）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精选产品</w:t>
            </w:r>
          </w:p>
        </w:tc>
        <w:tc>
          <w:tcPr>
            <w:tcW w:w="44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展示商城精选的商品（依据商城规则）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大品牌</w:t>
            </w:r>
          </w:p>
        </w:tc>
        <w:tc>
          <w:tcPr>
            <w:tcW w:w="44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展示商城大品牌的商品（依据商城规则）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拼团</w:t>
            </w:r>
          </w:p>
        </w:tc>
        <w:tc>
          <w:tcPr>
            <w:tcW w:w="44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选择拼团商品、支付、邀请拼团、结果公布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试吃</w:t>
            </w:r>
          </w:p>
        </w:tc>
        <w:tc>
          <w:tcPr>
            <w:tcW w:w="443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选择商品、申请试吃、获得中选名额、下单领取、试吃、提交试吃报告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试用</w:t>
            </w:r>
          </w:p>
        </w:tc>
        <w:tc>
          <w:tcPr>
            <w:tcW w:w="44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选择商品、申请试用、获得中选名额、下单领取、试用、提交试用报告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砍价</w:t>
            </w:r>
          </w:p>
        </w:tc>
        <w:tc>
          <w:tcPr>
            <w:tcW w:w="44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选择商品、砍一刀、分享朋友帮助砍价、立即购买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</w:t>
            </w:r>
          </w:p>
        </w:tc>
        <w:tc>
          <w:tcPr>
            <w:tcW w:w="44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按照输入的店铺、商品进行中文分词搜索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图片轮播</w:t>
            </w:r>
          </w:p>
        </w:tc>
        <w:tc>
          <w:tcPr>
            <w:tcW w:w="44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展现推荐件商品轮播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首页今日新品</w:t>
            </w:r>
          </w:p>
        </w:tc>
        <w:tc>
          <w:tcPr>
            <w:tcW w:w="44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分类页（京东、淘宝）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2"/>
        <w:gridCol w:w="3532"/>
        <w:gridCol w:w="1235"/>
        <w:gridCol w:w="1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675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42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532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5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35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家用电器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手机/运营商/数码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tabs>
                <w:tab w:val="left" w:pos="450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电脑/办公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家居/家具/家装/厨具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男装/女装/童装/内衣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美妆个护/宠物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。。。。。。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商品页及商品购买</w:t>
      </w:r>
    </w:p>
    <w:tbl>
      <w:tblPr>
        <w:tblStyle w:val="7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870"/>
        <w:gridCol w:w="3524"/>
        <w:gridCol w:w="1226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67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7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52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26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26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70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商品列表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商品图片、名称、店铺名、售价、原价、销量等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70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商品详情页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商品图片（轮播）、售价、库存、销量、我要分销、店铺信息、图文详情、产品参数等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与商城客服对话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将商品添加到我的收藏夹中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加入购物车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将商品添加到我的购物车中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70" w:type="dxa"/>
            <w:vAlign w:val="center"/>
          </w:tcPr>
          <w:p>
            <w:pPr>
              <w:ind w:left="0"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立即购买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商品数量选择、点击购买、收获地址、订单金额、点击支付、支付方式（微信支付、余额支付）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商品评价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买家对商品进行评价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本地服务（其他部分完了再做）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50"/>
        <w:gridCol w:w="3504"/>
        <w:gridCol w:w="1245"/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50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4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4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本地服务</w:t>
            </w:r>
          </w:p>
        </w:tc>
        <w:tc>
          <w:tcPr>
            <w:tcW w:w="3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外卖、水果、生鲜、超市、甜点饮品、鲜花、休闲等。类似基于微信的一个同城论坛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</w:t>
            </w:r>
          </w:p>
        </w:tc>
        <w:tc>
          <w:tcPr>
            <w:tcW w:w="3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按距离、店铺搜索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热门推荐</w:t>
            </w:r>
          </w:p>
        </w:tc>
        <w:tc>
          <w:tcPr>
            <w:tcW w:w="3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推荐本地热门服务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购物车页面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1845"/>
        <w:gridCol w:w="3475"/>
        <w:gridCol w:w="1256"/>
        <w:gridCol w:w="1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8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4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7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6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56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45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选择商品</w:t>
            </w:r>
          </w:p>
        </w:tc>
        <w:tc>
          <w:tcPr>
            <w:tcW w:w="34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选择要购买的商品、确定数量、显示总金额</w:t>
            </w:r>
          </w:p>
        </w:tc>
        <w:tc>
          <w:tcPr>
            <w:tcW w:w="12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45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</w:t>
            </w:r>
          </w:p>
        </w:tc>
        <w:tc>
          <w:tcPr>
            <w:tcW w:w="34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点击结算跳转到订单页面、提交订单、完成支付</w:t>
            </w:r>
          </w:p>
        </w:tc>
        <w:tc>
          <w:tcPr>
            <w:tcW w:w="12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（六）我的</w:t>
      </w:r>
    </w:p>
    <w:tbl>
      <w:tblPr>
        <w:tblStyle w:val="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27"/>
        <w:gridCol w:w="3489"/>
        <w:gridCol w:w="1250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2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89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我的信息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个人身份信息、头像等。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待付款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待付款订单信息列表、取消订单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待发货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已支付未发货的订单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待收货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待收货订单、确认收货、物流追踪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待评价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买家对已收到的商品进行评价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退货/售后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退款的订单状态、信息展示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512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全部订单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所有状态的订单信息列表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512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拼团订单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拼团订单信息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我的积分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我的积分展示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8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成为VIP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见后面vip功能表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8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2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地址管理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修改、增加、删除地址、设定默认地址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8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我的拼团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我的拼团信息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03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我的砍价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我的砍价信息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03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我的试用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我的试用信息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03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我的试吃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我的试吃信息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8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82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绑定手机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真实姓名、手机号、获取手机验证码、提交绑定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VIP页面</w:t>
      </w:r>
    </w:p>
    <w:tbl>
      <w:tblPr>
        <w:tblStyle w:val="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27"/>
        <w:gridCol w:w="3489"/>
        <w:gridCol w:w="1250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2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89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无推荐人申请vip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微信支付99元、成为vip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有推荐人申请vip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扫描推荐码、完成支付、成为vip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Vip账户信息</w:t>
            </w:r>
          </w:p>
        </w:tc>
        <w:tc>
          <w:tcPr>
            <w:tcW w:w="34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Vip账户信息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积分管理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积分信息、积分兑换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申请分销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27"/>
        <w:gridCol w:w="3491"/>
        <w:gridCol w:w="1255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2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9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4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2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3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推荐人、成功提现佣金、可提现佣金等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2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分销佣金</w:t>
            </w:r>
          </w:p>
        </w:tc>
        <w:tc>
          <w:tcPr>
            <w:tcW w:w="3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累计佣金、提现明细、可提现佣金、已申请佣金、待打款佣金、无效佣金、成功提现佣金、待收货佣金、未结算佣金、冻结佣金、用户须知等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2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分销订单</w:t>
            </w:r>
          </w:p>
        </w:tc>
        <w:tc>
          <w:tcPr>
            <w:tcW w:w="3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所有订单、待付款、已付款、已完成。买家信息、商品名、商品图片等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2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提现明细</w:t>
            </w:r>
          </w:p>
        </w:tc>
        <w:tc>
          <w:tcPr>
            <w:tcW w:w="3491" w:type="dxa"/>
          </w:tcPr>
          <w:p>
            <w:pPr>
              <w:tabs>
                <w:tab w:val="left" w:pos="96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预计拥挤、待打款、已打款、无效、驳回等。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2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我的下线</w:t>
            </w:r>
          </w:p>
        </w:tc>
        <w:tc>
          <w:tcPr>
            <w:tcW w:w="3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一级下线（用户头像、微信名、加入时间、订单数、成员数等）、二级下线（用户头像、微信名、加入时间、订单数、成员数等）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推广二维码</w:t>
            </w:r>
          </w:p>
        </w:tc>
        <w:tc>
          <w:tcPr>
            <w:tcW w:w="3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二维码图片、使用说明（如何赚钱）等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申请分店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857"/>
        <w:gridCol w:w="3485"/>
        <w:gridCol w:w="1258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8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8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49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商户名称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设置商户名称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主营项目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填写主营项目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简单介绍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对分店的简单介绍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填写联系人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填写联系电话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5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入驻申请协议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点击查看协议、选中我阅读、点击申请、等待审核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商户台管理后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（一）首页管理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27"/>
        <w:gridCol w:w="3491"/>
        <w:gridCol w:w="1241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2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9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4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6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今日客户</w:t>
            </w:r>
          </w:p>
        </w:tc>
        <w:tc>
          <w:tcPr>
            <w:tcW w:w="34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当天访问商城的客户信息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今日订单</w:t>
            </w:r>
          </w:p>
        </w:tc>
        <w:tc>
          <w:tcPr>
            <w:tcW w:w="34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当天产生订单的信息列表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今日收入</w:t>
            </w:r>
          </w:p>
        </w:tc>
        <w:tc>
          <w:tcPr>
            <w:tcW w:w="34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当天商城的收入信息统计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分销收入</w:t>
            </w:r>
          </w:p>
        </w:tc>
        <w:tc>
          <w:tcPr>
            <w:tcW w:w="34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当天商城的分销收入信息统计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交易管理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41"/>
        <w:gridCol w:w="3477"/>
        <w:gridCol w:w="1255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4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7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4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商品管理</w:t>
            </w:r>
          </w:p>
        </w:tc>
        <w:tc>
          <w:tcPr>
            <w:tcW w:w="3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商品信息列表，包含信息：图片、分类、属性选择、原价、vip价、分销价（分销比例设置）、库存、排序、创建时间等。可以对商品进行添加、修改、删除等操作</w:t>
            </w:r>
          </w:p>
        </w:tc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订单管理</w:t>
            </w:r>
          </w:p>
        </w:tc>
        <w:tc>
          <w:tcPr>
            <w:tcW w:w="3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订单号、买家、总金额、支付类型、订单状态、订单时间、操作（查看详情、删除订单）</w:t>
            </w:r>
          </w:p>
        </w:tc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订单详情</w:t>
            </w:r>
          </w:p>
        </w:tc>
        <w:tc>
          <w:tcPr>
            <w:tcW w:w="3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产品信息、收获地址信息、物流信息等</w:t>
            </w:r>
          </w:p>
        </w:tc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评价管理</w:t>
            </w:r>
          </w:p>
        </w:tc>
        <w:tc>
          <w:tcPr>
            <w:tcW w:w="3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对商城内评价的管理</w:t>
            </w:r>
          </w:p>
        </w:tc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物流管理</w:t>
            </w:r>
          </w:p>
        </w:tc>
        <w:tc>
          <w:tcPr>
            <w:tcW w:w="3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对物流的管理</w:t>
            </w:r>
          </w:p>
        </w:tc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数据统计</w:t>
            </w:r>
          </w:p>
        </w:tc>
        <w:tc>
          <w:tcPr>
            <w:tcW w:w="3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对商城内、营业额、热卖商品的统计信息</w:t>
            </w:r>
          </w:p>
        </w:tc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Vip管理</w:t>
            </w:r>
          </w:p>
        </w:tc>
        <w:tc>
          <w:tcPr>
            <w:tcW w:w="3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查看vip信息</w:t>
            </w:r>
          </w:p>
        </w:tc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分店管理</w:t>
            </w:r>
          </w:p>
        </w:tc>
        <w:tc>
          <w:tcPr>
            <w:tcW w:w="3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分店信息查看、删除等操作</w:t>
            </w:r>
          </w:p>
        </w:tc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r>
        <w:rPr>
          <w:rFonts w:hint="eastAsia"/>
          <w:lang w:val="en-US" w:eastAsia="zh-CN"/>
        </w:rPr>
        <w:t>注：</w:t>
      </w:r>
      <w:r>
        <w:rPr>
          <w:rFonts w:hint="eastAsia"/>
        </w:rPr>
        <w:t>后台快递设置</w:t>
      </w:r>
    </w:p>
    <w:p>
      <w:r>
        <w:rPr>
          <w:rFonts w:hint="eastAsia"/>
        </w:rPr>
        <w:t>VIP自动生成商户，有十个商品（默认商品可修改）</w:t>
      </w:r>
    </w:p>
    <w:p>
      <w:r>
        <w:rPr>
          <w:rFonts w:hint="eastAsia"/>
        </w:rPr>
        <w:t>分销排名</w:t>
      </w:r>
    </w:p>
    <w:p>
      <w:r>
        <w:rPr>
          <w:rFonts w:hint="eastAsia"/>
        </w:rPr>
        <w:t>移动端可以上传商品</w:t>
      </w:r>
    </w:p>
    <w:p>
      <w:r>
        <w:rPr>
          <w:rFonts w:hint="eastAsia"/>
        </w:rPr>
        <w:t>审核商户资质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商品资质</w:t>
      </w:r>
    </w:p>
    <w:p>
      <w:r>
        <w:rPr>
          <w:rFonts w:hint="eastAsia"/>
        </w:rPr>
        <w:t>举报商品</w:t>
      </w:r>
    </w:p>
    <w:p>
      <w:r>
        <w:rPr>
          <w:rFonts w:hint="eastAsia"/>
        </w:rPr>
        <w:t>区分本地服务与平台</w:t>
      </w:r>
    </w:p>
    <w:p>
      <w:r>
        <w:rPr>
          <w:rFonts w:hint="eastAsia"/>
        </w:rPr>
        <w:t>本地服务可以配送或者快递</w:t>
      </w:r>
    </w:p>
    <w:p>
      <w:r>
        <w:rPr>
          <w:rFonts w:hint="eastAsia"/>
        </w:rPr>
        <w:t>客服消息聊天界面，保存聊天</w:t>
      </w:r>
      <w:r>
        <w:rPr>
          <w:rFonts w:hint="eastAsia"/>
          <w:lang w:val="en-US" w:eastAsia="zh-CN"/>
        </w:rPr>
        <w:t>记录</w:t>
      </w:r>
    </w:p>
    <w:p>
      <w:pPr>
        <w:rPr>
          <w:rFonts w:hint="eastAsia"/>
        </w:rPr>
      </w:pPr>
      <w:r>
        <w:rPr>
          <w:rFonts w:hint="eastAsia"/>
        </w:rPr>
        <w:t>商户积分广告位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云派商城管理后台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公司管理</w:t>
      </w:r>
      <w:bookmarkStart w:id="0" w:name="_GoBack"/>
      <w:bookmarkEnd w:id="0"/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6A5256"/>
    <w:multiLevelType w:val="singleLevel"/>
    <w:tmpl w:val="9F6A5256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252A8386"/>
    <w:multiLevelType w:val="singleLevel"/>
    <w:tmpl w:val="252A83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43DEF62"/>
    <w:multiLevelType w:val="singleLevel"/>
    <w:tmpl w:val="543DEF62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B5F3F"/>
    <w:rsid w:val="09EB032A"/>
    <w:rsid w:val="16C81350"/>
    <w:rsid w:val="2A087F89"/>
    <w:rsid w:val="305C0148"/>
    <w:rsid w:val="3E1D60FF"/>
    <w:rsid w:val="5D377B50"/>
    <w:rsid w:val="6F92782C"/>
    <w:rsid w:val="7BE6012B"/>
    <w:rsid w:val="7EBE6E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huxiesen</dc:creator>
  <cp:lastModifiedBy>huxiesen</cp:lastModifiedBy>
  <dcterms:modified xsi:type="dcterms:W3CDTF">2018-02-26T03:39:37Z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