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22"/>
        <w:gridCol w:w="2424"/>
        <w:gridCol w:w="1040"/>
        <w:gridCol w:w="514"/>
        <w:gridCol w:w="489"/>
        <w:gridCol w:w="3067"/>
        <w:gridCol w:w="1294"/>
      </w:tblGrid>
      <w:tr w:rsidR="00DC3A64" w14:paraId="01E546A6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25CB436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Công ty ...................</w:t>
            </w:r>
          </w:p>
        </w:tc>
      </w:tr>
      <w:tr w:rsidR="00DC3A64" w14:paraId="04B76578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53D3F05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Địa chỉ: Số 264 Hai Bà Trưng, Phường Bến Nghé, Quận Cầu Giấy, Hải Phòng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</w:r>
            <w:proofErr w:type="gramEnd"/>
          </w:p>
        </w:tc>
      </w:tr>
      <w:tr w:rsidR="00DC3A64" w14:paraId="758AFD8E" w14:textId="77777777" w:rsidTr="001D2F22">
        <w:trPr>
          <w:trHeight w:val="673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0ABC5163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PHIẾU LƯƠNG</w:t>
            </w:r>
          </w:p>
        </w:tc>
      </w:tr>
      <w:tr w:rsidR="00DC3A64" w14:paraId="3751C449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702E326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 xml:space="preserve">Ngày ... tháng ... năm 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  <w:t>.....</w:t>
            </w:r>
            <w:proofErr w:type="gramEnd"/>
          </w:p>
        </w:tc>
      </w:tr>
      <w:tr w:rsidR="00DC3A64" w14:paraId="7D0D0C8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E3F70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02882D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Mã Nhân Viên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D50A5D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8576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9F65F8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BBBA0A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đóng BHBB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0EDBA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F973BE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8A66AB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359AA7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Họ Và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1ECFD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Chị Xuân Hoàng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3BBB99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6EF230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đi làm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F20277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E34A3D3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7E2CD4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2EB443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Chức Danh Nhân viên Kinh doanh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6A4B6D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18072D2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5CCD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chuẩn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113F8DE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0DF6A5F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47DB09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74ED648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235912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6C0ECC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EB8E5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39E06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5628D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CD0B5D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008A0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DBC7F1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Thu Nhập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73639C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4F74AEC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4A61F68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Trừ Vào Lương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B3AE0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AAD30A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DDC6D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C5E6ED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Chính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D08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25,000,000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D3E79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C67F34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Bắt Buộc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ECD4D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</w:t>
            </w:r>
          </w:p>
        </w:tc>
      </w:tr>
      <w:tr w:rsidR="00DC3A64" w14:paraId="3A4F5E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130C26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69E985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Phụ Cấp: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D4676C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................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23469D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720E3E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xã hội (8%)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3D4806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ED423BA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11F258CC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9453F5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Trách nhiệm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09A923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14E7292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0321D4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y tế (1,5%)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3D649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710AA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B6B467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D7A86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Ăn trưa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07CB1B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B9C3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139B089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thất nghiệp (1%)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DA4670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14AD37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5730DE6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2,3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9E8DF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Điện thoại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E59F8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0539950432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3527290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3A5F04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Thuế Thu Nhập Cá Nhân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48434D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2C432F27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E9F44A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2,4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F1AE04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Xăng xe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1B543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647BB4C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8D3F3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Tạm Ứng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64410B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7D3C41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874B4D3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2,5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049CB5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Nhà ở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A0A5D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A0F8D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C773BA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Khác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5375C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F5A42B1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2160D2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2,6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304765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Nuôi con nhỏ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D3D2FF7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F65E55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31BB61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9262DE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BC000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41EE50C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74BD6FF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27C634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8F9052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89" w:type="pct"/>
            <w:gridSpan w:val="2"/>
            <w:tcBorders>
              <w:tl2br w:val="nil"/>
              <w:tr2bl w:val="nil"/>
            </w:tcBorders>
            <w:vAlign w:val="center"/>
          </w:tcPr>
          <w:p w14:paraId="2446FCF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2633CC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57A727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045DFE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3AB02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280266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594D5ED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83CEEE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4A694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5A63CE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3FAEC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586C45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30" w:type="pct"/>
            <w:gridSpan w:val="2"/>
            <w:tcBorders>
              <w:tl2br w:val="nil"/>
              <w:tr2bl w:val="nil"/>
            </w:tcBorders>
            <w:vAlign w:val="center"/>
          </w:tcPr>
          <w:p w14:paraId="4E27B1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Số Tiền Lương Thực Nhận</w:t>
            </w:r>
          </w:p>
        </w:tc>
        <w:tc>
          <w:tcPr>
            <w:tcW w:w="2154" w:type="pct"/>
            <w:gridSpan w:val="3"/>
            <w:tcBorders>
              <w:tl2br w:val="nil"/>
              <w:tr2bl w:val="nil"/>
            </w:tcBorders>
            <w:vAlign w:val="center"/>
          </w:tcPr>
          <w:p w14:paraId="63D6F80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F542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357A2BA9" w14:textId="77777777" w:rsidTr="001D2F22">
        <w:trPr>
          <w:trHeight w:val="32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4C3CFE5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AF716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Bằng chữ:</w:t>
            </w:r>
          </w:p>
        </w:tc>
        <w:tc>
          <w:tcPr>
            <w:tcW w:w="3367" w:type="pct"/>
            <w:gridSpan w:val="5"/>
            <w:tcBorders>
              <w:tl2br w:val="nil"/>
              <w:tr2bl w:val="nil"/>
            </w:tcBorders>
            <w:vAlign w:val="center"/>
          </w:tcPr>
          <w:p w14:paraId="5421F32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EDADE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AE9BBF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3DD278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64271B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E111C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189A0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7E361D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92DD89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5105399E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4D840C08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lập phiếu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ACF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7E911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2291DE2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nhận tiền</w:t>
            </w:r>
          </w:p>
        </w:tc>
      </w:tr>
      <w:tr w:rsidR="00DC3A64" w14:paraId="02D2E30A" w14:textId="77777777" w:rsidTr="001D2F22">
        <w:trPr>
          <w:trHeight w:val="44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08030F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0E495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C3DD62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B4E126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D23D6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12DB518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</w:tr>
    </w:tbl>
    <w:p w14:paraId="2334F5FD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A64"/>
    <w:rsid w:val="003730A8"/>
    <w:rsid w:val="00DC3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0B7B6"/>
  <w15:chartTrackingRefBased/>
  <w15:docId w15:val="{4FA12D21-8679-4A34-AB0C-997AAE907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A64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DC3A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2022-06-10T01:18:00Z</dcterms:modified>
</cp:coreProperties>
</file>