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51" w:rsidRDefault="00842F51"/>
    <w:p w:rsidR="00593728" w:rsidRDefault="00A10668">
      <w:r>
        <w:rPr>
          <w:noProof/>
        </w:rPr>
        <w:pict>
          <v:roundrect id="_x0000_s1190" style="position:absolute;margin-left:42pt;margin-top:56.35pt;width:115.5pt;height:34.5pt;z-index:251802624" arcsize="10923f" fillcolor="#c2d69b [1942]" strokecolor="#9bbb59 [3206]" strokeweight="1pt">
            <v:fill color2="#9bbb59 [3206]" focus="50%" type="gradient"/>
            <v:shadow on="t" color="#4e6128 [1606]"/>
            <v:textbox style="mso-next-textbox:#_x0000_s1190">
              <w:txbxContent>
                <w:p w:rsidR="00A10668" w:rsidRPr="00842F51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INTERFACE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33.75pt;margin-top:2.25pt;width:237pt;height:28.5pt;z-index:251801600" fillcolor="black [3200]" strokecolor="#f2f2f2 [3041]" strokeweight="3pt">
            <v:shadow on="t" color="#7f7f7f [1601]" opacity=".5"/>
            <v:textbox style="mso-next-textbox:#_x0000_s1189">
              <w:txbxContent>
                <w:p w:rsidR="00A10668" w:rsidRPr="000708C3" w:rsidRDefault="00A10668">
                  <w:pPr>
                    <w:rPr>
                      <w:rFonts w:ascii="Bell MT" w:hAnsi="Bell MT"/>
                      <w:b/>
                      <w:color w:val="FF0000"/>
                      <w:sz w:val="32"/>
                      <w:szCs w:val="32"/>
                    </w:rPr>
                  </w:pPr>
                  <w:r w:rsidRPr="000708C3">
                    <w:rPr>
                      <w:rFonts w:ascii="Bell MT" w:hAnsi="Bell MT"/>
                      <w:b/>
                      <w:color w:val="FF0000"/>
                      <w:sz w:val="32"/>
                      <w:szCs w:val="32"/>
                    </w:rPr>
                    <w:t>COLLECTION HIERARCHY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88" style="position:absolute;margin-left:135.75pt;margin-top:31.1pt;width:923.25pt;height:320.65pt;z-index:251800576" coordorigin="2865,1357" coordsize="18465,6413">
            <v:roundrect id="_x0000_s1036" style="position:absolute;left:18345;top:4621;width:2640;height:750" arcsize="10923f" fillcolor="#9bbb59 [3206]" strokecolor="#f2f2f2 [3041]" strokeweight="3pt">
              <v:shadow on="t" color="#4e6128 [1606]" opacity=".5"/>
              <v:textbox style="mso-next-textbox:#_x0000_s1036">
                <w:txbxContent>
                  <w:p w:rsidR="00842F51" w:rsidRPr="00842F51" w:rsidRDefault="00842F51">
                    <w:pPr>
                      <w:rPr>
                        <w:rFonts w:ascii="Bell MT" w:hAnsi="Bell MT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Bell MT" w:hAnsi="Bell MT"/>
                        <w:b/>
                        <w:sz w:val="28"/>
                        <w:szCs w:val="28"/>
                      </w:rPr>
                      <w:t>SORTEDSET</w:t>
                    </w:r>
                  </w:p>
                </w:txbxContent>
              </v:textbox>
            </v:roundrect>
            <v:rect id="_x0000_s1041" style="position:absolute;left:9225;top:4620;width:3105;height:750" fillcolor="#4bacc6 [3208]" strokecolor="#f2f2f2 [3041]" strokeweight="3pt">
              <v:shadow on="t" color="#205867 [1608]" opacity=".5"/>
              <v:textbox style="mso-next-textbox:#_x0000_s1041">
                <w:txbxContent>
                  <w:p w:rsidR="00842F51" w:rsidRPr="00842F51" w:rsidRDefault="00842F51" w:rsidP="00842F5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PRIORITYQUEUE</w:t>
                    </w:r>
                  </w:p>
                </w:txbxContent>
              </v:textbox>
            </v:rect>
            <v:rect id="_x0000_s1043" style="position:absolute;left:15840;top:6045;width:2925;height:690" fillcolor="#4bacc6 [3208]" strokecolor="#f2f2f2 [3041]" strokeweight="3pt">
              <v:shadow on="t" color="#205867 [1608]" opacity=".5"/>
              <v:textbox style="mso-next-textbox:#_x0000_s1043">
                <w:txbxContent>
                  <w:p w:rsidR="00842F51" w:rsidRPr="00842F51" w:rsidRDefault="00842F51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LINKEDHASHSET</w:t>
                    </w:r>
                  </w:p>
                </w:txbxContent>
              </v:textbox>
            </v:rect>
            <v:roundrect id="_x0000_s1044" style="position:absolute;left:12855;top:4620;width:2205;height:750" arcsize="10923f" fillcolor="#9bbb59 [3206]" strokecolor="#f2f2f2 [3041]" strokeweight="3pt">
              <v:shadow on="t" type="perspective" color="#4e6128 [1606]" opacity=".5" offset="1pt" offset2="-1pt"/>
              <v:textbox style="mso-next-textbox:#_x0000_s1044">
                <w:txbxContent>
                  <w:p w:rsidR="00842F51" w:rsidRPr="00842F51" w:rsidRDefault="00842F51" w:rsidP="00842F51">
                    <w:pPr>
                      <w:jc w:val="center"/>
                      <w:rPr>
                        <w:rFonts w:ascii="Bell MT" w:hAnsi="Bell MT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Bell MT" w:hAnsi="Bell MT"/>
                        <w:b/>
                        <w:sz w:val="28"/>
                        <w:szCs w:val="28"/>
                      </w:rPr>
                      <w:t>DEQUE</w:t>
                    </w:r>
                  </w:p>
                </w:txbxContent>
              </v:textbox>
            </v:roundrect>
            <v:rect id="_x0000_s1045" style="position:absolute;left:12690;top:6045;width:2505;height:690" fillcolor="#4bacc6 [3208]" strokecolor="#f2f2f2 [3041]" strokeweight="3pt">
              <v:shadow on="t" color="#205867 [1608]" opacity=".5"/>
              <v:textbox style="mso-next-textbox:#_x0000_s1045">
                <w:txbxContent>
                  <w:p w:rsidR="00842F51" w:rsidRPr="00842F51" w:rsidRDefault="00842F51" w:rsidP="00842F5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ARRAYDEQUE</w:t>
                    </w:r>
                  </w:p>
                </w:txbxContent>
              </v:textbox>
            </v:rect>
            <v:rect id="_x0000_s1048" style="position:absolute;left:19260;top:6045;width:2070;height:690" fillcolor="#4bacc6 [3208]" strokecolor="#f2f2f2 [3041]" strokeweight="3pt">
              <v:shadow on="t" color="#205867 [1608]" opacity=".5"/>
              <v:textbox style="mso-next-textbox:#_x0000_s1048">
                <w:txbxContent>
                  <w:p w:rsidR="00842F51" w:rsidRPr="00842F51" w:rsidRDefault="00842F51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TREESET</w:t>
                    </w:r>
                  </w:p>
                </w:txbxContent>
              </v:textbox>
            </v:rect>
            <v:rect id="_x0000_s1053" style="position:absolute;left:15840;top:4620;width:1995;height:750" fillcolor="#4bacc6 [3208]" strokecolor="#f2f2f2 [3041]" strokeweight="3pt">
              <v:shadow on="t" color="#205867 [1608]" opacity=".5"/>
              <v:textbox style="mso-next-textbox:#_x0000_s1053">
                <w:txbxContent>
                  <w:p w:rsidR="00842F51" w:rsidRPr="00842F51" w:rsidRDefault="00842F51" w:rsidP="00842F51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HASHSET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6" type="#_x0000_t32" style="position:absolute;left:10530;top:3675;width:690;height:951;flip:y" o:connectortype="straight"/>
            <v:shape id="_x0000_s1098" type="#_x0000_t32" style="position:absolute;left:16875;top:5370;width:15;height:676;flip:y" o:connectortype="straight"/>
            <v:shape id="_x0000_s1099" type="#_x0000_t32" style="position:absolute;left:19980;top:5371;width:0;height:675;flip:y" o:connectortype="straight"/>
            <v:shape id="_x0000_s1103" type="#_x0000_t32" style="position:absolute;left:5565;top:6737;width:0;height:431;flip:y" o:connectortype="straight">
              <v:stroke endarrow="block"/>
            </v:shape>
            <v:shape id="_x0000_s1107" type="#_x0000_t32" style="position:absolute;left:17565;top:3675;width:1290;height:945;flip:x y" o:connectortype="straight">
              <v:stroke endarrow="block"/>
            </v:shape>
            <v:shape id="_x0000_s1108" type="#_x0000_t32" style="position:absolute;left:16320;top:3675;width:420;height:945;flip:y" o:connectortype="straight"/>
            <v:shape id="_x0000_s1113" type="#_x0000_t32" style="position:absolute;left:12855;top:3676;width:660;height:944;flip:x y" o:connectortype="straight">
              <v:stroke endarrow="block"/>
            </v:shape>
            <v:shape id="_x0000_s1114" type="#_x0000_t32" style="position:absolute;left:13950;top:5373;width:1;height:674;flip:y" o:connectortype="straight"/>
            <v:roundrect id="_x0000_s1174" style="position:absolute;left:10020;top:3000;width:3930;height:675" arcsize="10923f" fillcolor="#9bbb59 [3206]" strokecolor="#f2f2f2 [3041]" strokeweight="3pt">
              <v:shadow on="t" color="#4e6128 [1606]" opacity=".5"/>
              <v:textbox style="mso-next-textbox:#_x0000_s1174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Bell MT" w:hAnsi="Bell MT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Bell MT" w:hAnsi="Bell MT"/>
                        <w:b/>
                        <w:sz w:val="28"/>
                        <w:szCs w:val="28"/>
                      </w:rPr>
                      <w:t>QUEUE</w:t>
                    </w:r>
                  </w:p>
                </w:txbxContent>
              </v:textbox>
            </v:roundrect>
            <v:roundrect id="_x0000_s1175" style="position:absolute;left:15615;top:3000;width:3510;height:675" arcsize="10923f" fillcolor="#9bbb59 [3206]" strokecolor="#f2f2f2 [3041]" strokeweight="3pt">
              <v:shadow on="t" color="#4e6128 [1606]" opacity=".5"/>
              <v:textbox style="mso-next-textbox:#_x0000_s1175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Bell MT" w:hAnsi="Bell MT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Bell MT" w:hAnsi="Bell MT"/>
                        <w:b/>
                        <w:sz w:val="28"/>
                        <w:szCs w:val="28"/>
                      </w:rPr>
                      <w:t>SET</w:t>
                    </w:r>
                  </w:p>
                </w:txbxContent>
              </v:textbox>
            </v:roundrect>
            <v:rect id="_x0000_s1176" style="position:absolute;left:2865;top:4626;width:2550;height:840" fillcolor="#4bacc6 [3208]" strokecolor="#f2f2f2 [3041]" strokeweight="3pt">
              <v:shadow on="t" color="#205867 [1608]" opacity=".5"/>
              <v:textbox style="mso-next-textbox:#_x0000_s1176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ARRAYLIST</w:t>
                    </w:r>
                  </w:p>
                </w:txbxContent>
              </v:textbox>
            </v:rect>
            <v:rect id="_x0000_s1177" style="position:absolute;left:5955;top:4620;width:2415;height:840" fillcolor="#4bacc6 [3208]" strokecolor="#f2f2f2 [3041]" strokeweight="3pt">
              <v:shadow on="t" color="#205867 [1608]" opacity=".5"/>
              <v:textbox style="mso-next-textbox:#_x0000_s1177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LINKEDLIST</w:t>
                    </w:r>
                  </w:p>
                </w:txbxContent>
              </v:textbox>
            </v:rect>
            <v:rect id="_x0000_s1178" style="position:absolute;left:4320;top:6046;width:2490;height:693" fillcolor="#4bacc6 [3208]" strokecolor="#f2f2f2 [3041]" strokeweight="3pt">
              <v:shadow on="t" color="#205867 [1608]" opacity=".5"/>
              <v:textbox style="mso-next-textbox:#_x0000_s1178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VECTOR</w:t>
                    </w:r>
                  </w:p>
                </w:txbxContent>
              </v:textbox>
            </v:rect>
            <v:rect id="_x0000_s1179" style="position:absolute;left:4320;top:7170;width:2220;height:600" fillcolor="#4bacc6 [3208]" strokecolor="#f2f2f2 [3041]" strokeweight="3pt">
              <v:shadow on="t" color="#205867 [1608]" opacity=".5"/>
              <v:textbox style="mso-next-textbox:#_x0000_s1179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STACK</w:t>
                    </w:r>
                  </w:p>
                </w:txbxContent>
              </v:textbox>
            </v:rect>
            <v:shape id="_x0000_s1180" type="#_x0000_t32" style="position:absolute;left:4230;top:3675;width:795;height:945;flip:y" o:connectortype="straight"/>
            <v:shape id="_x0000_s1181" type="#_x0000_t32" style="position:absolute;left:5670;top:3676;width:0;height:2370;flip:y" o:connectortype="straight"/>
            <v:shape id="_x0000_s1182" type="#_x0000_t32" style="position:absolute;left:6615;top:3675;width:555;height:951;flip:x y" o:connectortype="straight"/>
            <v:shape id="_x0000_s1183" type="#_x0000_t32" style="position:absolute;left:11790;top:2026;width:0;height:974;flip:y" o:connectortype="straight">
              <v:stroke endarrow="block"/>
            </v:shape>
            <v:shape id="_x0000_s1184" type="#_x0000_t32" style="position:absolute;left:14535;top:2026;width:2340;height:980;flip:x y" o:connectortype="straight">
              <v:stroke endarrow="block"/>
            </v:shape>
            <v:roundrect id="_x0000_s1185" style="position:absolute;left:9315;top:1357;width:6525;height:675" arcsize="10923f" fillcolor="#c2d69b [1942]" strokecolor="#9bbb59 [3206]" strokeweight="1pt">
              <v:fill color2="#9bbb59 [3206]" focus="50%" type="gradient"/>
              <v:shadow on="t" color="#4e6128 [1606]"/>
              <v:textbox style="mso-next-textbox:#_x0000_s1185">
                <w:txbxContent>
                  <w:p w:rsidR="00A10668" w:rsidRPr="008B43F7" w:rsidRDefault="00A10668" w:rsidP="00842F51">
                    <w:pPr>
                      <w:jc w:val="center"/>
                      <w:rPr>
                        <w:rFonts w:ascii="Bell MT" w:hAnsi="Bell MT"/>
                        <w:b/>
                        <w:sz w:val="32"/>
                        <w:szCs w:val="32"/>
                      </w:rPr>
                    </w:pPr>
                    <w:r w:rsidRPr="008B43F7">
                      <w:rPr>
                        <w:rFonts w:ascii="Bell MT" w:hAnsi="Bell MT"/>
                        <w:b/>
                        <w:sz w:val="32"/>
                        <w:szCs w:val="32"/>
                      </w:rPr>
                      <w:t>COLLECTION</w:t>
                    </w:r>
                  </w:p>
                </w:txbxContent>
              </v:textbox>
            </v:roundrect>
            <v:roundrect id="_x0000_s1186" style="position:absolute;left:4500;top:3006;width:3345;height:675" arcsize="10923f" fillcolor="#9bbb59 [3206]" strokecolor="#f2f2f2 [3041]" strokeweight="3pt">
              <v:shadow on="t" color="#4e6128 [1606]" opacity=".5"/>
              <v:textbox style="mso-next-textbox:#_x0000_s1186">
                <w:txbxContent>
                  <w:p w:rsidR="00A10668" w:rsidRPr="00842F51" w:rsidRDefault="00A10668" w:rsidP="00842F51">
                    <w:pPr>
                      <w:jc w:val="center"/>
                      <w:rPr>
                        <w:rFonts w:ascii="Bell MT" w:hAnsi="Bell MT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Bell MT" w:hAnsi="Bell MT"/>
                        <w:b/>
                        <w:sz w:val="28"/>
                        <w:szCs w:val="28"/>
                      </w:rPr>
                      <w:t>LIST</w:t>
                    </w:r>
                  </w:p>
                </w:txbxContent>
              </v:textbox>
            </v:roundrect>
            <v:shape id="_x0000_s1187" type="#_x0000_t32" style="position:absolute;left:6405;top:2032;width:3435;height:974;flip:y" o:connectortype="straight">
              <v:stroke endarrow="block"/>
            </v:shape>
          </v:group>
        </w:pict>
      </w:r>
      <w:r>
        <w:rPr>
          <w:noProof/>
        </w:rPr>
        <w:pict>
          <v:roundrect id="_x0000_s1172" style="position:absolute;margin-left:217.5pt;margin-top:113.55pt;width:167.25pt;height:33.75pt;z-index:251784192" arcsize="10923f" fillcolor="#9bbb59 [3206]" strokecolor="#f2f2f2 [3041]" strokeweight="3pt">
            <v:shadow on="t" color="#4e6128 [1606]" opacity=".5"/>
            <v:textbox style="mso-next-textbox:#_x0000_s1172">
              <w:txbxContent>
                <w:p w:rsidR="00A10668" w:rsidRPr="00842F51" w:rsidRDefault="00A10668" w:rsidP="00842F51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LIST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71" style="position:absolute;margin-left:458.25pt;margin-top:31.1pt;width:326.25pt;height:33.75pt;z-index:251783168" arcsize="10923f" fillcolor="#c2d69b [1942]" strokecolor="#9bbb59 [3206]" strokeweight="1pt">
            <v:fill color2="#9bbb59 [3206]" focus="50%" type="gradient"/>
            <v:shadow on="t" color="#4e6128 [1606]"/>
            <v:textbox style="mso-next-textbox:#_x0000_s1171">
              <w:txbxContent>
                <w:p w:rsidR="00A10668" w:rsidRPr="008B43F7" w:rsidRDefault="00A10668" w:rsidP="00842F51">
                  <w:pPr>
                    <w:jc w:val="center"/>
                    <w:rPr>
                      <w:rFonts w:ascii="Bell MT" w:hAnsi="Bell MT"/>
                      <w:b/>
                      <w:sz w:val="32"/>
                      <w:szCs w:val="32"/>
                    </w:rPr>
                  </w:pPr>
                  <w:r w:rsidRPr="008B43F7">
                    <w:rPr>
                      <w:rFonts w:ascii="Bell MT" w:hAnsi="Bell MT"/>
                      <w:b/>
                      <w:sz w:val="32"/>
                      <w:szCs w:val="32"/>
                    </w:rPr>
                    <w:t>COLLECTION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73" type="#_x0000_t32" style="position:absolute;margin-left:312.75pt;margin-top:64.85pt;width:171.75pt;height:48.7pt;flip:y;z-index:251785216" o:connectortype="straight">
            <v:stroke endarrow="block"/>
          </v:shape>
        </w:pict>
      </w:r>
      <w:r>
        <w:rPr>
          <w:noProof/>
        </w:rPr>
        <w:pict>
          <v:group id="_x0000_s1170" style="position:absolute;margin-left:1055.25pt;margin-top:25.85pt;width:319.5pt;height:270.35pt;z-index:251782144" coordorigin="21255,1252" coordsize="6390,5407">
            <v:roundrect id="_x0000_s1159" style="position:absolute;left:21420;top:1252;width:4080;height:690" arcsize="10923f" fillcolor="#9bbb59 [3206]" strokecolor="#f2f2f2 [3041]" strokeweight="3pt">
              <v:shadow on="t" color="#4e6128 [1606]" opacity=".5"/>
              <v:textbox style="mso-next-textbox:#_x0000_s1159">
                <w:txbxContent>
                  <w:p w:rsidR="00A10668" w:rsidRPr="008B43F7" w:rsidRDefault="00A10668" w:rsidP="00842F51">
                    <w:pPr>
                      <w:jc w:val="center"/>
                      <w:rPr>
                        <w:rFonts w:ascii="Bell MT" w:hAnsi="Bell MT"/>
                        <w:b/>
                        <w:sz w:val="32"/>
                        <w:szCs w:val="32"/>
                      </w:rPr>
                    </w:pPr>
                    <w:r w:rsidRPr="008B43F7">
                      <w:rPr>
                        <w:rFonts w:ascii="Bell MT" w:hAnsi="Bell MT"/>
                        <w:b/>
                        <w:sz w:val="32"/>
                        <w:szCs w:val="32"/>
                      </w:rPr>
                      <w:t>MAP</w:t>
                    </w:r>
                  </w:p>
                </w:txbxContent>
              </v:textbox>
            </v:roundrect>
            <v:rect id="_x0000_s1160" style="position:absolute;left:24510;top:2926;width:2460;height:629" fillcolor="#4bacc6 [3208]" strokecolor="#f2f2f2 [3041]" strokeweight="3pt">
              <v:shadow on="t" color="#205867 [1608]" opacity=".5"/>
              <v:textbox style="mso-next-textbox:#_x0000_s1160">
                <w:txbxContent>
                  <w:p w:rsidR="00A10668" w:rsidRPr="00FF05C2" w:rsidRDefault="00A10668" w:rsidP="00FF05C2">
                    <w:pPr>
                      <w:jc w:val="center"/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HASHTABLE</w:t>
                    </w:r>
                  </w:p>
                </w:txbxContent>
              </v:textbox>
            </v:rect>
            <v:rect id="_x0000_s1161" style="position:absolute;left:21255;top:2927;width:1980;height:633" fillcolor="#4bacc6 [3208]" strokecolor="#f2f2f2 [3041]" strokeweight="3pt">
              <v:shadow on="t" color="#205867 [1608]" opacity=".5"/>
              <v:textbox style="mso-next-textbox:#_x0000_s1161">
                <w:txbxContent>
                  <w:p w:rsidR="00A10668" w:rsidRPr="00842F51" w:rsidRDefault="00A10668" w:rsidP="00FF05C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HASHMAP</w:t>
                    </w:r>
                  </w:p>
                </w:txbxContent>
              </v:textbox>
            </v:rect>
            <v:rect id="_x0000_s1162" style="position:absolute;left:24855;top:5968;width:2715;height:691" fillcolor="#4bacc6 [3208]" strokecolor="#f2f2f2 [3041]" strokeweight="3pt">
              <v:shadow on="t" color="#205867 [1608]" opacity=".5"/>
              <v:textbox style="mso-next-textbox:#_x0000_s1162">
                <w:txbxContent>
                  <w:p w:rsidR="00A10668" w:rsidRPr="00842F51" w:rsidRDefault="00A10668" w:rsidP="00FF05C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TREEMAP</w:t>
                    </w:r>
                  </w:p>
                </w:txbxContent>
              </v:textbox>
            </v:rect>
            <v:roundrect id="_x0000_s1163" style="position:absolute;left:24750;top:4634;width:2895;height:750" arcsize="10923f" fillcolor="#9bbb59 [3206]" strokecolor="#f2f2f2 [3041]" strokeweight="3pt">
              <v:shadow on="t" color="#4e6128 [1606]" opacity=".5"/>
              <v:textbox style="mso-next-textbox:#_x0000_s1163">
                <w:txbxContent>
                  <w:p w:rsidR="00A10668" w:rsidRPr="00842F51" w:rsidRDefault="00A10668" w:rsidP="00FF05C2">
                    <w:pPr>
                      <w:jc w:val="center"/>
                      <w:rPr>
                        <w:rFonts w:ascii="Bell MT" w:hAnsi="Bell MT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Bell MT" w:hAnsi="Bell MT"/>
                        <w:b/>
                        <w:sz w:val="28"/>
                        <w:szCs w:val="28"/>
                      </w:rPr>
                      <w:t>SORTEDMAP</w:t>
                    </w:r>
                  </w:p>
                </w:txbxContent>
              </v:textbox>
            </v:roundrect>
            <v:rect id="_x0000_s1164" style="position:absolute;left:21330;top:4636;width:3000;height:746" fillcolor="#4bacc6 [3208]" strokecolor="#f2f2f2 [3041]" strokeweight="3pt">
              <v:shadow on="t" color="#205867 [1608]" opacity=".5"/>
              <v:textbox style="mso-next-textbox:#_x0000_s1164">
                <w:txbxContent>
                  <w:p w:rsidR="00A10668" w:rsidRPr="00842F51" w:rsidRDefault="00A10668" w:rsidP="00FF05C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842F5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LINKEDHASHMAP</w:t>
                    </w:r>
                  </w:p>
                  <w:p w:rsidR="00A10668" w:rsidRDefault="00A10668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A10668" w:rsidRPr="00842F51" w:rsidRDefault="00A10668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  <v:shape id="_x0000_s1165" type="#_x0000_t32" style="position:absolute;left:22140;top:1947;width:720;height:974;flip:y" o:connectortype="straight"/>
            <v:shape id="_x0000_s1166" type="#_x0000_t32" style="position:absolute;left:22320;top:3554;width:30;height:1076;flip:y" o:connectortype="straight"/>
            <v:shape id="_x0000_s1167" type="#_x0000_t32" style="position:absolute;left:24000;top:1947;width:1200;height:979;flip:x y" o:connectortype="straight"/>
            <v:shape id="_x0000_s1168" type="#_x0000_t32" style="position:absolute;left:23445;top:1947;width:1560;height:2683;flip:x y" o:connectortype="straight">
              <v:stroke endarrow="block"/>
            </v:shape>
            <v:shape id="_x0000_s1169" type="#_x0000_t32" style="position:absolute;left:26100;top:5384;width:15;height:584;flip:y" o:connectortype="straight"/>
          </v:group>
        </w:pict>
      </w:r>
      <w:r>
        <w:rPr>
          <w:noProof/>
        </w:rPr>
        <w:pict>
          <v:shape id="_x0000_s1157" type="#_x0000_t32" style="position:absolute;margin-left:1164.75pt;margin-top:60.35pt;width:78pt;height:134.15pt;flip:x y;z-index:251768832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margin-left:1192.5pt;margin-top:60.35pt;width:60pt;height:48.95pt;flip:x y;z-index:251767808" o:connectortype="straight"/>
        </w:pict>
      </w:r>
      <w:r>
        <w:rPr>
          <w:noProof/>
        </w:rPr>
        <w:pict>
          <v:shape id="_x0000_s1155" type="#_x0000_t32" style="position:absolute;margin-left:1108.5pt;margin-top:140.7pt;width:1.5pt;height:53.8pt;flip:y;z-index:251766784" o:connectortype="straight"/>
        </w:pict>
      </w:r>
      <w:r>
        <w:rPr>
          <w:noProof/>
        </w:rPr>
        <w:pict>
          <v:shape id="_x0000_s1154" type="#_x0000_t32" style="position:absolute;margin-left:1099.5pt;margin-top:60.35pt;width:36pt;height:48.7pt;flip:y;z-index:251765760" o:connectortype="straight"/>
        </w:pict>
      </w:r>
      <w:r>
        <w:rPr>
          <w:noProof/>
        </w:rPr>
        <w:pict>
          <v:rect id="_x0000_s1153" style="position:absolute;margin-left:1059pt;margin-top:194.8pt;width:150pt;height:37.3pt;z-index:251764736" fillcolor="#4bacc6 [3208]" strokecolor="#f2f2f2 [3041]" strokeweight="3pt">
            <v:shadow on="t" color="#205867 [1608]" opacity=".5"/>
            <v:textbox style="mso-next-textbox:#_x0000_s1153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LINKEDHASHMAP</w:t>
                  </w:r>
                </w:p>
                <w:p w:rsidR="00A10668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10668" w:rsidRPr="00842F51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152" style="position:absolute;margin-left:1230pt;margin-top:194.7pt;width:144.75pt;height:37.5pt;z-index:251763712" arcsize="10923f" fillcolor="#9bbb59 [3206]" strokecolor="#f2f2f2 [3041]" strokeweight="3pt">
            <v:shadow on="t" color="#4e6128 [1606]" opacity=".5"/>
            <v:textbox style="mso-next-textbox:#_x0000_s1152">
              <w:txbxContent>
                <w:p w:rsidR="00A10668" w:rsidRPr="00842F51" w:rsidRDefault="00A10668" w:rsidP="00FF05C2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SORTEDMAP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151" style="position:absolute;margin-left:1235.25pt;margin-top:261.4pt;width:135.75pt;height:34.55pt;z-index:251762688" fillcolor="#4bacc6 [3208]" strokecolor="#f2f2f2 [3041]" strokeweight="3pt">
            <v:shadow on="t" color="#205867 [1608]" opacity=".5"/>
            <v:textbox style="mso-next-textbox:#_x0000_s1151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TREEMAP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0" style="position:absolute;margin-left:1055.25pt;margin-top:109.35pt;width:99pt;height:31.65pt;z-index:251761664" fillcolor="#4bacc6 [3208]" strokecolor="#f2f2f2 [3041]" strokeweight="3pt">
            <v:shadow on="t" color="#205867 [1608]" opacity=".5"/>
            <v:textbox style="mso-next-textbox:#_x0000_s1150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HASHMAP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9" style="position:absolute;margin-left:1218pt;margin-top:109.3pt;width:123pt;height:31.45pt;z-index:251760640" fillcolor="#4bacc6 [3208]" strokecolor="#f2f2f2 [3041]" strokeweight="3pt">
            <v:shadow on="t" color="#205867 [1608]" opacity=".5"/>
            <v:textbox style="mso-next-textbox:#_x0000_s1149">
              <w:txbxContent>
                <w:p w:rsidR="00A10668" w:rsidRPr="00FF05C2" w:rsidRDefault="00A10668" w:rsidP="00FF05C2">
                  <w:pPr>
                    <w:jc w:val="center"/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HASHTABLE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8" type="#_x0000_t32" style="position:absolute;margin-left:1297.5pt;margin-top:232.2pt;width:.75pt;height:29.2pt;flip:y;z-index:251769856" o:connectortype="straight"/>
        </w:pict>
      </w:r>
      <w:r>
        <w:rPr>
          <w:noProof/>
        </w:rPr>
        <w:pict>
          <v:shape id="_x0000_s1147" type="#_x0000_t32" style="position:absolute;margin-left:1164.75pt;margin-top:60.1pt;width:78pt;height:134.15pt;flip:x y;z-index:251758592" o:connectortype="straight">
            <v:stroke endarrow="block"/>
          </v:shape>
        </w:pict>
      </w:r>
      <w:r>
        <w:rPr>
          <w:noProof/>
        </w:rPr>
        <w:pict>
          <v:shape id="_x0000_s1146" type="#_x0000_t32" style="position:absolute;margin-left:1192.5pt;margin-top:60.1pt;width:60pt;height:48.95pt;flip:x y;z-index:251757568" o:connectortype="straight"/>
        </w:pict>
      </w:r>
      <w:r>
        <w:rPr>
          <w:noProof/>
        </w:rPr>
        <w:pict>
          <v:shape id="_x0000_s1145" type="#_x0000_t32" style="position:absolute;margin-left:1108.5pt;margin-top:140.45pt;width:1.5pt;height:53.8pt;flip:y;z-index:251756544" o:connectortype="straight"/>
        </w:pict>
      </w:r>
      <w:r>
        <w:rPr>
          <w:noProof/>
        </w:rPr>
        <w:pict>
          <v:shape id="_x0000_s1144" type="#_x0000_t32" style="position:absolute;margin-left:1099.5pt;margin-top:60.1pt;width:36pt;height:48.7pt;flip:y;z-index:251755520" o:connectortype="straight"/>
        </w:pict>
      </w:r>
      <w:r>
        <w:rPr>
          <w:noProof/>
        </w:rPr>
        <w:pict>
          <v:rect id="_x0000_s1143" style="position:absolute;margin-left:1059pt;margin-top:194.55pt;width:150pt;height:37.3pt;z-index:251754496" fillcolor="#4bacc6 [3208]" strokecolor="#f2f2f2 [3041]" strokeweight="3pt">
            <v:shadow on="t" color="#205867 [1608]" opacity=".5"/>
            <v:textbox style="mso-next-textbox:#_x0000_s1143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LINKEDHASHMAP</w:t>
                  </w:r>
                </w:p>
                <w:p w:rsidR="00A10668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10668" w:rsidRPr="00842F51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142" style="position:absolute;margin-left:1230pt;margin-top:194.45pt;width:144.75pt;height:37.5pt;z-index:251753472" arcsize="10923f" fillcolor="#9bbb59 [3206]" strokecolor="#f2f2f2 [3041]" strokeweight="3pt">
            <v:shadow on="t" color="#4e6128 [1606]" opacity=".5"/>
            <v:textbox style="mso-next-textbox:#_x0000_s1142">
              <w:txbxContent>
                <w:p w:rsidR="00A10668" w:rsidRPr="00842F51" w:rsidRDefault="00A10668" w:rsidP="00FF05C2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SORTEDMAP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141" style="position:absolute;margin-left:1235.25pt;margin-top:261.15pt;width:135.75pt;height:34.55pt;z-index:251752448" fillcolor="#4bacc6 [3208]" strokecolor="#f2f2f2 [3041]" strokeweight="3pt">
            <v:shadow on="t" color="#205867 [1608]" opacity=".5"/>
            <v:textbox style="mso-next-textbox:#_x0000_s1141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TREEMAP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1055.25pt;margin-top:109.1pt;width:99pt;height:31.65pt;z-index:251751424" fillcolor="#4bacc6 [3208]" strokecolor="#f2f2f2 [3041]" strokeweight="3pt">
            <v:shadow on="t" color="#205867 [1608]" opacity=".5"/>
            <v:textbox style="mso-next-textbox:#_x0000_s1140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HASHMAP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8" type="#_x0000_t32" style="position:absolute;margin-left:1297.5pt;margin-top:231.95pt;width:.75pt;height:29.2pt;flip:y;z-index:251759616" o:connectortype="straight"/>
        </w:pict>
      </w:r>
      <w:r>
        <w:rPr>
          <w:noProof/>
        </w:rPr>
        <w:pict>
          <v:shape id="_x0000_s1138" type="#_x0000_t32" style="position:absolute;margin-left:1164.75pt;margin-top:59.8pt;width:78pt;height:134.15pt;flip:x y;z-index:251749376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1192.5pt;margin-top:59.8pt;width:60pt;height:48.95pt;flip:x y;z-index:251748352" o:connectortype="straight"/>
        </w:pict>
      </w:r>
      <w:r>
        <w:rPr>
          <w:noProof/>
        </w:rPr>
        <w:pict>
          <v:shape id="_x0000_s1136" type="#_x0000_t32" style="position:absolute;margin-left:1108.5pt;margin-top:140.15pt;width:1.5pt;height:53.8pt;flip:y;z-index:251747328" o:connectortype="straight"/>
        </w:pict>
      </w:r>
      <w:r>
        <w:rPr>
          <w:noProof/>
        </w:rPr>
        <w:pict>
          <v:shape id="_x0000_s1135" type="#_x0000_t32" style="position:absolute;margin-left:1099.5pt;margin-top:59.8pt;width:36pt;height:48.7pt;flip:y;z-index:251746304" o:connectortype="straight"/>
        </w:pict>
      </w:r>
      <w:r>
        <w:rPr>
          <w:noProof/>
        </w:rPr>
        <w:pict>
          <v:rect id="_x0000_s1134" style="position:absolute;margin-left:1059pt;margin-top:194.25pt;width:150pt;height:37.3pt;z-index:251745280" fillcolor="#4bacc6 [3208]" strokecolor="#f2f2f2 [3041]" strokeweight="3pt">
            <v:shadow on="t" color="#205867 [1608]" opacity=".5"/>
            <v:textbox style="mso-next-textbox:#_x0000_s1134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LINKEDHASHMAP</w:t>
                  </w:r>
                </w:p>
                <w:p w:rsidR="00A10668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10668" w:rsidRPr="00842F51" w:rsidRDefault="00A1066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133" style="position:absolute;margin-left:1230pt;margin-top:194.15pt;width:144.75pt;height:37.5pt;z-index:251744256" arcsize="10923f" fillcolor="#9bbb59 [3206]" strokecolor="#f2f2f2 [3041]" strokeweight="3pt">
            <v:shadow on="t" color="#4e6128 [1606]" opacity=".5"/>
            <v:textbox style="mso-next-textbox:#_x0000_s1133">
              <w:txbxContent>
                <w:p w:rsidR="00A10668" w:rsidRPr="00842F51" w:rsidRDefault="00A10668" w:rsidP="00FF05C2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SORTEDMAP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132" style="position:absolute;margin-left:1235.25pt;margin-top:260.85pt;width:135.75pt;height:34.55pt;z-index:251743232" fillcolor="#4bacc6 [3208]" strokecolor="#f2f2f2 [3041]" strokeweight="3pt">
            <v:shadow on="t" color="#205867 [1608]" opacity=".5"/>
            <v:textbox style="mso-next-textbox:#_x0000_s1132">
              <w:txbxContent>
                <w:p w:rsidR="00A10668" w:rsidRPr="00842F51" w:rsidRDefault="00A10668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TREEMAP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9" type="#_x0000_t32" style="position:absolute;margin-left:1297.5pt;margin-top:231.65pt;width:.75pt;height:29.2pt;flip:y;z-index:251750400" o:connectortype="straight"/>
        </w:pict>
      </w:r>
      <w:r>
        <w:rPr>
          <w:noProof/>
        </w:rPr>
        <w:pict>
          <v:shape id="_x0000_s1131" type="#_x0000_t32" style="position:absolute;margin-left:1297.5pt;margin-top:231.95pt;width:.75pt;height:29.2pt;flip:y;z-index:251742208" o:connectortype="straight"/>
        </w:pict>
      </w:r>
      <w:r>
        <w:rPr>
          <w:noProof/>
        </w:rPr>
        <w:pict>
          <v:shape id="_x0000_s1130" type="#_x0000_t32" style="position:absolute;margin-left:1164.75pt;margin-top:60.1pt;width:78pt;height:134.15pt;flip:x y;z-index:251741184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1192.5pt;margin-top:60.1pt;width:60pt;height:48.95pt;flip:x y;z-index:251740160" o:connectortype="straight"/>
        </w:pict>
      </w:r>
      <w:r>
        <w:rPr>
          <w:noProof/>
        </w:rPr>
        <w:pict>
          <v:shape id="_x0000_s1128" type="#_x0000_t32" style="position:absolute;margin-left:1108.5pt;margin-top:140.45pt;width:1.5pt;height:53.8pt;flip:y;z-index:251739136" o:connectortype="straight"/>
        </w:pict>
      </w:r>
      <w:r>
        <w:rPr>
          <w:noProof/>
        </w:rPr>
        <w:pict>
          <v:shape id="_x0000_s1127" type="#_x0000_t32" style="position:absolute;margin-left:1099.5pt;margin-top:60.1pt;width:36pt;height:48.7pt;flip:y;z-index:251738112" o:connectortype="straight"/>
        </w:pict>
      </w:r>
      <w:r>
        <w:rPr>
          <w:noProof/>
        </w:rPr>
        <w:pict>
          <v:shape id="_x0000_s1126" type="#_x0000_t32" style="position:absolute;margin-left:1297.5pt;margin-top:231.95pt;width:.75pt;height:29.2pt;flip:y;z-index:251737088" o:connectortype="straight"/>
        </w:pict>
      </w:r>
      <w:r>
        <w:rPr>
          <w:noProof/>
        </w:rPr>
        <w:pict>
          <v:shape id="_x0000_s1125" type="#_x0000_t32" style="position:absolute;margin-left:1164.75pt;margin-top:60.1pt;width:78pt;height:134.15pt;flip:x y;z-index:251736064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1192.5pt;margin-top:60.1pt;width:60pt;height:48.95pt;flip:x y;z-index:251735040" o:connectortype="straight"/>
        </w:pict>
      </w:r>
      <w:r>
        <w:rPr>
          <w:noProof/>
        </w:rPr>
        <w:pict>
          <v:shape id="_x0000_s1123" type="#_x0000_t32" style="position:absolute;margin-left:1297.5pt;margin-top:231.95pt;width:.75pt;height:29.2pt;flip:y;z-index:251734016" o:connectortype="straight"/>
        </w:pict>
      </w:r>
      <w:r>
        <w:rPr>
          <w:noProof/>
        </w:rPr>
        <w:pict>
          <v:shape id="_x0000_s1122" type="#_x0000_t32" style="position:absolute;margin-left:1164.75pt;margin-top:60.1pt;width:78pt;height:134.15pt;flip:x y;z-index:251732992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1297.5pt;margin-top:231.95pt;width:.75pt;height:29.2pt;flip:y;z-index:251731968" o:connectortype="straight"/>
        </w:pict>
      </w:r>
      <w:r>
        <w:rPr>
          <w:noProof/>
        </w:rPr>
        <w:pict>
          <v:shape id="_x0000_s1120" type="#_x0000_t32" style="position:absolute;margin-left:1108.5pt;margin-top:140.45pt;width:1.5pt;height:53.8pt;flip:y;z-index:251730944" o:connectortype="straight"/>
        </w:pict>
      </w:r>
      <w:r>
        <w:rPr>
          <w:noProof/>
        </w:rPr>
        <w:pict>
          <v:shape id="_x0000_s1119" type="#_x0000_t32" style="position:absolute;margin-left:1164.75pt;margin-top:60.1pt;width:78pt;height:134.15pt;flip:x y;z-index:251729920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1192.5pt;margin-top:60.1pt;width:60pt;height:48.95pt;flip:x y;z-index:251728896" o:connectortype="straight"/>
        </w:pict>
      </w:r>
      <w:r>
        <w:rPr>
          <w:noProof/>
        </w:rPr>
        <w:pict>
          <v:shape id="_x0000_s1117" type="#_x0000_t32" style="position:absolute;margin-left:1099.5pt;margin-top:60.1pt;width:36pt;height:48.7pt;flip:y;z-index:251727872" o:connectortype="straight"/>
        </w:pict>
      </w:r>
      <w:r>
        <w:rPr>
          <w:noProof/>
        </w:rPr>
        <w:pict>
          <v:roundrect id="_x0000_s1116" style="position:absolute;margin-left:1063.5pt;margin-top:25.6pt;width:204pt;height:34.5pt;z-index:251726848" arcsize="10923f" fillcolor="#9bbb59 [3206]" strokecolor="#f2f2f2 [3041]" strokeweight="3pt">
            <v:shadow on="t" color="#4e6128 [1606]" opacity=".5"/>
            <v:textbox style="mso-next-textbox:#_x0000_s1116">
              <w:txbxContent>
                <w:p w:rsidR="00A10668" w:rsidRPr="008B43F7" w:rsidRDefault="00A10668" w:rsidP="00842F51">
                  <w:pPr>
                    <w:jc w:val="center"/>
                    <w:rPr>
                      <w:rFonts w:ascii="Bell MT" w:hAnsi="Bell MT"/>
                      <w:b/>
                      <w:sz w:val="32"/>
                      <w:szCs w:val="32"/>
                    </w:rPr>
                  </w:pPr>
                  <w:r w:rsidRPr="008B43F7">
                    <w:rPr>
                      <w:rFonts w:ascii="Bell MT" w:hAnsi="Bell MT"/>
                      <w:b/>
                      <w:sz w:val="32"/>
                      <w:szCs w:val="32"/>
                    </w:rPr>
                    <w:t>MAP</w:t>
                  </w:r>
                </w:p>
              </w:txbxContent>
            </v:textbox>
          </v:roundrect>
        </w:pict>
      </w:r>
      <w:r w:rsidR="000708C3">
        <w:rPr>
          <w:noProof/>
        </w:rPr>
        <w:pict>
          <v:rect id="_x0000_s1057" style="position:absolute;margin-left:1059pt;margin-top:194.55pt;width:150pt;height:37.3pt;z-index:251680768" fillcolor="#4bacc6 [3208]" strokecolor="#f2f2f2 [3041]" strokeweight="3pt">
            <v:shadow on="t" color="#205867 [1608]" opacity=".5"/>
            <v:textbox style="mso-next-textbox:#_x0000_s1057">
              <w:txbxContent>
                <w:p w:rsidR="00FF05C2" w:rsidRPr="00842F51" w:rsidRDefault="00FF05C2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LINKEDHASHMAP</w:t>
                  </w:r>
                </w:p>
                <w:p w:rsidR="00842F51" w:rsidRDefault="00842F5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FF05C2" w:rsidRPr="00842F51" w:rsidRDefault="00FF05C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EA1065">
        <w:rPr>
          <w:noProof/>
        </w:rPr>
        <w:pict>
          <v:shape id="_x0000_s1115" type="#_x0000_t32" style="position:absolute;margin-left:1108.5pt;margin-top:140.45pt;width:1.5pt;height:53.8pt;flip:y;z-index:251725824" o:connectortype="straight"/>
        </w:pict>
      </w:r>
      <w:r w:rsidR="008B43F7">
        <w:rPr>
          <w:noProof/>
        </w:rPr>
        <w:pict>
          <v:shape id="_x0000_s1112" type="#_x0000_t32" style="position:absolute;margin-left:1164.75pt;margin-top:60.1pt;width:78pt;height:134.15pt;flip:x y;z-index:251722752" o:connectortype="straight">
            <v:stroke endarrow="block"/>
          </v:shape>
        </w:pict>
      </w:r>
      <w:r w:rsidR="008B43F7">
        <w:rPr>
          <w:noProof/>
        </w:rPr>
        <w:pict>
          <v:shape id="_x0000_s1110" type="#_x0000_t32" style="position:absolute;margin-left:1192.5pt;margin-top:60.1pt;width:60pt;height:48.95pt;flip:x y;z-index:251720704" o:connectortype="straight"/>
        </w:pict>
      </w:r>
      <w:r w:rsidR="008B43F7">
        <w:rPr>
          <w:noProof/>
        </w:rPr>
        <w:pict>
          <v:shape id="_x0000_s1109" type="#_x0000_t32" style="position:absolute;margin-left:1099.5pt;margin-top:60.1pt;width:36pt;height:48.7pt;flip:y;z-index:251719680" o:connectortype="straight"/>
        </w:pict>
      </w:r>
      <w:r w:rsidR="008B43F7">
        <w:rPr>
          <w:noProof/>
        </w:rPr>
        <w:pict>
          <v:shape id="_x0000_s1106" type="#_x0000_t32" style="position:absolute;margin-left:719.25pt;margin-top:64.55pt;width:117pt;height:49pt;flip:x y;z-index:251716608" o:connectortype="straight">
            <v:stroke endarrow="block"/>
          </v:shape>
        </w:pict>
      </w:r>
      <w:r w:rsidR="008B43F7">
        <w:rPr>
          <w:noProof/>
        </w:rPr>
        <w:pict>
          <v:shape id="_x0000_s1105" type="#_x0000_t32" style="position:absolute;margin-left:582pt;margin-top:64.55pt;width:0;height:48.7pt;flip:y;z-index:251715584" o:connectortype="straight">
            <v:stroke endarrow="block"/>
          </v:shape>
        </w:pict>
      </w:r>
      <w:r w:rsidR="008B43F7">
        <w:rPr>
          <w:noProof/>
        </w:rPr>
        <w:pict>
          <v:shape id="_x0000_s1104" type="#_x0000_t32" style="position:absolute;margin-left:312.75pt;margin-top:64.55pt;width:171.75pt;height:48.7pt;flip:y;z-index:251714560" o:connectortype="straight">
            <v:stroke endarrow="block"/>
          </v:shape>
        </w:pict>
      </w:r>
      <w:r w:rsidR="008B43F7">
        <w:rPr>
          <w:noProof/>
        </w:rPr>
        <w:pict>
          <v:shape id="_x0000_s1102" type="#_x0000_t32" style="position:absolute;margin-left:1298.25pt;margin-top:231.95pt;width:.75pt;height:29.2pt;flip:y;z-index:251712512" o:connectortype="straight"/>
        </w:pict>
      </w:r>
      <w:r w:rsidR="008B43F7">
        <w:rPr>
          <w:noProof/>
        </w:rPr>
        <w:pict>
          <v:shape id="_x0000_s1095" type="#_x0000_t32" style="position:absolute;margin-left:394.5pt;margin-top:425.35pt;width:47.25pt;height:0;z-index:251707392" o:connectortype="straight">
            <v:stroke endarrow="block"/>
          </v:shape>
        </w:pict>
      </w:r>
      <w:r w:rsidR="008B43F7">
        <w:rPr>
          <w:noProof/>
        </w:rPr>
        <w:pict>
          <v:shape id="_x0000_s1068" type="#_x0000_t32" style="position:absolute;margin-left:204pt;margin-top:425.35pt;width:51pt;height:0;z-index:251688960" o:connectortype="straight"/>
        </w:pict>
      </w:r>
      <w:r w:rsidR="008B43F7">
        <w:rPr>
          <w:noProof/>
        </w:rPr>
        <w:pict>
          <v:shape id="_x0000_s1094" type="#_x0000_t32" style="position:absolute;margin-left:323.25pt;margin-top:147pt;width:27.75pt;height:47.55pt;flip:x y;z-index:251706368" o:connectortype="straight"/>
        </w:pict>
      </w:r>
      <w:r w:rsidR="008B43F7">
        <w:rPr>
          <w:noProof/>
        </w:rPr>
        <w:pict>
          <v:shape id="_x0000_s1093" type="#_x0000_t32" style="position:absolute;margin-left:276pt;margin-top:147.05pt;width:0;height:118.5pt;flip:y;z-index:251705344" o:connectortype="straight"/>
        </w:pict>
      </w:r>
      <w:r w:rsidR="008B43F7">
        <w:rPr>
          <w:noProof/>
        </w:rPr>
        <w:pict>
          <v:shape id="_x0000_s1092" type="#_x0000_t32" style="position:absolute;margin-left:204pt;margin-top:147pt;width:39.75pt;height:47.25pt;flip:y;z-index:251704320" o:connectortype="straight"/>
        </w:pict>
      </w:r>
      <w:r w:rsidR="008B43F7">
        <w:rPr>
          <w:noProof/>
        </w:rPr>
        <w:pict>
          <v:roundrect id="_x0000_s1032" style="position:absolute;margin-left:458.25pt;margin-top:30.8pt;width:326.25pt;height:33.75pt;z-index:251659264" arcsize="10923f" fillcolor="#c2d69b [1942]" strokecolor="#9bbb59 [3206]" strokeweight="1pt">
            <v:fill color2="#9bbb59 [3206]" focus="50%" type="gradient"/>
            <v:shadow on="t" color="#4e6128 [1606]"/>
            <v:textbox style="mso-next-textbox:#_x0000_s1032">
              <w:txbxContent>
                <w:p w:rsidR="00842F51" w:rsidRPr="008B43F7" w:rsidRDefault="00842F51" w:rsidP="00842F51">
                  <w:pPr>
                    <w:jc w:val="center"/>
                    <w:rPr>
                      <w:rFonts w:ascii="Bell MT" w:hAnsi="Bell MT"/>
                      <w:b/>
                      <w:sz w:val="32"/>
                      <w:szCs w:val="32"/>
                    </w:rPr>
                  </w:pPr>
                  <w:r w:rsidRPr="008B43F7">
                    <w:rPr>
                      <w:rFonts w:ascii="Bell MT" w:hAnsi="Bell MT"/>
                      <w:b/>
                      <w:sz w:val="32"/>
                      <w:szCs w:val="32"/>
                    </w:rPr>
                    <w:t>COLLECTION</w:t>
                  </w:r>
                </w:p>
              </w:txbxContent>
            </v:textbox>
          </v:roundrect>
        </w:pict>
      </w:r>
      <w:r w:rsidR="008B43F7">
        <w:rPr>
          <w:noProof/>
        </w:rPr>
        <w:pict>
          <v:rect id="_x0000_s1039" style="position:absolute;margin-left:208.5pt;margin-top:265.55pt;width:124.5pt;height:34.65pt;z-index:251666432" fillcolor="#4bacc6 [3208]" strokecolor="#f2f2f2 [3041]" strokeweight="3pt">
            <v:shadow on="t" color="#205867 [1608]" opacity=".5"/>
            <v:textbox style="mso-next-textbox:#_x0000_s1039">
              <w:txbxContent>
                <w:p w:rsidR="00842F51" w:rsidRPr="00842F51" w:rsidRDefault="00842F51" w:rsidP="00842F5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VECTOR</w:t>
                  </w:r>
                </w:p>
              </w:txbxContent>
            </v:textbox>
          </v:rect>
        </w:pict>
      </w:r>
      <w:r w:rsidR="008B43F7">
        <w:rPr>
          <w:noProof/>
        </w:rPr>
        <w:pict>
          <v:rect id="_x0000_s1037" style="position:absolute;margin-left:135.75pt;margin-top:194.55pt;width:127.5pt;height:42pt;z-index:251664384" fillcolor="#4bacc6 [3208]" strokecolor="#f2f2f2 [3041]" strokeweight="3pt">
            <v:shadow on="t" color="#205867 [1608]" opacity=".5"/>
            <v:textbox style="mso-next-textbox:#_x0000_s1037">
              <w:txbxContent>
                <w:p w:rsidR="00842F51" w:rsidRPr="00842F51" w:rsidRDefault="00842F51" w:rsidP="00842F5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ARRAYLIST</w:t>
                  </w:r>
                </w:p>
              </w:txbxContent>
            </v:textbox>
          </v:rect>
        </w:pict>
      </w:r>
      <w:r w:rsidR="008B43F7">
        <w:rPr>
          <w:noProof/>
        </w:rPr>
        <w:pict>
          <v:rect id="_x0000_s1059" style="position:absolute;margin-left:47.25pt;margin-top:113.55pt;width:97.5pt;height:33.5pt;z-index:251682816" fillcolor="#4bacc6 [3208]" strokecolor="#f2f2f2 [3041]" strokeweight="3pt">
            <v:shadow on="t" color="#205867 [1608]" opacity=".5"/>
            <v:textbox style="mso-next-textbox:#_x0000_s1059">
              <w:txbxContent>
                <w:p w:rsidR="00842F51" w:rsidRPr="00842F51" w:rsidRDefault="00842F5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CLASS</w:t>
                  </w:r>
                </w:p>
              </w:txbxContent>
            </v:textbox>
          </v:rect>
        </w:pict>
      </w:r>
      <w:r w:rsidR="008B43F7">
        <w:rPr>
          <w:noProof/>
        </w:rPr>
        <w:pict>
          <v:shape id="_x0000_s1067" type="#_x0000_t202" style="position:absolute;margin-left:312.75pt;margin-top:413.5pt;width:171.75pt;height:29.4pt;z-index:251687936" strokecolor="white [3212]">
            <v:textbox>
              <w:txbxContent>
                <w:p w:rsidR="008B43F7" w:rsidRPr="008B43F7" w:rsidRDefault="008B43F7" w:rsidP="008B43F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extends    </w:t>
                  </w:r>
                </w:p>
              </w:txbxContent>
            </v:textbox>
          </v:shape>
        </w:pict>
      </w:r>
      <w:r w:rsidR="008B43F7">
        <w:rPr>
          <w:noProof/>
        </w:rPr>
        <w:pict>
          <v:shape id="_x0000_s1064" type="#_x0000_t202" style="position:absolute;margin-left:102pt;margin-top:413.35pt;width:178.5pt;height:29.3pt;z-index:251685888" strokecolor="white [3212]">
            <v:textbox>
              <w:txbxContent>
                <w:p w:rsidR="008B43F7" w:rsidRPr="008B43F7" w:rsidRDefault="008B43F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  <w:r w:rsidRPr="008B43F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mplements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</w:t>
                  </w:r>
                </w:p>
              </w:txbxContent>
            </v:textbox>
          </v:shape>
        </w:pict>
      </w:r>
      <w:r w:rsidR="008B43F7">
        <w:rPr>
          <w:noProof/>
        </w:rPr>
        <w:pict>
          <v:shape id="_x0000_s1060" type="#_x0000_t32" style="position:absolute;margin-left:185.25pt;margin-top:425.3pt;width:42pt;height:0;z-index:251683840" o:connectortype="straight">
            <v:stroke endarrow="block"/>
          </v:shape>
        </w:pict>
      </w:r>
      <w:r w:rsidR="00FF05C2">
        <w:rPr>
          <w:noProof/>
        </w:rPr>
        <w:pict>
          <v:rect id="_x0000_s1055" style="position:absolute;margin-left:1235.25pt;margin-top:261.15pt;width:135.75pt;height:34.55pt;z-index:251678720" fillcolor="#4bacc6 [3208]" strokecolor="#f2f2f2 [3041]" strokeweight="3pt">
            <v:shadow on="t" color="#205867 [1608]" opacity=".5"/>
            <v:textbox style="mso-next-textbox:#_x0000_s1055">
              <w:txbxContent>
                <w:p w:rsidR="00842F51" w:rsidRPr="00842F51" w:rsidRDefault="00842F51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TREEMAP</w:t>
                  </w:r>
                </w:p>
              </w:txbxContent>
            </v:textbox>
          </v:rect>
        </w:pict>
      </w:r>
      <w:r w:rsidR="00FF05C2">
        <w:rPr>
          <w:noProof/>
        </w:rPr>
        <w:pict>
          <v:roundrect id="_x0000_s1056" style="position:absolute;margin-left:1230pt;margin-top:194.45pt;width:144.75pt;height:37.5pt;z-index:251679744" arcsize="10923f" fillcolor="#9bbb59 [3206]" strokecolor="#f2f2f2 [3041]" strokeweight="3pt">
            <v:shadow on="t" color="#4e6128 [1606]" opacity=".5"/>
            <v:textbox style="mso-next-textbox:#_x0000_s1056">
              <w:txbxContent>
                <w:p w:rsidR="00842F51" w:rsidRPr="00842F51" w:rsidRDefault="00842F51" w:rsidP="00FF05C2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SORTEDMAP</w:t>
                  </w:r>
                </w:p>
              </w:txbxContent>
            </v:textbox>
          </v:roundrect>
        </w:pict>
      </w:r>
      <w:r w:rsidR="00FF05C2">
        <w:rPr>
          <w:noProof/>
        </w:rPr>
        <w:pict>
          <v:rect id="_x0000_s1054" style="position:absolute;margin-left:1218pt;margin-top:109.05pt;width:123pt;height:31.45pt;z-index:251677696" fillcolor="#4bacc6 [3208]" strokecolor="#f2f2f2 [3041]" strokeweight="3pt">
            <v:shadow on="t" color="#205867 [1608]" opacity=".5"/>
            <v:textbox style="mso-next-textbox:#_x0000_s1054">
              <w:txbxContent>
                <w:p w:rsidR="00842F51" w:rsidRPr="00FF05C2" w:rsidRDefault="00FF05C2" w:rsidP="00FF05C2">
                  <w:pPr>
                    <w:jc w:val="center"/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HASHTABLE</w:t>
                  </w:r>
                </w:p>
              </w:txbxContent>
            </v:textbox>
          </v:rect>
        </w:pict>
      </w:r>
      <w:r w:rsidR="00FF05C2">
        <w:rPr>
          <w:noProof/>
        </w:rPr>
        <w:pict>
          <v:rect id="_x0000_s1052" style="position:absolute;margin-left:1055.25pt;margin-top:108.8pt;width:99pt;height:31.65pt;z-index:251675648" fillcolor="#4bacc6 [3208]" strokecolor="#f2f2f2 [3041]" strokeweight="3pt">
            <v:shadow on="t" color="#205867 [1608]" opacity=".5"/>
            <v:textbox style="mso-next-textbox:#_x0000_s1052">
              <w:txbxContent>
                <w:p w:rsidR="00842F51" w:rsidRPr="00842F51" w:rsidRDefault="00842F51" w:rsidP="00FF05C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HASHMAP</w:t>
                  </w:r>
                </w:p>
              </w:txbxContent>
            </v:textbox>
          </v:rect>
        </w:pict>
      </w:r>
      <w:r w:rsidR="00FF05C2">
        <w:rPr>
          <w:noProof/>
        </w:rPr>
        <w:pict>
          <v:roundrect id="_x0000_s1051" style="position:absolute;margin-left:1063.5pt;margin-top:25.6pt;width:204pt;height:34.5pt;z-index:251674624" arcsize="10923f" fillcolor="#9bbb59 [3206]" strokecolor="#f2f2f2 [3041]" strokeweight="3pt">
            <v:shadow on="t" color="#4e6128 [1606]" opacity=".5"/>
            <v:textbox style="mso-next-textbox:#_x0000_s1051">
              <w:txbxContent>
                <w:p w:rsidR="00842F51" w:rsidRPr="008B43F7" w:rsidRDefault="00842F51" w:rsidP="00842F51">
                  <w:pPr>
                    <w:jc w:val="center"/>
                    <w:rPr>
                      <w:rFonts w:ascii="Bell MT" w:hAnsi="Bell MT"/>
                      <w:b/>
                      <w:sz w:val="32"/>
                      <w:szCs w:val="32"/>
                    </w:rPr>
                  </w:pPr>
                  <w:r w:rsidRPr="008B43F7">
                    <w:rPr>
                      <w:rFonts w:ascii="Bell MT" w:hAnsi="Bell MT"/>
                      <w:b/>
                      <w:sz w:val="32"/>
                      <w:szCs w:val="32"/>
                    </w:rPr>
                    <w:t>MAP</w:t>
                  </w:r>
                </w:p>
              </w:txbxContent>
            </v:textbox>
          </v:roundrect>
        </w:pict>
      </w:r>
      <w:r w:rsidR="00842F51">
        <w:rPr>
          <w:noProof/>
        </w:rPr>
        <w:pict>
          <v:roundrect id="_x0000_s1058" style="position:absolute;margin-left:42pt;margin-top:56.35pt;width:115.5pt;height:34.5pt;z-index:251681792" arcsize="10923f" fillcolor="#c2d69b [1942]" strokecolor="#9bbb59 [3206]" strokeweight="1pt">
            <v:fill color2="#9bbb59 [3206]" focus="50%" type="gradient"/>
            <v:shadow on="t" color="#4e6128 [1606]"/>
            <v:textbox style="mso-next-textbox:#_x0000_s1058">
              <w:txbxContent>
                <w:p w:rsidR="00842F51" w:rsidRPr="00842F51" w:rsidRDefault="00842F5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INTERFACE</w:t>
                  </w:r>
                </w:p>
              </w:txbxContent>
            </v:textbox>
          </v:roundrect>
        </w:pict>
      </w:r>
      <w:r w:rsidR="00842F51">
        <w:rPr>
          <w:noProof/>
        </w:rPr>
        <w:pict>
          <v:roundrect id="_x0000_s1034" style="position:absolute;margin-left:493.5pt;margin-top:113.25pt;width:196.5pt;height:33.75pt;z-index:251661312" arcsize="10923f" fillcolor="#9bbb59 [3206]" strokecolor="#f2f2f2 [3041]" strokeweight="3pt">
            <v:shadow on="t" color="#4e6128 [1606]" opacity=".5"/>
            <v:textbox style="mso-next-textbox:#_x0000_s1034">
              <w:txbxContent>
                <w:p w:rsidR="00842F51" w:rsidRPr="00842F51" w:rsidRDefault="00842F51" w:rsidP="00842F51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QUEUE</w:t>
                  </w:r>
                </w:p>
              </w:txbxContent>
            </v:textbox>
          </v:roundrect>
        </w:pict>
      </w:r>
      <w:r w:rsidR="00842F51">
        <w:rPr>
          <w:noProof/>
        </w:rPr>
        <w:pict>
          <v:roundrect id="_x0000_s1033" style="position:absolute;margin-left:217.5pt;margin-top:113.25pt;width:167.25pt;height:33.75pt;z-index:251660288" arcsize="10923f" fillcolor="#9bbb59 [3206]" strokecolor="#f2f2f2 [3041]" strokeweight="3pt">
            <v:shadow on="t" color="#4e6128 [1606]" opacity=".5"/>
            <v:textbox style="mso-next-textbox:#_x0000_s1033">
              <w:txbxContent>
                <w:p w:rsidR="00842F51" w:rsidRPr="00842F51" w:rsidRDefault="00842F51" w:rsidP="00842F51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LIST</w:t>
                  </w:r>
                </w:p>
              </w:txbxContent>
            </v:textbox>
          </v:roundrect>
        </w:pict>
      </w:r>
      <w:r w:rsidR="00842F51">
        <w:rPr>
          <w:noProof/>
        </w:rPr>
        <w:pict>
          <v:roundrect id="_x0000_s1035" style="position:absolute;margin-left:773.25pt;margin-top:113.25pt;width:175.5pt;height:33.75pt;z-index:251662336" arcsize="10923f" fillcolor="#9bbb59 [3206]" strokecolor="#f2f2f2 [3041]" strokeweight="3pt">
            <v:shadow on="t" color="#4e6128 [1606]" opacity=".5"/>
            <v:textbox style="mso-next-textbox:#_x0000_s1035">
              <w:txbxContent>
                <w:p w:rsidR="00842F51" w:rsidRPr="00842F51" w:rsidRDefault="00842F51" w:rsidP="00842F51">
                  <w:pPr>
                    <w:jc w:val="center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Bell MT" w:hAnsi="Bell MT"/>
                      <w:b/>
                      <w:sz w:val="28"/>
                      <w:szCs w:val="28"/>
                    </w:rPr>
                    <w:t>SET</w:t>
                  </w:r>
                </w:p>
              </w:txbxContent>
            </v:textbox>
          </v:roundrect>
        </w:pict>
      </w:r>
      <w:r w:rsidR="00842F51">
        <w:rPr>
          <w:noProof/>
        </w:rPr>
        <w:pict>
          <v:rect id="_x0000_s1040" style="position:absolute;margin-left:208.5pt;margin-top:321.75pt;width:111pt;height:30pt;z-index:251667456" fillcolor="#4bacc6 [3208]" strokecolor="#f2f2f2 [3041]" strokeweight="3pt">
            <v:shadow on="t" color="#205867 [1608]" opacity=".5"/>
            <v:textbox style="mso-next-textbox:#_x0000_s1040">
              <w:txbxContent>
                <w:p w:rsidR="00842F51" w:rsidRPr="00842F51" w:rsidRDefault="00842F51" w:rsidP="00842F5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STACK</w:t>
                  </w:r>
                </w:p>
              </w:txbxContent>
            </v:textbox>
          </v:rect>
        </w:pict>
      </w:r>
      <w:r w:rsidR="00842F51">
        <w:rPr>
          <w:noProof/>
        </w:rPr>
        <w:pict>
          <v:rect id="_x0000_s1038" style="position:absolute;margin-left:290.25pt;margin-top:194.25pt;width:120.75pt;height:42pt;z-index:251665408" fillcolor="#4bacc6 [3208]" strokecolor="#f2f2f2 [3041]" strokeweight="3pt">
            <v:shadow on="t" color="#205867 [1608]" opacity=".5"/>
            <v:textbox style="mso-next-textbox:#_x0000_s1038">
              <w:txbxContent>
                <w:p w:rsidR="00842F51" w:rsidRPr="00842F51" w:rsidRDefault="00842F51" w:rsidP="00842F5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2F5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LINKEDLIST</w:t>
                  </w:r>
                </w:p>
              </w:txbxContent>
            </v:textbox>
          </v:rect>
        </w:pict>
      </w:r>
      <w:r w:rsidR="00842F51">
        <w:rPr>
          <w:noProof/>
        </w:rPr>
        <w:pict>
          <v:shape id="_x0000_s1027" type="#_x0000_t202" style="position:absolute;margin-left:33.75pt;margin-top:2.25pt;width:237pt;height:28.5pt;z-index:251658240" fillcolor="black [3200]" strokecolor="#f2f2f2 [3041]" strokeweight="3pt">
            <v:shadow on="t" color="#7f7f7f [1601]" opacity=".5"/>
            <v:textbox style="mso-next-textbox:#_x0000_s1027">
              <w:txbxContent>
                <w:p w:rsidR="00842F51" w:rsidRPr="000708C3" w:rsidRDefault="00842F51">
                  <w:pPr>
                    <w:rPr>
                      <w:rFonts w:ascii="Bell MT" w:hAnsi="Bell MT"/>
                      <w:b/>
                      <w:color w:val="FF0000"/>
                      <w:sz w:val="32"/>
                      <w:szCs w:val="32"/>
                    </w:rPr>
                  </w:pPr>
                  <w:r w:rsidRPr="000708C3">
                    <w:rPr>
                      <w:rFonts w:ascii="Bell MT" w:hAnsi="Bell MT"/>
                      <w:b/>
                      <w:color w:val="FF0000"/>
                      <w:sz w:val="32"/>
                      <w:szCs w:val="32"/>
                    </w:rPr>
                    <w:t>COLLECTION HIERARCHY</w:t>
                  </w:r>
                </w:p>
              </w:txbxContent>
            </v:textbox>
          </v:shape>
        </w:pict>
      </w:r>
    </w:p>
    <w:sectPr w:rsidR="00593728" w:rsidSect="0059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14001"/>
    <w:rsid w:val="000708C3"/>
    <w:rsid w:val="002F4035"/>
    <w:rsid w:val="00593728"/>
    <w:rsid w:val="00842F51"/>
    <w:rsid w:val="008B05FA"/>
    <w:rsid w:val="008B43F7"/>
    <w:rsid w:val="00914001"/>
    <w:rsid w:val="00A10668"/>
    <w:rsid w:val="00D870B9"/>
    <w:rsid w:val="00EA1065"/>
    <w:rsid w:val="00F51EC7"/>
    <w:rsid w:val="00F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  <o:rules v:ext="edit">
        <o:r id="V:Rule2" type="connector" idref="#_x0000_s1060"/>
        <o:r id="V:Rule4" type="connector" idref="#_x0000_s1061"/>
        <o:r id="V:Rule6" type="connector" idref="#_x0000_s1065"/>
        <o:r id="V:Rule8" type="connector" idref="#_x0000_s1066"/>
        <o:r id="V:Rule10" type="connector" idref="#_x0000_s1068"/>
        <o:r id="V:Rule12" type="connector" idref="#_x0000_s1069"/>
        <o:r id="V:Rule14" type="connector" idref="#_x0000_s1070"/>
        <o:r id="V:Rule16" type="connector" idref="#_x0000_s1071"/>
        <o:r id="V:Rule18" type="connector" idref="#_x0000_s1072"/>
        <o:r id="V:Rule20" type="connector" idref="#_x0000_s1073"/>
        <o:r id="V:Rule22" type="connector" idref="#_x0000_s1074"/>
        <o:r id="V:Rule24" type="connector" idref="#_x0000_s1075"/>
        <o:r id="V:Rule26" type="connector" idref="#_x0000_s1076"/>
        <o:r id="V:Rule28" type="connector" idref="#_x0000_s1077"/>
        <o:r id="V:Rule30" type="connector" idref="#_x0000_s1078"/>
        <o:r id="V:Rule32" type="connector" idref="#_x0000_s1079"/>
        <o:r id="V:Rule34" type="connector" idref="#_x0000_s1080"/>
        <o:r id="V:Rule36" type="connector" idref="#_x0000_s1081"/>
        <o:r id="V:Rule38" type="connector" idref="#_x0000_s1082"/>
        <o:r id="V:Rule40" type="connector" idref="#_x0000_s1083"/>
        <o:r id="V:Rule42" type="connector" idref="#_x0000_s1084"/>
        <o:r id="V:Rule44" type="connector" idref="#_x0000_s1085"/>
        <o:r id="V:Rule46" type="connector" idref="#_x0000_s1086"/>
        <o:r id="V:Rule48" type="connector" idref="#_x0000_s1087"/>
        <o:r id="V:Rule50" type="connector" idref="#_x0000_s1088"/>
        <o:r id="V:Rule52" type="connector" idref="#_x0000_s1089"/>
        <o:r id="V:Rule54" type="connector" idref="#_x0000_s1090"/>
        <o:r id="V:Rule56" type="connector" idref="#_x0000_s1091"/>
        <o:r id="V:Rule58" type="connector" idref="#_x0000_s1092"/>
        <o:r id="V:Rule60" type="connector" idref="#_x0000_s1093"/>
        <o:r id="V:Rule62" type="connector" idref="#_x0000_s1094"/>
        <o:r id="V:Rule64" type="connector" idref="#_x0000_s1095"/>
        <o:r id="V:Rule66" type="connector" idref="#_x0000_s1096"/>
        <o:r id="V:Rule68" type="connector" idref="#_x0000_s1097"/>
        <o:r id="V:Rule70" type="connector" idref="#_x0000_s1098"/>
        <o:r id="V:Rule72" type="connector" idref="#_x0000_s1099"/>
        <o:r id="V:Rule74" type="connector" idref="#_x0000_s1100"/>
        <o:r id="V:Rule76" type="connector" idref="#_x0000_s1101"/>
        <o:r id="V:Rule78" type="connector" idref="#_x0000_s1102"/>
        <o:r id="V:Rule80" type="connector" idref="#_x0000_s1103"/>
        <o:r id="V:Rule82" type="connector" idref="#_x0000_s1104"/>
        <o:r id="V:Rule84" type="connector" idref="#_x0000_s1105"/>
        <o:r id="V:Rule86" type="connector" idref="#_x0000_s1106"/>
        <o:r id="V:Rule88" type="connector" idref="#_x0000_s1107"/>
        <o:r id="V:Rule90" type="connector" idref="#_x0000_s1108"/>
        <o:r id="V:Rule92" type="connector" idref="#_x0000_s1109"/>
        <o:r id="V:Rule94" type="connector" idref="#_x0000_s1110"/>
        <o:r id="V:Rule96" type="connector" idref="#_x0000_s1111"/>
        <o:r id="V:Rule98" type="connector" idref="#_x0000_s1112"/>
        <o:r id="V:Rule100" type="connector" idref="#_x0000_s1113"/>
        <o:r id="V:Rule102" type="connector" idref="#_x0000_s1114"/>
        <o:r id="V:Rule104" type="connector" idref="#_x0000_s1115"/>
        <o:r id="V:Rule105" type="connector" idref="#_x0000_s1117"/>
        <o:r id="V:Rule106" type="connector" idref="#_x0000_s1118"/>
        <o:r id="V:Rule107" type="connector" idref="#_x0000_s1119"/>
        <o:r id="V:Rule108" type="connector" idref="#_x0000_s1120"/>
        <o:r id="V:Rule109" type="connector" idref="#_x0000_s1121"/>
        <o:r id="V:Rule110" type="connector" idref="#_x0000_s1122"/>
        <o:r id="V:Rule111" type="connector" idref="#_x0000_s1123"/>
        <o:r id="V:Rule112" type="connector" idref="#_x0000_s1124"/>
        <o:r id="V:Rule113" type="connector" idref="#_x0000_s1125"/>
        <o:r id="V:Rule114" type="connector" idref="#_x0000_s1126"/>
        <o:r id="V:Rule115" type="connector" idref="#_x0000_s1127"/>
        <o:r id="V:Rule116" type="connector" idref="#_x0000_s1128"/>
        <o:r id="V:Rule117" type="connector" idref="#_x0000_s1129"/>
        <o:r id="V:Rule118" type="connector" idref="#_x0000_s1130"/>
        <o:r id="V:Rule119" type="connector" idref="#_x0000_s1131"/>
        <o:r id="V:Rule120" type="connector" idref="#_x0000_s1135"/>
        <o:r id="V:Rule121" type="connector" idref="#_x0000_s1136"/>
        <o:r id="V:Rule122" type="connector" idref="#_x0000_s1137"/>
        <o:r id="V:Rule123" type="connector" idref="#_x0000_s1138"/>
        <o:r id="V:Rule124" type="connector" idref="#_x0000_s1139"/>
        <o:r id="V:Rule125" type="connector" idref="#_x0000_s1144"/>
        <o:r id="V:Rule126" type="connector" idref="#_x0000_s1145"/>
        <o:r id="V:Rule127" type="connector" idref="#_x0000_s1146"/>
        <o:r id="V:Rule128" type="connector" idref="#_x0000_s1147"/>
        <o:r id="V:Rule129" type="connector" idref="#_x0000_s1148"/>
        <o:r id="V:Rule130" type="connector" idref="#_x0000_s1154"/>
        <o:r id="V:Rule131" type="connector" idref="#_x0000_s1155"/>
        <o:r id="V:Rule132" type="connector" idref="#_x0000_s1156"/>
        <o:r id="V:Rule133" type="connector" idref="#_x0000_s1157"/>
        <o:r id="V:Rule134" type="connector" idref="#_x0000_s1158"/>
        <o:r id="V:Rule135" type="connector" idref="#_x0000_s1165"/>
        <o:r id="V:Rule136" type="connector" idref="#_x0000_s1166"/>
        <o:r id="V:Rule137" type="connector" idref="#_x0000_s1167"/>
        <o:r id="V:Rule138" type="connector" idref="#_x0000_s1168"/>
        <o:r id="V:Rule139" type="connector" idref="#_x0000_s1169"/>
        <o:r id="V:Rule140" type="connector" idref="#_x0000_s1173"/>
        <o:r id="V:Rule141" type="connector" idref="#_x0000_s1180"/>
        <o:r id="V:Rule142" type="connector" idref="#_x0000_s1181"/>
        <o:r id="V:Rule143" type="connector" idref="#_x0000_s1182"/>
        <o:r id="V:Rule144" type="connector" idref="#_x0000_s1183"/>
        <o:r id="V:Rule145" type="connector" idref="#_x0000_s1184"/>
        <o:r id="V:Rule146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8529-DA12-4D78-A2F5-5DD6389B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YogV2C18463</dc:creator>
  <cp:lastModifiedBy>YogV2C18463</cp:lastModifiedBy>
  <cp:revision>9</cp:revision>
  <dcterms:created xsi:type="dcterms:W3CDTF">2021-03-23T06:58:00Z</dcterms:created>
  <dcterms:modified xsi:type="dcterms:W3CDTF">2021-03-23T07:17:00Z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