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E6CD8" w14:textId="143E2D77" w:rsidR="007B75F4" w:rsidRDefault="007B75F4" w:rsidP="00393D17">
      <w:pPr>
        <w:spacing w:after="0" w:line="240" w:lineRule="auto"/>
        <w:contextualSpacing/>
        <w:rPr>
          <w:rFonts w:ascii="Arial" w:eastAsiaTheme="minorEastAsia" w:hAnsi="Arial" w:cs="Arial"/>
          <w:color w:val="000000" w:themeColor="text1"/>
          <w:kern w:val="24"/>
          <w:sz w:val="24"/>
          <w:szCs w:val="24"/>
          <w14:ligatures w14:val="none"/>
        </w:rPr>
      </w:pPr>
      <w:r>
        <w:rPr>
          <w:rFonts w:ascii="Arial" w:eastAsiaTheme="minorEastAsia" w:hAnsi="Arial" w:cs="Arial"/>
          <w:color w:val="000000" w:themeColor="text1"/>
          <w:kern w:val="24"/>
          <w:sz w:val="24"/>
          <w:szCs w:val="24"/>
          <w14:ligatures w14:val="none"/>
        </w:rPr>
        <w:t>Nama mahasiswa = …</w:t>
      </w:r>
    </w:p>
    <w:p w14:paraId="5B7F99AD" w14:textId="77777777" w:rsidR="007B75F4" w:rsidRDefault="007B75F4" w:rsidP="00393D17">
      <w:pPr>
        <w:spacing w:after="0" w:line="240" w:lineRule="auto"/>
        <w:contextualSpacing/>
        <w:rPr>
          <w:rFonts w:ascii="Arial" w:eastAsiaTheme="minorEastAsia" w:hAnsi="Arial" w:cs="Arial"/>
          <w:color w:val="000000" w:themeColor="text1"/>
          <w:kern w:val="24"/>
          <w:sz w:val="24"/>
          <w:szCs w:val="24"/>
          <w14:ligatures w14:val="none"/>
        </w:rPr>
      </w:pPr>
    </w:p>
    <w:p w14:paraId="03EE38E5" w14:textId="76DB0367" w:rsidR="00393D17" w:rsidRPr="00393D17" w:rsidRDefault="00393D17" w:rsidP="00393D17">
      <w:pPr>
        <w:spacing w:after="0" w:line="240" w:lineRule="auto"/>
        <w:contextualSpacing/>
        <w:rPr>
          <w:rFonts w:ascii="Arial" w:eastAsia="Times New Roman" w:hAnsi="Arial" w:cs="Arial"/>
          <w:color w:val="A6B727"/>
          <w:kern w:val="0"/>
          <w:sz w:val="24"/>
          <w:szCs w:val="16"/>
          <w14:ligatures w14:val="none"/>
        </w:rPr>
      </w:pPr>
      <w:r w:rsidRPr="00393D17">
        <w:rPr>
          <w:rFonts w:ascii="Arial" w:eastAsiaTheme="minorEastAsia" w:hAnsi="Arial" w:cs="Arial"/>
          <w:color w:val="000000" w:themeColor="text1"/>
          <w:kern w:val="24"/>
          <w:sz w:val="24"/>
          <w:szCs w:val="24"/>
          <w14:ligatures w14:val="none"/>
        </w:rPr>
        <w:t>Untuk menguji apakah operator yang berbeda akan memengaruhi waktu proses (dalam menit) untuk membuat suatu produk, dilakukan pengamatan secara bersamaan terhadap 4 orang operator (A, B, C, D). Berikut hasil pengamatannya waktu proses (dalam menit)</w:t>
      </w:r>
    </w:p>
    <w:p w14:paraId="65095A44" w14:textId="3E6D60AA" w:rsidR="00393D17" w:rsidRPr="00393D17" w:rsidRDefault="00393D17" w:rsidP="00393D17">
      <w:pPr>
        <w:numPr>
          <w:ilvl w:val="0"/>
          <w:numId w:val="1"/>
        </w:numPr>
        <w:spacing w:after="0" w:line="240" w:lineRule="auto"/>
        <w:ind w:left="1080"/>
        <w:contextualSpacing/>
        <w:rPr>
          <w:rFonts w:ascii="Arial" w:eastAsia="Times New Roman" w:hAnsi="Arial" w:cs="Arial"/>
          <w:color w:val="A6B727"/>
          <w:kern w:val="0"/>
          <w:sz w:val="24"/>
          <w:szCs w:val="16"/>
          <w14:ligatures w14:val="none"/>
        </w:rPr>
      </w:pPr>
      <w:r w:rsidRPr="00393D17">
        <w:rPr>
          <w:rFonts w:ascii="Arial" w:eastAsiaTheme="minorEastAsia" w:hAnsi="Arial" w:cs="Arial"/>
          <w:color w:val="000000" w:themeColor="text1"/>
          <w:kern w:val="24"/>
          <w:sz w:val="24"/>
          <w:szCs w:val="24"/>
          <w14:ligatures w14:val="none"/>
        </w:rPr>
        <w:t>Variabel dependen: waktu proses</w:t>
      </w:r>
    </w:p>
    <w:p w14:paraId="32D8E1EF" w14:textId="05221D92" w:rsidR="00393D17" w:rsidRPr="00393D17" w:rsidRDefault="00393D17" w:rsidP="00393D17">
      <w:pPr>
        <w:numPr>
          <w:ilvl w:val="0"/>
          <w:numId w:val="1"/>
        </w:numPr>
        <w:spacing w:after="0" w:line="240" w:lineRule="auto"/>
        <w:ind w:left="1080"/>
        <w:contextualSpacing/>
        <w:rPr>
          <w:rFonts w:ascii="Arial" w:eastAsia="Times New Roman" w:hAnsi="Arial" w:cs="Arial"/>
          <w:color w:val="A6B727"/>
          <w:kern w:val="0"/>
          <w:sz w:val="24"/>
          <w:szCs w:val="16"/>
          <w14:ligatures w14:val="none"/>
        </w:rPr>
      </w:pPr>
      <w:r w:rsidRPr="00393D17">
        <w:rPr>
          <w:rFonts w:ascii="Arial" w:eastAsiaTheme="minorEastAsia" w:hAnsi="Arial" w:cs="Arial"/>
          <w:color w:val="000000" w:themeColor="text1"/>
          <w:kern w:val="24"/>
          <w:sz w:val="24"/>
          <w:szCs w:val="24"/>
          <w14:ligatures w14:val="none"/>
        </w:rPr>
        <w:t>Variabel independen: operator</w:t>
      </w:r>
    </w:p>
    <w:tbl>
      <w:tblPr>
        <w:tblW w:w="9648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84"/>
        <w:gridCol w:w="1346"/>
        <w:gridCol w:w="1629"/>
        <w:gridCol w:w="1540"/>
        <w:gridCol w:w="1905"/>
        <w:gridCol w:w="1844"/>
      </w:tblGrid>
      <w:tr w:rsidR="005A0E84" w:rsidRPr="00393D17" w14:paraId="7E5A6812" w14:textId="5ACC63B7" w:rsidTr="005A0E84">
        <w:trPr>
          <w:trHeight w:val="287"/>
          <w:jc w:val="center"/>
        </w:trPr>
        <w:tc>
          <w:tcPr>
            <w:tcW w:w="138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18AB3"/>
          </w:tcPr>
          <w:p w14:paraId="16E9A73A" w14:textId="48C6CE1A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ligh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light1"/>
                <w:kern w:val="24"/>
                <w:sz w:val="24"/>
                <w:szCs w:val="24"/>
                <w14:ligatures w14:val="none"/>
              </w:rPr>
              <w:t>No.</w:t>
            </w:r>
          </w:p>
        </w:tc>
        <w:tc>
          <w:tcPr>
            <w:tcW w:w="134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18AB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D3C059" w14:textId="1A2BA1C4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b/>
                <w:bCs/>
                <w:color w:val="FFFFFF" w:themeColor="light1"/>
                <w:kern w:val="24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18AB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870632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b/>
                <w:bCs/>
                <w:color w:val="FFFFFF" w:themeColor="light1"/>
                <w:kern w:val="24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18AB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05B3A2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b/>
                <w:bCs/>
                <w:color w:val="FFFFFF" w:themeColor="light1"/>
                <w:kern w:val="24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90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18AB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C93746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b/>
                <w:bCs/>
                <w:color w:val="FFFFFF" w:themeColor="light1"/>
                <w:kern w:val="24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184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18AB3"/>
          </w:tcPr>
          <w:p w14:paraId="6E1A4602" w14:textId="380D9741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ligh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light1"/>
                <w:kern w:val="24"/>
                <w:sz w:val="24"/>
                <w:szCs w:val="24"/>
                <w14:ligatures w14:val="none"/>
              </w:rPr>
              <w:t>Jumlah</w:t>
            </w:r>
          </w:p>
        </w:tc>
      </w:tr>
      <w:tr w:rsidR="005A0E84" w:rsidRPr="00393D17" w14:paraId="665D417D" w14:textId="00FCB577" w:rsidTr="005A0E84">
        <w:trPr>
          <w:trHeight w:val="211"/>
          <w:jc w:val="center"/>
        </w:trPr>
        <w:tc>
          <w:tcPr>
            <w:tcW w:w="138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</w:tcPr>
          <w:p w14:paraId="390B4EA2" w14:textId="072B14EA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1.</w:t>
            </w:r>
          </w:p>
        </w:tc>
        <w:tc>
          <w:tcPr>
            <w:tcW w:w="134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576D40" w14:textId="1CC1273F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62</w:t>
            </w:r>
          </w:p>
        </w:tc>
        <w:tc>
          <w:tcPr>
            <w:tcW w:w="162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07340C" w14:textId="77777777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63</w:t>
            </w:r>
          </w:p>
        </w:tc>
        <w:tc>
          <w:tcPr>
            <w:tcW w:w="15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49DAF" w14:textId="77777777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68</w:t>
            </w:r>
          </w:p>
        </w:tc>
        <w:tc>
          <w:tcPr>
            <w:tcW w:w="190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01F694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  <w:t>56</w:t>
            </w:r>
          </w:p>
        </w:tc>
        <w:tc>
          <w:tcPr>
            <w:tcW w:w="184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</w:tcPr>
          <w:p w14:paraId="79CA37B8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</w:p>
        </w:tc>
      </w:tr>
      <w:tr w:rsidR="005A0E84" w:rsidRPr="00393D17" w14:paraId="3466D61C" w14:textId="5DC89577" w:rsidTr="005A0E84">
        <w:trPr>
          <w:trHeight w:val="201"/>
          <w:jc w:val="center"/>
        </w:trPr>
        <w:tc>
          <w:tcPr>
            <w:tcW w:w="13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</w:tcPr>
          <w:p w14:paraId="4D81457E" w14:textId="6B76423F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2.</w:t>
            </w:r>
          </w:p>
        </w:tc>
        <w:tc>
          <w:tcPr>
            <w:tcW w:w="1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22A63B52" w14:textId="01D46DB4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5E3E7122" w14:textId="77777777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67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8715F9" w14:textId="77777777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66</w:t>
            </w:r>
          </w:p>
        </w:tc>
        <w:tc>
          <w:tcPr>
            <w:tcW w:w="19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62A529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  <w:t>62</w:t>
            </w:r>
          </w:p>
        </w:tc>
        <w:tc>
          <w:tcPr>
            <w:tcW w:w="18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</w:tcPr>
          <w:p w14:paraId="731AD2C4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</w:p>
        </w:tc>
      </w:tr>
      <w:tr w:rsidR="005A0E84" w:rsidRPr="00393D17" w14:paraId="6DE0940C" w14:textId="67148F8E" w:rsidTr="005A0E84">
        <w:trPr>
          <w:trHeight w:val="192"/>
          <w:jc w:val="center"/>
        </w:trPr>
        <w:tc>
          <w:tcPr>
            <w:tcW w:w="13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</w:tcPr>
          <w:p w14:paraId="702B53BA" w14:textId="2F04F78E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3.</w:t>
            </w:r>
          </w:p>
        </w:tc>
        <w:tc>
          <w:tcPr>
            <w:tcW w:w="1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6830BD32" w14:textId="7353C7F7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63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30D71CE1" w14:textId="77777777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71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7BA4ED" w14:textId="77777777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71</w:t>
            </w:r>
          </w:p>
        </w:tc>
        <w:tc>
          <w:tcPr>
            <w:tcW w:w="19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72F2FC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8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</w:tcPr>
          <w:p w14:paraId="1AD41939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</w:p>
        </w:tc>
      </w:tr>
      <w:tr w:rsidR="005A0E84" w:rsidRPr="00393D17" w14:paraId="70BE7B0C" w14:textId="55D862FE" w:rsidTr="005A0E84">
        <w:trPr>
          <w:trHeight w:val="171"/>
          <w:jc w:val="center"/>
        </w:trPr>
        <w:tc>
          <w:tcPr>
            <w:tcW w:w="13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</w:tcPr>
          <w:p w14:paraId="020A527A" w14:textId="64D83CB5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4.</w:t>
            </w:r>
          </w:p>
        </w:tc>
        <w:tc>
          <w:tcPr>
            <w:tcW w:w="1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5B9C7CC7" w14:textId="4937F04B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59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1D6BD834" w14:textId="77777777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64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20AAC" w14:textId="77777777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67</w:t>
            </w:r>
          </w:p>
        </w:tc>
        <w:tc>
          <w:tcPr>
            <w:tcW w:w="19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7042C5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  <w:t>61</w:t>
            </w:r>
          </w:p>
        </w:tc>
        <w:tc>
          <w:tcPr>
            <w:tcW w:w="18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</w:tcPr>
          <w:p w14:paraId="695A8875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</w:p>
        </w:tc>
      </w:tr>
      <w:tr w:rsidR="005A0E84" w:rsidRPr="00393D17" w14:paraId="3294C37B" w14:textId="5131D6B5" w:rsidTr="005A0E84">
        <w:trPr>
          <w:trHeight w:val="291"/>
          <w:jc w:val="center"/>
        </w:trPr>
        <w:tc>
          <w:tcPr>
            <w:tcW w:w="13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</w:tcPr>
          <w:p w14:paraId="779A7A87" w14:textId="027AB2CD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5.</w:t>
            </w:r>
          </w:p>
        </w:tc>
        <w:tc>
          <w:tcPr>
            <w:tcW w:w="1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56836262" w14:textId="610AD501" w:rsidR="005A0E84" w:rsidRPr="00393D17" w:rsidRDefault="005A0E84" w:rsidP="00393D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09624084" w14:textId="77777777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65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51C58C" w14:textId="77777777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68</w:t>
            </w:r>
          </w:p>
        </w:tc>
        <w:tc>
          <w:tcPr>
            <w:tcW w:w="19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144B2C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  <w:t>63</w:t>
            </w:r>
          </w:p>
        </w:tc>
        <w:tc>
          <w:tcPr>
            <w:tcW w:w="18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</w:tcPr>
          <w:p w14:paraId="0006AE4E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</w:p>
        </w:tc>
      </w:tr>
      <w:tr w:rsidR="005A0E84" w:rsidRPr="00393D17" w14:paraId="10BFB00D" w14:textId="1B59A3EE" w:rsidTr="005A0E84">
        <w:trPr>
          <w:trHeight w:val="269"/>
          <w:jc w:val="center"/>
        </w:trPr>
        <w:tc>
          <w:tcPr>
            <w:tcW w:w="13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</w:tcPr>
          <w:p w14:paraId="5E048A1E" w14:textId="42E64DF3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6.</w:t>
            </w:r>
          </w:p>
        </w:tc>
        <w:tc>
          <w:tcPr>
            <w:tcW w:w="1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101C2020" w14:textId="7C5B84DA" w:rsidR="005A0E84" w:rsidRPr="00393D17" w:rsidRDefault="005A0E84" w:rsidP="00393D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22092852" w14:textId="77777777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69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C8A36" w14:textId="77777777" w:rsidR="005A0E84" w:rsidRPr="00393D17" w:rsidRDefault="005A0E84" w:rsidP="00393D17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  <w14:ligatures w14:val="none"/>
              </w:rPr>
              <w:t>68</w:t>
            </w:r>
          </w:p>
        </w:tc>
        <w:tc>
          <w:tcPr>
            <w:tcW w:w="19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2F0AD6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  <w:t>64</w:t>
            </w:r>
          </w:p>
        </w:tc>
        <w:tc>
          <w:tcPr>
            <w:tcW w:w="18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</w:tcPr>
          <w:p w14:paraId="58F2A0C7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</w:p>
        </w:tc>
      </w:tr>
      <w:tr w:rsidR="005A0E84" w:rsidRPr="00393D17" w14:paraId="39528447" w14:textId="6F0EC60F" w:rsidTr="005A0E84">
        <w:trPr>
          <w:trHeight w:val="261"/>
          <w:jc w:val="center"/>
        </w:trPr>
        <w:tc>
          <w:tcPr>
            <w:tcW w:w="13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</w:tcPr>
          <w:p w14:paraId="262368E2" w14:textId="4D75512A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7.</w:t>
            </w:r>
          </w:p>
        </w:tc>
        <w:tc>
          <w:tcPr>
            <w:tcW w:w="1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24D1A363" w14:textId="6F338287" w:rsidR="005A0E84" w:rsidRPr="00393D17" w:rsidRDefault="005A0E84" w:rsidP="00393D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1975DD71" w14:textId="77777777" w:rsidR="005A0E84" w:rsidRPr="00393D17" w:rsidRDefault="005A0E84" w:rsidP="00393D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BCEEAC" w14:textId="77777777" w:rsidR="005A0E84" w:rsidRPr="00393D17" w:rsidRDefault="005A0E84" w:rsidP="00393D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1D2649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  <w:t>63</w:t>
            </w:r>
          </w:p>
        </w:tc>
        <w:tc>
          <w:tcPr>
            <w:tcW w:w="18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AE5"/>
          </w:tcPr>
          <w:p w14:paraId="24D13080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</w:p>
        </w:tc>
      </w:tr>
      <w:tr w:rsidR="005A0E84" w:rsidRPr="00393D17" w14:paraId="36308754" w14:textId="083E6C81" w:rsidTr="005A0E84">
        <w:trPr>
          <w:trHeight w:val="238"/>
          <w:jc w:val="center"/>
        </w:trPr>
        <w:tc>
          <w:tcPr>
            <w:tcW w:w="13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</w:tcPr>
          <w:p w14:paraId="16DF9E20" w14:textId="25753A5E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8.</w:t>
            </w:r>
          </w:p>
        </w:tc>
        <w:tc>
          <w:tcPr>
            <w:tcW w:w="1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2DA975C1" w14:textId="377B790C" w:rsidR="005A0E84" w:rsidRPr="00393D17" w:rsidRDefault="005A0E84" w:rsidP="00393D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59173E69" w14:textId="77777777" w:rsidR="005A0E84" w:rsidRPr="00393D17" w:rsidRDefault="005A0E84" w:rsidP="00393D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C21F0E" w14:textId="77777777" w:rsidR="005A0E84" w:rsidRPr="00393D17" w:rsidRDefault="005A0E84" w:rsidP="00393D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2E3EEB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93D17"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  <w:t>59</w:t>
            </w:r>
          </w:p>
        </w:tc>
        <w:tc>
          <w:tcPr>
            <w:tcW w:w="18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</w:tcPr>
          <w:p w14:paraId="5DD547B6" w14:textId="77777777" w:rsidR="005A0E84" w:rsidRPr="00393D17" w:rsidRDefault="005A0E84" w:rsidP="00393D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</w:p>
        </w:tc>
      </w:tr>
      <w:tr w:rsidR="005A0E84" w:rsidRPr="00393D17" w14:paraId="4A969BF3" w14:textId="5A2CE975" w:rsidTr="00B05C1D">
        <w:trPr>
          <w:trHeight w:val="238"/>
          <w:jc w:val="center"/>
        </w:trPr>
        <w:tc>
          <w:tcPr>
            <w:tcW w:w="13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</w:tcPr>
          <w:p w14:paraId="6FC23526" w14:textId="7877EA40" w:rsidR="005A0E84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</w:t>
            </w:r>
          </w:p>
        </w:tc>
        <w:tc>
          <w:tcPr>
            <w:tcW w:w="1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</w:tcPr>
          <w:p w14:paraId="087DE47A" w14:textId="17E872B6" w:rsidR="005A0E84" w:rsidRPr="00393D17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</w:tcPr>
          <w:p w14:paraId="60B2BE90" w14:textId="4B857068" w:rsidR="005A0E84" w:rsidRPr="00393D17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457487" w14:textId="593619C6" w:rsidR="005A0E84" w:rsidRPr="00393D17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19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942D32" w14:textId="0B87B286" w:rsidR="005A0E84" w:rsidRPr="00393D17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8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vAlign w:val="bottom"/>
          </w:tcPr>
          <w:p w14:paraId="08050D44" w14:textId="18AE501C" w:rsidR="005A0E84" w:rsidRPr="00393D17" w:rsidRDefault="00F5408A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 xml:space="preserve">N = </w:t>
            </w:r>
            <w:r w:rsidR="005A0E84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5A0E84" w:rsidRPr="00393D17" w14:paraId="13B9EC25" w14:textId="44DAA26D" w:rsidTr="00B05C1D">
        <w:trPr>
          <w:trHeight w:val="238"/>
          <w:jc w:val="center"/>
        </w:trPr>
        <w:tc>
          <w:tcPr>
            <w:tcW w:w="13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</w:tcPr>
          <w:p w14:paraId="4B52E893" w14:textId="0641BBD2" w:rsidR="005A0E84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Jumlah</w:t>
            </w:r>
          </w:p>
        </w:tc>
        <w:tc>
          <w:tcPr>
            <w:tcW w:w="1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</w:tcPr>
          <w:p w14:paraId="46B12485" w14:textId="5FBCA1E3" w:rsidR="005A0E84" w:rsidRPr="00393D17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244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</w:tcPr>
          <w:p w14:paraId="14D2E959" w14:textId="629B79DF" w:rsidR="005A0E84" w:rsidRPr="00393D17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399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4EA570" w14:textId="019F5C3F" w:rsidR="005A0E84" w:rsidRPr="00393D17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408</w:t>
            </w:r>
          </w:p>
        </w:tc>
        <w:tc>
          <w:tcPr>
            <w:tcW w:w="19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</w:tcPr>
          <w:p w14:paraId="362DBD0A" w14:textId="59A29681" w:rsidR="005A0E84" w:rsidRPr="00393D17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488</w:t>
            </w:r>
          </w:p>
        </w:tc>
        <w:tc>
          <w:tcPr>
            <w:tcW w:w="18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vAlign w:val="bottom"/>
          </w:tcPr>
          <w:p w14:paraId="1295F655" w14:textId="7C72317B" w:rsidR="005A0E84" w:rsidRPr="00393D17" w:rsidRDefault="00F5408A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 xml:space="preserve">T = </w:t>
            </w:r>
            <w:r w:rsidR="005A0E84">
              <w:rPr>
                <w:rFonts w:ascii="Aptos Narrow" w:hAnsi="Aptos Narrow"/>
                <w:color w:val="000000"/>
              </w:rPr>
              <w:t>1539</w:t>
            </w:r>
          </w:p>
        </w:tc>
      </w:tr>
      <w:tr w:rsidR="005A0E84" w:rsidRPr="00393D17" w14:paraId="4B2A3E53" w14:textId="1E17E057" w:rsidTr="00B05C1D">
        <w:trPr>
          <w:trHeight w:val="238"/>
          <w:jc w:val="center"/>
        </w:trPr>
        <w:tc>
          <w:tcPr>
            <w:tcW w:w="13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</w:tcPr>
          <w:p w14:paraId="029FA37D" w14:textId="7F43C534" w:rsidR="005A0E84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Rata-rata</w:t>
            </w:r>
          </w:p>
        </w:tc>
        <w:tc>
          <w:tcPr>
            <w:tcW w:w="1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</w:tcPr>
          <w:p w14:paraId="414F94CD" w14:textId="13FD8565" w:rsidR="005A0E84" w:rsidRPr="00393D17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61</w:t>
            </w:r>
          </w:p>
        </w:tc>
        <w:tc>
          <w:tcPr>
            <w:tcW w:w="1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45" w:type="dxa"/>
              <w:left w:w="15" w:type="dxa"/>
              <w:bottom w:w="30" w:type="dxa"/>
              <w:right w:w="15" w:type="dxa"/>
            </w:tcMar>
            <w:vAlign w:val="bottom"/>
          </w:tcPr>
          <w:p w14:paraId="250C64A1" w14:textId="7FF33241" w:rsidR="005A0E84" w:rsidRPr="00393D17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66.5</w:t>
            </w:r>
          </w:p>
        </w:tc>
        <w:tc>
          <w:tcPr>
            <w:tcW w:w="1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7D2B09" w14:textId="2FDBDB27" w:rsidR="005A0E84" w:rsidRPr="00393D17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68</w:t>
            </w:r>
          </w:p>
        </w:tc>
        <w:tc>
          <w:tcPr>
            <w:tcW w:w="19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</w:tcPr>
          <w:p w14:paraId="47E8DB1A" w14:textId="2073449B" w:rsidR="005A0E84" w:rsidRPr="00393D17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61</w:t>
            </w:r>
          </w:p>
        </w:tc>
        <w:tc>
          <w:tcPr>
            <w:tcW w:w="18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DF2"/>
            <w:vAlign w:val="bottom"/>
          </w:tcPr>
          <w:p w14:paraId="15062BB2" w14:textId="77777777" w:rsidR="005A0E84" w:rsidRPr="00393D17" w:rsidRDefault="005A0E84" w:rsidP="005A0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dark1"/>
                <w:kern w:val="24"/>
                <w:sz w:val="24"/>
                <w:szCs w:val="24"/>
                <w14:ligatures w14:val="none"/>
              </w:rPr>
            </w:pPr>
          </w:p>
        </w:tc>
      </w:tr>
    </w:tbl>
    <w:p w14:paraId="6D160DDD" w14:textId="3A665B40" w:rsidR="007157C7" w:rsidRDefault="00B94622">
      <w:r>
        <w:t>Jawaban dengan menghitung manual:</w:t>
      </w:r>
    </w:p>
    <w:p w14:paraId="086335A3" w14:textId="7A1AE065" w:rsidR="00393D17" w:rsidRPr="00F5408A" w:rsidRDefault="005A0E84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+…+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59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99049</m:t>
                  </m:r>
                </m:e>
              </m:nary>
            </m:e>
          </m:nary>
        </m:oMath>
      </m:oMathPara>
    </w:p>
    <w:p w14:paraId="797CEB09" w14:textId="5401449F" w:rsidR="00F5408A" w:rsidRPr="00F5408A" w:rsidRDefault="00F5408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1539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2368521</m:t>
              </m:r>
            </m:num>
            <m:den>
              <m:r>
                <w:rPr>
                  <w:rFonts w:ascii="Cambria Math" w:eastAsiaTheme="minorEastAsia" w:hAnsi="Cambria Math"/>
                </w:rPr>
                <m:t>24</m:t>
              </m:r>
            </m:den>
          </m:f>
          <m:r>
            <w:rPr>
              <w:rFonts w:ascii="Cambria Math" w:eastAsiaTheme="minorEastAsia" w:hAnsi="Cambria Math"/>
            </w:rPr>
            <m:t>=98688,38</m:t>
          </m:r>
        </m:oMath>
      </m:oMathPara>
    </w:p>
    <w:p w14:paraId="6D5AA78D" w14:textId="18E7C585" w:rsidR="00F5408A" w:rsidRPr="00F5408A" w:rsidRDefault="00F5408A" w:rsidP="00F5408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JKT=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nary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=99049-98688,38=360,625</m:t>
          </m:r>
        </m:oMath>
      </m:oMathPara>
    </w:p>
    <w:p w14:paraId="307C4086" w14:textId="5DFCBEA9" w:rsidR="00F5408A" w:rsidRPr="0024521F" w:rsidRDefault="00F5408A" w:rsidP="00F5408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JKK=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244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399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408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488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1539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=241,125</m:t>
          </m:r>
        </m:oMath>
      </m:oMathPara>
    </w:p>
    <w:p w14:paraId="49FA23B7" w14:textId="6D6251E2" w:rsidR="0024521F" w:rsidRPr="00F5408A" w:rsidRDefault="0024521F" w:rsidP="00F5408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JKE=JKT-JKK=360,625-241,125=119,5</m:t>
          </m:r>
        </m:oMath>
      </m:oMathPara>
    </w:p>
    <w:p w14:paraId="0FE95A56" w14:textId="49DABC64" w:rsidR="00F5408A" w:rsidRDefault="00F5408A"/>
    <w:p w14:paraId="5E42F960" w14:textId="77777777" w:rsidR="0024521F" w:rsidRDefault="0024521F"/>
    <w:p w14:paraId="3C877253" w14:textId="77777777" w:rsidR="0024521F" w:rsidRDefault="0024521F"/>
    <w:p w14:paraId="4411D31B" w14:textId="77777777" w:rsidR="0024521F" w:rsidRDefault="002452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2"/>
        <w:gridCol w:w="1859"/>
        <w:gridCol w:w="1864"/>
        <w:gridCol w:w="1874"/>
        <w:gridCol w:w="1891"/>
      </w:tblGrid>
      <w:tr w:rsidR="0024521F" w14:paraId="314BA523" w14:textId="77777777" w:rsidTr="0024521F">
        <w:tc>
          <w:tcPr>
            <w:tcW w:w="1915" w:type="dxa"/>
          </w:tcPr>
          <w:p w14:paraId="6FEB0029" w14:textId="093173F4" w:rsidR="0024521F" w:rsidRDefault="0024521F">
            <w:r>
              <w:t>Sumber Variasi</w:t>
            </w:r>
          </w:p>
        </w:tc>
        <w:tc>
          <w:tcPr>
            <w:tcW w:w="1915" w:type="dxa"/>
          </w:tcPr>
          <w:p w14:paraId="2572125E" w14:textId="7A0A3ADB" w:rsidR="0024521F" w:rsidRDefault="0024521F">
            <w:r>
              <w:t>Derajat Bebas</w:t>
            </w:r>
          </w:p>
        </w:tc>
        <w:tc>
          <w:tcPr>
            <w:tcW w:w="1915" w:type="dxa"/>
          </w:tcPr>
          <w:p w14:paraId="2437622A" w14:textId="1849519F" w:rsidR="0024521F" w:rsidRDefault="0024521F">
            <w:r>
              <w:t>Jumlah Kuadrat</w:t>
            </w:r>
          </w:p>
        </w:tc>
        <w:tc>
          <w:tcPr>
            <w:tcW w:w="1915" w:type="dxa"/>
          </w:tcPr>
          <w:p w14:paraId="7BBD99B4" w14:textId="149EB017" w:rsidR="0024521F" w:rsidRDefault="0024521F">
            <w:r>
              <w:t>Rata-rata Kuadrat</w:t>
            </w:r>
          </w:p>
        </w:tc>
        <w:tc>
          <w:tcPr>
            <w:tcW w:w="1916" w:type="dxa"/>
          </w:tcPr>
          <w:p w14:paraId="33BE944A" w14:textId="45CE6A61" w:rsidR="0024521F" w:rsidRDefault="0024521F">
            <w:r>
              <w:t>Fhitung</w:t>
            </w:r>
          </w:p>
        </w:tc>
      </w:tr>
      <w:tr w:rsidR="0024521F" w14:paraId="4E4EDE2F" w14:textId="77777777" w:rsidTr="0024521F">
        <w:tc>
          <w:tcPr>
            <w:tcW w:w="1915" w:type="dxa"/>
          </w:tcPr>
          <w:p w14:paraId="3E0B09C7" w14:textId="5D5BA504" w:rsidR="0024521F" w:rsidRDefault="0024521F">
            <w:r>
              <w:t>Rata-rata kolom</w:t>
            </w:r>
          </w:p>
        </w:tc>
        <w:tc>
          <w:tcPr>
            <w:tcW w:w="1915" w:type="dxa"/>
          </w:tcPr>
          <w:p w14:paraId="4882FDDF" w14:textId="1C337130" w:rsidR="0024521F" w:rsidRDefault="0024521F">
            <w:r>
              <w:t>k-1= 4-1 = 3</w:t>
            </w:r>
          </w:p>
        </w:tc>
        <w:tc>
          <w:tcPr>
            <w:tcW w:w="1915" w:type="dxa"/>
          </w:tcPr>
          <w:p w14:paraId="64522109" w14:textId="55A80FD3" w:rsidR="0024521F" w:rsidRDefault="0024521F">
            <w:r>
              <w:t xml:space="preserve">JKK = </w:t>
            </w:r>
            <m:oMath>
              <m:r>
                <w:rPr>
                  <w:rFonts w:ascii="Cambria Math" w:hAnsi="Cambria Math"/>
                </w:rPr>
                <m:t>241,125</m:t>
              </m:r>
            </m:oMath>
          </w:p>
        </w:tc>
        <w:tc>
          <w:tcPr>
            <w:tcW w:w="1915" w:type="dxa"/>
          </w:tcPr>
          <w:p w14:paraId="3DCA4BFB" w14:textId="6E10F59D" w:rsidR="0024521F" w:rsidRDefault="0024521F">
            <w:r>
              <w:t>JKK/(k – 1) = 241,125/3 = 80,375</w:t>
            </w:r>
          </w:p>
        </w:tc>
        <w:tc>
          <w:tcPr>
            <w:tcW w:w="1916" w:type="dxa"/>
          </w:tcPr>
          <w:p w14:paraId="14D1C3BD" w14:textId="0125EE4F" w:rsidR="0024521F" w:rsidRDefault="0024521F">
            <w:r>
              <w:t>80,375/5,975 = 13,4519</w:t>
            </w:r>
          </w:p>
        </w:tc>
      </w:tr>
      <w:tr w:rsidR="0024521F" w14:paraId="678492D3" w14:textId="77777777" w:rsidTr="0024521F">
        <w:tc>
          <w:tcPr>
            <w:tcW w:w="1915" w:type="dxa"/>
          </w:tcPr>
          <w:p w14:paraId="42AE9794" w14:textId="3C8DCED5" w:rsidR="0024521F" w:rsidRDefault="0024521F">
            <w:r>
              <w:t>Error</w:t>
            </w:r>
          </w:p>
        </w:tc>
        <w:tc>
          <w:tcPr>
            <w:tcW w:w="1915" w:type="dxa"/>
          </w:tcPr>
          <w:p w14:paraId="3EF9CED3" w14:textId="498641BD" w:rsidR="0024521F" w:rsidRDefault="0024521F">
            <w:r>
              <w:t>N – k = 24 – 4 = 20</w:t>
            </w:r>
          </w:p>
        </w:tc>
        <w:tc>
          <w:tcPr>
            <w:tcW w:w="1915" w:type="dxa"/>
          </w:tcPr>
          <w:p w14:paraId="10804820" w14:textId="1515829E" w:rsidR="0024521F" w:rsidRDefault="0024521F">
            <w:r>
              <w:t xml:space="preserve">JKE = </w:t>
            </w:r>
            <w:r w:rsidRPr="0024521F">
              <w:t>119,5</w:t>
            </w:r>
          </w:p>
        </w:tc>
        <w:tc>
          <w:tcPr>
            <w:tcW w:w="1915" w:type="dxa"/>
          </w:tcPr>
          <w:p w14:paraId="245BB471" w14:textId="66A50495" w:rsidR="0024521F" w:rsidRDefault="0024521F">
            <w:r>
              <w:t>JKE/(N – k) = 119,5/(20) = 5,975</w:t>
            </w:r>
          </w:p>
        </w:tc>
        <w:tc>
          <w:tcPr>
            <w:tcW w:w="1916" w:type="dxa"/>
          </w:tcPr>
          <w:p w14:paraId="6D260B18" w14:textId="77777777" w:rsidR="0024521F" w:rsidRDefault="0024521F"/>
        </w:tc>
      </w:tr>
      <w:tr w:rsidR="0024521F" w14:paraId="17B4D6B3" w14:textId="77777777" w:rsidTr="0024521F">
        <w:tc>
          <w:tcPr>
            <w:tcW w:w="1915" w:type="dxa"/>
          </w:tcPr>
          <w:p w14:paraId="64019346" w14:textId="1B5EA05D" w:rsidR="0024521F" w:rsidRDefault="0024521F">
            <w:r>
              <w:t>TOtal</w:t>
            </w:r>
          </w:p>
        </w:tc>
        <w:tc>
          <w:tcPr>
            <w:tcW w:w="1915" w:type="dxa"/>
          </w:tcPr>
          <w:p w14:paraId="2B7BD07A" w14:textId="73925DAA" w:rsidR="0024521F" w:rsidRDefault="0024521F">
            <w:r>
              <w:t>N – 1= 24 -1 =23</w:t>
            </w:r>
          </w:p>
        </w:tc>
        <w:tc>
          <w:tcPr>
            <w:tcW w:w="1915" w:type="dxa"/>
          </w:tcPr>
          <w:p w14:paraId="47F9AF50" w14:textId="3E573681" w:rsidR="0024521F" w:rsidRDefault="0024521F">
            <w:r>
              <w:t xml:space="preserve">JKT = </w:t>
            </w:r>
            <w:r w:rsidRPr="0024521F">
              <w:t>360,625</w:t>
            </w:r>
          </w:p>
        </w:tc>
        <w:tc>
          <w:tcPr>
            <w:tcW w:w="1915" w:type="dxa"/>
          </w:tcPr>
          <w:p w14:paraId="50C7657B" w14:textId="77777777" w:rsidR="0024521F" w:rsidRDefault="0024521F"/>
        </w:tc>
        <w:tc>
          <w:tcPr>
            <w:tcW w:w="1916" w:type="dxa"/>
          </w:tcPr>
          <w:p w14:paraId="0C8CFC39" w14:textId="77777777" w:rsidR="0024521F" w:rsidRDefault="0024521F"/>
        </w:tc>
      </w:tr>
    </w:tbl>
    <w:p w14:paraId="7A180D75" w14:textId="77777777" w:rsidR="0024521F" w:rsidRDefault="0024521F"/>
    <w:p w14:paraId="0997A0EF" w14:textId="05C87A39" w:rsidR="00B94622" w:rsidRDefault="00B94622" w:rsidP="00B94622">
      <w:r>
        <w:t xml:space="preserve">Jawaban dengan menghitung </w:t>
      </w:r>
      <w:r>
        <w:t>dengan SPSS</w:t>
      </w:r>
      <w:r>
        <w:t>:</w:t>
      </w:r>
    </w:p>
    <w:p w14:paraId="0D22C3D5" w14:textId="3063BDDF" w:rsidR="00033E17" w:rsidRDefault="00852B42" w:rsidP="00852B42">
      <w:pPr>
        <w:pStyle w:val="ListParagraph"/>
        <w:numPr>
          <w:ilvl w:val="0"/>
          <w:numId w:val="2"/>
        </w:numPr>
      </w:pPr>
      <w:r>
        <w:t>Memasukkan variabel waktu proses dan waktu ke dalam SPSS, tepatnya ke Tab variabel view menuliskan nama variabel yaitu Operator dan Waktu.</w:t>
      </w:r>
    </w:p>
    <w:p w14:paraId="7A7CD1ED" w14:textId="1628AE84" w:rsidR="00852B42" w:rsidRDefault="00852B42" w:rsidP="00852B42">
      <w:pPr>
        <w:pStyle w:val="ListParagraph"/>
        <w:numPr>
          <w:ilvl w:val="0"/>
          <w:numId w:val="2"/>
        </w:numPr>
      </w:pPr>
      <w:r w:rsidRPr="00852B42">
        <w:t>Memasukkan kode operator pada kolom Values untuk variabel Operator dengan ketentuan: kode 1 = Operator A, 2 = Operator B, 3 = Operator C dan 4 = Operator D</w:t>
      </w:r>
      <w:r>
        <w:t>.</w:t>
      </w:r>
    </w:p>
    <w:p w14:paraId="7E2C6791" w14:textId="4CDABC2C" w:rsidR="00852B42" w:rsidRDefault="00852B42" w:rsidP="00852B42">
      <w:pPr>
        <w:pStyle w:val="ListParagraph"/>
      </w:pPr>
      <w:r>
        <w:rPr>
          <w:noProof/>
        </w:rPr>
        <w:drawing>
          <wp:inline distT="0" distB="0" distL="0" distR="0" wp14:anchorId="7E71CE9B" wp14:editId="04B4F22C">
            <wp:extent cx="2881223" cy="1891002"/>
            <wp:effectExtent l="0" t="0" r="0" b="0"/>
            <wp:docPr id="3453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6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5713" cy="189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215D" w14:textId="3AB53FB4" w:rsidR="00852B42" w:rsidRDefault="00852B42" w:rsidP="00852B42">
      <w:pPr>
        <w:pStyle w:val="ListParagraph"/>
        <w:numPr>
          <w:ilvl w:val="0"/>
          <w:numId w:val="2"/>
        </w:numPr>
      </w:pPr>
      <w:r>
        <w:t>Di Tab Data View mengisi data setiap variabel:</w:t>
      </w:r>
    </w:p>
    <w:p w14:paraId="33730589" w14:textId="7221B15E" w:rsidR="00852B42" w:rsidRDefault="00852B42" w:rsidP="00852B42">
      <w:pPr>
        <w:pStyle w:val="ListParagraph"/>
      </w:pPr>
      <w:r>
        <w:rPr>
          <w:noProof/>
        </w:rPr>
        <w:lastRenderedPageBreak/>
        <w:drawing>
          <wp:inline distT="0" distB="0" distL="0" distR="0" wp14:anchorId="119E4D7A" wp14:editId="44C47E3B">
            <wp:extent cx="1813157" cy="4572000"/>
            <wp:effectExtent l="0" t="0" r="0" b="0"/>
            <wp:docPr id="1652575790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75790" name="Picture 1" descr="A screenshot of a 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7585" cy="458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C3F2" w14:textId="0D425517" w:rsidR="00852B42" w:rsidRDefault="00852B42" w:rsidP="00852B42">
      <w:pPr>
        <w:pStyle w:val="ListParagraph"/>
        <w:numPr>
          <w:ilvl w:val="0"/>
          <w:numId w:val="2"/>
        </w:numPr>
      </w:pPr>
      <w:r>
        <w:t xml:space="preserve">Pilih menu Analyze </w:t>
      </w:r>
      <w:r>
        <w:sym w:font="Wingdings" w:char="F0E0"/>
      </w:r>
      <w:r>
        <w:t xml:space="preserve"> </w:t>
      </w:r>
      <w:r w:rsidR="00400E11">
        <w:t xml:space="preserve">Compare Mean </w:t>
      </w:r>
      <w:r w:rsidR="00400E11">
        <w:sym w:font="Wingdings" w:char="F0E0"/>
      </w:r>
      <w:r w:rsidR="00400E11">
        <w:t xml:space="preserve"> One Way ANOVA</w:t>
      </w:r>
    </w:p>
    <w:p w14:paraId="5CEADFA4" w14:textId="27BA9EF5" w:rsidR="00400E11" w:rsidRDefault="00400E11" w:rsidP="00400E11">
      <w:pPr>
        <w:pStyle w:val="ListParagraph"/>
      </w:pPr>
      <w:r>
        <w:rPr>
          <w:noProof/>
        </w:rPr>
        <w:drawing>
          <wp:inline distT="0" distB="0" distL="0" distR="0" wp14:anchorId="3D70D4E7" wp14:editId="58C3A40C">
            <wp:extent cx="5554742" cy="3122762"/>
            <wp:effectExtent l="0" t="0" r="0" b="0"/>
            <wp:docPr id="9666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65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9439" cy="31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835E" w14:textId="5AEB02CE" w:rsidR="00400E11" w:rsidRPr="00400E11" w:rsidRDefault="00400E11" w:rsidP="00852B42">
      <w:pPr>
        <w:pStyle w:val="ListParagraph"/>
        <w:numPr>
          <w:ilvl w:val="0"/>
          <w:numId w:val="2"/>
        </w:numPr>
      </w:pPr>
      <w:r w:rsidRPr="00400E11">
        <w:lastRenderedPageBreak/>
        <w:t>Memasukkan variabel Waktu ke kotak Dependent List dan variabel Op</w:t>
      </w:r>
      <w:r>
        <w:t>erator ke kotak Factor</w:t>
      </w:r>
      <w:r w:rsidRPr="00400E11">
        <w:t>:</w:t>
      </w:r>
    </w:p>
    <w:p w14:paraId="7C29AAE7" w14:textId="2947D94E" w:rsidR="00400E11" w:rsidRPr="00400E11" w:rsidRDefault="00400E11" w:rsidP="00400E11">
      <w:pPr>
        <w:pStyle w:val="ListParagraph"/>
      </w:pPr>
      <w:r>
        <w:rPr>
          <w:noProof/>
        </w:rPr>
        <w:drawing>
          <wp:inline distT="0" distB="0" distL="0" distR="0" wp14:anchorId="44684639" wp14:editId="4A7C03E1">
            <wp:extent cx="3700732" cy="2157414"/>
            <wp:effectExtent l="0" t="0" r="0" b="0"/>
            <wp:docPr id="8905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9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1802" cy="215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6E2D" w14:textId="67498DBC" w:rsidR="00400E11" w:rsidRDefault="00400E11" w:rsidP="00852B42">
      <w:pPr>
        <w:pStyle w:val="ListParagraph"/>
        <w:numPr>
          <w:ilvl w:val="0"/>
          <w:numId w:val="2"/>
        </w:numPr>
      </w:pPr>
      <w:r>
        <w:t xml:space="preserve">Pilih menu Options </w:t>
      </w:r>
      <w:r>
        <w:sym w:font="Wingdings" w:char="F0E0"/>
      </w:r>
      <w:r>
        <w:t xml:space="preserve"> Centang </w:t>
      </w:r>
      <w:r>
        <w:sym w:font="Wingdings" w:char="F0E0"/>
      </w:r>
      <w:r>
        <w:t xml:space="preserve"> Descriptive dan Homogeneity of variance test </w:t>
      </w:r>
      <w:r>
        <w:sym w:font="Wingdings" w:char="F0E0"/>
      </w:r>
      <w:r>
        <w:t xml:space="preserve"> Continue</w:t>
      </w:r>
    </w:p>
    <w:p w14:paraId="2CE90305" w14:textId="16DB83A0" w:rsidR="00400E11" w:rsidRDefault="00400E11" w:rsidP="00852B42">
      <w:pPr>
        <w:pStyle w:val="ListParagraph"/>
        <w:numPr>
          <w:ilvl w:val="0"/>
          <w:numId w:val="2"/>
        </w:numPr>
      </w:pPr>
      <w:r>
        <w:t xml:space="preserve">Pilih menu Post Hoc </w:t>
      </w:r>
      <w:r>
        <w:sym w:font="Wingdings" w:char="F0E0"/>
      </w:r>
      <w:r>
        <w:t xml:space="preserve"> Centang Bonferroni dan Games Howell </w:t>
      </w:r>
      <w:r>
        <w:sym w:font="Wingdings" w:char="F0E0"/>
      </w:r>
      <w:r>
        <w:t xml:space="preserve"> Continue </w:t>
      </w:r>
      <w:r>
        <w:sym w:font="Wingdings" w:char="F0E0"/>
      </w:r>
      <w:r>
        <w:t xml:space="preserve"> klik OK</w:t>
      </w:r>
    </w:p>
    <w:p w14:paraId="5AC6ED39" w14:textId="56844B2C" w:rsidR="00400E11" w:rsidRDefault="00400E11" w:rsidP="00400E11">
      <w:pPr>
        <w:pStyle w:val="ListParagraph"/>
      </w:pPr>
      <w:r>
        <w:rPr>
          <w:noProof/>
        </w:rPr>
        <w:drawing>
          <wp:inline distT="0" distB="0" distL="0" distR="0" wp14:anchorId="2C44ADE7" wp14:editId="4395C64B">
            <wp:extent cx="4304581" cy="2864202"/>
            <wp:effectExtent l="0" t="0" r="0" b="0"/>
            <wp:docPr id="5790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4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0367" cy="286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1CCA" w14:textId="420BB94D" w:rsidR="00400E11" w:rsidRDefault="00400E11" w:rsidP="00852B42">
      <w:pPr>
        <w:pStyle w:val="ListParagraph"/>
        <w:numPr>
          <w:ilvl w:val="0"/>
          <w:numId w:val="2"/>
        </w:numPr>
      </w:pPr>
      <w:r>
        <w:t>Melihat Uji Homogenitas varians:</w:t>
      </w:r>
    </w:p>
    <w:p w14:paraId="572EF13B" w14:textId="766C073E" w:rsidR="00400E11" w:rsidRDefault="00400E11" w:rsidP="00400E11">
      <w:pPr>
        <w:pStyle w:val="ListParagraph"/>
      </w:pPr>
      <w:r>
        <w:rPr>
          <w:noProof/>
        </w:rPr>
        <w:drawing>
          <wp:inline distT="0" distB="0" distL="0" distR="0" wp14:anchorId="41D472DE" wp14:editId="224B5D55">
            <wp:extent cx="4416725" cy="1520097"/>
            <wp:effectExtent l="0" t="0" r="0" b="0"/>
            <wp:docPr id="234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689" cy="1524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7D35CB" w14:textId="5BA186B4" w:rsidR="00400E11" w:rsidRPr="00400E11" w:rsidRDefault="00400E11" w:rsidP="00400E11">
      <w:pPr>
        <w:pStyle w:val="ListParagraph"/>
      </w:pPr>
      <w:r w:rsidRPr="00400E11">
        <w:t>Karena p-value pada baris B</w:t>
      </w:r>
      <w:r>
        <w:t>ased on Mean = 0,266 &gt; alpha = 0,05, maka varians termasuk homogen dan memenuhi asumsi untuk dilakukan uji ANOVA.</w:t>
      </w:r>
    </w:p>
    <w:p w14:paraId="1DD07ABA" w14:textId="0AFC8097" w:rsidR="00400E11" w:rsidRDefault="00400E11" w:rsidP="00852B42">
      <w:pPr>
        <w:pStyle w:val="ListParagraph"/>
        <w:numPr>
          <w:ilvl w:val="0"/>
          <w:numId w:val="2"/>
        </w:numPr>
      </w:pPr>
      <w:r>
        <w:t>Melihat hasil Uji ANOVA:</w:t>
      </w:r>
    </w:p>
    <w:p w14:paraId="3555111E" w14:textId="180D2C07" w:rsidR="00400E11" w:rsidRDefault="00400E11" w:rsidP="00400E11">
      <w:pPr>
        <w:pStyle w:val="ListParagraph"/>
      </w:pPr>
      <w:r>
        <w:rPr>
          <w:noProof/>
        </w:rPr>
        <w:lastRenderedPageBreak/>
        <w:drawing>
          <wp:inline distT="0" distB="0" distL="0" distR="0" wp14:anchorId="5102DBEE" wp14:editId="7275460C">
            <wp:extent cx="4886325" cy="1552575"/>
            <wp:effectExtent l="0" t="0" r="0" b="0"/>
            <wp:docPr id="72952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BBA176" w14:textId="1EF6EC29" w:rsidR="00400E11" w:rsidRDefault="00400E11" w:rsidP="00400E11">
      <w:pPr>
        <w:pStyle w:val="ListParagraph"/>
      </w:pPr>
      <w:r>
        <w:t>F hitung = 13,452</w:t>
      </w:r>
    </w:p>
    <w:p w14:paraId="6C9A9821" w14:textId="0CF3097B" w:rsidR="00400E11" w:rsidRDefault="003B4FAB" w:rsidP="00400E11">
      <w:pPr>
        <w:pStyle w:val="ListParagraph"/>
        <w:rPr>
          <w:rFonts w:ascii="Calibri" w:hAnsi="Calibri" w:cs="Calibri"/>
        </w:rPr>
      </w:pPr>
      <w:r w:rsidRPr="003B4FAB">
        <w:t xml:space="preserve">Menentukan nilai F tabel dengan alpha = 0,05 </w:t>
      </w:r>
      <w:r>
        <w:sym w:font="Wingdings" w:char="F0E0"/>
      </w:r>
      <w:r w:rsidRPr="003B4FAB">
        <w:t xml:space="preserve"> F</w:t>
      </w:r>
      <w:r>
        <w:rPr>
          <w:rFonts w:ascii="Calibri" w:hAnsi="Calibri" w:cs="Calibri"/>
          <w:vertAlign w:val="subscript"/>
        </w:rPr>
        <w:t>α</w:t>
      </w:r>
      <w:r w:rsidRPr="003B4FAB">
        <w:rPr>
          <w:rFonts w:ascii="Calibri" w:hAnsi="Calibri" w:cs="Calibri"/>
          <w:vertAlign w:val="subscript"/>
        </w:rPr>
        <w:t>(k-1; N-k)</w:t>
      </w:r>
      <w:r w:rsidRPr="003B4FAB">
        <w:rPr>
          <w:rFonts w:ascii="Calibri" w:hAnsi="Calibri" w:cs="Calibri"/>
        </w:rPr>
        <w:t xml:space="preserve"> = </w:t>
      </w:r>
      <w:r w:rsidRPr="003B4FAB">
        <w:t>F</w:t>
      </w:r>
      <w:r>
        <w:rPr>
          <w:rFonts w:ascii="Calibri" w:hAnsi="Calibri" w:cs="Calibri"/>
          <w:vertAlign w:val="subscript"/>
        </w:rPr>
        <w:t>0,05</w:t>
      </w:r>
      <w:r w:rsidRPr="003B4FAB">
        <w:rPr>
          <w:rFonts w:ascii="Calibri" w:hAnsi="Calibri" w:cs="Calibri"/>
          <w:vertAlign w:val="subscript"/>
        </w:rPr>
        <w:t>(</w:t>
      </w:r>
      <w:r>
        <w:rPr>
          <w:rFonts w:ascii="Calibri" w:hAnsi="Calibri" w:cs="Calibri"/>
          <w:vertAlign w:val="subscript"/>
        </w:rPr>
        <w:t>4</w:t>
      </w:r>
      <w:r w:rsidRPr="003B4FAB">
        <w:rPr>
          <w:rFonts w:ascii="Calibri" w:hAnsi="Calibri" w:cs="Calibri"/>
          <w:vertAlign w:val="subscript"/>
        </w:rPr>
        <w:t>-1</w:t>
      </w:r>
      <w:r>
        <w:rPr>
          <w:rFonts w:ascii="Calibri" w:hAnsi="Calibri" w:cs="Calibri"/>
          <w:vertAlign w:val="subscript"/>
        </w:rPr>
        <w:t>=3</w:t>
      </w:r>
      <w:r w:rsidRPr="003B4FAB">
        <w:rPr>
          <w:rFonts w:ascii="Calibri" w:hAnsi="Calibri" w:cs="Calibri"/>
          <w:vertAlign w:val="subscript"/>
        </w:rPr>
        <w:t>; N-k</w:t>
      </w:r>
      <w:r>
        <w:rPr>
          <w:rFonts w:ascii="Calibri" w:hAnsi="Calibri" w:cs="Calibri"/>
          <w:vertAlign w:val="subscript"/>
        </w:rPr>
        <w:t>=24-4=20</w:t>
      </w:r>
      <w:r w:rsidRPr="003B4FAB">
        <w:rPr>
          <w:rFonts w:ascii="Calibri" w:hAnsi="Calibri" w:cs="Calibri"/>
          <w:vertAlign w:val="subscript"/>
        </w:rPr>
        <w:t>)</w:t>
      </w:r>
      <w:r>
        <w:rPr>
          <w:rFonts w:ascii="Calibri" w:hAnsi="Calibri" w:cs="Calibri"/>
        </w:rPr>
        <w:t>. Lihat di tabel F dengan alpha = 0,05, lihat kolom ke 3 dan baris ke 20 seperti gambar berikut:</w:t>
      </w:r>
    </w:p>
    <w:p w14:paraId="547E2C87" w14:textId="1F9AC826" w:rsidR="003B4FAB" w:rsidRPr="003B4FAB" w:rsidRDefault="003B4FAB" w:rsidP="00400E11">
      <w:pPr>
        <w:pStyle w:val="ListParagraph"/>
      </w:pPr>
    </w:p>
    <w:p w14:paraId="3E08567F" w14:textId="24F82EE9" w:rsidR="00400E11" w:rsidRDefault="007B75F4" w:rsidP="003B4FA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A26E2E" wp14:editId="25756D8B">
                <wp:simplePos x="0" y="0"/>
                <wp:positionH relativeFrom="column">
                  <wp:posOffset>641350</wp:posOffset>
                </wp:positionH>
                <wp:positionV relativeFrom="paragraph">
                  <wp:posOffset>2304415</wp:posOffset>
                </wp:positionV>
                <wp:extent cx="2711450" cy="45085"/>
                <wp:effectExtent l="126365" t="36830" r="85725" b="42545"/>
                <wp:wrapNone/>
                <wp:docPr id="45450466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5400000">
                          <a:off x="0" y="0"/>
                          <a:ext cx="2711450" cy="4508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8B966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traight Arrow Connector 10" o:spid="_x0000_s1026" type="#_x0000_t34" style="position:absolute;margin-left:50.5pt;margin-top:181.45pt;width:213.5pt;height:3.5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" strokecolor="red" strokeweight="4.5pt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3A26E2E" wp14:editId="09ED18B7">
                <wp:simplePos x="0" y="0"/>
                <wp:positionH relativeFrom="column">
                  <wp:posOffset>1095375</wp:posOffset>
                </wp:positionH>
                <wp:positionV relativeFrom="paragraph">
                  <wp:posOffset>3777614</wp:posOffset>
                </wp:positionV>
                <wp:extent cx="798195" cy="0"/>
                <wp:effectExtent l="0" t="114300" r="0" b="114300"/>
                <wp:wrapNone/>
                <wp:docPr id="1313018415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98195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4955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86.25pt;margin-top:297.45pt;width:62.8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" strokecolor="red" strokeweight="4.5pt">
                <v:stroke endarrow="block" joinstyle="miter"/>
                <o:lock v:ext="edit" shapetype="f"/>
              </v:shape>
            </w:pict>
          </mc:Fallback>
        </mc:AlternateContent>
      </w:r>
      <w:r w:rsidR="003B4FAB">
        <w:rPr>
          <w:noProof/>
        </w:rPr>
        <w:drawing>
          <wp:anchor distT="0" distB="0" distL="114300" distR="114300" simplePos="0" relativeHeight="251658752" behindDoc="0" locked="0" layoutInCell="1" allowOverlap="1" wp14:anchorId="10A821E6" wp14:editId="6E934AFB">
            <wp:simplePos x="0" y="0"/>
            <wp:positionH relativeFrom="column">
              <wp:posOffset>517585</wp:posOffset>
            </wp:positionH>
            <wp:positionV relativeFrom="paragraph">
              <wp:posOffset>14557</wp:posOffset>
            </wp:positionV>
            <wp:extent cx="5943600" cy="4131310"/>
            <wp:effectExtent l="19050" t="19050" r="19050" b="2159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77E757CF-9604-5EDA-0761-26CE2E7B8D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77E757CF-9604-5EDA-0761-26CE2E7B8D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F27EE80" w14:textId="77777777" w:rsidR="003B4FAB" w:rsidRPr="003B4FAB" w:rsidRDefault="003B4FAB" w:rsidP="003B4FAB"/>
    <w:p w14:paraId="1EB9AAC7" w14:textId="77777777" w:rsidR="003B4FAB" w:rsidRPr="003B4FAB" w:rsidRDefault="003B4FAB" w:rsidP="003B4FAB"/>
    <w:p w14:paraId="56744AC2" w14:textId="77777777" w:rsidR="003B4FAB" w:rsidRPr="003B4FAB" w:rsidRDefault="003B4FAB" w:rsidP="003B4FAB"/>
    <w:p w14:paraId="23BEF170" w14:textId="77777777" w:rsidR="003B4FAB" w:rsidRPr="003B4FAB" w:rsidRDefault="003B4FAB" w:rsidP="003B4FAB"/>
    <w:p w14:paraId="2E7C313F" w14:textId="77777777" w:rsidR="003B4FAB" w:rsidRPr="003B4FAB" w:rsidRDefault="003B4FAB" w:rsidP="003B4FAB"/>
    <w:p w14:paraId="00B08374" w14:textId="77777777" w:rsidR="003B4FAB" w:rsidRPr="003B4FAB" w:rsidRDefault="003B4FAB" w:rsidP="003B4FAB"/>
    <w:p w14:paraId="02B20FC5" w14:textId="77777777" w:rsidR="003B4FAB" w:rsidRPr="003B4FAB" w:rsidRDefault="003B4FAB" w:rsidP="003B4FAB"/>
    <w:p w14:paraId="7EB82664" w14:textId="77777777" w:rsidR="003B4FAB" w:rsidRPr="003B4FAB" w:rsidRDefault="003B4FAB" w:rsidP="003B4FAB"/>
    <w:p w14:paraId="67F12DB1" w14:textId="77777777" w:rsidR="003B4FAB" w:rsidRPr="003B4FAB" w:rsidRDefault="003B4FAB" w:rsidP="003B4FAB"/>
    <w:p w14:paraId="13097425" w14:textId="77777777" w:rsidR="003B4FAB" w:rsidRPr="003B4FAB" w:rsidRDefault="003B4FAB" w:rsidP="003B4FAB"/>
    <w:p w14:paraId="1DE9B07F" w14:textId="77777777" w:rsidR="003B4FAB" w:rsidRPr="003B4FAB" w:rsidRDefault="003B4FAB" w:rsidP="003B4FAB"/>
    <w:p w14:paraId="7FC9ECD7" w14:textId="77777777" w:rsidR="003B4FAB" w:rsidRPr="003B4FAB" w:rsidRDefault="003B4FAB" w:rsidP="003B4FAB"/>
    <w:p w14:paraId="2D688EC6" w14:textId="77777777" w:rsidR="003B4FAB" w:rsidRPr="003B4FAB" w:rsidRDefault="003B4FAB" w:rsidP="003B4FAB"/>
    <w:p w14:paraId="13E08AE3" w14:textId="77777777" w:rsidR="003B4FAB" w:rsidRDefault="003B4FAB" w:rsidP="003B4FAB"/>
    <w:p w14:paraId="47D5B08B" w14:textId="77777777" w:rsidR="005B3C95" w:rsidRDefault="005B3C95" w:rsidP="003B4FAB">
      <w:pPr>
        <w:tabs>
          <w:tab w:val="left" w:pos="1168"/>
        </w:tabs>
      </w:pPr>
      <w:r>
        <w:t>Kesimpulan:</w:t>
      </w:r>
    </w:p>
    <w:p w14:paraId="4565C769" w14:textId="5A2490D9" w:rsidR="003B4FAB" w:rsidRDefault="003B4FAB" w:rsidP="003B4FAB">
      <w:pPr>
        <w:tabs>
          <w:tab w:val="left" w:pos="1168"/>
        </w:tabs>
      </w:pPr>
      <w:r>
        <w:t xml:space="preserve">Karena F hitung = 13,452 &gt; Ftabel = 3,10, maka H0 ditolak yang berarti </w:t>
      </w:r>
      <w:r w:rsidR="005B3C95">
        <w:t>ada perbedaan yang signifikan pada rata-rata waktu proses dari keempat operator tersebut.</w:t>
      </w:r>
    </w:p>
    <w:p w14:paraId="3C876DF7" w14:textId="61EC0D8D" w:rsidR="005B3C95" w:rsidRDefault="005B3C95" w:rsidP="005B3C95">
      <w:pPr>
        <w:pStyle w:val="ListParagraph"/>
        <w:numPr>
          <w:ilvl w:val="0"/>
          <w:numId w:val="2"/>
        </w:numPr>
        <w:tabs>
          <w:tab w:val="left" w:pos="1168"/>
        </w:tabs>
      </w:pPr>
      <w:r w:rsidRPr="005B3C95">
        <w:t>Karena hasil Uji ANOVA menunjukkan adanya perbedaan, maka harus dilakukan pengujian kelompok operator mana saja yang berbeda berdasa</w:t>
      </w:r>
      <w:r>
        <w:t>rkan Uji Bonferroni seperti gambar berikut:</w:t>
      </w:r>
    </w:p>
    <w:p w14:paraId="6069EF83" w14:textId="77777777" w:rsidR="005B3C95" w:rsidRDefault="005B3C95" w:rsidP="005B3C95">
      <w:pPr>
        <w:pStyle w:val="ListParagraph"/>
        <w:tabs>
          <w:tab w:val="left" w:pos="1168"/>
        </w:tabs>
      </w:pPr>
    </w:p>
    <w:p w14:paraId="0477C4DB" w14:textId="4B8FE614" w:rsidR="005B3C95" w:rsidRDefault="005B3C95" w:rsidP="005B3C95">
      <w:pPr>
        <w:pStyle w:val="ListParagraph"/>
        <w:tabs>
          <w:tab w:val="left" w:pos="1168"/>
        </w:tabs>
      </w:pPr>
      <w:r>
        <w:rPr>
          <w:noProof/>
        </w:rPr>
        <w:lastRenderedPageBreak/>
        <w:drawing>
          <wp:inline distT="0" distB="0" distL="0" distR="0" wp14:anchorId="6A7A6C03" wp14:editId="297D443D">
            <wp:extent cx="5943600" cy="3290570"/>
            <wp:effectExtent l="0" t="0" r="0" b="0"/>
            <wp:docPr id="58606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65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77B1" w14:textId="77777777" w:rsidR="005B3C95" w:rsidRDefault="005B3C95" w:rsidP="005B3C95">
      <w:pPr>
        <w:pStyle w:val="ListParagraph"/>
        <w:tabs>
          <w:tab w:val="left" w:pos="1168"/>
        </w:tabs>
      </w:pPr>
    </w:p>
    <w:p w14:paraId="214D9569" w14:textId="36C5A125" w:rsidR="005B3C95" w:rsidRDefault="005B3C95" w:rsidP="005B3C95">
      <w:pPr>
        <w:pStyle w:val="ListParagraph"/>
        <w:tabs>
          <w:tab w:val="left" w:pos="1168"/>
        </w:tabs>
      </w:pPr>
      <w:r w:rsidRPr="005B3C95">
        <w:t>Berdasarkan signifikansi pada kolom Sig. dari gambar di atas terlihat bahwa kelomp</w:t>
      </w:r>
      <w:r>
        <w:t>ok yang berbeda ditunjukkan dari nilai signifikansinya yang lebih kecil dari alpha = 0,05 yaitu:</w:t>
      </w:r>
    </w:p>
    <w:p w14:paraId="3495ECC7" w14:textId="52D64F23" w:rsidR="005B3C95" w:rsidRDefault="005B3C95" w:rsidP="005B3C95">
      <w:pPr>
        <w:pStyle w:val="ListParagraph"/>
        <w:numPr>
          <w:ilvl w:val="0"/>
          <w:numId w:val="3"/>
        </w:numPr>
        <w:tabs>
          <w:tab w:val="left" w:pos="1168"/>
        </w:tabs>
      </w:pPr>
      <w:r>
        <w:t>Operator A berbeda dengan Operator B karena Sig. = 0,014</w:t>
      </w:r>
    </w:p>
    <w:p w14:paraId="529CC69D" w14:textId="0C5649F7" w:rsidR="005B3C95" w:rsidRDefault="005B3C95" w:rsidP="005B3C95">
      <w:pPr>
        <w:pStyle w:val="ListParagraph"/>
        <w:numPr>
          <w:ilvl w:val="0"/>
          <w:numId w:val="3"/>
        </w:numPr>
        <w:tabs>
          <w:tab w:val="left" w:pos="1168"/>
        </w:tabs>
      </w:pPr>
      <w:r>
        <w:t>Operator A berbeda dengan Operator C karena Sig. = 0,002</w:t>
      </w:r>
    </w:p>
    <w:p w14:paraId="391AA19B" w14:textId="48E9960F" w:rsidR="005B3C95" w:rsidRDefault="005B3C95" w:rsidP="005B3C95">
      <w:pPr>
        <w:pStyle w:val="ListParagraph"/>
        <w:numPr>
          <w:ilvl w:val="0"/>
          <w:numId w:val="3"/>
        </w:numPr>
        <w:tabs>
          <w:tab w:val="left" w:pos="1168"/>
        </w:tabs>
      </w:pPr>
      <w:r>
        <w:t>Operator A tidak berbeda dengan Operator D karena Sig. = 1,000 (lebih besar dari 0,05)</w:t>
      </w:r>
    </w:p>
    <w:p w14:paraId="2DEBB905" w14:textId="6A129ACA" w:rsidR="005B3C95" w:rsidRDefault="005B3C95" w:rsidP="005B3C95">
      <w:pPr>
        <w:pStyle w:val="ListParagraph"/>
        <w:numPr>
          <w:ilvl w:val="0"/>
          <w:numId w:val="3"/>
        </w:numPr>
        <w:tabs>
          <w:tab w:val="left" w:pos="1168"/>
        </w:tabs>
      </w:pPr>
      <w:r>
        <w:t xml:space="preserve">Operator B tidak berbeda dengan Operator C karena Sig. = 1,000 </w:t>
      </w:r>
      <w:r>
        <w:t>(lebih besar dari 0,05)</w:t>
      </w:r>
    </w:p>
    <w:p w14:paraId="4F13166D" w14:textId="6A797E50" w:rsidR="005B3C95" w:rsidRDefault="005B3C95" w:rsidP="005B3C95">
      <w:pPr>
        <w:pStyle w:val="ListParagraph"/>
        <w:numPr>
          <w:ilvl w:val="0"/>
          <w:numId w:val="3"/>
        </w:numPr>
        <w:tabs>
          <w:tab w:val="left" w:pos="1168"/>
        </w:tabs>
      </w:pPr>
      <w:r>
        <w:t>Operator B berbeda dengan operator D karena Sig. = 0,03</w:t>
      </w:r>
    </w:p>
    <w:p w14:paraId="74FAC6B1" w14:textId="2B13133E" w:rsidR="005B3C95" w:rsidRDefault="005B3C95" w:rsidP="005B3C95">
      <w:pPr>
        <w:pStyle w:val="ListParagraph"/>
        <w:numPr>
          <w:ilvl w:val="0"/>
          <w:numId w:val="3"/>
        </w:numPr>
        <w:tabs>
          <w:tab w:val="left" w:pos="1168"/>
        </w:tabs>
      </w:pPr>
      <w:r>
        <w:t>Operator C berbeda dengan Operator D karena Sig. = 0,000</w:t>
      </w:r>
    </w:p>
    <w:p w14:paraId="19D3F200" w14:textId="77777777" w:rsidR="007B75F4" w:rsidRDefault="005B3C95" w:rsidP="007B75F4">
      <w:r>
        <w:tab/>
        <w:t>Berdasarkan kolom Mean Difference pada gambar di atas dapat disimpulkan bahwa</w:t>
      </w:r>
      <w:r w:rsidR="007B75F4">
        <w:t>:</w:t>
      </w:r>
    </w:p>
    <w:p w14:paraId="06317925" w14:textId="6CF72A44" w:rsidR="007B75F4" w:rsidRPr="007B75F4" w:rsidRDefault="007B75F4" w:rsidP="007B75F4">
      <w:pPr>
        <w:pStyle w:val="ListParagraph"/>
        <w:numPr>
          <w:ilvl w:val="0"/>
          <w:numId w:val="4"/>
        </w:numPr>
        <w:ind w:left="1418"/>
        <w:rPr>
          <w:lang w:val="fi-FI"/>
        </w:rPr>
      </w:pPr>
      <w:r w:rsidRPr="007B75F4">
        <w:rPr>
          <w:lang w:val="fi-FI"/>
        </w:rPr>
        <w:t>Rata-rata waktu proses Operator B lebih lama dari Operator A dan D</w:t>
      </w:r>
    </w:p>
    <w:p w14:paraId="7A8BCA8A" w14:textId="4E795E40" w:rsidR="007B75F4" w:rsidRPr="007B75F4" w:rsidRDefault="007B75F4" w:rsidP="007B75F4">
      <w:pPr>
        <w:pStyle w:val="ListParagraph"/>
        <w:numPr>
          <w:ilvl w:val="0"/>
          <w:numId w:val="4"/>
        </w:numPr>
        <w:ind w:left="1418"/>
      </w:pPr>
      <w:r w:rsidRPr="007B75F4">
        <w:t xml:space="preserve">Rata-rata waktu proses Operator </w:t>
      </w:r>
      <w:r w:rsidRPr="007B75F4">
        <w:t>C</w:t>
      </w:r>
      <w:r w:rsidRPr="007B75F4">
        <w:t xml:space="preserve"> lebih lama dari Operator A dan </w:t>
      </w:r>
      <w:r>
        <w:t>B</w:t>
      </w:r>
    </w:p>
    <w:p w14:paraId="4EE38771" w14:textId="70F551D9" w:rsidR="005B3C95" w:rsidRPr="005B3C95" w:rsidRDefault="007B75F4" w:rsidP="007B75F4">
      <w:pPr>
        <w:pStyle w:val="ListParagraph"/>
        <w:numPr>
          <w:ilvl w:val="0"/>
          <w:numId w:val="4"/>
        </w:numPr>
        <w:ind w:left="1418"/>
      </w:pPr>
      <w:r>
        <w:t xml:space="preserve">Dengan demikian </w:t>
      </w:r>
      <w:r w:rsidR="005B3C95">
        <w:t xml:space="preserve">waktu proses yang paling lama adalah Operator </w:t>
      </w:r>
      <w:r>
        <w:t>C</w:t>
      </w:r>
    </w:p>
    <w:sectPr w:rsidR="005B3C95" w:rsidRPr="005B3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DA7086"/>
    <w:multiLevelType w:val="hybridMultilevel"/>
    <w:tmpl w:val="75C6C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B1E63"/>
    <w:multiLevelType w:val="hybridMultilevel"/>
    <w:tmpl w:val="CE08B9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77834BE"/>
    <w:multiLevelType w:val="hybridMultilevel"/>
    <w:tmpl w:val="413AA454"/>
    <w:lvl w:ilvl="0" w:tplc="AE1A8EC4">
      <w:start w:val="1"/>
      <w:numFmt w:val="bullet"/>
      <w:lvlText w:val="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CF072FC" w:tentative="1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E44A570" w:tentative="1">
      <w:start w:val="1"/>
      <w:numFmt w:val="bullet"/>
      <w:lvlText w:val="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76E6BD4" w:tentative="1">
      <w:start w:val="1"/>
      <w:numFmt w:val="bullet"/>
      <w:lvlText w:val="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FAC654" w:tentative="1">
      <w:start w:val="1"/>
      <w:numFmt w:val="bullet"/>
      <w:lvlText w:val="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AEE04" w:tentative="1">
      <w:start w:val="1"/>
      <w:numFmt w:val="bullet"/>
      <w:lvlText w:val="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DF89AE0" w:tentative="1">
      <w:start w:val="1"/>
      <w:numFmt w:val="bullet"/>
      <w:lvlText w:val="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04E158" w:tentative="1">
      <w:start w:val="1"/>
      <w:numFmt w:val="bullet"/>
      <w:lvlText w:val="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282E410" w:tentative="1">
      <w:start w:val="1"/>
      <w:numFmt w:val="bullet"/>
      <w:lvlText w:val="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73461E42"/>
    <w:multiLevelType w:val="hybridMultilevel"/>
    <w:tmpl w:val="E6F00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924168">
    <w:abstractNumId w:val="2"/>
  </w:num>
  <w:num w:numId="2" w16cid:durableId="996763756">
    <w:abstractNumId w:val="0"/>
  </w:num>
  <w:num w:numId="3" w16cid:durableId="1081025463">
    <w:abstractNumId w:val="1"/>
  </w:num>
  <w:num w:numId="4" w16cid:durableId="1636330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17"/>
    <w:rsid w:val="00033E17"/>
    <w:rsid w:val="000349EC"/>
    <w:rsid w:val="00045005"/>
    <w:rsid w:val="00047FA9"/>
    <w:rsid w:val="000A1B11"/>
    <w:rsid w:val="000D02B2"/>
    <w:rsid w:val="000F134B"/>
    <w:rsid w:val="00111F0D"/>
    <w:rsid w:val="001A4E87"/>
    <w:rsid w:val="0024521F"/>
    <w:rsid w:val="00312EF1"/>
    <w:rsid w:val="0037592D"/>
    <w:rsid w:val="00393D17"/>
    <w:rsid w:val="003B4FAB"/>
    <w:rsid w:val="00400E11"/>
    <w:rsid w:val="00440FBD"/>
    <w:rsid w:val="00477D84"/>
    <w:rsid w:val="0049007F"/>
    <w:rsid w:val="004A2D64"/>
    <w:rsid w:val="004C41AA"/>
    <w:rsid w:val="005409A8"/>
    <w:rsid w:val="005653FE"/>
    <w:rsid w:val="005844C2"/>
    <w:rsid w:val="00584EF2"/>
    <w:rsid w:val="00590AD6"/>
    <w:rsid w:val="005A06BF"/>
    <w:rsid w:val="005A0E84"/>
    <w:rsid w:val="005B3C95"/>
    <w:rsid w:val="005F7601"/>
    <w:rsid w:val="006332AB"/>
    <w:rsid w:val="006758AF"/>
    <w:rsid w:val="00697BBC"/>
    <w:rsid w:val="006C7216"/>
    <w:rsid w:val="006E5561"/>
    <w:rsid w:val="006E73A4"/>
    <w:rsid w:val="006F78F3"/>
    <w:rsid w:val="007157C7"/>
    <w:rsid w:val="007324C5"/>
    <w:rsid w:val="00754DF2"/>
    <w:rsid w:val="007604BF"/>
    <w:rsid w:val="0077574A"/>
    <w:rsid w:val="007B75F4"/>
    <w:rsid w:val="007E4BC4"/>
    <w:rsid w:val="007F574E"/>
    <w:rsid w:val="008357D8"/>
    <w:rsid w:val="00852B42"/>
    <w:rsid w:val="008641B9"/>
    <w:rsid w:val="00907530"/>
    <w:rsid w:val="0091785A"/>
    <w:rsid w:val="00921A8E"/>
    <w:rsid w:val="00A2713E"/>
    <w:rsid w:val="00AD0D38"/>
    <w:rsid w:val="00AE1A75"/>
    <w:rsid w:val="00B20505"/>
    <w:rsid w:val="00B34F83"/>
    <w:rsid w:val="00B43EF1"/>
    <w:rsid w:val="00B94622"/>
    <w:rsid w:val="00C458B7"/>
    <w:rsid w:val="00C47080"/>
    <w:rsid w:val="00C6385F"/>
    <w:rsid w:val="00C855FC"/>
    <w:rsid w:val="00CA3671"/>
    <w:rsid w:val="00D5328C"/>
    <w:rsid w:val="00D81FC9"/>
    <w:rsid w:val="00DB5949"/>
    <w:rsid w:val="00DD648B"/>
    <w:rsid w:val="00E01885"/>
    <w:rsid w:val="00EA3020"/>
    <w:rsid w:val="00EB4038"/>
    <w:rsid w:val="00F04BED"/>
    <w:rsid w:val="00F1175F"/>
    <w:rsid w:val="00F31662"/>
    <w:rsid w:val="00F5408A"/>
    <w:rsid w:val="00F90E09"/>
    <w:rsid w:val="00FF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."/>
  <w14:docId w14:val="6EF6AD77"/>
  <w14:defaultImageDpi w14:val="32767"/>
  <w15:chartTrackingRefBased/>
  <w15:docId w15:val="{783C8B43-E3B1-45D5-913B-C7772125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D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3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A0E84"/>
    <w:rPr>
      <w:color w:val="666666"/>
    </w:rPr>
  </w:style>
  <w:style w:type="table" w:styleId="TableGrid">
    <w:name w:val="Table Grid"/>
    <w:basedOn w:val="TableNormal"/>
    <w:uiPriority w:val="39"/>
    <w:rsid w:val="00245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8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742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6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92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585</Words>
  <Characters>2966</Characters>
  <Application>Microsoft Office Word</Application>
  <DocSecurity>0</DocSecurity>
  <Lines>247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YogaSasmita</dc:creator>
  <cp:keywords/>
  <dc:description/>
  <cp:lastModifiedBy>YogaSasmita</cp:lastModifiedBy>
  <cp:revision>1</cp:revision>
  <dcterms:created xsi:type="dcterms:W3CDTF">2024-07-03T08:31:00Z</dcterms:created>
  <dcterms:modified xsi:type="dcterms:W3CDTF">2024-07-03T10:26:00Z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a7058ef2-79a7-481c-ac4c-533c0b2a2438</vt:lpwstr>
  </property>
</Properties>
</file>