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55A1" w14:textId="77777777" w:rsidR="000C7013" w:rsidRPr="000C7013" w:rsidRDefault="000C7013" w:rsidP="000C70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5156114"/>
      <w:r w:rsidRPr="000C7013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0C7013">
        <w:rPr>
          <w:rFonts w:ascii="Times New Roman" w:hAnsi="Times New Roman" w:cs="Times New Roman"/>
          <w:sz w:val="24"/>
          <w:szCs w:val="24"/>
        </w:rPr>
        <w:t>The proteomic response is linked to regional lung volumes in ventilator-induced lung injury</w:t>
      </w:r>
    </w:p>
    <w:p w14:paraId="1EB1E43F" w14:textId="42CDF258" w:rsidR="000C7013" w:rsidRPr="000C7013" w:rsidRDefault="000C7013" w:rsidP="000C7013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0C7013">
        <w:rPr>
          <w:rFonts w:ascii="Times New Roman" w:hAnsi="Times New Roman" w:cs="Times New Roman"/>
          <w:sz w:val="24"/>
          <w:szCs w:val="24"/>
          <w:lang w:val="en-US" w:eastAsia="en-GB"/>
        </w:rPr>
        <w:t>Seiha Yen</w:t>
      </w:r>
      <w:r w:rsidRPr="000C7013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>1</w:t>
      </w:r>
      <w:bookmarkStart w:id="1" w:name="Text8"/>
      <w:r w:rsidRPr="000C7013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 xml:space="preserve"> #</w:t>
      </w:r>
      <w:r w:rsidRPr="000C7013">
        <w:rPr>
          <w:rFonts w:ascii="Times New Roman" w:hAnsi="Times New Roman" w:cs="Times New Roman"/>
          <w:sz w:val="24"/>
          <w:szCs w:val="24"/>
          <w:lang w:val="en-US" w:eastAsia="en-GB"/>
        </w:rPr>
        <w:t>,</w:t>
      </w:r>
      <w:bookmarkEnd w:id="1"/>
      <w:r w:rsidRPr="000C7013">
        <w:rPr>
          <w:rFonts w:ascii="Times New Roman" w:hAnsi="Times New Roman" w:cs="Times New Roman"/>
          <w:sz w:val="24"/>
          <w:szCs w:val="24"/>
        </w:rPr>
        <w:t xml:space="preserve"> Yong Song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Pr="000C7013">
        <w:rPr>
          <w:rFonts w:ascii="Times New Roman" w:hAnsi="Times New Roman" w:cs="Times New Roman"/>
          <w:sz w:val="24"/>
          <w:szCs w:val="24"/>
        </w:rPr>
        <w:t>, Melissa Preissner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3 #</w:t>
      </w:r>
      <w:r w:rsidRPr="000C7013">
        <w:rPr>
          <w:rFonts w:ascii="Times New Roman" w:hAnsi="Times New Roman" w:cs="Times New Roman"/>
          <w:sz w:val="24"/>
          <w:szCs w:val="24"/>
        </w:rPr>
        <w:t>, Ellen Bennett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C7013">
        <w:rPr>
          <w:rFonts w:ascii="Times New Roman" w:hAnsi="Times New Roman" w:cs="Times New Roman"/>
          <w:sz w:val="24"/>
          <w:szCs w:val="24"/>
        </w:rPr>
        <w:t>, Richard Wilson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C7013">
        <w:rPr>
          <w:rFonts w:ascii="Times New Roman" w:hAnsi="Times New Roman" w:cs="Times New Roman"/>
          <w:sz w:val="24"/>
          <w:szCs w:val="24"/>
        </w:rPr>
        <w:t>, Macarena Pavez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C7013">
        <w:rPr>
          <w:rFonts w:ascii="Times New Roman" w:hAnsi="Times New Roman" w:cs="Times New Roman"/>
          <w:sz w:val="24"/>
          <w:szCs w:val="24"/>
        </w:rPr>
        <w:t>, Stephen Dubsky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C7013">
        <w:rPr>
          <w:rFonts w:ascii="Times New Roman" w:hAnsi="Times New Roman" w:cs="Times New Roman"/>
          <w:sz w:val="24"/>
          <w:szCs w:val="24"/>
        </w:rPr>
        <w:t>, Peter A. Dargaville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0C7013">
        <w:rPr>
          <w:rFonts w:ascii="Times New Roman" w:hAnsi="Times New Roman" w:cs="Times New Roman"/>
          <w:sz w:val="24"/>
          <w:szCs w:val="24"/>
        </w:rPr>
        <w:t>, Andreas Fouras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C7013">
        <w:rPr>
          <w:rFonts w:ascii="Times New Roman" w:hAnsi="Times New Roman" w:cs="Times New Roman"/>
          <w:sz w:val="24"/>
          <w:szCs w:val="24"/>
        </w:rPr>
        <w:t>, Graeme R. Zosky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bookmarkEnd w:id="0"/>
    <w:p w14:paraId="298E07CD" w14:textId="77777777" w:rsidR="000C7013" w:rsidRPr="000C7013" w:rsidRDefault="000C7013" w:rsidP="000C7013">
      <w:pPr>
        <w:snapToGrid w:val="0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7013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0C7013">
        <w:rPr>
          <w:rFonts w:ascii="Times New Roman" w:hAnsi="Times New Roman" w:cs="Times New Roman"/>
          <w:i/>
          <w:sz w:val="24"/>
          <w:szCs w:val="24"/>
        </w:rPr>
        <w:t>School of Medicine, College of Health and Medicine, University of Tasmania, Hobart, Tasmania, Australia.</w:t>
      </w:r>
    </w:p>
    <w:p w14:paraId="48CDFED1" w14:textId="77777777" w:rsidR="000C7013" w:rsidRPr="000C7013" w:rsidRDefault="000C7013" w:rsidP="000C7013">
      <w:pPr>
        <w:snapToGrid w:val="0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7013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0C7013">
        <w:rPr>
          <w:rFonts w:ascii="Times New Roman" w:hAnsi="Times New Roman" w:cs="Times New Roman"/>
          <w:i/>
          <w:sz w:val="24"/>
          <w:szCs w:val="24"/>
        </w:rPr>
        <w:t>Menzies Institute for Medical Research, College of Health and Medicine, University of Tasmania, Hobart, Tasmania, Australia.</w:t>
      </w:r>
    </w:p>
    <w:p w14:paraId="21B56C5F" w14:textId="77777777" w:rsidR="000C7013" w:rsidRPr="000C7013" w:rsidRDefault="000C7013" w:rsidP="000C7013">
      <w:pPr>
        <w:snapToGrid w:val="0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7013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0C7013">
        <w:rPr>
          <w:rFonts w:ascii="Times New Roman" w:hAnsi="Times New Roman" w:cs="Times New Roman"/>
          <w:i/>
          <w:sz w:val="24"/>
          <w:szCs w:val="24"/>
        </w:rPr>
        <w:t>Department of Mechanical and Aerospace Engineering, Monash University, Melbourne, Victoria, Australia.</w:t>
      </w:r>
    </w:p>
    <w:p w14:paraId="480B4730" w14:textId="77777777" w:rsidR="000C7013" w:rsidRPr="000C7013" w:rsidRDefault="000C7013" w:rsidP="000C7013">
      <w:pPr>
        <w:snapToGrid w:val="0"/>
        <w:spacing w:line="48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0C7013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0C70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Central Science Laboratory, University of Tasmania, Hobart, </w:t>
      </w:r>
      <w:r w:rsidRPr="000C7013">
        <w:rPr>
          <w:rFonts w:ascii="Times New Roman" w:hAnsi="Times New Roman" w:cs="Times New Roman"/>
          <w:i/>
          <w:sz w:val="24"/>
          <w:szCs w:val="24"/>
        </w:rPr>
        <w:t>Tasmania</w:t>
      </w:r>
      <w:r w:rsidRPr="000C70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Australia.</w:t>
      </w:r>
    </w:p>
    <w:p w14:paraId="73B6CBA2" w14:textId="77777777" w:rsidR="000C7013" w:rsidRPr="000C7013" w:rsidRDefault="000C7013" w:rsidP="000C7013">
      <w:pPr>
        <w:snapToGrid w:val="0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70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>5</w:t>
      </w:r>
      <w:r w:rsidRPr="000C70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4Dx Limited, </w:t>
      </w:r>
      <w:r w:rsidRPr="000C7013">
        <w:rPr>
          <w:rFonts w:ascii="Times New Roman" w:hAnsi="Times New Roman" w:cs="Times New Roman"/>
          <w:i/>
          <w:sz w:val="24"/>
          <w:szCs w:val="24"/>
        </w:rPr>
        <w:t>Melbourne, Victoria, Australia.</w:t>
      </w:r>
    </w:p>
    <w:p w14:paraId="46AF05D4" w14:textId="77777777" w:rsidR="000C7013" w:rsidRPr="000C7013" w:rsidRDefault="000C7013" w:rsidP="000C7013">
      <w:pPr>
        <w:spacing w:line="48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US" w:eastAsia="en-GB"/>
        </w:rPr>
      </w:pPr>
      <w:r w:rsidRPr="000C7013">
        <w:rPr>
          <w:rFonts w:ascii="Times New Roman" w:hAnsi="Times New Roman" w:cs="Times New Roman"/>
          <w:sz w:val="24"/>
          <w:szCs w:val="24"/>
          <w:vertAlign w:val="superscript"/>
          <w:lang w:val="en-US" w:eastAsia="en-GB"/>
        </w:rPr>
        <w:t>#</w:t>
      </w:r>
      <w:r w:rsidRPr="000C7013">
        <w:rPr>
          <w:rFonts w:ascii="Times New Roman" w:hAnsi="Times New Roman" w:cs="Times New Roman"/>
          <w:sz w:val="24"/>
          <w:szCs w:val="24"/>
          <w:lang w:val="en-US" w:eastAsia="en-GB"/>
        </w:rPr>
        <w:t>These authors contributed equally to this work.</w:t>
      </w:r>
    </w:p>
    <w:p w14:paraId="437F7925" w14:textId="77777777" w:rsidR="000C7013" w:rsidRPr="000C7013" w:rsidRDefault="000C7013" w:rsidP="000C7013">
      <w:pPr>
        <w:spacing w:line="48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0C7013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0C7013">
        <w:rPr>
          <w:rFonts w:ascii="Times New Roman" w:hAnsi="Times New Roman" w:cs="Times New Roman"/>
          <w:iCs/>
          <w:sz w:val="24"/>
          <w:szCs w:val="24"/>
        </w:rPr>
        <w:t>Address correspondence to:</w:t>
      </w:r>
    </w:p>
    <w:p w14:paraId="0C576633" w14:textId="77777777" w:rsidR="000C7013" w:rsidRPr="000C7013" w:rsidRDefault="000C7013" w:rsidP="000C7013">
      <w:pPr>
        <w:snapToGrid w:val="0"/>
        <w:spacing w:line="480" w:lineRule="auto"/>
        <w:jc w:val="both"/>
        <w:rPr>
          <w:rStyle w:val="st"/>
          <w:rFonts w:ascii="Times New Roman" w:hAnsi="Times New Roman" w:cs="Times New Roman"/>
          <w:i/>
          <w:sz w:val="24"/>
          <w:szCs w:val="24"/>
        </w:rPr>
      </w:pPr>
      <w:r w:rsidRPr="000C7013">
        <w:rPr>
          <w:rFonts w:ascii="Times New Roman" w:hAnsi="Times New Roman" w:cs="Times New Roman"/>
          <w:i/>
          <w:sz w:val="24"/>
          <w:szCs w:val="24"/>
        </w:rPr>
        <w:t>Graeme R. Zosky (PhD); Address:</w:t>
      </w:r>
      <w:r w:rsidRPr="000C7013">
        <w:rPr>
          <w:rFonts w:ascii="Times New Roman" w:hAnsi="Times New Roman" w:cs="Times New Roman"/>
          <w:sz w:val="24"/>
          <w:szCs w:val="24"/>
        </w:rPr>
        <w:t xml:space="preserve"> </w:t>
      </w:r>
      <w:r w:rsidRPr="000C7013">
        <w:rPr>
          <w:rFonts w:ascii="Times New Roman" w:hAnsi="Times New Roman" w:cs="Times New Roman"/>
          <w:i/>
          <w:sz w:val="24"/>
          <w:szCs w:val="24"/>
        </w:rPr>
        <w:t>Menzies Institute for Medical Research, College of Health and Medicine, University of Tasmania, Hobart, Tasmania, Australia; Ph: +61 3 6226 6921;</w:t>
      </w:r>
      <w:r w:rsidRPr="000C7013">
        <w:rPr>
          <w:rFonts w:ascii="Times New Roman" w:hAnsi="Times New Roman" w:cs="Times New Roman"/>
          <w:sz w:val="24"/>
          <w:szCs w:val="24"/>
        </w:rPr>
        <w:t xml:space="preserve"> </w:t>
      </w:r>
      <w:r w:rsidRPr="000C7013">
        <w:rPr>
          <w:rFonts w:ascii="Times New Roman" w:hAnsi="Times New Roman" w:cs="Times New Roman"/>
          <w:i/>
          <w:sz w:val="24"/>
          <w:szCs w:val="24"/>
        </w:rPr>
        <w:t>Email: Graeme.Zosky@utas.edu.au</w:t>
      </w:r>
    </w:p>
    <w:p w14:paraId="253E8129" w14:textId="77777777" w:rsidR="00DC2204" w:rsidRPr="00DC2204" w:rsidRDefault="00DC2204" w:rsidP="00DC220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3B2D41" w14:textId="5F23148F" w:rsidR="009E0B91" w:rsidRPr="00DC2204" w:rsidRDefault="00B73F80" w:rsidP="00DC220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</w:t>
      </w:r>
      <w:r w:rsidR="00C234AF" w:rsidRPr="00DC2204">
        <w:rPr>
          <w:rFonts w:ascii="Times New Roman" w:hAnsi="Times New Roman" w:cs="Times New Roman"/>
          <w:b/>
          <w:sz w:val="24"/>
          <w:szCs w:val="24"/>
        </w:rPr>
        <w:t>Table</w:t>
      </w:r>
      <w:r w:rsidRPr="00DC2204">
        <w:rPr>
          <w:rFonts w:ascii="Times New Roman" w:hAnsi="Times New Roman" w:cs="Times New Roman"/>
          <w:b/>
          <w:sz w:val="24"/>
          <w:szCs w:val="24"/>
        </w:rPr>
        <w:t xml:space="preserve"> 1A</w:t>
      </w:r>
      <w:r w:rsidR="00C234AF" w:rsidRPr="00DC22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C2204">
        <w:rPr>
          <w:rFonts w:ascii="Times New Roman" w:hAnsi="Times New Roman" w:cs="Times New Roman"/>
          <w:b/>
          <w:sz w:val="24"/>
          <w:szCs w:val="24"/>
        </w:rPr>
        <w:t xml:space="preserve">Proteins identified from </w:t>
      </w:r>
      <w:r w:rsidR="00E7220F">
        <w:rPr>
          <w:rFonts w:ascii="Times New Roman" w:hAnsi="Times New Roman" w:cs="Times New Roman"/>
          <w:b/>
          <w:sz w:val="24"/>
          <w:szCs w:val="24"/>
        </w:rPr>
        <w:t>Acid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E7220F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Pr="00DC2204">
        <w:rPr>
          <w:rFonts w:ascii="Times New Roman" w:hAnsi="Times New Roman" w:cs="Times New Roman"/>
          <w:b/>
          <w:sz w:val="24"/>
          <w:szCs w:val="24"/>
        </w:rPr>
        <w:t>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97"/>
        <w:gridCol w:w="1399"/>
        <w:gridCol w:w="1334"/>
        <w:gridCol w:w="812"/>
        <w:gridCol w:w="991"/>
        <w:gridCol w:w="1293"/>
        <w:gridCol w:w="978"/>
        <w:gridCol w:w="1350"/>
      </w:tblGrid>
      <w:tr w:rsidR="00C234AF" w:rsidRPr="00DC2204" w14:paraId="4CEE2ED4" w14:textId="77777777" w:rsidTr="00B73F80">
        <w:trPr>
          <w:trHeight w:val="288"/>
        </w:trPr>
        <w:tc>
          <w:tcPr>
            <w:tcW w:w="861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091F52" w14:textId="77777777" w:rsidR="00C234AF" w:rsidRPr="00DC2204" w:rsidRDefault="00C234AF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03693F" w14:textId="77777777" w:rsidR="00C234AF" w:rsidRPr="00DC2204" w:rsidRDefault="00C234AF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7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E99BA3" w14:textId="77777777" w:rsidR="00C234AF" w:rsidRPr="00DC2204" w:rsidRDefault="00C234AF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0590DBB7" w14:textId="16AC0BFB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T Test</w:t>
            </w:r>
          </w:p>
        </w:tc>
        <w:tc>
          <w:tcPr>
            <w:tcW w:w="183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1CA6FABF" w14:textId="028B7C24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Way RM ANOVA</w:t>
            </w:r>
            <w:r w:rsidR="008110AD" w:rsidRPr="008110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9E0B91" w:rsidRPr="00DC2204" w14:paraId="54B1D7AE" w14:textId="77777777" w:rsidTr="00B73F80">
        <w:trPr>
          <w:trHeight w:val="288"/>
        </w:trPr>
        <w:tc>
          <w:tcPr>
            <w:tcW w:w="861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3FAB7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ID</w:t>
            </w:r>
          </w:p>
        </w:tc>
        <w:tc>
          <w:tcPr>
            <w:tcW w:w="710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63218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name</w:t>
            </w:r>
          </w:p>
        </w:tc>
        <w:tc>
          <w:tcPr>
            <w:tcW w:w="677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A6F9" w14:textId="2D14F84B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Difference</w:t>
            </w:r>
            <w:r w:rsidR="00336A5D" w:rsidRPr="00336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79A6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50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D8AF4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FDR, </w:t>
            </w: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</w:t>
            </w:r>
          </w:p>
        </w:tc>
        <w:tc>
          <w:tcPr>
            <w:tcW w:w="65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88E93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49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298BD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68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3D63" w14:textId="77777777" w:rsidR="009E0B91" w:rsidRPr="00DC2204" w:rsidRDefault="009E0B91" w:rsidP="0025292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</w:p>
        </w:tc>
      </w:tr>
      <w:tr w:rsidR="009E0B91" w:rsidRPr="00DC2204" w14:paraId="08901A11" w14:textId="77777777" w:rsidTr="00B73F80">
        <w:trPr>
          <w:trHeight w:val="288"/>
        </w:trPr>
        <w:tc>
          <w:tcPr>
            <w:tcW w:w="8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2173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P54823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08D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Ddx6</w:t>
            </w:r>
          </w:p>
        </w:tc>
        <w:tc>
          <w:tcPr>
            <w:tcW w:w="677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B1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0.368</w:t>
            </w:r>
          </w:p>
        </w:tc>
        <w:tc>
          <w:tcPr>
            <w:tcW w:w="41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C09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4E6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8E5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49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D5E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68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D66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</w:t>
            </w:r>
          </w:p>
        </w:tc>
      </w:tr>
      <w:tr w:rsidR="009E0B91" w:rsidRPr="00DC2204" w14:paraId="7C988B3A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C03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Q501J6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CC4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Ddx17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92C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33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BE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C47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AF8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543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0.782</w:t>
            </w:r>
          </w:p>
        </w:tc>
      </w:tr>
      <w:tr w:rsidR="009E0B91" w:rsidRPr="00DC2204" w14:paraId="48408CF3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2F74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P01869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2086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Ighg1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5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-0.687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81B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191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A4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8BA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0.325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954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0.519</w:t>
            </w:r>
          </w:p>
        </w:tc>
      </w:tr>
      <w:tr w:rsidR="009E0B91" w:rsidRPr="00DC2204" w14:paraId="1CC639BD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1D0B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P21981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15E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Tgm2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4F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53B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84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51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9C3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A2E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0.597</w:t>
            </w:r>
          </w:p>
        </w:tc>
      </w:tr>
      <w:tr w:rsidR="009E0B91" w:rsidRPr="00DC2204" w14:paraId="25DC0696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C0D4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Q3TJI8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59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Hsd11b1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C2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A6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EF1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65C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590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9A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0.615</w:t>
            </w:r>
          </w:p>
        </w:tc>
      </w:tr>
      <w:tr w:rsidR="009E0B91" w:rsidRPr="00DC2204" w14:paraId="60EC76D0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621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Q8CFQ9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C02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Fus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C5A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781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28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A7E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102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A47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0.154</w:t>
            </w:r>
          </w:p>
        </w:tc>
      </w:tr>
      <w:tr w:rsidR="009E0B91" w:rsidRPr="00DC2204" w14:paraId="3C932C3D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FBC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Q61792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EE0F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Lasp1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923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F6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D1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0F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F8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26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</w:t>
            </w:r>
          </w:p>
        </w:tc>
      </w:tr>
      <w:tr w:rsidR="009E0B91" w:rsidRPr="00DC2204" w14:paraId="4DFF4CB5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04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Q61990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F47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Pcbp2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1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33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0AB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6D2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DE2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0.673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DF6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</w:tr>
      <w:tr w:rsidR="009E0B91" w:rsidRPr="00DC2204" w14:paraId="5A8A8BD4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90DF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Q9D1J3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A20A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Sarnp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2A1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2AC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978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B9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DA5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CC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</w:tr>
      <w:tr w:rsidR="009E0B91" w:rsidRPr="00DC2204" w14:paraId="791C82E4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2DE4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Q9ESB3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08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Hrg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31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F44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D4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5AB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83B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2E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0.643</w:t>
            </w:r>
          </w:p>
        </w:tc>
      </w:tr>
      <w:tr w:rsidR="009E0B91" w:rsidRPr="00DC2204" w14:paraId="6C4A6231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56A5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P62751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CE7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Rpl23a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3D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B7B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B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06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8B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FDF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0.180</w:t>
            </w:r>
          </w:p>
        </w:tc>
      </w:tr>
      <w:tr w:rsidR="009E0B91" w:rsidRPr="00DC2204" w14:paraId="083F5EA0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F41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Q7TQD2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E7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Tppp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18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CD0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90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34E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98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436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</w:t>
            </w:r>
          </w:p>
        </w:tc>
      </w:tr>
      <w:tr w:rsidR="009E0B91" w:rsidRPr="00DC2204" w14:paraId="798C369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704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P97315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A25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Csrp1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E52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228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7B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06B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E6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A3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</w:tr>
      <w:tr w:rsidR="009E0B91" w:rsidRPr="00DC2204" w14:paraId="552CC58A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364B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Q9CQR2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366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Rps21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7D2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B1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C4F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283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1E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71E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0.689</w:t>
            </w:r>
          </w:p>
        </w:tc>
      </w:tr>
      <w:tr w:rsidR="009E0B91" w:rsidRPr="00DC2204" w14:paraId="4CE2FA28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223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Q9JM96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A3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Cdc42ep4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DDE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C96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5B5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50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1B9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266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0.945</w:t>
            </w:r>
          </w:p>
        </w:tc>
      </w:tr>
      <w:tr w:rsidR="009E0B91" w:rsidRPr="00DC2204" w14:paraId="50B4B2F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9CB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Q9QXS1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A7B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Plec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2C5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2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821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E1F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3F6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883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0.403</w:t>
            </w:r>
          </w:p>
        </w:tc>
      </w:tr>
      <w:tr w:rsidR="009E0B91" w:rsidRPr="00DC2204" w14:paraId="13933855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E8A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P01872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1A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Ighm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405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4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B7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D14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544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DAF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0.626</w:t>
            </w:r>
          </w:p>
        </w:tc>
      </w:tr>
      <w:tr w:rsidR="009E0B91" w:rsidRPr="00DC2204" w14:paraId="0A4A8B7C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DF5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Q9CX86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950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Hnrnpa0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7C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6B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C44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818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F8A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1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0.354</w:t>
            </w:r>
          </w:p>
        </w:tc>
      </w:tr>
      <w:tr w:rsidR="009E0B91" w:rsidRPr="00DC2204" w14:paraId="2D7B5C69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CE44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P97352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5B6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S100a13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5D3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038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B42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03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26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87D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0.540</w:t>
            </w:r>
          </w:p>
        </w:tc>
      </w:tr>
      <w:tr w:rsidR="009E0B91" w:rsidRPr="00DC2204" w14:paraId="79D6FDB6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F40B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J3QP71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4A47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Bsg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381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DFC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6C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3EC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3D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E14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0.286</w:t>
            </w:r>
          </w:p>
        </w:tc>
      </w:tr>
      <w:tr w:rsidR="009E0B91" w:rsidRPr="00DC2204" w14:paraId="71837444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33AA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Q9EQI5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E70A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Ppbp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BC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CDD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0A3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FBD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131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4AD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</w:t>
            </w:r>
          </w:p>
        </w:tc>
      </w:tr>
      <w:tr w:rsidR="009E0B91" w:rsidRPr="00DC2204" w14:paraId="2E60719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38F5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Q08093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EA5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Cnn2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58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1C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CBE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26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5F1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486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0.504</w:t>
            </w:r>
          </w:p>
        </w:tc>
      </w:tr>
      <w:tr w:rsidR="009E0B91" w:rsidRPr="00DC2204" w14:paraId="32DB583A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683A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P04224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3FA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H2-Ea-ps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C7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C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5E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88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87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35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0.300</w:t>
            </w:r>
          </w:p>
        </w:tc>
      </w:tr>
      <w:tr w:rsidR="009E0B91" w:rsidRPr="00DC2204" w14:paraId="7511704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7A3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Q8BI29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552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AA986860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5F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AA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571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F19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0F1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6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0.827</w:t>
            </w:r>
          </w:p>
        </w:tc>
      </w:tr>
      <w:tr w:rsidR="009E0B91" w:rsidRPr="00DC2204" w14:paraId="177C508D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5B3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P27005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22F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S100a8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587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4F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8E9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CA5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7C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B6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</w:tr>
      <w:tr w:rsidR="009E0B91" w:rsidRPr="00DC2204" w14:paraId="19C7126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006D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P04441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08D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Cd74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4FF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761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505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D62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66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84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0.566</w:t>
            </w:r>
          </w:p>
        </w:tc>
      </w:tr>
      <w:tr w:rsidR="009E0B91" w:rsidRPr="00DC2204" w14:paraId="498E1700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A78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Q8VCI5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A82D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Pex19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958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57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06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5F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EF7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4B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0.587</w:t>
            </w:r>
          </w:p>
        </w:tc>
      </w:tr>
      <w:tr w:rsidR="009E0B91" w:rsidRPr="00DC2204" w14:paraId="5CB215D2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3643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Q9CQF3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8B52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Nudt21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A0A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0F8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592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0B7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B8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F49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0.337</w:t>
            </w:r>
          </w:p>
        </w:tc>
      </w:tr>
      <w:tr w:rsidR="009E0B91" w:rsidRPr="00DC2204" w14:paraId="653DBFEB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D8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A0A075B5P5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DD22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Ighg3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684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0AB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156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AF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1D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EA6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0.213</w:t>
            </w:r>
          </w:p>
        </w:tc>
      </w:tr>
      <w:tr w:rsidR="009E0B91" w:rsidRPr="00DC2204" w14:paraId="7C303451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8B4B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Q9Z1A1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75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Tfg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0F9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2F1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066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B24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0F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0.385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D60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0.717</w:t>
            </w:r>
          </w:p>
        </w:tc>
      </w:tr>
      <w:tr w:rsidR="009E0B91" w:rsidRPr="00DC2204" w14:paraId="261AD2B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FCD6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O35593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FD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Psmd14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B6E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767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7B3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75E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3A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0.621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F7D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0.781</w:t>
            </w:r>
          </w:p>
        </w:tc>
      </w:tr>
      <w:tr w:rsidR="009E0B91" w:rsidRPr="00DC2204" w14:paraId="581017C1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87A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P04919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FA76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Slc4a1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6C1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-0.399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856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5C9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82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5D1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7CD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9E0B91" w:rsidRPr="00DC2204" w14:paraId="611382A8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2F7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Q9Z1P7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A93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Kank3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CF3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47B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977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5A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1E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388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0.781</w:t>
            </w:r>
          </w:p>
        </w:tc>
      </w:tr>
      <w:tr w:rsidR="009E0B91" w:rsidRPr="00DC2204" w14:paraId="10862FF7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4B83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P30681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AA52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Hmgb2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DB7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34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74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E42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23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3BC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0.741</w:t>
            </w:r>
          </w:p>
        </w:tc>
      </w:tr>
      <w:tr w:rsidR="009E0B91" w:rsidRPr="00DC2204" w14:paraId="7DCC0D7E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D513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Q6ZWV7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F22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Rpl35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BA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042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73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AD2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B81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0F9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0.471</w:t>
            </w:r>
          </w:p>
        </w:tc>
      </w:tr>
      <w:tr w:rsidR="009E0B91" w:rsidRPr="00DC2204" w14:paraId="0562AF92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869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G3UYV7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5DB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Rps28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2AC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C5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E6A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C74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638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0EF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0.599</w:t>
            </w:r>
          </w:p>
        </w:tc>
      </w:tr>
      <w:tr w:rsidR="009E0B91" w:rsidRPr="00DC2204" w14:paraId="6C19AB6B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153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P08032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642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Spta1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1A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AFB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67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B5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FE9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15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</w:tr>
      <w:tr w:rsidR="009E0B91" w:rsidRPr="00DC2204" w14:paraId="2FFB57A3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66D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Q9CQB4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F57F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Uqcrb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D11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16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9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A0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21A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17A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</w:t>
            </w:r>
          </w:p>
        </w:tc>
      </w:tr>
      <w:tr w:rsidR="009E0B91" w:rsidRPr="00DC2204" w14:paraId="66C3C7CC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17E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O89086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C157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Rbm3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F60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591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919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C1A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99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A26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0.699</w:t>
            </w:r>
          </w:p>
        </w:tc>
      </w:tr>
      <w:tr w:rsidR="009E0B91" w:rsidRPr="00DC2204" w14:paraId="77A8F85A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D0A5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E9QNT8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4D9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Ank1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793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FBC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698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BD1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A25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36E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9E0B91" w:rsidRPr="00DC2204" w14:paraId="4222A0BD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91C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P84089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52B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Erh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C3E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157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32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AA3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A7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BC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0.887</w:t>
            </w:r>
          </w:p>
        </w:tc>
      </w:tr>
      <w:tr w:rsidR="009E0B91" w:rsidRPr="00DC2204" w14:paraId="2DAA8C11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392B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P50543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FD8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S100a11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5D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15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C38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291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0.849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851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0.438</w:t>
            </w:r>
          </w:p>
        </w:tc>
      </w:tr>
      <w:tr w:rsidR="009E0B91" w:rsidRPr="00DC2204" w14:paraId="2022A0E2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3C8D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E9PZ00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E90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Psap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4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DD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BE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54D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DD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A1F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</w:tr>
      <w:tr w:rsidR="009E0B91" w:rsidRPr="00DC2204" w14:paraId="041BB862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D17F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Q99LC3</w:t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559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Ndufa10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73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9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37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612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617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2BC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0.854</w:t>
            </w:r>
          </w:p>
        </w:tc>
      </w:tr>
      <w:tr w:rsidR="009E0B91" w:rsidRPr="00DC2204" w14:paraId="54A3473D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2C78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P01837</w:t>
            </w:r>
          </w:p>
        </w:tc>
        <w:tc>
          <w:tcPr>
            <w:tcW w:w="71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B927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Igkc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0AE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-0.377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EB9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5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48D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6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338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0.169</w:t>
            </w:r>
          </w:p>
        </w:tc>
        <w:tc>
          <w:tcPr>
            <w:tcW w:w="4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4F7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28C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0.809</w:t>
            </w:r>
          </w:p>
        </w:tc>
      </w:tr>
      <w:tr w:rsidR="009E0B91" w:rsidRPr="00DC2204" w14:paraId="09A9A6A9" w14:textId="77777777" w:rsidTr="00B73F80">
        <w:trPr>
          <w:trHeight w:val="288"/>
        </w:trPr>
        <w:tc>
          <w:tcPr>
            <w:tcW w:w="8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0CD0C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Q9DAS9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70FB1" w14:textId="77777777" w:rsidR="009E0B91" w:rsidRPr="00DC2204" w:rsidRDefault="009E0B91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Gng12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B3F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213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4D5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65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426F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49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731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68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6244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0.993</w:t>
            </w:r>
          </w:p>
        </w:tc>
      </w:tr>
    </w:tbl>
    <w:p w14:paraId="1A626351" w14:textId="08B10C1B" w:rsidR="00DC2204" w:rsidRPr="00EA32A2" w:rsidRDefault="002153A9" w:rsidP="00E127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eastAsia="Times New Roman" w:hAnsi="Times New Roman" w:cs="Times New Roman"/>
          <w:color w:val="000000"/>
          <w:sz w:val="24"/>
          <w:szCs w:val="24"/>
        </w:rPr>
        <w:t>FDR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5992" w:rsidRPr="000E5992">
        <w:rPr>
          <w:rFonts w:ascii="Times New Roman" w:hAnsi="Times New Roman" w:cs="Times New Roman"/>
          <w:sz w:val="24"/>
          <w:szCs w:val="24"/>
        </w:rPr>
        <w:t>false discovery rate</w:t>
      </w:r>
      <w:r w:rsidR="000E5992">
        <w:rPr>
          <w:rFonts w:ascii="Times New Roman" w:hAnsi="Times New Roman" w:cs="Times New Roman"/>
          <w:sz w:val="24"/>
          <w:szCs w:val="24"/>
        </w:rPr>
        <w:t xml:space="preserve">; </w:t>
      </w:r>
      <w:r w:rsidR="00EA32A2" w:rsidRPr="00EA32A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17E26" w:rsidRPr="00B43948">
        <w:rPr>
          <w:rFonts w:ascii="Times New Roman" w:hAnsi="Times New Roman" w:cs="Times New Roman"/>
          <w:i/>
          <w:sz w:val="24"/>
          <w:szCs w:val="24"/>
        </w:rPr>
        <w:t>p</w:t>
      </w:r>
      <w:r w:rsidR="00817E26">
        <w:rPr>
          <w:rFonts w:ascii="Times New Roman" w:hAnsi="Times New Roman" w:cs="Times New Roman"/>
          <w:sz w:val="24"/>
          <w:szCs w:val="24"/>
        </w:rPr>
        <w:t xml:space="preserve"> value</w:t>
      </w:r>
      <w:r w:rsidR="00B334F7">
        <w:rPr>
          <w:rFonts w:ascii="Times New Roman" w:hAnsi="Times New Roman" w:cs="Times New Roman"/>
          <w:sz w:val="24"/>
          <w:szCs w:val="24"/>
        </w:rPr>
        <w:t xml:space="preserve">s are shown </w:t>
      </w:r>
      <w:r w:rsidR="00817E26">
        <w:rPr>
          <w:rFonts w:ascii="Times New Roman" w:hAnsi="Times New Roman" w:cs="Times New Roman"/>
          <w:sz w:val="24"/>
          <w:szCs w:val="24"/>
        </w:rPr>
        <w:t>for treatmen</w:t>
      </w:r>
      <w:r w:rsidR="00B334F7">
        <w:rPr>
          <w:rFonts w:ascii="Times New Roman" w:hAnsi="Times New Roman" w:cs="Times New Roman"/>
          <w:sz w:val="24"/>
          <w:szCs w:val="24"/>
        </w:rPr>
        <w:t>t</w:t>
      </w:r>
      <w:r w:rsidR="00817E26">
        <w:rPr>
          <w:rFonts w:ascii="Times New Roman" w:hAnsi="Times New Roman" w:cs="Times New Roman"/>
          <w:sz w:val="24"/>
          <w:szCs w:val="24"/>
        </w:rPr>
        <w:t xml:space="preserve">, region and </w:t>
      </w:r>
      <w:r w:rsidR="00B334F7">
        <w:rPr>
          <w:rFonts w:ascii="Times New Roman" w:hAnsi="Times New Roman" w:cs="Times New Roman"/>
          <w:sz w:val="24"/>
          <w:szCs w:val="24"/>
        </w:rPr>
        <w:t>interaction respectively</w:t>
      </w:r>
      <w:r w:rsidR="00834B94">
        <w:rPr>
          <w:rFonts w:ascii="Times New Roman" w:hAnsi="Times New Roman" w:cs="Times New Roman"/>
          <w:sz w:val="24"/>
          <w:szCs w:val="24"/>
        </w:rPr>
        <w:t xml:space="preserve">; </w:t>
      </w:r>
      <w:r w:rsidR="00834B94" w:rsidRPr="00E12731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 w:rsidR="00834B94">
        <w:rPr>
          <w:rFonts w:ascii="Times New Roman" w:hAnsi="Times New Roman" w:cs="Times New Roman"/>
          <w:sz w:val="24"/>
          <w:szCs w:val="24"/>
        </w:rPr>
        <w:t xml:space="preserve">difference </w:t>
      </w:r>
      <w:r w:rsidR="00E12731">
        <w:rPr>
          <w:rFonts w:ascii="Times New Roman" w:hAnsi="Times New Roman" w:cs="Times New Roman"/>
          <w:sz w:val="24"/>
          <w:szCs w:val="24"/>
        </w:rPr>
        <w:t>between means.</w:t>
      </w:r>
    </w:p>
    <w:p w14:paraId="6886B0E8" w14:textId="77777777" w:rsidR="008110AD" w:rsidRDefault="008110AD">
      <w:pPr>
        <w:rPr>
          <w:rFonts w:ascii="Times New Roman" w:hAnsi="Times New Roman" w:cs="Times New Roman"/>
          <w:b/>
          <w:sz w:val="24"/>
          <w:szCs w:val="24"/>
        </w:rPr>
      </w:pPr>
    </w:p>
    <w:p w14:paraId="6198895E" w14:textId="77777777" w:rsidR="008110AD" w:rsidRDefault="008110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00B486" w14:textId="5FD895AD" w:rsidR="00B73F80" w:rsidRPr="00DC2204" w:rsidRDefault="00B73F80" w:rsidP="00DC220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hAnsi="Times New Roman" w:cs="Times New Roman"/>
          <w:b/>
          <w:sz w:val="24"/>
          <w:szCs w:val="24"/>
        </w:rPr>
        <w:lastRenderedPageBreak/>
        <w:t>Supplementary Table 1B: Proteins identified from Saline/MV</w:t>
      </w:r>
      <w:r w:rsidR="00E7220F">
        <w:rPr>
          <w:rFonts w:ascii="Times New Roman" w:hAnsi="Times New Roman" w:cs="Times New Roman"/>
          <w:b/>
          <w:sz w:val="24"/>
          <w:szCs w:val="24"/>
        </w:rPr>
        <w:t xml:space="preserve"> vs 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3"/>
        <w:gridCol w:w="1851"/>
        <w:gridCol w:w="1322"/>
        <w:gridCol w:w="806"/>
        <w:gridCol w:w="983"/>
        <w:gridCol w:w="1281"/>
        <w:gridCol w:w="970"/>
        <w:gridCol w:w="1338"/>
      </w:tblGrid>
      <w:tr w:rsidR="00C234AF" w:rsidRPr="00DC2204" w14:paraId="5F0C7F66" w14:textId="77777777" w:rsidTr="00B73F80">
        <w:trPr>
          <w:trHeight w:val="288"/>
          <w:tblHeader/>
        </w:trPr>
        <w:tc>
          <w:tcPr>
            <w:tcW w:w="661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F21F52" w14:textId="77777777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1A85D7C" w14:textId="77777777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1" w:type="pct"/>
            <w:tcBorders>
              <w:top w:val="single" w:sz="6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3174FF0" w14:textId="77777777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8" w:type="pct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0EF9CC03" w14:textId="1AC9AECC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T Test</w:t>
            </w:r>
          </w:p>
        </w:tc>
        <w:tc>
          <w:tcPr>
            <w:tcW w:w="1821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4AF61EE8" w14:textId="24A9365D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Way RM ANOVA</w:t>
            </w:r>
            <w:r w:rsidR="00440B6C" w:rsidRPr="008110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9E0B91" w:rsidRPr="00DC2204" w14:paraId="6BEBBEF5" w14:textId="77777777" w:rsidTr="00B73F80">
        <w:trPr>
          <w:trHeight w:val="288"/>
          <w:tblHeader/>
        </w:trPr>
        <w:tc>
          <w:tcPr>
            <w:tcW w:w="661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827E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ID</w:t>
            </w:r>
          </w:p>
        </w:tc>
        <w:tc>
          <w:tcPr>
            <w:tcW w:w="939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F1CC9" w14:textId="714243E6" w:rsidR="009E0B91" w:rsidRPr="00DC2204" w:rsidRDefault="00B73F80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</w:t>
            </w:r>
            <w:r w:rsidR="009E0B91"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671" w:type="pct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02563" w14:textId="0A9765D4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Difference</w:t>
            </w:r>
            <w:r w:rsidR="00440B6C" w:rsidRPr="00440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713B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49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B472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FDR, </w:t>
            </w: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</w:t>
            </w:r>
          </w:p>
        </w:tc>
        <w:tc>
          <w:tcPr>
            <w:tcW w:w="6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501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49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FC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679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5BF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</w:p>
        </w:tc>
      </w:tr>
      <w:tr w:rsidR="009E0B91" w:rsidRPr="00DC2204" w14:paraId="603A77F1" w14:textId="77777777" w:rsidTr="00B73F80">
        <w:trPr>
          <w:trHeight w:val="288"/>
          <w:tblHeader/>
        </w:trPr>
        <w:tc>
          <w:tcPr>
            <w:tcW w:w="66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AB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A2AQ07</w:t>
            </w:r>
          </w:p>
        </w:tc>
        <w:tc>
          <w:tcPr>
            <w:tcW w:w="93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8B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Tubb1</w:t>
            </w:r>
          </w:p>
        </w:tc>
        <w:tc>
          <w:tcPr>
            <w:tcW w:w="671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69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0.620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8ED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819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28E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B04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0.363</w:t>
            </w:r>
          </w:p>
        </w:tc>
        <w:tc>
          <w:tcPr>
            <w:tcW w:w="679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B0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</w:t>
            </w:r>
          </w:p>
        </w:tc>
      </w:tr>
      <w:tr w:rsidR="009E0B91" w:rsidRPr="00DC2204" w14:paraId="2110989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373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D3Z5G7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EFB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Ces1b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6A6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64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5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C5A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1DC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D09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0.913</w:t>
            </w:r>
          </w:p>
        </w:tc>
      </w:tr>
      <w:tr w:rsidR="009E0B91" w:rsidRPr="00DC2204" w14:paraId="3D9B15B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454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P08071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52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Ltf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C4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61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89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87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19F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A2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</w:t>
            </w:r>
          </w:p>
        </w:tc>
      </w:tr>
      <w:tr w:rsidR="009E0B91" w:rsidRPr="00DC2204" w14:paraId="777D34C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F6D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P32261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31C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Serpinc1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BA0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A8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33F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872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513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17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0.169</w:t>
            </w:r>
          </w:p>
        </w:tc>
      </w:tr>
      <w:tr w:rsidR="009E0B91" w:rsidRPr="00DC2204" w14:paraId="497BCB9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90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P49182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8F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Serpind1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052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097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472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F8C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1C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80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</w:t>
            </w:r>
          </w:p>
        </w:tc>
      </w:tr>
      <w:tr w:rsidR="009E0B91" w:rsidRPr="00DC2204" w14:paraId="3A5CDD5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F8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Q9DBB9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E94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Cpn2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C9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F18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FCB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10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D4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6A8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0.770</w:t>
            </w:r>
          </w:p>
        </w:tc>
      </w:tr>
      <w:tr w:rsidR="009E0B91" w:rsidRPr="00DC2204" w14:paraId="64BF87E9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EDF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O08692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B50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Ngp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7F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5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7FE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E5E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CE5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C52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0.765</w:t>
            </w:r>
          </w:p>
        </w:tc>
      </w:tr>
      <w:tr w:rsidR="009E0B91" w:rsidRPr="00DC2204" w14:paraId="5978CD8D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D85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P07309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CA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Ttr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D05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20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DC7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F1C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D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2B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0.935</w:t>
            </w:r>
          </w:p>
        </w:tc>
      </w:tr>
      <w:tr w:rsidR="009E0B91" w:rsidRPr="00DC2204" w14:paraId="1A9EF26B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846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P34928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FF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Apoc1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A99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4C1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63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216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FF7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E3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0.389</w:t>
            </w:r>
          </w:p>
        </w:tc>
      </w:tr>
      <w:tr w:rsidR="009E0B91" w:rsidRPr="00DC2204" w14:paraId="1569105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A02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O89053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E0B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Coro1a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88D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2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8B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BA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864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B74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0.315</w:t>
            </w:r>
          </w:p>
        </w:tc>
      </w:tr>
      <w:tr w:rsidR="009E0B91" w:rsidRPr="00DC2204" w14:paraId="723F16CA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AD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P51437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77E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Camp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BD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BD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908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910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D16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43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0.806</w:t>
            </w:r>
          </w:p>
        </w:tc>
      </w:tr>
      <w:tr w:rsidR="009E0B91" w:rsidRPr="00DC2204" w14:paraId="62FD8FBF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492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Q542I8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59A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Itgb2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D7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364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D18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2D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79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022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0.427</w:t>
            </w:r>
          </w:p>
        </w:tc>
      </w:tr>
      <w:tr w:rsidR="009E0B91" w:rsidRPr="00DC2204" w14:paraId="55B1FA84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7CB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Q00623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22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Apoa1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585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955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153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E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BB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D90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0.227</w:t>
            </w:r>
          </w:p>
        </w:tc>
      </w:tr>
      <w:tr w:rsidR="009E0B91" w:rsidRPr="00DC2204" w14:paraId="025A13D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7D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Q61599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544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Arhgdib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0A9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3F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AD8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E73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1A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C17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0.338</w:t>
            </w:r>
          </w:p>
        </w:tc>
      </w:tr>
      <w:tr w:rsidR="009E0B91" w:rsidRPr="00DC2204" w14:paraId="3B8203ED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3E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Q64726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EFD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Azgp1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FC5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E75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6B2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087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BD4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0.943</w:t>
            </w:r>
          </w:p>
        </w:tc>
      </w:tr>
      <w:tr w:rsidR="009E0B91" w:rsidRPr="00DC2204" w14:paraId="72126BE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617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Q06890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8E7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Clu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01B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F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9AB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83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4B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35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</w:t>
            </w:r>
          </w:p>
        </w:tc>
      </w:tr>
      <w:tr w:rsidR="009E0B91" w:rsidRPr="00DC2204" w14:paraId="6291ACED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424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Q8VDL4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ABD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Adpgk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B34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FE7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FA3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DC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CC7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2F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</w:t>
            </w:r>
          </w:p>
        </w:tc>
      </w:tr>
      <w:tr w:rsidR="009E0B91" w:rsidRPr="00DC2204" w14:paraId="2EF7A9F0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F7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P08226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CB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Apoe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C1C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DC5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CDE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76B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AC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63B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0.456</w:t>
            </w:r>
          </w:p>
        </w:tc>
      </w:tr>
      <w:tr w:rsidR="009E0B91" w:rsidRPr="00DC2204" w14:paraId="5760AB1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22D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P11247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9D5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Mpo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3F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4D9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B0B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D5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65F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C85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</w:t>
            </w:r>
          </w:p>
        </w:tc>
      </w:tr>
      <w:tr w:rsidR="009E0B91" w:rsidRPr="00DC2204" w14:paraId="3E367EF1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95C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P11672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E56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Lcn2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930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56D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A9F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C7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C81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EA3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0.798</w:t>
            </w:r>
          </w:p>
        </w:tc>
      </w:tr>
      <w:tr w:rsidR="009E0B91" w:rsidRPr="00DC2204" w14:paraId="7A2F857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A4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P29351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0C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Ptpn6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399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F1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DCC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AE7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E19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C1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</w:t>
            </w:r>
          </w:p>
        </w:tc>
      </w:tr>
      <w:tr w:rsidR="009E0B91" w:rsidRPr="00DC2204" w14:paraId="124ED31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DA0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Q61129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6C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Cfi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8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A9C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7E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647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75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50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</w:t>
            </w:r>
          </w:p>
        </w:tc>
      </w:tr>
      <w:tr w:rsidR="009E0B91" w:rsidRPr="00DC2204" w14:paraId="72C0CFDA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FAE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P21981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A9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Tgm2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03F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305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096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0DD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8F8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245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</w:tr>
      <w:tr w:rsidR="009E0B91" w:rsidRPr="00DC2204" w14:paraId="3865615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C04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O35744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34C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Chil3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10C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BBF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07D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889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E4C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FA1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</w:t>
            </w:r>
          </w:p>
        </w:tc>
      </w:tr>
      <w:tr w:rsidR="009E0B91" w:rsidRPr="00DC2204" w14:paraId="0A7FF84B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78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P23953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698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Ces1c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9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46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23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B6C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8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2D3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0.394</w:t>
            </w:r>
          </w:p>
        </w:tc>
      </w:tr>
      <w:tr w:rsidR="009E0B91" w:rsidRPr="00DC2204" w14:paraId="671120E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10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E9Q5L2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061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EE4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F3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264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4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416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EB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0.168</w:t>
            </w:r>
          </w:p>
        </w:tc>
      </w:tr>
      <w:tr w:rsidR="009E0B91" w:rsidRPr="00DC2204" w14:paraId="4158F7B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EAE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P28665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92B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Mug1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0E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1DC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7F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E9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2D7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7F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0.132</w:t>
            </w:r>
          </w:p>
        </w:tc>
      </w:tr>
      <w:tr w:rsidR="009E0B91" w:rsidRPr="00DC2204" w14:paraId="24A4900A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F21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S4R1M0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F2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Ptprc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287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B9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8B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57E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69E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77B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0.209</w:t>
            </w:r>
          </w:p>
        </w:tc>
      </w:tr>
      <w:tr w:rsidR="009E0B91" w:rsidRPr="00DC2204" w14:paraId="09D7FB60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853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P07724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7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Alb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BEC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70D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2AE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374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9A4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7C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0.885</w:t>
            </w:r>
          </w:p>
        </w:tc>
      </w:tr>
      <w:tr w:rsidR="009E0B91" w:rsidRPr="00DC2204" w14:paraId="17234DB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56A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E9Q035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617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FF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453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79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A0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11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0C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0.201</w:t>
            </w:r>
          </w:p>
        </w:tc>
      </w:tr>
      <w:tr w:rsidR="009E0B91" w:rsidRPr="00DC2204" w14:paraId="366D0A9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22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O89020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00F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Afm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87F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95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E9E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C8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05F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9E7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0.220</w:t>
            </w:r>
          </w:p>
        </w:tc>
      </w:tr>
      <w:tr w:rsidR="009E0B91" w:rsidRPr="00DC2204" w14:paraId="2945C06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DD6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Q91X72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D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Hpx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5D6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A49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231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1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02E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C3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0.677</w:t>
            </w:r>
          </w:p>
        </w:tc>
      </w:tr>
      <w:tr w:rsidR="009E0B91" w:rsidRPr="00DC2204" w14:paraId="638B520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5E5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P06728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41A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Apoa4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0B2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3B4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DCC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29B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46E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8AD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0.349</w:t>
            </w:r>
          </w:p>
        </w:tc>
      </w:tr>
      <w:tr w:rsidR="009E0B91" w:rsidRPr="00DC2204" w14:paraId="07DF644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6E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D3Z6Q9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26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Bin2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759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FBF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06B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D8C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FD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6B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0.944</w:t>
            </w:r>
          </w:p>
        </w:tc>
      </w:tr>
      <w:tr w:rsidR="009E0B91" w:rsidRPr="00DC2204" w14:paraId="5FF72AD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ACB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E9PV24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E5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Fga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D2F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6FC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E10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271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14F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3A7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0.862</w:t>
            </w:r>
          </w:p>
        </w:tc>
      </w:tr>
      <w:tr w:rsidR="009E0B91" w:rsidRPr="00DC2204" w14:paraId="6FD719B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A9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O54890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7B9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Itgb3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6F4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116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F29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D1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594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B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0.028</w:t>
            </w:r>
          </w:p>
        </w:tc>
      </w:tr>
      <w:tr w:rsidR="009E0B91" w:rsidRPr="00DC2204" w14:paraId="7D9EA226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7DE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P20918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750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Plg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E1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70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AB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167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B8A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793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</w:tr>
      <w:tr w:rsidR="009E0B91" w:rsidRPr="00DC2204" w14:paraId="25BD1CE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843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P27005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07E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FA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5C7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3C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B3F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92C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93E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</w:t>
            </w:r>
          </w:p>
        </w:tc>
      </w:tr>
      <w:tr w:rsidR="009E0B91" w:rsidRPr="00DC2204" w14:paraId="3C84B3FF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A50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P31725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F8F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S100a9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625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51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5B5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79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68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F6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9E0B91" w:rsidRPr="00DC2204" w14:paraId="7C00D769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0E7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P35441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84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Thbs1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6AC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68A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9B0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EC2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60A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B1A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  <w:tr w:rsidR="009E0B91" w:rsidRPr="00DC2204" w14:paraId="55F88332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DA7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Q8K0E8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DA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Fgb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960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8A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93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5FB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3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BD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0.672</w:t>
            </w:r>
          </w:p>
        </w:tc>
      </w:tr>
      <w:tr w:rsidR="009E0B91" w:rsidRPr="00DC2204" w14:paraId="40AD0B2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07C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Q8K1B8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03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Fermt3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DB7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1B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4CA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76F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A27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AD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0.748</w:t>
            </w:r>
          </w:p>
        </w:tc>
      </w:tr>
      <w:tr w:rsidR="009E0B91" w:rsidRPr="00DC2204" w14:paraId="6FA9DE8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018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Q8VCM7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5A4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Fgg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458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85C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55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F4B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DBA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6E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0.928</w:t>
            </w:r>
          </w:p>
        </w:tc>
      </w:tr>
      <w:tr w:rsidR="009E0B91" w:rsidRPr="00DC2204" w14:paraId="6868711A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E15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Q9QUM0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11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Itga2b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449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CB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9EC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4B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49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3BA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0.613</w:t>
            </w:r>
          </w:p>
        </w:tc>
      </w:tr>
      <w:tr w:rsidR="009E0B91" w:rsidRPr="00DC2204" w14:paraId="4632A966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EC0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Q60590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A75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Orm1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38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16F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9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8C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592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070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0.548</w:t>
            </w:r>
          </w:p>
        </w:tc>
      </w:tr>
      <w:tr w:rsidR="009E0B91" w:rsidRPr="00DC2204" w14:paraId="60B210A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877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P33622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EEA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Apoc3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D55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E9D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577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5E9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DCA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F0A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0.398</w:t>
            </w:r>
          </w:p>
        </w:tc>
      </w:tr>
      <w:tr w:rsidR="009E0B91" w:rsidRPr="00DC2204" w14:paraId="6EBE1CC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DCA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P22907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50B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Hmbs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E8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C5B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FAE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990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A06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3063" w14:textId="42BCF4C3" w:rsidR="009E0B91" w:rsidRPr="00DC2204" w:rsidRDefault="00CB7586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9E0B91" w:rsidRPr="00DC2204" w14:paraId="35FD52D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8A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Q9DBD0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102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1300017J02Rik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024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54E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DA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BE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DC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2D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</w:tr>
      <w:tr w:rsidR="009E0B91" w:rsidRPr="00DC2204" w14:paraId="6760B446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977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P07759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AC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Serpina3k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D7D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E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4E0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6B8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15B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29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0.385</w:t>
            </w:r>
          </w:p>
        </w:tc>
      </w:tr>
      <w:tr w:rsidR="009E0B91" w:rsidRPr="00DC2204" w14:paraId="63F4D50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C95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P62843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7F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Rps15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4A7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B21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1E6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225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5EE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3C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0.593</w:t>
            </w:r>
          </w:p>
        </w:tc>
      </w:tr>
      <w:tr w:rsidR="009E0B91" w:rsidRPr="00DC2204" w14:paraId="5D74DB6F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BE1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Q8K370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93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Acad10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2B2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-0.269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3D0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C7B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362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85D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CB5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0.515</w:t>
            </w:r>
          </w:p>
        </w:tc>
      </w:tr>
      <w:tr w:rsidR="009E0B91" w:rsidRPr="00DC2204" w14:paraId="4145518A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189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Q9EQI5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A4C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Ppbp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5D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57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E90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EB2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9B1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D6F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0.237</w:t>
            </w:r>
          </w:p>
        </w:tc>
      </w:tr>
      <w:tr w:rsidR="009E0B91" w:rsidRPr="00DC2204" w14:paraId="7453BB0E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019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Q61702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B06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70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2E8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D2F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83C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5E8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97E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0.974</w:t>
            </w:r>
          </w:p>
        </w:tc>
      </w:tr>
      <w:tr w:rsidR="009E0B91" w:rsidRPr="00DC2204" w14:paraId="4F41AE7B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FA2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P04919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892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Slc4a1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3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-0.487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D28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8D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2E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E9E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1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0.545</w:t>
            </w:r>
          </w:p>
        </w:tc>
      </w:tr>
      <w:tr w:rsidR="009E0B91" w:rsidRPr="00DC2204" w14:paraId="071ABF2C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910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J3QP71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AC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Bsg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FD1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C64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503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0D1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693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42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0.093</w:t>
            </w:r>
          </w:p>
        </w:tc>
      </w:tr>
      <w:tr w:rsidR="009E0B91" w:rsidRPr="00DC2204" w14:paraId="1FFBF822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A44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P03953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C82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Cfd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646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385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CCD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94F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CC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098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0.840</w:t>
            </w:r>
          </w:p>
        </w:tc>
      </w:tr>
      <w:tr w:rsidR="009E0B91" w:rsidRPr="00DC2204" w14:paraId="76C4542B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F3A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P61079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26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Ube2d3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394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98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1DA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B58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E88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D0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0.243</w:t>
            </w:r>
          </w:p>
        </w:tc>
      </w:tr>
      <w:tr w:rsidR="009E0B91" w:rsidRPr="00DC2204" w14:paraId="266DE15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DB5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Q9JHK5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F2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Plek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12E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1CE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C1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EA1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092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832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0.557</w:t>
            </w:r>
          </w:p>
        </w:tc>
      </w:tr>
      <w:tr w:rsidR="009E0B91" w:rsidRPr="00DC2204" w14:paraId="424067A4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7C7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Q99PV0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452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Prpf8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24D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0C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389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0D4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A33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DB2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0.390</w:t>
            </w:r>
          </w:p>
        </w:tc>
      </w:tr>
      <w:tr w:rsidR="009E0B91" w:rsidRPr="00DC2204" w14:paraId="33CC666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D29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P13634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1CA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Car1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346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-0.269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9DF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4C2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EB4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DED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1A8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</w:t>
            </w:r>
          </w:p>
        </w:tc>
      </w:tr>
      <w:tr w:rsidR="009E0B91" w:rsidRPr="00DC2204" w14:paraId="1EB0E1C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C2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P08032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EDE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Spta1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EA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895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18E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66E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71D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515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</w:tr>
      <w:tr w:rsidR="009E0B91" w:rsidRPr="00DC2204" w14:paraId="2243452F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564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E9QAS4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AF9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Chd4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F61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FD2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48D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15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5DE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8C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0.898</w:t>
            </w:r>
          </w:p>
        </w:tc>
      </w:tr>
      <w:tr w:rsidR="009E0B91" w:rsidRPr="00DC2204" w14:paraId="53049F60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E53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P04224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E0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H2-Ea-ps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5F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FC1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D3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24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6A2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7C5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</w:t>
            </w:r>
          </w:p>
        </w:tc>
      </w:tr>
      <w:tr w:rsidR="009E0B91" w:rsidRPr="00DC2204" w14:paraId="2DA81BC2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0A6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E9Q912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EA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Rap1gds1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94F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DF0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6BC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C54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E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7B5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0.808</w:t>
            </w:r>
          </w:p>
        </w:tc>
      </w:tr>
      <w:tr w:rsidR="009E0B91" w:rsidRPr="00DC2204" w14:paraId="27A83F7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BD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Q9QXS1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7F9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Plec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E6A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234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44B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00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28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E21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0.963</w:t>
            </w:r>
          </w:p>
        </w:tc>
      </w:tr>
      <w:tr w:rsidR="009E0B91" w:rsidRPr="00DC2204" w14:paraId="4C144981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40B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Q921I1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DAA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Trf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51C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E9B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2AA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935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A4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8E4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0.836</w:t>
            </w:r>
          </w:p>
        </w:tc>
      </w:tr>
      <w:tr w:rsidR="009E0B91" w:rsidRPr="00DC2204" w14:paraId="61C3A781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C28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Q9D6J6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87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Ndufv2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6F8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6656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E39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AC0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C39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D5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0.601</w:t>
            </w:r>
          </w:p>
        </w:tc>
      </w:tr>
      <w:tr w:rsidR="009E0B91" w:rsidRPr="00DC2204" w14:paraId="32AE5A39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D9D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Q01279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5FCF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Egfr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32F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BC8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256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3675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0B2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EF0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0.721</w:t>
            </w:r>
          </w:p>
        </w:tc>
      </w:tr>
      <w:tr w:rsidR="009E0B91" w:rsidRPr="00DC2204" w14:paraId="19CEA5D5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1A8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P42703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23A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Lifr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90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A71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A18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7EA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C41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07D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0.598</w:t>
            </w:r>
          </w:p>
        </w:tc>
      </w:tr>
      <w:tr w:rsidR="009E0B91" w:rsidRPr="00DC2204" w14:paraId="6DF36EEF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AC1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P97352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57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S100a13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F9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3F5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079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7E7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FED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0.748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376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0.230</w:t>
            </w:r>
          </w:p>
        </w:tc>
      </w:tr>
      <w:tr w:rsidR="009E0B91" w:rsidRPr="00DC2204" w14:paraId="418A5FB3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B9D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Q3UGX2</w:t>
            </w: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400D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Sptb</w:t>
            </w:r>
            <w:proofErr w:type="spellEnd"/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0F7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-0.996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DCF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DBC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12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B98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7DE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0.517</w:t>
            </w:r>
          </w:p>
        </w:tc>
      </w:tr>
      <w:tr w:rsidR="009E0B91" w:rsidRPr="00DC2204" w14:paraId="341BDEF8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403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Q3UID0</w:t>
            </w:r>
          </w:p>
        </w:tc>
        <w:tc>
          <w:tcPr>
            <w:tcW w:w="9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CD2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Smarcc2</w:t>
            </w:r>
          </w:p>
        </w:tc>
        <w:tc>
          <w:tcPr>
            <w:tcW w:w="6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345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</w:t>
            </w:r>
          </w:p>
        </w:tc>
        <w:tc>
          <w:tcPr>
            <w:tcW w:w="4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E72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1B6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6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4722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49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B699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0.709</w:t>
            </w:r>
          </w:p>
        </w:tc>
        <w:tc>
          <w:tcPr>
            <w:tcW w:w="6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DDDB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</w:tr>
      <w:tr w:rsidR="009E0B91" w:rsidRPr="00DC2204" w14:paraId="2C34CA97" w14:textId="77777777" w:rsidTr="00B73F80">
        <w:trPr>
          <w:trHeight w:val="288"/>
          <w:tblHeader/>
        </w:trPr>
        <w:tc>
          <w:tcPr>
            <w:tcW w:w="66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5A3B7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E9QNT8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6723C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Ank1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9179A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-0.606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B4470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D6031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01A08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383C3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2CE64" w14:textId="77777777" w:rsidR="009E0B91" w:rsidRPr="00DC2204" w:rsidRDefault="009E0B91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0.600</w:t>
            </w:r>
          </w:p>
        </w:tc>
      </w:tr>
    </w:tbl>
    <w:p w14:paraId="7953BF6B" w14:textId="77777777" w:rsidR="00E12731" w:rsidRPr="00EA32A2" w:rsidRDefault="00E12731" w:rsidP="00E127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eastAsia="Times New Roman" w:hAnsi="Times New Roman" w:cs="Times New Roman"/>
          <w:color w:val="000000"/>
          <w:sz w:val="24"/>
          <w:szCs w:val="24"/>
        </w:rPr>
        <w:t>FDR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5992">
        <w:rPr>
          <w:rFonts w:ascii="Times New Roman" w:hAnsi="Times New Roman" w:cs="Times New Roman"/>
          <w:sz w:val="24"/>
          <w:szCs w:val="24"/>
        </w:rPr>
        <w:t>false discovery rate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A32A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B43948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values are shown for treatment, region and interaction respectively; </w:t>
      </w:r>
      <w:r w:rsidRPr="00E12731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>
        <w:rPr>
          <w:rFonts w:ascii="Times New Roman" w:hAnsi="Times New Roman" w:cs="Times New Roman"/>
          <w:sz w:val="24"/>
          <w:szCs w:val="24"/>
        </w:rPr>
        <w:t>difference between means.</w:t>
      </w:r>
    </w:p>
    <w:p w14:paraId="004CCACA" w14:textId="77777777" w:rsidR="002A03B0" w:rsidRPr="00DC2204" w:rsidRDefault="002A03B0" w:rsidP="00DC2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E0FB5A" w14:textId="12F304FD" w:rsidR="00B73F80" w:rsidRPr="00DC2204" w:rsidRDefault="00CD7FD6" w:rsidP="006475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hAnsi="Times New Roman" w:cs="Times New Roman"/>
          <w:sz w:val="24"/>
          <w:szCs w:val="24"/>
        </w:rPr>
        <w:br w:type="page"/>
      </w:r>
      <w:r w:rsidR="00B73F80" w:rsidRPr="00DC22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1C: Proteins identified from Acid </w:t>
      </w:r>
      <w:r w:rsidR="00A336FE" w:rsidRPr="00DC2204">
        <w:rPr>
          <w:rFonts w:ascii="Times New Roman" w:hAnsi="Times New Roman" w:cs="Times New Roman"/>
          <w:b/>
          <w:sz w:val="24"/>
          <w:szCs w:val="24"/>
        </w:rPr>
        <w:t>/MV</w:t>
      </w:r>
      <w:r w:rsidR="00E7220F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="00E7220F" w:rsidRPr="00DC2204">
        <w:rPr>
          <w:rFonts w:ascii="Times New Roman" w:hAnsi="Times New Roman" w:cs="Times New Roman"/>
          <w:b/>
          <w:sz w:val="24"/>
          <w:szCs w:val="24"/>
        </w:rPr>
        <w:t>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1302"/>
        <w:gridCol w:w="1871"/>
        <w:gridCol w:w="1322"/>
        <w:gridCol w:w="803"/>
        <w:gridCol w:w="981"/>
        <w:gridCol w:w="1277"/>
        <w:gridCol w:w="968"/>
        <w:gridCol w:w="1330"/>
      </w:tblGrid>
      <w:tr w:rsidR="00C234AF" w:rsidRPr="00DC2204" w14:paraId="706B1D1A" w14:textId="77777777" w:rsidTr="006477EA">
        <w:trPr>
          <w:trHeight w:val="288"/>
        </w:trPr>
        <w:tc>
          <w:tcPr>
            <w:tcW w:w="661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6DE71106" w14:textId="57987C27" w:rsidR="00C234AF" w:rsidRPr="00DC2204" w:rsidRDefault="00C234AF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54850645" w14:textId="463E1AD7" w:rsidR="00C234AF" w:rsidRPr="00DC2204" w:rsidRDefault="00C234AF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9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0E4E5EE9" w14:textId="2C11E9AB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6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4865908" w14:textId="68048AB6" w:rsidR="00C234AF" w:rsidRPr="00DC2204" w:rsidRDefault="00C234AF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T Test</w:t>
            </w:r>
          </w:p>
        </w:tc>
        <w:tc>
          <w:tcPr>
            <w:tcW w:w="1815" w:type="pct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1929BAE" w14:textId="6D2A39E6" w:rsidR="00C234AF" w:rsidRPr="00DC2204" w:rsidRDefault="00C234AF" w:rsidP="003C5E6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Way RM ANOVA</w:t>
            </w:r>
            <w:r w:rsidR="00440B6C" w:rsidRPr="008110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*</w:t>
            </w:r>
          </w:p>
        </w:tc>
      </w:tr>
      <w:tr w:rsidR="00552F29" w:rsidRPr="00DC2204" w14:paraId="00AE503A" w14:textId="77777777" w:rsidTr="006477EA">
        <w:trPr>
          <w:trHeight w:val="288"/>
        </w:trPr>
        <w:tc>
          <w:tcPr>
            <w:tcW w:w="661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9AF00C1" w14:textId="5F2B6C93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ID</w:t>
            </w:r>
          </w:p>
        </w:tc>
        <w:tc>
          <w:tcPr>
            <w:tcW w:w="9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9BCF156" w14:textId="3741F08C" w:rsidR="00552F29" w:rsidRPr="00DC2204" w:rsidRDefault="00B73F80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</w:t>
            </w:r>
            <w:r w:rsidR="00552F29"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669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0834894" w14:textId="07FC1C2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Difference</w:t>
            </w:r>
            <w:r w:rsidR="00440B6C" w:rsidRPr="00440B6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40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7845BE2" w14:textId="675CCD1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49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BC5F2B3" w14:textId="6E3535CF" w:rsidR="00552F29" w:rsidRPr="00DC2204" w:rsidRDefault="00552F29" w:rsidP="00DC2204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FDR, </w:t>
            </w:r>
            <w:r w:rsidRPr="00DC220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q</w:t>
            </w:r>
          </w:p>
        </w:tc>
        <w:tc>
          <w:tcPr>
            <w:tcW w:w="64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3FC91C5" w14:textId="0A5E3E76" w:rsidR="00552F29" w:rsidRPr="00DC2204" w:rsidRDefault="00552F29" w:rsidP="00DC2204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4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B711D1D" w14:textId="5C8EFCDF" w:rsidR="00552F29" w:rsidRPr="00DC2204" w:rsidRDefault="00552F29" w:rsidP="00DC2204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6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D76C69C" w14:textId="7487E634" w:rsidR="00552F29" w:rsidRPr="00DC2204" w:rsidRDefault="00552F29" w:rsidP="00DC2204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</w:p>
        </w:tc>
      </w:tr>
      <w:tr w:rsidR="00552F29" w:rsidRPr="00DC2204" w14:paraId="23863760" w14:textId="77777777" w:rsidTr="006477EA">
        <w:trPr>
          <w:trHeight w:val="288"/>
        </w:trPr>
        <w:tc>
          <w:tcPr>
            <w:tcW w:w="66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93552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D3Z5G7</w:t>
            </w:r>
          </w:p>
        </w:tc>
        <w:tc>
          <w:tcPr>
            <w:tcW w:w="9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1D373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Ces1b</w:t>
            </w:r>
          </w:p>
        </w:tc>
        <w:tc>
          <w:tcPr>
            <w:tcW w:w="66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DD5801" w14:textId="399EB81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0.331</w:t>
            </w:r>
          </w:p>
        </w:tc>
        <w:tc>
          <w:tcPr>
            <w:tcW w:w="40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8622C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F06B2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4CA37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2811A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3B06F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</w:t>
            </w:r>
          </w:p>
        </w:tc>
        <w:bookmarkStart w:id="2" w:name="_GoBack"/>
        <w:bookmarkEnd w:id="2"/>
      </w:tr>
      <w:tr w:rsidR="00552F29" w:rsidRPr="00DC2204" w14:paraId="3E8B747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F07200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E9PV24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28009E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Fga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5094726" w14:textId="3B57E22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FFB61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9CFF74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A4D21E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C1A519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8B9E4C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0.454</w:t>
            </w:r>
          </w:p>
        </w:tc>
      </w:tr>
      <w:tr w:rsidR="00552F29" w:rsidRPr="00DC2204" w14:paraId="4C49849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700244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E9Q035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D0C06C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16BD262" w14:textId="50E465F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072E34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284EC9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075044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431935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CEF883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</w:t>
            </w:r>
          </w:p>
        </w:tc>
      </w:tr>
      <w:tr w:rsidR="00552F29" w:rsidRPr="00DC2204" w14:paraId="2602170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B7164A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E9Q5L2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638FEC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3923C6E" w14:textId="600947AD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C252DA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54B2B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158CA8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65F8CA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AA34E5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552F29" w:rsidRPr="00DC2204" w14:paraId="54EFAAE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9397DA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O08677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C88C0F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Kng1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55F8DC3" w14:textId="7412961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DCE370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B20C79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39544A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0782E0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D8AE7E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</w:t>
            </w:r>
          </w:p>
        </w:tc>
      </w:tr>
      <w:tr w:rsidR="00552F29" w:rsidRPr="00DC2204" w14:paraId="2093700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97CA1C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O08692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762C5D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Ngp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34C3840" w14:textId="0909418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E16A7B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2E229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2F159A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00996C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AE9A60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0.255</w:t>
            </w:r>
          </w:p>
        </w:tc>
      </w:tr>
      <w:tr w:rsidR="00552F29" w:rsidRPr="00DC2204" w14:paraId="5D306D0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33D7E6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O35744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F3F7AB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Chil3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1532C93" w14:textId="1C06BEA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EE1CD8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95C05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7012B8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2EF333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D8D34D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 w:rsidR="00552F29" w:rsidRPr="00DC2204" w14:paraId="7E033BA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5D462D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O89020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1A0701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Afm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2F9DFFB" w14:textId="5CD7DD2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71252B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4FAF94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B38C62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C17491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45CFA8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0.505</w:t>
            </w:r>
          </w:p>
        </w:tc>
      </w:tr>
      <w:tr w:rsidR="00552F29" w:rsidRPr="00DC2204" w14:paraId="1BB669E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D15054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P04186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54CCEF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Cfb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EABCB37" w14:textId="47886F25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F9FEAC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FDA5A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1C8288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6C83D8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AED468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</w:t>
            </w:r>
          </w:p>
        </w:tc>
      </w:tr>
      <w:tr w:rsidR="00552F29" w:rsidRPr="00DC2204" w14:paraId="5F0EB84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0098EB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P08071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BFC457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Ltf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8020515" w14:textId="614C4E8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089AD1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CC29A4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0A696B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1F02E3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62AB27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0.224</w:t>
            </w:r>
          </w:p>
        </w:tc>
      </w:tr>
      <w:tr w:rsidR="00552F29" w:rsidRPr="00DC2204" w14:paraId="5ECC6BC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2BFB22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P08226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6E7DD5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Apoe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822B6F5" w14:textId="4945ED5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6D1ADD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50807D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020EBF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A09330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DF86F2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</w:tc>
      </w:tr>
      <w:tr w:rsidR="00552F29" w:rsidRPr="00DC2204" w14:paraId="091EFCA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34F3BE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P10107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992FFF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Anxa1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772A296" w14:textId="289826D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3D437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7513D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9880A8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307F56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35EDBB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</w:tr>
      <w:tr w:rsidR="00552F29" w:rsidRPr="00DC2204" w14:paraId="1892FCA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4CE727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P11247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464758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Mpo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CFCD47F" w14:textId="22AC352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A70BE9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24B7D8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51B1DA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C4E3ED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0CD21B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0.713</w:t>
            </w:r>
          </w:p>
        </w:tc>
      </w:tr>
      <w:tr w:rsidR="00552F29" w:rsidRPr="00DC2204" w14:paraId="7876E70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9F3CC6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P11672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96AEDC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Lcn2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62FEB05" w14:textId="28DDAF3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0.843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757D37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5956D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165A70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3C4F24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590A0D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0.923</w:t>
            </w:r>
          </w:p>
        </w:tc>
      </w:tr>
      <w:tr w:rsidR="00552F29" w:rsidRPr="00DC2204" w14:paraId="75DB952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48963E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P20918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E3FFE0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Plg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8023016" w14:textId="46A2E3F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6FB7D0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F868D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CDB884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D08DDA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82BDD7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0.506</w:t>
            </w:r>
          </w:p>
        </w:tc>
      </w:tr>
      <w:tr w:rsidR="00552F29" w:rsidRPr="00DC2204" w14:paraId="35F4321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3F646E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P23953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42F681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Ces1c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9B97992" w14:textId="7BBC465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B79C4D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981F83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A1B92E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EE02BC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8FBFBB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552F29" w:rsidRPr="00DC2204" w14:paraId="4EE94BE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433307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P25444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1C972B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Rps2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8433AB6" w14:textId="30641E5D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6303C9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391835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06763B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9691A2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01E211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0.840</w:t>
            </w:r>
          </w:p>
        </w:tc>
      </w:tr>
      <w:tr w:rsidR="00552F29" w:rsidRPr="00DC2204" w14:paraId="46720C1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711BE6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P27005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A9B521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S100a8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3A860DD" w14:textId="357DAC9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D9906C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2A6E4E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7A74F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8A6765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516601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0.170</w:t>
            </w:r>
          </w:p>
        </w:tc>
      </w:tr>
      <w:tr w:rsidR="00552F29" w:rsidRPr="00DC2204" w14:paraId="18DBD25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046496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P31725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813441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S100a9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62783BC" w14:textId="3920222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4F5C6A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3D291D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030CBA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B019F8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8510FE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0.418</w:t>
            </w:r>
          </w:p>
        </w:tc>
      </w:tr>
      <w:tr w:rsidR="00552F29" w:rsidRPr="00DC2204" w14:paraId="2A03111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420D04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P32261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FC0C2C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Serpinc1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0FD8F1C" w14:textId="4493B81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A67E2D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E7618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39281D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68BFE9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3B1E0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</w:t>
            </w:r>
          </w:p>
        </w:tc>
      </w:tr>
      <w:tr w:rsidR="00552F29" w:rsidRPr="00DC2204" w14:paraId="7E390AF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2B3489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P49182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BC10E2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Serpind1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84896C7" w14:textId="3408C0E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3CD3B5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36B4E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6A6DE6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AAFACE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088E15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</w:tr>
      <w:tr w:rsidR="00552F29" w:rsidRPr="00DC2204" w14:paraId="6F847818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D66691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Q06890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B09166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Clu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6AC8A4A" w14:textId="44F6D5B5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44206C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40C097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CD3108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82D50F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D88432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552F29" w:rsidRPr="00DC2204" w14:paraId="73EAB0F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8001D9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Q542I8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24825C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Itgb2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4DE7673" w14:textId="32E413F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572D8D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F6943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BA1CEF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98D954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0.351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7A584F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0.454</w:t>
            </w:r>
          </w:p>
        </w:tc>
      </w:tr>
      <w:tr w:rsidR="00552F29" w:rsidRPr="00DC2204" w14:paraId="3BC1B2E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D9437F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Q61129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393994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Cfi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06BD112" w14:textId="4794D26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34073A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A2D9B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488075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18E931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5AD7DD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552F29" w:rsidRPr="00DC2204" w14:paraId="3FD9D68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0F9A6F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Q61247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0557CE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Serpinf2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AA5BA4F" w14:textId="4033E80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2E91D0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0A5A9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C42720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C1C62B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803AB9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2F29" w:rsidRPr="00DC2204" w14:paraId="600709B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307046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Q61599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8CB7B3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GDI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141D242" w14:textId="3E80DBAA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52BDE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F396A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1E6A35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814F5F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72C781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0.355</w:t>
            </w:r>
          </w:p>
        </w:tc>
      </w:tr>
      <w:tr w:rsidR="00552F29" w:rsidRPr="00DC2204" w14:paraId="362669B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90C1CF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Q8K0E8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2C0898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Fgb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F68D41D" w14:textId="407C6D6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39E2EB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673B6B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03665B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1E8533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8CDB1A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0.628</w:t>
            </w:r>
          </w:p>
        </w:tc>
      </w:tr>
      <w:tr w:rsidR="00552F29" w:rsidRPr="00DC2204" w14:paraId="1F8B49D0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AB2042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Q8VCM7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E9EDCD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Fgg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F8BE16E" w14:textId="1F2C10B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453F5F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40F65F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DC668E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FB4238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CC43D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0.660</w:t>
            </w:r>
          </w:p>
        </w:tc>
      </w:tr>
      <w:tr w:rsidR="00552F29" w:rsidRPr="00DC2204" w14:paraId="50643E2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D9B72C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Q91X72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655B7B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Hpx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176BC8F" w14:textId="4C06FF2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32C66D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971CB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D9E958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7DBC11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48BC07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</w:tr>
      <w:tr w:rsidR="00552F29" w:rsidRPr="00DC2204" w14:paraId="55FAFF9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0B1F1C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Q9Z0U1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F078A4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Tjp2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F516213" w14:textId="52AC0EE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2C2C1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9A39F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51ABBB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DA092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4337AC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</w:tr>
      <w:tr w:rsidR="00552F29" w:rsidRPr="00DC2204" w14:paraId="0815627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92BF3A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Q61702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2B71E5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6133503" w14:textId="7ECBDC4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9E58C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4377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55E992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9260CC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3C56DE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0.743</w:t>
            </w:r>
          </w:p>
        </w:tc>
      </w:tr>
      <w:tr w:rsidR="00552F29" w:rsidRPr="00DC2204" w14:paraId="1A9B2D6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76FA0F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D6RGQ0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AF136C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Cfh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2D00839" w14:textId="4EAFC32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1D863E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7E402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77110A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799D99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43D9C2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0.249</w:t>
            </w:r>
          </w:p>
        </w:tc>
      </w:tr>
      <w:tr w:rsidR="00552F29" w:rsidRPr="00DC2204" w14:paraId="04B837D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E2A721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Q8K1B8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514095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Fermt3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CB80E2D" w14:textId="47E5FF8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C04A2A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E08D0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98F0D6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001E35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37A451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0.666</w:t>
            </w:r>
          </w:p>
        </w:tc>
      </w:tr>
      <w:tr w:rsidR="00552F29" w:rsidRPr="00DC2204" w14:paraId="28D7F98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A43732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Q00623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1AAE0F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Apoa1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385A186" w14:textId="0F57552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8926F3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C078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6E16DF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143972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909D25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552F29" w:rsidRPr="00DC2204" w14:paraId="5A2F0D3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08D6B4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A2AVJ7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43F128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Rrbp1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2B70BFA" w14:textId="48BC07A1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-0.200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353597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9C672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E2D0D3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161DC7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2538C0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0.717</w:t>
            </w:r>
          </w:p>
        </w:tc>
      </w:tr>
      <w:tr w:rsidR="00552F29" w:rsidRPr="00DC2204" w14:paraId="279CB650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A1A73F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D3Z6Q9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90630E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Bin2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D8F1C36" w14:textId="19BE8135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639F49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86A49A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098A05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A4B786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C55EE1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0.325</w:t>
            </w:r>
          </w:p>
        </w:tc>
      </w:tr>
      <w:tr w:rsidR="00552F29" w:rsidRPr="00DC2204" w14:paraId="536FCD4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20AE47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Q9DBD0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BD4DFB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1300017J02Rik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096F27B" w14:textId="208B09A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9E1165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B2340F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280AAA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D1FE83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C1B6E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</w:tr>
      <w:tr w:rsidR="00552F29" w:rsidRPr="00DC2204" w14:paraId="2FA3225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32254B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O89053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EDFAD9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Coro1a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6134ADB" w14:textId="19CDDF9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2B749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724DE8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7C79F62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DE4FB7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49051E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0.702</w:t>
            </w:r>
          </w:p>
        </w:tc>
      </w:tr>
      <w:tr w:rsidR="00552F29" w:rsidRPr="00DC2204" w14:paraId="79A84B3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0698DD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P01869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00EA86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Ighg1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D5F09B3" w14:textId="4095281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203FE2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E3A1BB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64758B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A230E5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DEAF43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0.539</w:t>
            </w:r>
          </w:p>
        </w:tc>
      </w:tr>
      <w:tr w:rsidR="00552F29" w:rsidRPr="00DC2204" w14:paraId="2A6E0F8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85B016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P54823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0A05B6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Ddx6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2DF4958" w14:textId="60F2C93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B0DA76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DB428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7940C7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5AFC9E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3E1D9D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</w:t>
            </w:r>
          </w:p>
        </w:tc>
      </w:tr>
      <w:tr w:rsidR="00552F29" w:rsidRPr="00DC2204" w14:paraId="547F79B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B56776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O54890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AB7866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Itgb3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DAC1706" w14:textId="68EDE2D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DFC39E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45AB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BC8BFB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F6F07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192B6E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0.517</w:t>
            </w:r>
          </w:p>
        </w:tc>
      </w:tr>
      <w:tr w:rsidR="00552F29" w:rsidRPr="00DC2204" w14:paraId="6424DB9F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96DF58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P21981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C03FC1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Tgm2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FEA529A" w14:textId="2F7C39B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B6F8E6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B7B3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F5DEB0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10EEAA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44DB4F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0.437</w:t>
            </w:r>
          </w:p>
        </w:tc>
      </w:tr>
      <w:tr w:rsidR="00552F29" w:rsidRPr="00DC2204" w14:paraId="4A8EBCA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50A45E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Q60590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2A3537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Orm1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EC6E41D" w14:textId="7341899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F29F01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6EDA8F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67794B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4914F4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59A467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0.500</w:t>
            </w:r>
          </w:p>
        </w:tc>
      </w:tr>
      <w:tr w:rsidR="00552F29" w:rsidRPr="00DC2204" w14:paraId="08507A4F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0E8B9B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P01027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D8C385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75AC562" w14:textId="385D515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05347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FDE42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8271A1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F1FCCD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202966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</w:tr>
      <w:tr w:rsidR="00552F29" w:rsidRPr="00DC2204" w14:paraId="73CFBD4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270E57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P07724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C7289A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Alb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1167C32" w14:textId="4CCDB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6A73F0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92B2BC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83BE2A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C72638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B61037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0.285</w:t>
            </w:r>
          </w:p>
        </w:tc>
      </w:tr>
      <w:tr w:rsidR="00552F29" w:rsidRPr="00DC2204" w14:paraId="6C57202B" w14:textId="77777777" w:rsidTr="006477EA">
        <w:trPr>
          <w:trHeight w:val="288"/>
        </w:trPr>
        <w:tc>
          <w:tcPr>
            <w:tcW w:w="66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9C679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P21614</w:t>
            </w:r>
          </w:p>
        </w:tc>
        <w:tc>
          <w:tcPr>
            <w:tcW w:w="9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13119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Gc</w:t>
            </w:r>
            <w:proofErr w:type="spellEnd"/>
          </w:p>
        </w:tc>
        <w:tc>
          <w:tcPr>
            <w:tcW w:w="66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971039" w14:textId="3BEB2DE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0.246</w:t>
            </w:r>
          </w:p>
        </w:tc>
        <w:tc>
          <w:tcPr>
            <w:tcW w:w="40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5614E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6DA71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B09CF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49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816CC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36834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</w:t>
            </w:r>
          </w:p>
        </w:tc>
      </w:tr>
      <w:tr w:rsidR="00552F29" w:rsidRPr="00DC2204" w14:paraId="6F3C1F9F" w14:textId="77777777" w:rsidTr="006477EA">
        <w:trPr>
          <w:trHeight w:val="288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7A089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P26231</w:t>
            </w:r>
          </w:p>
        </w:tc>
        <w:tc>
          <w:tcPr>
            <w:tcW w:w="95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BAE3C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Ctnna1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C14692" w14:textId="3F01041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0.191</w:t>
            </w:r>
          </w:p>
        </w:tc>
        <w:tc>
          <w:tcPr>
            <w:tcW w:w="4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BBD43D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E0E2D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6BAB2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49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9298F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04123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0.148</w:t>
            </w:r>
          </w:p>
        </w:tc>
      </w:tr>
      <w:tr w:rsidR="00552F29" w:rsidRPr="00DC2204" w14:paraId="436A529D" w14:textId="77777777" w:rsidTr="006477EA">
        <w:trPr>
          <w:trHeight w:val="288"/>
        </w:trPr>
        <w:tc>
          <w:tcPr>
            <w:tcW w:w="66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960DD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Q02257</w:t>
            </w:r>
          </w:p>
        </w:tc>
        <w:tc>
          <w:tcPr>
            <w:tcW w:w="9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8CB77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Jup</w:t>
            </w:r>
            <w:proofErr w:type="spellEnd"/>
          </w:p>
        </w:tc>
        <w:tc>
          <w:tcPr>
            <w:tcW w:w="66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966866D" w14:textId="7471421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0.195</w:t>
            </w:r>
          </w:p>
        </w:tc>
        <w:tc>
          <w:tcPr>
            <w:tcW w:w="40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3FE0A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9A7DC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D8E31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49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8D878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9454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552F29" w:rsidRPr="00DC2204" w14:paraId="176F638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0F0389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Q9DBB9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E8A671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Cpn2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EA1642C" w14:textId="14C62C81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0.507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8CDA2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698FE6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6657E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EB8AB9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D9C121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0.954</w:t>
            </w:r>
          </w:p>
        </w:tc>
      </w:tr>
      <w:tr w:rsidR="00552F29" w:rsidRPr="00DC2204" w14:paraId="260079F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7495A0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Q8BP92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17E45A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Rcn2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442BA37" w14:textId="2A1822B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-0.214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EEE87B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FD9C9C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11FB88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8F6107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2E1A84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0.682</w:t>
            </w:r>
          </w:p>
        </w:tc>
      </w:tr>
      <w:tr w:rsidR="00552F29" w:rsidRPr="00DC2204" w14:paraId="7C130B8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B54B77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P51437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BCA806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Camp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2AD245E" w14:textId="496EACF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7591D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0C946B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4ABB07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99D2C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DB88D5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0.817</w:t>
            </w:r>
          </w:p>
        </w:tc>
      </w:tr>
      <w:tr w:rsidR="00552F29" w:rsidRPr="00DC2204" w14:paraId="34B1A8E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1AD705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P06728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9A25B7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Apoa4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49B49DC" w14:textId="1822175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46D32C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C42869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F32179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FC0A3D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C599B9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</w:tr>
      <w:tr w:rsidR="00552F29" w:rsidRPr="00DC2204" w14:paraId="69B3CAB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EAA35C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P29351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B4746E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Ptpn6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8783C60" w14:textId="16A2374A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7B0FFA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4C55C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78472C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F3476A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AB8417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0.843</w:t>
            </w:r>
          </w:p>
        </w:tc>
      </w:tr>
      <w:tr w:rsidR="00552F29" w:rsidRPr="00DC2204" w14:paraId="4AB258D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175BF6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Q501J6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1F5988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Ddx17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5E88127" w14:textId="0D7397E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3AF8B6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842E9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9FCECF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71C895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CCDB55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0.330</w:t>
            </w:r>
          </w:p>
        </w:tc>
      </w:tr>
      <w:tr w:rsidR="00552F29" w:rsidRPr="00DC2204" w14:paraId="21342CB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7071D9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A2ACG7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3A5927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Rpn2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1F035F3" w14:textId="2EA0D60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-0.193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7525B8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D8E495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6A0A61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C1164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24F246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0.719</w:t>
            </w:r>
          </w:p>
        </w:tc>
      </w:tr>
      <w:tr w:rsidR="00552F29" w:rsidRPr="00DC2204" w14:paraId="01E80F5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9A3D27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P35441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FB8D87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Thbs1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15567BB" w14:textId="055E009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4796B2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1027C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3D4010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73902E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1310DB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0.570</w:t>
            </w:r>
          </w:p>
        </w:tc>
      </w:tr>
      <w:tr w:rsidR="00552F29" w:rsidRPr="00DC2204" w14:paraId="376FB77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EA1E2D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Q64726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AE8901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Azgp1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6ED4DB4" w14:textId="4B55E1B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8CAA97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1D4011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D3B891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006B26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BF7406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0.438</w:t>
            </w:r>
          </w:p>
        </w:tc>
      </w:tr>
      <w:tr w:rsidR="00552F29" w:rsidRPr="00DC2204" w14:paraId="4EA72D8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3DD511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P22907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FECD2D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Hmbs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B6068B9" w14:textId="471DA42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-0.223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C9E886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8E2BEC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DBE252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2A3ED8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5DB71B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0.222</w:t>
            </w:r>
          </w:p>
        </w:tc>
      </w:tr>
      <w:tr w:rsidR="00552F29" w:rsidRPr="00DC2204" w14:paraId="5C34B5E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E89C9D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P29699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A79050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Ahsg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FC2C95D" w14:textId="65EC7D6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EB3DD3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3B289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990912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A1E5C4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9C66C4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0.310</w:t>
            </w:r>
          </w:p>
        </w:tc>
      </w:tr>
      <w:tr w:rsidR="00552F29" w:rsidRPr="00DC2204" w14:paraId="050111B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D3293F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Q06318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7E8D96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Scgb1a1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AE8208E" w14:textId="73E334B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-0.509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635918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1D76E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567945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1B1F92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3B07EE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</w:tr>
      <w:tr w:rsidR="00552F29" w:rsidRPr="00DC2204" w14:paraId="2C5C3FD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510D93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G5E924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6021B1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Hnrnpl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9D6EC9E" w14:textId="02D396CD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540555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017ED8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1007A5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A6104D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70455C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0.442</w:t>
            </w:r>
          </w:p>
        </w:tc>
      </w:tr>
      <w:tr w:rsidR="00552F29" w:rsidRPr="00DC2204" w14:paraId="5884C52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A09CE9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Q02013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291AC8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Aqp1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993E958" w14:textId="4372E40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-0.285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7A6BA0F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E0A44C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AFE1AB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153480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2FE155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0.786</w:t>
            </w:r>
          </w:p>
        </w:tc>
      </w:tr>
      <w:tr w:rsidR="00552F29" w:rsidRPr="00DC2204" w14:paraId="3DFADA7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88C454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P07759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ADB80B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Serpina3k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1E60E8D" w14:textId="0C073CC5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C90CD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FF6BB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9D4989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BED9C9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59C086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</w:t>
            </w:r>
          </w:p>
        </w:tc>
      </w:tr>
      <w:tr w:rsidR="00552F29" w:rsidRPr="00DC2204" w14:paraId="66A239D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B9CD86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P55284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8EADE4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Cdh5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55E6172" w14:textId="49B2F5B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0CD44D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DD660F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451D4E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2620D4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6A3D7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0.311</w:t>
            </w:r>
          </w:p>
        </w:tc>
      </w:tr>
      <w:tr w:rsidR="00552F29" w:rsidRPr="00DC2204" w14:paraId="50CB6CB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892A02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Q9D1J3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F1C4A0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Sarnp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B5064E1" w14:textId="5092485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0.465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63AD50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0AED0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033A83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8CA1AA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C6E5B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0.238</w:t>
            </w:r>
          </w:p>
        </w:tc>
      </w:tr>
      <w:tr w:rsidR="00552F29" w:rsidRPr="00DC2204" w14:paraId="071966F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715D19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P28665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CCCC8E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Mug1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7431A2F" w14:textId="3EF02E8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4504A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74BB5E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E8DB68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DA05CE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C19713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0.226</w:t>
            </w:r>
          </w:p>
        </w:tc>
      </w:tr>
      <w:tr w:rsidR="00552F29" w:rsidRPr="00DC2204" w14:paraId="67CBD6D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4908BC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P97290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9B2B6F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Serping1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82209CE" w14:textId="51CB134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CDF092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36E73B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F5ABBF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6EA470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4B2BB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</w:tr>
      <w:tr w:rsidR="00552F29" w:rsidRPr="00DC2204" w14:paraId="3965CA7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1FE35C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Q9QUM0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92B1EE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Itga2b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64CBFBC" w14:textId="41EDE9F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9645DE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7308C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A24E4C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468A2D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D3D07E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</w:tr>
      <w:tr w:rsidR="00552F29" w:rsidRPr="00DC2204" w14:paraId="68CA6CD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114258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Q61656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989A37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Ddx5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0507C46" w14:textId="79BAC68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ABC48D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4426D6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36B7A0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D35638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4388EC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0.087</w:t>
            </w:r>
          </w:p>
        </w:tc>
      </w:tr>
      <w:tr w:rsidR="00552F29" w:rsidRPr="00DC2204" w14:paraId="6695B0F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8BE5A4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P97315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56F82E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Csrp1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1FEDEE5" w14:textId="4254F19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9B9C9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76FBEC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4F6634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B4C9C1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50C5E9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</w:tr>
      <w:tr w:rsidR="00552F29" w:rsidRPr="00DC2204" w14:paraId="610C4A3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7B2624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O35129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1BAAD1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Phb2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18F287F" w14:textId="55ADDED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-0.305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C113B2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C16DE5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45BDA1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2CB5AC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E66991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0.737</w:t>
            </w:r>
          </w:p>
        </w:tc>
      </w:tr>
      <w:tr w:rsidR="00552F29" w:rsidRPr="00DC2204" w14:paraId="4007CC6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F89178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Q9CX86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EBDC1D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Hnrnpa0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0C29320" w14:textId="0DE4D281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392FEA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9411AB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1AA156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504CC9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42A90F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0.803</w:t>
            </w:r>
          </w:p>
        </w:tc>
      </w:tr>
      <w:tr w:rsidR="00552F29" w:rsidRPr="00DC2204" w14:paraId="6BFBB29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638D37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P62751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7B41B4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Rpl23a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3886383" w14:textId="3DC1F83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-0.275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25E932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140DF1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0BC5D7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55A675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83BDF8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0.243</w:t>
            </w:r>
          </w:p>
        </w:tc>
      </w:tr>
      <w:tr w:rsidR="00552F29" w:rsidRPr="00DC2204" w14:paraId="6962A9CD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1FFDFB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Q7TQD2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1DE671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Tppp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C250B4F" w14:textId="4D6F73C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0.481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42FB38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5066BF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2682E6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1CA140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06FBAE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0.287</w:t>
            </w:r>
          </w:p>
        </w:tc>
      </w:tr>
      <w:tr w:rsidR="00552F29" w:rsidRPr="00DC2204" w14:paraId="3CA26A1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91914E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P01837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290504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Igkc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563B5C3" w14:textId="3296791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D40E61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DC8AC1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67DF79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9905FF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2BDF66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0.391</w:t>
            </w:r>
          </w:p>
        </w:tc>
      </w:tr>
      <w:tr w:rsidR="00552F29" w:rsidRPr="00DC2204" w14:paraId="2EDDFCE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DCDCA2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Q60932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AFBEC7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Vdac1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DAC0174" w14:textId="7DEB00C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-0.295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AC07F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EE129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94B29E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3936C0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9A4B5C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0.778</w:t>
            </w:r>
          </w:p>
        </w:tc>
      </w:tr>
      <w:tr w:rsidR="00552F29" w:rsidRPr="00DC2204" w14:paraId="6607A9FF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53B84C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Q60930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DE7D6B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Vdac2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22473A2" w14:textId="299ADD2D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-0.319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B74E93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22C06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33B69A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9514E1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F2E809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0.593</w:t>
            </w:r>
          </w:p>
        </w:tc>
      </w:tr>
      <w:tr w:rsidR="00552F29" w:rsidRPr="00DC2204" w14:paraId="7BA82950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F117BC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P01029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5E4281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LOC102643089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CE2D82B" w14:textId="380213F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58BAC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77FE5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8650B5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770401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856F95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0.674</w:t>
            </w:r>
          </w:p>
        </w:tc>
      </w:tr>
      <w:tr w:rsidR="00552F29" w:rsidRPr="00DC2204" w14:paraId="1DFF448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D45D06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Q8C2Q8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CB2808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Atp5c1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6F8C45C" w14:textId="17D4803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-0.234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091BBB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1DA269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907CFB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BB87D4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FAB699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0.725</w:t>
            </w:r>
          </w:p>
        </w:tc>
      </w:tr>
      <w:tr w:rsidR="00552F29" w:rsidRPr="00DC2204" w14:paraId="7E37291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4F524E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Q9CZ13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83C710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Uqcrc1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1C85656" w14:textId="3F63E0F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-0.303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DA4D75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7E603F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E33E38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7AC1A4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07972D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0.676</w:t>
            </w:r>
          </w:p>
        </w:tc>
      </w:tr>
      <w:tr w:rsidR="00552F29" w:rsidRPr="00DC2204" w14:paraId="24D56DB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52F93B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Q99LC3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46F214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Ndufa10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65B8517" w14:textId="7CD1982D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-0.483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00DB27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884B41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5FE5C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A1F572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F5FAF5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0.733</w:t>
            </w:r>
          </w:p>
        </w:tc>
      </w:tr>
      <w:tr w:rsidR="00552F29" w:rsidRPr="00DC2204" w14:paraId="7F52C9E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ADF2DF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P61079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A969D1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Ube2d3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F15F817" w14:textId="041F5E6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-0.824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8DB57A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1BF996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E6E0E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F2AEEB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D14BAE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0.992</w:t>
            </w:r>
          </w:p>
        </w:tc>
      </w:tr>
      <w:tr w:rsidR="00552F29" w:rsidRPr="00DC2204" w14:paraId="2ACC7908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619175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Q9D0M3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28C617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Cyc1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E8469BA" w14:textId="4730092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-0.330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8D8C75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F63DB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4EE4BF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4E61D3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AFB03C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0.842</w:t>
            </w:r>
          </w:p>
        </w:tc>
      </w:tr>
      <w:tr w:rsidR="00552F29" w:rsidRPr="00DC2204" w14:paraId="7ED1BCE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14BE0E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Q9JM96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DE24EF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Cdc42ep4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DFCE539" w14:textId="50766AA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9F2A73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D064F1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614D1D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7C3E1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09E95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0.906</w:t>
            </w:r>
          </w:p>
        </w:tc>
      </w:tr>
      <w:tr w:rsidR="00552F29" w:rsidRPr="00DC2204" w14:paraId="7D486B4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F48CA4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Q9DB77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7EAB3D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Uqcrc2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200FF96" w14:textId="32A36A2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-0.315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B5A133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9F998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AD13EC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8636D9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96FB38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0.693</w:t>
            </w:r>
          </w:p>
        </w:tc>
      </w:tr>
      <w:tr w:rsidR="00552F29" w:rsidRPr="00DC2204" w14:paraId="01A7F85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E47BBE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P97447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19C6B9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Fhl1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8D93A5E" w14:textId="0B0643E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0A0FF8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B773CD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8663F2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0.089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59096D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6F7F61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0.240</w:t>
            </w:r>
          </w:p>
        </w:tc>
      </w:tr>
      <w:tr w:rsidR="00552F29" w:rsidRPr="00DC2204" w14:paraId="4C281750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3EE04D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F6TFN2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0ED65B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Lmo7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E63B78E" w14:textId="287F6CB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-0.302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285A48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C05454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14083A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30747A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953BA8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0.546</w:t>
            </w:r>
          </w:p>
        </w:tc>
      </w:tr>
      <w:tr w:rsidR="00552F29" w:rsidRPr="00DC2204" w14:paraId="78A995F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9132BA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P12787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630AC4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Cox5a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44E29AA" w14:textId="0AA68E2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-0.422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5A11A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0874A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1547DB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1688D8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30B6EE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0.833</w:t>
            </w:r>
          </w:p>
        </w:tc>
      </w:tr>
      <w:tr w:rsidR="00552F29" w:rsidRPr="00DC2204" w14:paraId="1BC4815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CEAF19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Q9D6J6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9F6E54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Ndufv2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FC7B735" w14:textId="21A53EDC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-0.398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BCC25E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1D5CF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29970B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386A2F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1F264F7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0.563</w:t>
            </w:r>
          </w:p>
        </w:tc>
      </w:tr>
      <w:tr w:rsidR="00552F29" w:rsidRPr="00DC2204" w14:paraId="0DD9A9F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CA2EE6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P30681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7661A4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Hmgb2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30ABEB5" w14:textId="6EA43BB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E42DFF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697327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7177E55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FA6C40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BBA1C3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0.746</w:t>
            </w:r>
          </w:p>
        </w:tc>
      </w:tr>
      <w:tr w:rsidR="00552F29" w:rsidRPr="00DC2204" w14:paraId="1A6D771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25990B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P46978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698D72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Stt3a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0830FC5" w14:textId="7F9E059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-0.265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F00C42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728A0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425F14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EA7111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5A48157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0.163</w:t>
            </w:r>
          </w:p>
        </w:tc>
      </w:tr>
      <w:tr w:rsidR="00552F29" w:rsidRPr="00DC2204" w14:paraId="132E7C8B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47D770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Q9DC69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1CECED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Ndufa9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5E3141C" w14:textId="610CBAAA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-0.415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3873A9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5DF39C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FB7498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58B89A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52D3A9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</w:tr>
      <w:tr w:rsidR="00552F29" w:rsidRPr="00DC2204" w14:paraId="1961799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96C9C5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Q9Z1P7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C8A7DE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Kank3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80D5918" w14:textId="0752E90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31FB47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25A8B9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6AA550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F8D0CC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12F948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0.491</w:t>
            </w:r>
          </w:p>
        </w:tc>
      </w:tr>
      <w:tr w:rsidR="00552F29" w:rsidRPr="00DC2204" w14:paraId="08DD5454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B81CC4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G3X9L6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4C51DF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Gm10250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391C914F" w14:textId="3542CAF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-0.232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7FF5D1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AA3099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BB364E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C31FE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4ED262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0.459</w:t>
            </w:r>
          </w:p>
        </w:tc>
      </w:tr>
      <w:tr w:rsidR="00552F29" w:rsidRPr="00DC2204" w14:paraId="30CC69AC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DF8C9C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Q99JY8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14A0263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Plpp3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EE69066" w14:textId="19F6826A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-0.227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E3E8E6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E97D6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87CA18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504E5C7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93EFF1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</w:p>
        </w:tc>
      </w:tr>
      <w:tr w:rsidR="00552F29" w:rsidRPr="00DC2204" w14:paraId="05D47358" w14:textId="77777777" w:rsidTr="006477EA">
        <w:trPr>
          <w:trHeight w:val="288"/>
        </w:trPr>
        <w:tc>
          <w:tcPr>
            <w:tcW w:w="66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FEC94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G3X977</w:t>
            </w:r>
          </w:p>
        </w:tc>
        <w:tc>
          <w:tcPr>
            <w:tcW w:w="9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8588F7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Itih2</w:t>
            </w:r>
          </w:p>
        </w:tc>
        <w:tc>
          <w:tcPr>
            <w:tcW w:w="66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E46317" w14:textId="10C00DA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</w:tc>
        <w:tc>
          <w:tcPr>
            <w:tcW w:w="40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BA50D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BBCF4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64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0C813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49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C6A07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67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0765A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0.205</w:t>
            </w:r>
          </w:p>
        </w:tc>
      </w:tr>
      <w:tr w:rsidR="00552F29" w:rsidRPr="00DC2204" w14:paraId="05F1EE8A" w14:textId="77777777" w:rsidTr="006477EA">
        <w:trPr>
          <w:trHeight w:val="288"/>
        </w:trPr>
        <w:tc>
          <w:tcPr>
            <w:tcW w:w="66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59B41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Q8R1G6</w:t>
            </w:r>
          </w:p>
        </w:tc>
        <w:tc>
          <w:tcPr>
            <w:tcW w:w="95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8109F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Pdlim2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68DA5E" w14:textId="37A60302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4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8E2F7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C0216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64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CD59B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491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F75C1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67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94579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552F29" w:rsidRPr="00DC2204" w14:paraId="2B987976" w14:textId="77777777" w:rsidTr="006477EA">
        <w:trPr>
          <w:trHeight w:val="288"/>
        </w:trPr>
        <w:tc>
          <w:tcPr>
            <w:tcW w:w="66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58E92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Q61704</w:t>
            </w:r>
          </w:p>
        </w:tc>
        <w:tc>
          <w:tcPr>
            <w:tcW w:w="9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B0A119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Itih3</w:t>
            </w:r>
          </w:p>
        </w:tc>
        <w:tc>
          <w:tcPr>
            <w:tcW w:w="66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520F567" w14:textId="5E2B973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0.553</w:t>
            </w:r>
          </w:p>
        </w:tc>
        <w:tc>
          <w:tcPr>
            <w:tcW w:w="40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C73488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B27A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648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1711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</w:t>
            </w:r>
          </w:p>
        </w:tc>
        <w:tc>
          <w:tcPr>
            <w:tcW w:w="49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FEEA1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0.933</w:t>
            </w:r>
          </w:p>
        </w:tc>
        <w:tc>
          <w:tcPr>
            <w:tcW w:w="67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678C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0.582</w:t>
            </w:r>
          </w:p>
        </w:tc>
      </w:tr>
      <w:tr w:rsidR="00552F29" w:rsidRPr="00DC2204" w14:paraId="1E46554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3787C8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Q8C181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D2714E4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Mbnl2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F594C91" w14:textId="72B6A24E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0.348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3FDB2A1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5E9D4B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069385E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4855CB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0.581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B43ACB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0.338</w:t>
            </w:r>
          </w:p>
        </w:tc>
      </w:tr>
      <w:tr w:rsidR="00552F29" w:rsidRPr="00DC2204" w14:paraId="5A65569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B4177D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P21995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1C8B43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Emb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BB79674" w14:textId="6066F6D4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-0.249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D13912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2B40A5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FFD739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94916D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3FF0B6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</w:t>
            </w:r>
          </w:p>
        </w:tc>
      </w:tr>
      <w:tr w:rsidR="00552F29" w:rsidRPr="00DC2204" w14:paraId="5B96792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CB6E4F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Q8K310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78578A0E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Matr3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1583D3C" w14:textId="5B96695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132144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9405D0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753CC33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3719ABE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6EE4D39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0.346</w:t>
            </w:r>
          </w:p>
        </w:tc>
      </w:tr>
      <w:tr w:rsidR="00552F29" w:rsidRPr="00DC2204" w14:paraId="7CC6EB5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6B20490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P08228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A82D70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Sod1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8808D5A" w14:textId="14090F4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-0.232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6BB6CB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F45A89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E610D4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C4762F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0.391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9AD69F7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0.655</w:t>
            </w:r>
          </w:p>
        </w:tc>
      </w:tr>
      <w:tr w:rsidR="00552F29" w:rsidRPr="00DC2204" w14:paraId="41E882D2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63F54CD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P63280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554397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LOC102641751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B2CD2F0" w14:textId="1B26735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1A4F2B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500032C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2A9673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7E8ADA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45A93E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0.831</w:t>
            </w:r>
          </w:p>
        </w:tc>
      </w:tr>
      <w:tr w:rsidR="00552F29" w:rsidRPr="00DC2204" w14:paraId="1BD0382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FEF88D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Q9EPT5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569F76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Slco2a1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0D44D85A" w14:textId="49606AD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-0.241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252CB56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F393AC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1904A1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6776585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22836E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0.903</w:t>
            </w:r>
          </w:p>
        </w:tc>
      </w:tr>
      <w:tr w:rsidR="00552F29" w:rsidRPr="00DC2204" w14:paraId="5780DA03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1E080FE2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P62320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AA2F24F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Snrpd3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83692F8" w14:textId="0C30DAE8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0B11ED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F9FE4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29C6BD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5E1072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4DCD91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0.550</w:t>
            </w:r>
          </w:p>
        </w:tc>
      </w:tr>
      <w:tr w:rsidR="00552F29" w:rsidRPr="00DC2204" w14:paraId="32464B2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53887C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Q9CQF3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5EC89E2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Nudt21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5168F68B" w14:textId="53C641F6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42C7164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6AAF5FB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64F7BDD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F3B544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21BDEF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0.369</w:t>
            </w:r>
          </w:p>
        </w:tc>
      </w:tr>
      <w:tr w:rsidR="00552F29" w:rsidRPr="00DC2204" w14:paraId="447BFB88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DBEF14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Q9QXS1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B51F61B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Plec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25B114B" w14:textId="037B09D5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-0.340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5AB35FE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7241A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704EB59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698FB4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5EBDCA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0.626</w:t>
            </w:r>
          </w:p>
        </w:tc>
      </w:tr>
      <w:tr w:rsidR="00552F29" w:rsidRPr="00DC2204" w14:paraId="6B7D6B46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36D7196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Q9CQL1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B753AC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Magohb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B5CB72A" w14:textId="610DA62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EEB9C0E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4FCE77B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3ED45F6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745CF923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DCEA42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0.739</w:t>
            </w:r>
          </w:p>
        </w:tc>
      </w:tr>
      <w:tr w:rsidR="00552F29" w:rsidRPr="00DC2204" w14:paraId="38800531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589523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P19783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29510E9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Cox4i1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25A92CAB" w14:textId="354CF439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-0.336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66235AF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75665E9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7347E061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777F07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3F5199A4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0.477</w:t>
            </w:r>
          </w:p>
        </w:tc>
      </w:tr>
      <w:tr w:rsidR="00552F29" w:rsidRPr="00DC2204" w14:paraId="322119BA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253EFC3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Q8BX02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41EE75B5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Kank2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74267199" w14:textId="54C1AF5B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0.272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E0FA6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2EF3637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4A3C87FB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0.147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F39834D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C6ECFA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0.806</w:t>
            </w:r>
          </w:p>
        </w:tc>
      </w:tr>
      <w:tr w:rsidR="00552F29" w:rsidRPr="00DC2204" w14:paraId="03FE03AE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AE4C92A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P33622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63945D8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Apoc3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4DD50D76" w14:textId="01754E73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0.397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17246A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180D45E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03F11C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E99A50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075C88F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0.425</w:t>
            </w:r>
          </w:p>
        </w:tc>
      </w:tr>
      <w:tr w:rsidR="00552F29" w:rsidRPr="00DC2204" w14:paraId="595B84C7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2DFEF4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P04919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8DBAFB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Slc4a1</w:t>
            </w:r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6EEFCF19" w14:textId="57E722D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-0.384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00E8DBF6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004B12C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5B1D49A5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0D9F17F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2B683F92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0.912</w:t>
            </w:r>
          </w:p>
        </w:tc>
      </w:tr>
      <w:tr w:rsidR="00552F29" w:rsidRPr="00DC2204" w14:paraId="63131E95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7019DB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Q80ZP8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08CBE5C8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Manf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13ACCA7" w14:textId="622A5600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0.398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7C9CF7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42946A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2E8730A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13627048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0.562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427A2610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0.528</w:t>
            </w:r>
          </w:p>
        </w:tc>
      </w:tr>
      <w:tr w:rsidR="00552F29" w:rsidRPr="00DC2204" w14:paraId="71899DE9" w14:textId="77777777" w:rsidTr="006477EA">
        <w:trPr>
          <w:trHeight w:val="288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F89341C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Q921I1</w:t>
            </w:r>
          </w:p>
        </w:tc>
        <w:tc>
          <w:tcPr>
            <w:tcW w:w="950" w:type="pct"/>
            <w:shd w:val="clear" w:color="auto" w:fill="auto"/>
            <w:noWrap/>
            <w:vAlign w:val="bottom"/>
            <w:hideMark/>
          </w:tcPr>
          <w:p w14:paraId="37C1A661" w14:textId="77777777" w:rsidR="00552F29" w:rsidRPr="00DC2204" w:rsidRDefault="00552F29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Trf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bottom"/>
            <w:hideMark/>
          </w:tcPr>
          <w:p w14:paraId="1B18973B" w14:textId="5630E01F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408" w:type="pct"/>
            <w:shd w:val="clear" w:color="auto" w:fill="auto"/>
            <w:noWrap/>
            <w:vAlign w:val="bottom"/>
            <w:hideMark/>
          </w:tcPr>
          <w:p w14:paraId="196E6A8F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498" w:type="pct"/>
            <w:shd w:val="clear" w:color="auto" w:fill="auto"/>
            <w:noWrap/>
            <w:vAlign w:val="bottom"/>
            <w:hideMark/>
          </w:tcPr>
          <w:p w14:paraId="3BFAA54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648" w:type="pct"/>
            <w:shd w:val="clear" w:color="auto" w:fill="auto"/>
            <w:noWrap/>
            <w:vAlign w:val="bottom"/>
            <w:hideMark/>
          </w:tcPr>
          <w:p w14:paraId="19A43B0A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4C79ADB9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0.617</w:t>
            </w:r>
          </w:p>
        </w:tc>
        <w:tc>
          <w:tcPr>
            <w:tcW w:w="676" w:type="pct"/>
            <w:shd w:val="clear" w:color="auto" w:fill="auto"/>
            <w:noWrap/>
            <w:vAlign w:val="bottom"/>
            <w:hideMark/>
          </w:tcPr>
          <w:p w14:paraId="730A69CC" w14:textId="77777777" w:rsidR="00552F29" w:rsidRPr="00DC2204" w:rsidRDefault="00552F29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2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0.514</w:t>
            </w:r>
          </w:p>
        </w:tc>
      </w:tr>
    </w:tbl>
    <w:p w14:paraId="45A706E4" w14:textId="77777777" w:rsidR="006477EA" w:rsidRPr="00EA32A2" w:rsidRDefault="006477EA" w:rsidP="006477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204">
        <w:rPr>
          <w:rFonts w:ascii="Times New Roman" w:eastAsia="Times New Roman" w:hAnsi="Times New Roman" w:cs="Times New Roman"/>
          <w:color w:val="000000"/>
          <w:sz w:val="24"/>
          <w:szCs w:val="24"/>
        </w:rPr>
        <w:t>FDR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5992">
        <w:rPr>
          <w:rFonts w:ascii="Times New Roman" w:hAnsi="Times New Roman" w:cs="Times New Roman"/>
          <w:sz w:val="24"/>
          <w:szCs w:val="24"/>
        </w:rPr>
        <w:t>false discovery rate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A32A2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B43948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values are shown for treatment, region and interaction respectively; </w:t>
      </w:r>
      <w:r w:rsidRPr="00E12731">
        <w:rPr>
          <w:rFonts w:ascii="Times New Roman" w:hAnsi="Times New Roman" w:cs="Times New Roman"/>
          <w:sz w:val="24"/>
          <w:szCs w:val="24"/>
          <w:vertAlign w:val="superscript"/>
        </w:rPr>
        <w:t>#</w:t>
      </w:r>
      <w:r>
        <w:rPr>
          <w:rFonts w:ascii="Times New Roman" w:hAnsi="Times New Roman" w:cs="Times New Roman"/>
          <w:sz w:val="24"/>
          <w:szCs w:val="24"/>
        </w:rPr>
        <w:t>difference between means.</w:t>
      </w:r>
    </w:p>
    <w:p w14:paraId="3C73DE87" w14:textId="1C5DFD97" w:rsidR="00CF3F7B" w:rsidRPr="00DC2204" w:rsidRDefault="00CF3F7B" w:rsidP="00DC2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C2204">
        <w:rPr>
          <w:rFonts w:ascii="Times New Roman" w:hAnsi="Times New Roman" w:cs="Times New Roman"/>
          <w:sz w:val="24"/>
          <w:szCs w:val="24"/>
        </w:rPr>
        <w:br w:type="page"/>
      </w:r>
    </w:p>
    <w:p w14:paraId="0A1FA40D" w14:textId="45752150" w:rsidR="00DC2204" w:rsidRPr="006475B3" w:rsidRDefault="00DC2204" w:rsidP="006475B3">
      <w:pPr>
        <w:rPr>
          <w:rFonts w:ascii="Times New Roman" w:hAnsi="Times New Roman" w:cs="Times New Roman"/>
          <w:sz w:val="24"/>
          <w:szCs w:val="24"/>
        </w:rPr>
      </w:pPr>
      <w:r w:rsidRPr="00E9508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2A: Functional analysis of the identified proteins for </w:t>
      </w:r>
      <w:r w:rsidR="006475B3">
        <w:rPr>
          <w:rFonts w:ascii="Times New Roman" w:hAnsi="Times New Roman" w:cs="Times New Roman"/>
          <w:b/>
          <w:sz w:val="24"/>
          <w:szCs w:val="24"/>
        </w:rPr>
        <w:t>Acid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E7220F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="00E7220F" w:rsidRPr="00E95082">
        <w:rPr>
          <w:rFonts w:ascii="Times New Roman" w:hAnsi="Times New Roman" w:cs="Times New Roman"/>
          <w:b/>
          <w:sz w:val="24"/>
          <w:szCs w:val="24"/>
        </w:rPr>
        <w:t>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3998"/>
        <w:gridCol w:w="1380"/>
        <w:gridCol w:w="1094"/>
        <w:gridCol w:w="1297"/>
        <w:gridCol w:w="2085"/>
      </w:tblGrid>
      <w:tr w:rsidR="00DC2204" w:rsidRPr="0029262C" w14:paraId="47BA22CC" w14:textId="77777777" w:rsidTr="00DC2204">
        <w:trPr>
          <w:trHeight w:val="288"/>
        </w:trPr>
        <w:tc>
          <w:tcPr>
            <w:tcW w:w="20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A3B" w14:textId="50A1A3A8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95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926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Category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9243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CC3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6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06F9" w14:textId="77777777" w:rsidR="00DC2204" w:rsidRPr="00E444D0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444D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3007" w14:textId="53C26153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Benjamini</w:t>
            </w:r>
            <w:proofErr w:type="spellEnd"/>
            <w:r w:rsidR="00A4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2F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</w:tr>
      <w:tr w:rsidR="00DC2204" w:rsidRPr="0029262C" w14:paraId="3FC0B4F1" w14:textId="77777777" w:rsidTr="00DC2204">
        <w:trPr>
          <w:trHeight w:val="288"/>
        </w:trPr>
        <w:tc>
          <w:tcPr>
            <w:tcW w:w="202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B6AE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Phosphoprotein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1F49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E07B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77.8</w:t>
            </w:r>
          </w:p>
        </w:tc>
        <w:tc>
          <w:tcPr>
            <w:tcW w:w="65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818F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319B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DC2204" w:rsidRPr="0029262C" w14:paraId="338309D4" w14:textId="77777777" w:rsidTr="00DC2204">
        <w:trPr>
          <w:trHeight w:val="288"/>
        </w:trPr>
        <w:tc>
          <w:tcPr>
            <w:tcW w:w="2029" w:type="pct"/>
            <w:shd w:val="clear" w:color="auto" w:fill="auto"/>
            <w:noWrap/>
            <w:vAlign w:val="bottom"/>
            <w:hideMark/>
          </w:tcPr>
          <w:p w14:paraId="5EEA4CC7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Methylation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5D905638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14:paraId="054879B7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8720D03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58" w:type="pct"/>
            <w:shd w:val="clear" w:color="auto" w:fill="auto"/>
            <w:noWrap/>
            <w:vAlign w:val="center"/>
            <w:hideMark/>
          </w:tcPr>
          <w:p w14:paraId="5A6A1A62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DC2204" w:rsidRPr="0029262C" w14:paraId="1D2E83F0" w14:textId="77777777" w:rsidTr="00DC2204">
        <w:trPr>
          <w:trHeight w:val="288"/>
        </w:trPr>
        <w:tc>
          <w:tcPr>
            <w:tcW w:w="2029" w:type="pct"/>
            <w:shd w:val="clear" w:color="auto" w:fill="auto"/>
            <w:noWrap/>
            <w:vAlign w:val="bottom"/>
            <w:hideMark/>
          </w:tcPr>
          <w:p w14:paraId="451CD6E4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RNA-binding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7E6CD09A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14:paraId="2F8B93B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18AF93C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58" w:type="pct"/>
            <w:shd w:val="clear" w:color="auto" w:fill="auto"/>
            <w:noWrap/>
            <w:vAlign w:val="center"/>
            <w:hideMark/>
          </w:tcPr>
          <w:p w14:paraId="22C5E6A8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DC2204" w:rsidRPr="0029262C" w14:paraId="41DE1F1E" w14:textId="77777777" w:rsidTr="00DC2204">
        <w:trPr>
          <w:trHeight w:val="288"/>
        </w:trPr>
        <w:tc>
          <w:tcPr>
            <w:tcW w:w="2029" w:type="pct"/>
            <w:shd w:val="clear" w:color="auto" w:fill="auto"/>
            <w:noWrap/>
            <w:vAlign w:val="bottom"/>
            <w:hideMark/>
          </w:tcPr>
          <w:p w14:paraId="1C885DEA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Acetylation</w:t>
            </w:r>
          </w:p>
        </w:tc>
        <w:tc>
          <w:tcPr>
            <w:tcW w:w="700" w:type="pct"/>
            <w:shd w:val="clear" w:color="auto" w:fill="auto"/>
            <w:noWrap/>
            <w:vAlign w:val="center"/>
            <w:hideMark/>
          </w:tcPr>
          <w:p w14:paraId="368797A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14:paraId="0AD28E22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48.1</w:t>
            </w:r>
          </w:p>
        </w:tc>
        <w:tc>
          <w:tcPr>
            <w:tcW w:w="658" w:type="pct"/>
            <w:shd w:val="clear" w:color="auto" w:fill="auto"/>
            <w:noWrap/>
            <w:vAlign w:val="center"/>
            <w:hideMark/>
          </w:tcPr>
          <w:p w14:paraId="4AA3705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58" w:type="pct"/>
            <w:shd w:val="clear" w:color="auto" w:fill="auto"/>
            <w:noWrap/>
            <w:vAlign w:val="center"/>
            <w:hideMark/>
          </w:tcPr>
          <w:p w14:paraId="7B1A7A98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DC2204" w:rsidRPr="0029262C" w14:paraId="0EEBDBB6" w14:textId="77777777" w:rsidTr="00DC2204">
        <w:trPr>
          <w:trHeight w:val="288"/>
        </w:trPr>
        <w:tc>
          <w:tcPr>
            <w:tcW w:w="20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8C28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 Ontology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798E3B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25404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6DCF95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C14E76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204" w:rsidRPr="0029262C" w14:paraId="7A9CB19C" w14:textId="77777777" w:rsidTr="00DC2204">
        <w:trPr>
          <w:trHeight w:val="288"/>
        </w:trPr>
        <w:tc>
          <w:tcPr>
            <w:tcW w:w="202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9C9A" w14:textId="77777777" w:rsidR="00DC2204" w:rsidRPr="0029262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ell-cell adhesion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7E5D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7506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65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4CB5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9A63" w14:textId="77777777" w:rsidR="00DC2204" w:rsidRPr="0029262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6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</w:tbl>
    <w:p w14:paraId="6856B238" w14:textId="77777777" w:rsidR="00DC2204" w:rsidRDefault="00DC2204" w:rsidP="00DC2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FFF49F" w14:textId="77777777" w:rsidR="00DC2204" w:rsidRDefault="00DC2204" w:rsidP="00DC220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584F47" w14:textId="398BC152" w:rsidR="00DC2204" w:rsidRPr="00E95082" w:rsidRDefault="00DC2204" w:rsidP="00DC220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082">
        <w:rPr>
          <w:rFonts w:ascii="Times New Roman" w:hAnsi="Times New Roman" w:cs="Times New Roman"/>
          <w:b/>
          <w:sz w:val="24"/>
          <w:szCs w:val="24"/>
        </w:rPr>
        <w:lastRenderedPageBreak/>
        <w:t>Supplementary Table 2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E95082">
        <w:rPr>
          <w:rFonts w:ascii="Times New Roman" w:hAnsi="Times New Roman" w:cs="Times New Roman"/>
          <w:b/>
          <w:sz w:val="24"/>
          <w:szCs w:val="24"/>
        </w:rPr>
        <w:t>: Functional analysis of the identified proteins f</w:t>
      </w:r>
      <w:r>
        <w:rPr>
          <w:rFonts w:ascii="Times New Roman" w:hAnsi="Times New Roman" w:cs="Times New Roman"/>
          <w:b/>
          <w:sz w:val="24"/>
          <w:szCs w:val="24"/>
        </w:rPr>
        <w:t>rom</w:t>
      </w:r>
      <w:r w:rsidRPr="00E950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Saline/MV</w:t>
      </w:r>
      <w:r w:rsidR="00E7220F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="00E7220F" w:rsidRPr="00E95082">
        <w:rPr>
          <w:rFonts w:ascii="Times New Roman" w:hAnsi="Times New Roman" w:cs="Times New Roman"/>
          <w:b/>
          <w:sz w:val="24"/>
          <w:szCs w:val="24"/>
        </w:rPr>
        <w:t>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  <w:r w:rsidRPr="00E950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6074"/>
        <w:gridCol w:w="852"/>
        <w:gridCol w:w="669"/>
        <w:gridCol w:w="803"/>
        <w:gridCol w:w="1456"/>
      </w:tblGrid>
      <w:tr w:rsidR="00DC2204" w:rsidRPr="00B15206" w14:paraId="123EDB80" w14:textId="77777777" w:rsidTr="00427000">
        <w:trPr>
          <w:trHeight w:val="288"/>
        </w:trPr>
        <w:tc>
          <w:tcPr>
            <w:tcW w:w="309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E636A1" w14:textId="77777777" w:rsidR="00DC2204" w:rsidRPr="00D73CB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73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Category</w:t>
            </w:r>
          </w:p>
        </w:tc>
        <w:tc>
          <w:tcPr>
            <w:tcW w:w="44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CA7E2D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34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576D53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%</w:t>
            </w: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09CEFC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D73CB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567E79" w14:textId="6C5A001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Benjamini</w:t>
            </w:r>
            <w:proofErr w:type="spellEnd"/>
            <w:r w:rsidR="00A4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Pr="00A62F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</w:tr>
      <w:tr w:rsidR="00427000" w:rsidRPr="00B15206" w14:paraId="29FFB009" w14:textId="77777777" w:rsidTr="00427000">
        <w:trPr>
          <w:trHeight w:val="288"/>
        </w:trPr>
        <w:tc>
          <w:tcPr>
            <w:tcW w:w="309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7493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Secreted</w:t>
            </w:r>
          </w:p>
        </w:tc>
        <w:tc>
          <w:tcPr>
            <w:tcW w:w="44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BFF249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33</w:t>
            </w:r>
          </w:p>
        </w:tc>
        <w:tc>
          <w:tcPr>
            <w:tcW w:w="34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BEADEA" w14:textId="5CD7B811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53.2</w:t>
            </w:r>
          </w:p>
        </w:tc>
        <w:tc>
          <w:tcPr>
            <w:tcW w:w="4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22CA37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4828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558514DE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511117F2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Signal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7D06E1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42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321D2827" w14:textId="2DB27B11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239A1CF0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A54E293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722CF653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6D7E5EF7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Glycoprotein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40E0D2A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34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4A1BB93B" w14:textId="24398670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54.8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249DF66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B01E14C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349F7C5A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1F2C690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Disulfide</w:t>
            </w:r>
            <w:proofErr w:type="spellEnd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bond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9B8584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31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501E9C90" w14:textId="39CA8D9A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50.0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4169302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6A35D1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4120B450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6572520C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Hemostasis</w:t>
            </w:r>
            <w:proofErr w:type="spellEnd"/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DC28FE4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5C170F7E" w14:textId="6731D997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7BBA43B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3C5AA3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63639018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1EB225D9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Blood coagulation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3362C5E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6F501BF7" w14:textId="7767DB59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F4DD12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75CEFA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5EC846DD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7D9BD729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Immunity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E9A360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5D18A228" w14:textId="2D1E1CA0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1511C807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663372C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21984590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4537A0E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Innate immunity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17E48E5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74BF62EA" w14:textId="75A84CC7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D429029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DA15721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2B680E5F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69B15E1B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Oxidation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47425DF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06DDC3B7" w14:textId="27343140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04AA05F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9B2CCD0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540E5412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51FC1EF0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Protease inhibitor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503BC184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1F7BC71D" w14:textId="257B31A9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A92550F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AD62321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427000" w:rsidRPr="00B15206" w14:paraId="134139C4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4BC2163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Calcium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059AD8F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11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0B63EB38" w14:textId="0EA8EE17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13437387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B3BC08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427000" w:rsidRPr="00B15206" w14:paraId="64E05AED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851CE89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Serine protease inhibitor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56D340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4972A373" w14:textId="2228FFD3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4DF54C9E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6891B1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427000" w:rsidRPr="00B15206" w14:paraId="32E343CB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0E0D2AB0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VLDL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2A2B6DB1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5F1BEB47" w14:textId="662C9744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4D1DE3A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EB4385F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427000" w:rsidRPr="00B15206" w14:paraId="6469974D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53AC8DD3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Heparin-binding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1DC9B1A5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5DB0C02F" w14:textId="2C0C7093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0C9C295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373AC378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427000" w:rsidRPr="00B15206" w14:paraId="4B0E6387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1DE5477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Lipid transport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095B3DD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0C60F897" w14:textId="75CA49A7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7F2D804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F9E6827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</w:tr>
      <w:tr w:rsidR="00427000" w:rsidRPr="00B15206" w14:paraId="4088608A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020D1733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Iron transport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4B3FBB3F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66FF30CF" w14:textId="6755BEDC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7006CA2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6547139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427000" w:rsidRPr="00B15206" w14:paraId="3FBD7BEE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  <w:hideMark/>
          </w:tcPr>
          <w:p w14:paraId="4AEC56E3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Iron</w:t>
            </w:r>
          </w:p>
        </w:tc>
        <w:tc>
          <w:tcPr>
            <w:tcW w:w="440" w:type="pct"/>
            <w:shd w:val="clear" w:color="auto" w:fill="auto"/>
            <w:noWrap/>
            <w:vAlign w:val="bottom"/>
            <w:hideMark/>
          </w:tcPr>
          <w:p w14:paraId="67CE2A9D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  <w:hideMark/>
          </w:tcPr>
          <w:p w14:paraId="6B45B54E" w14:textId="7DBCF3D9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  <w:hideMark/>
          </w:tcPr>
          <w:p w14:paraId="6C495D3B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58A8FDA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</w:tr>
      <w:tr w:rsidR="00427000" w:rsidRPr="00B15206" w14:paraId="5FBF1928" w14:textId="77777777" w:rsidTr="00427000">
        <w:trPr>
          <w:trHeight w:val="288"/>
        </w:trPr>
        <w:tc>
          <w:tcPr>
            <w:tcW w:w="309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483C37" w14:textId="77777777" w:rsidR="00427000" w:rsidRPr="00B15206" w:rsidRDefault="00427000" w:rsidP="0042700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Transport</w:t>
            </w:r>
          </w:p>
        </w:tc>
        <w:tc>
          <w:tcPr>
            <w:tcW w:w="44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3AF341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13</w:t>
            </w:r>
          </w:p>
        </w:tc>
        <w:tc>
          <w:tcPr>
            <w:tcW w:w="34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92E652" w14:textId="40961859" w:rsidR="00427000" w:rsidRPr="00427000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270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</w:t>
            </w:r>
          </w:p>
        </w:tc>
        <w:tc>
          <w:tcPr>
            <w:tcW w:w="4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9AAC3C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70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E4879" w14:textId="77777777" w:rsidR="00427000" w:rsidRPr="00B15206" w:rsidRDefault="00427000" w:rsidP="004270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</w:tr>
      <w:tr w:rsidR="00DC2204" w:rsidRPr="00B15206" w14:paraId="360CB13C" w14:textId="77777777" w:rsidTr="00427000">
        <w:trPr>
          <w:trHeight w:val="288"/>
        </w:trPr>
        <w:tc>
          <w:tcPr>
            <w:tcW w:w="309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134ED25" w14:textId="77777777" w:rsidR="00DC2204" w:rsidRPr="00B15206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Gene ontology</w:t>
            </w:r>
          </w:p>
        </w:tc>
        <w:tc>
          <w:tcPr>
            <w:tcW w:w="44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67A8793" w14:textId="77777777" w:rsidR="00DC2204" w:rsidRPr="00B15206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4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5AFD1CB" w14:textId="77777777" w:rsidR="00DC2204" w:rsidRPr="00B15206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1025DA" w14:textId="77777777" w:rsidR="00DC2204" w:rsidRPr="00B15206" w:rsidRDefault="00DC2204" w:rsidP="00DC2204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788CC26" w14:textId="77777777" w:rsidR="00DC2204" w:rsidRPr="00B15206" w:rsidRDefault="00DC2204" w:rsidP="00DC2204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616E" w:rsidRPr="00B15206" w14:paraId="5A5E8B21" w14:textId="77777777" w:rsidTr="00427000">
        <w:trPr>
          <w:trHeight w:val="288"/>
        </w:trPr>
        <w:tc>
          <w:tcPr>
            <w:tcW w:w="309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FF82610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latelet aggregation</w:t>
            </w:r>
          </w:p>
        </w:tc>
        <w:tc>
          <w:tcPr>
            <w:tcW w:w="44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DD8F06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34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568C83C7" w14:textId="02C4ACC8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</w:t>
            </w:r>
          </w:p>
        </w:tc>
        <w:tc>
          <w:tcPr>
            <w:tcW w:w="4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67A83EA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C77C8C9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</w:tr>
      <w:tr w:rsidR="00F6616E" w:rsidRPr="00B15206" w14:paraId="59DA2124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780C4F18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emostasis</w:t>
            </w:r>
            <w:proofErr w:type="spellEnd"/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B43515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3093652C" w14:textId="03B50431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219D0D2C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210F0FB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</w:tr>
      <w:tr w:rsidR="00F6616E" w:rsidRPr="00B15206" w14:paraId="4EBB478D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20363720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ell-matrix adhesion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5AED805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64609E62" w14:textId="749F9241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69A8F236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1160EEF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1C77E572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01B4C850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lood coagulation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F75619C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52E4829" w14:textId="1F9939CC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B9316F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54E62720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0D6C4A95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3EAA12B1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lastRenderedPageBreak/>
              <w:t>L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eukocyte migration involved in inflammatory response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1D9BE6B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00EDFEB4" w14:textId="5DD4E322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4550F02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4D1A84FA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46635907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0E75EEDA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ntegrin-mediated </w:t>
            </w: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signaling</w:t>
            </w:r>
            <w:proofErr w:type="spellEnd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pathway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5D58E7ED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36C65AEC" w14:textId="5258CAE8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29AD1D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3870471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0E71AC9F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6C5B3310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F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ibrinolysis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1C2DEA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BE39D08" w14:textId="7A3CB951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560C0DE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277D56A5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74199809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39F7F779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hospholipid efflux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78DDC12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6E472FEF" w14:textId="003732CB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3C06C3F5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6A9869A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</w:tr>
      <w:tr w:rsidR="00F6616E" w:rsidRPr="00B15206" w14:paraId="3807DFF2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14EA7AD9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mmune system process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27787C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3EA00EC5" w14:textId="19748310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1D6367A0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098B174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</w:tr>
      <w:tr w:rsidR="00F6616E" w:rsidRPr="00B15206" w14:paraId="2D1CF951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21271DC2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N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egative regulation of peptidase activity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74AD62F5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3ABA35C8" w14:textId="6FDA063F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14AE1F56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76F4EC5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</w:tr>
      <w:tr w:rsidR="00F6616E" w:rsidRPr="00B15206" w14:paraId="49DB4655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4B955531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nnate immune response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3AF21E8E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758AFAAF" w14:textId="05025C13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6FC0084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3509890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</w:tr>
      <w:tr w:rsidR="00F6616E" w:rsidRPr="00B15206" w14:paraId="7643F46F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7C2614D3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holesterol efflux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5BF9DCB6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1B9507EA" w14:textId="10F5FFE7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3F5D4EA9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799F7B23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0.005</w:t>
            </w:r>
          </w:p>
        </w:tc>
      </w:tr>
      <w:tr w:rsidR="00F6616E" w:rsidRPr="00B15206" w14:paraId="10E2B2C0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280536F1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egulation of Cdc42 protein signal transduction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6B1995B0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4F906E7B" w14:textId="31DCEB4D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2EB5419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4906471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0.005</w:t>
            </w:r>
          </w:p>
        </w:tc>
      </w:tr>
      <w:tr w:rsidR="00F6616E" w:rsidRPr="00B15206" w14:paraId="060043CA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63F01E5B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lood coagulation, fibrin clot formation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DC9622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01C72486" w14:textId="27798E0E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4FD0DE8D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1AF6B81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0.005</w:t>
            </w:r>
          </w:p>
        </w:tc>
      </w:tr>
      <w:tr w:rsidR="00F6616E" w:rsidRPr="00B15206" w14:paraId="618E2287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5335472B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ipoprotein metabolic process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3DF80B99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6FE1B14A" w14:textId="5224DF10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405B5360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0A9A6E8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0.006</w:t>
            </w:r>
          </w:p>
        </w:tc>
      </w:tr>
      <w:tr w:rsidR="00F6616E" w:rsidRPr="00B15206" w14:paraId="40B11958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24CF82D1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hylomicron remnant clearance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47DA435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1B577D3D" w14:textId="4AF35A19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066C4BF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03AA8B5D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0.009</w:t>
            </w:r>
          </w:p>
        </w:tc>
      </w:tr>
      <w:tr w:rsidR="00F6616E" w:rsidRPr="00B15206" w14:paraId="631F7E68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65262566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ositive regulation of peptide hormone secretion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375B17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5526F6C7" w14:textId="11CEF471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52D61F7C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7B82C72A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0.009</w:t>
            </w:r>
          </w:p>
        </w:tc>
      </w:tr>
      <w:tr w:rsidR="00F6616E" w:rsidRPr="00B15206" w14:paraId="733E2E00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4A414834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latelet activation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457BC65C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38759E99" w14:textId="2C2AFF5F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135231FF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5354B20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0.010</w:t>
            </w:r>
          </w:p>
        </w:tc>
      </w:tr>
      <w:tr w:rsidR="00F6616E" w:rsidRPr="00B15206" w14:paraId="1E5C0E63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33779B14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lasminogen activation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E852975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5942328" w14:textId="2565CCF0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3F156B1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33BABFC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0.016</w:t>
            </w:r>
          </w:p>
        </w:tc>
      </w:tr>
      <w:tr w:rsidR="00F6616E" w:rsidRPr="00B15206" w14:paraId="14F6A106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4CA09E51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ositive regulation of heterotypic cell-cell adhesion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48E665AA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49D6F53C" w14:textId="72FCFB5A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568AEDC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2AD0526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0.016</w:t>
            </w:r>
          </w:p>
        </w:tc>
      </w:tr>
      <w:tr w:rsidR="00F6616E" w:rsidRPr="00B15206" w14:paraId="6626AE12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548C27F7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igh-density lipoprotein particle </w:t>
            </w: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remodeling</w:t>
            </w:r>
            <w:proofErr w:type="spellEnd"/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1FE5FED5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556DEB86" w14:textId="31D94E53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4F14BB8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67F2BC1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0.022</w:t>
            </w:r>
          </w:p>
        </w:tc>
      </w:tr>
      <w:tr w:rsidR="00F6616E" w:rsidRPr="00B15206" w14:paraId="52320282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74F0E212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rotein polymerization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581DBE3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0816BFDD" w14:textId="7702753D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6BCB352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6DC24DDD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0.024</w:t>
            </w:r>
          </w:p>
        </w:tc>
      </w:tr>
      <w:tr w:rsidR="00F6616E" w:rsidRPr="00B15206" w14:paraId="5F71FB1C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63970C5E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egulation 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34C2558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1E570A29" w14:textId="450F5216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0C2D87A3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49B9294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0.027</w:t>
            </w:r>
          </w:p>
        </w:tc>
      </w:tr>
      <w:tr w:rsidR="00F6616E" w:rsidRPr="00B15206" w14:paraId="5A26C463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32BB4B59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ositive regulation of T cell proliferation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5646579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639A4564" w14:textId="0E4A16D6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306506DD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2EC5179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0.032</w:t>
            </w:r>
          </w:p>
        </w:tc>
      </w:tr>
      <w:tr w:rsidR="00F6616E" w:rsidRPr="00B15206" w14:paraId="54FF22F3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1C48DD36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esponse to calcium 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325B32E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6FBC193C" w14:textId="743F4A2B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1E210CC8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74F4236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0.036</w:t>
            </w:r>
          </w:p>
        </w:tc>
      </w:tr>
      <w:tr w:rsidR="00F6616E" w:rsidRPr="00B15206" w14:paraId="0E8DBC18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5AEC99EB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N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eutrophil chemotaxis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41D9BDD0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5953AE8D" w14:textId="072DB03C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A5C36D4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3EB05A8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0.036</w:t>
            </w:r>
          </w:p>
        </w:tc>
      </w:tr>
      <w:tr w:rsidR="00F6616E" w:rsidRPr="00B15206" w14:paraId="7C4D4E46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6E75B065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ellular protein complex assembly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33FCFE1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0BAB90E5" w14:textId="56DFF9AE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4FE255F1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3907D398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0.037</w:t>
            </w:r>
          </w:p>
        </w:tc>
      </w:tr>
      <w:tr w:rsidR="00F6616E" w:rsidRPr="00B15206" w14:paraId="6C1165E6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3CC0CE63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eterotypic cell-cell adhesion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4BBA88A7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4E193C98" w14:textId="189D0C8D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39366976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7778B053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0.040</w:t>
            </w:r>
          </w:p>
        </w:tc>
      </w:tr>
      <w:tr w:rsidR="00F6616E" w:rsidRPr="00B15206" w14:paraId="5169571D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727F0B3C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etinoid metabolic process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0EDEDF2E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1724AE39" w14:textId="360589D6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753C714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2AD1E5C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0.040</w:t>
            </w:r>
          </w:p>
        </w:tc>
      </w:tr>
      <w:tr w:rsidR="00F6616E" w:rsidRPr="00B15206" w14:paraId="055C3C07" w14:textId="77777777" w:rsidTr="00427000">
        <w:trPr>
          <w:trHeight w:val="288"/>
        </w:trPr>
        <w:tc>
          <w:tcPr>
            <w:tcW w:w="3090" w:type="pct"/>
            <w:shd w:val="clear" w:color="auto" w:fill="auto"/>
            <w:noWrap/>
            <w:vAlign w:val="bottom"/>
          </w:tcPr>
          <w:p w14:paraId="513FE07B" w14:textId="77777777" w:rsidR="00F6616E" w:rsidRPr="00B15206" w:rsidRDefault="00F6616E" w:rsidP="00F6616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</w:t>
            </w: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riglyceride catabolic process</w:t>
            </w:r>
          </w:p>
        </w:tc>
        <w:tc>
          <w:tcPr>
            <w:tcW w:w="440" w:type="pct"/>
            <w:shd w:val="clear" w:color="auto" w:fill="auto"/>
            <w:noWrap/>
            <w:vAlign w:val="bottom"/>
          </w:tcPr>
          <w:p w14:paraId="1A93AC92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347" w:type="pct"/>
            <w:shd w:val="clear" w:color="auto" w:fill="auto"/>
            <w:noWrap/>
            <w:vAlign w:val="bottom"/>
          </w:tcPr>
          <w:p w14:paraId="2E50275F" w14:textId="5CA05821" w:rsidR="00F6616E" w:rsidRPr="00F6616E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F661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415" w:type="pct"/>
            <w:shd w:val="clear" w:color="auto" w:fill="auto"/>
            <w:noWrap/>
            <w:vAlign w:val="bottom"/>
          </w:tcPr>
          <w:p w14:paraId="5403222E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</w:t>
            </w:r>
          </w:p>
        </w:tc>
        <w:tc>
          <w:tcPr>
            <w:tcW w:w="708" w:type="pct"/>
            <w:shd w:val="clear" w:color="auto" w:fill="auto"/>
            <w:noWrap/>
            <w:vAlign w:val="bottom"/>
          </w:tcPr>
          <w:p w14:paraId="1743212B" w14:textId="77777777" w:rsidR="00F6616E" w:rsidRPr="00B15206" w:rsidRDefault="00F6616E" w:rsidP="00F6616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0.043</w:t>
            </w:r>
          </w:p>
        </w:tc>
      </w:tr>
    </w:tbl>
    <w:p w14:paraId="5CE64FC7" w14:textId="7CEC24D3" w:rsidR="00DC2204" w:rsidRPr="00E95082" w:rsidRDefault="00DC2204" w:rsidP="00DC220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082">
        <w:rPr>
          <w:rFonts w:ascii="Times New Roman" w:hAnsi="Times New Roman" w:cs="Times New Roman"/>
          <w:b/>
          <w:sz w:val="24"/>
          <w:szCs w:val="24"/>
        </w:rPr>
        <w:lastRenderedPageBreak/>
        <w:t>Supplementary Table 2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5082">
        <w:rPr>
          <w:rFonts w:ascii="Times New Roman" w:hAnsi="Times New Roman" w:cs="Times New Roman"/>
          <w:b/>
          <w:sz w:val="24"/>
          <w:szCs w:val="24"/>
        </w:rPr>
        <w:t xml:space="preserve">: Functional analysis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shared set of proteins (42) from </w:t>
      </w:r>
      <w:r w:rsidR="000C7013">
        <w:rPr>
          <w:rFonts w:ascii="Times New Roman" w:hAnsi="Times New Roman" w:cs="Times New Roman"/>
          <w:b/>
          <w:sz w:val="24"/>
          <w:szCs w:val="24"/>
        </w:rPr>
        <w:t>Saline/</w:t>
      </w:r>
      <w:r>
        <w:rPr>
          <w:rFonts w:ascii="Times New Roman" w:hAnsi="Times New Roman" w:cs="Times New Roman"/>
          <w:b/>
          <w:sz w:val="24"/>
          <w:szCs w:val="24"/>
        </w:rPr>
        <w:t xml:space="preserve">MV </w:t>
      </w:r>
      <w:r w:rsidR="00BA1CD0">
        <w:rPr>
          <w:rFonts w:ascii="Times New Roman" w:hAnsi="Times New Roman" w:cs="Times New Roman"/>
          <w:b/>
          <w:sz w:val="24"/>
          <w:szCs w:val="24"/>
        </w:rPr>
        <w:t>vs 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BA1C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 Acid/MV</w:t>
      </w:r>
      <w:r w:rsidR="00BA1CD0">
        <w:rPr>
          <w:rFonts w:ascii="Times New Roman" w:hAnsi="Times New Roman" w:cs="Times New Roman"/>
          <w:b/>
          <w:sz w:val="24"/>
          <w:szCs w:val="24"/>
        </w:rPr>
        <w:t xml:space="preserve"> vs 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5936"/>
        <w:gridCol w:w="892"/>
        <w:gridCol w:w="765"/>
        <w:gridCol w:w="805"/>
        <w:gridCol w:w="1456"/>
      </w:tblGrid>
      <w:tr w:rsidR="00DC2204" w:rsidRPr="00B15206" w14:paraId="090A73BE" w14:textId="77777777" w:rsidTr="005563E3">
        <w:trPr>
          <w:trHeight w:val="288"/>
        </w:trPr>
        <w:tc>
          <w:tcPr>
            <w:tcW w:w="302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8F6222" w14:textId="77777777" w:rsidR="00DC2204" w:rsidRPr="00D73CBC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3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Category</w:t>
            </w:r>
          </w:p>
        </w:tc>
        <w:tc>
          <w:tcPr>
            <w:tcW w:w="46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B467DA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39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0E432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3F2F61" w14:textId="77777777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73CB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D094E38" w14:textId="50DDE9AA" w:rsidR="00DC2204" w:rsidRPr="00D73CBC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3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Benjamini</w:t>
            </w:r>
            <w:proofErr w:type="spellEnd"/>
            <w:r w:rsidR="00A402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2F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</w:tr>
      <w:tr w:rsidR="005563E3" w:rsidRPr="00B15206" w14:paraId="6893ADF4" w14:textId="77777777" w:rsidTr="005563E3">
        <w:trPr>
          <w:trHeight w:val="288"/>
        </w:trPr>
        <w:tc>
          <w:tcPr>
            <w:tcW w:w="302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06F8BE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Secreted</w:t>
            </w:r>
          </w:p>
        </w:tc>
        <w:tc>
          <w:tcPr>
            <w:tcW w:w="46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17E1F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D030B9" w14:textId="2E130896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64.3</w:t>
            </w:r>
          </w:p>
        </w:tc>
        <w:tc>
          <w:tcPr>
            <w:tcW w:w="41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E9EB4C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F47E07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1DEC4110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04855A90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AEFEF87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1C4BDC6" w14:textId="65433577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73.8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3B12374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DAA00C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5EA0DAD8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0B88BED5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Disulfide</w:t>
            </w:r>
            <w:proofErr w:type="spellEnd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bond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180DB7D0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1517682" w14:textId="312CA09F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D3C522A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5E28CF2D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5A7EC04A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5BF88714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Glycoprotein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862F8B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7EC2DEB" w14:textId="545780C2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AA5501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38BEFE3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28641AAA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4BA3B538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Hemostasis</w:t>
            </w:r>
            <w:proofErr w:type="spellEnd"/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26BF31E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25AB491" w14:textId="068EDA15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CCE0361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6647EE0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33C59820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235FA395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Blood coagulation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27134AF8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A2FDCA5" w14:textId="0C606547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30638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0673E16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535BECDA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3E69DE10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Oxidation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7E78EEDD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0709970" w14:textId="286B3D57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BB089E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44698AC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7B498593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089A5678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Innate immunity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23F3E2F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E568EAB" w14:textId="35BB4B5D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9AC22C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BBEA19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7D81588A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4E965E4C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Immunity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79AC7A3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8D9DD22" w14:textId="58597CD9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905481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2AAB023B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563E3" w:rsidRPr="00B15206" w14:paraId="65B9BB77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662E8E6E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Protease inhibitor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231B0C2C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FAEB146" w14:textId="2C4F7888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BD3BA9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14AA5634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563E3" w:rsidRPr="00B15206" w14:paraId="03E2AB72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2159B560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 protease inhibitor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98FE1FF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FDD9700" w14:textId="6343E56B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2F6D104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1BD3D3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5563E3" w:rsidRPr="00B15206" w14:paraId="1FD49E5C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29D7F215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C6ED5E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3113406" w14:textId="2CC25A10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6057EA1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7BD7C60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5563E3" w:rsidRPr="00B15206" w14:paraId="0E70BC45" w14:textId="77777777" w:rsidTr="005563E3">
        <w:trPr>
          <w:trHeight w:val="288"/>
        </w:trPr>
        <w:tc>
          <w:tcPr>
            <w:tcW w:w="3020" w:type="pct"/>
            <w:shd w:val="clear" w:color="auto" w:fill="auto"/>
            <w:noWrap/>
            <w:vAlign w:val="bottom"/>
            <w:hideMark/>
          </w:tcPr>
          <w:p w14:paraId="3ACC02AB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F8F2C6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2A6E319" w14:textId="7717C7BD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7633012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shd w:val="clear" w:color="auto" w:fill="auto"/>
            <w:noWrap/>
            <w:vAlign w:val="bottom"/>
            <w:hideMark/>
          </w:tcPr>
          <w:p w14:paraId="0337CAEE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5563E3" w:rsidRPr="00B15206" w14:paraId="0C624566" w14:textId="77777777" w:rsidTr="005563E3">
        <w:trPr>
          <w:trHeight w:val="288"/>
        </w:trPr>
        <w:tc>
          <w:tcPr>
            <w:tcW w:w="302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F35234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 transport</w:t>
            </w:r>
          </w:p>
        </w:tc>
        <w:tc>
          <w:tcPr>
            <w:tcW w:w="46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A542AC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FB99A7" w14:textId="216F1601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4254FD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C34608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5563E3" w:rsidRPr="00B15206" w14:paraId="0CB3A6CC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0D1F24" w14:textId="77777777" w:rsidR="005563E3" w:rsidRPr="00B15206" w:rsidRDefault="005563E3" w:rsidP="005563E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Pyrrolidone carboxylic acid</w:t>
            </w:r>
          </w:p>
        </w:tc>
        <w:tc>
          <w:tcPr>
            <w:tcW w:w="46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706DAF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2CC8F5" w14:textId="05DA3564" w:rsidR="005563E3" w:rsidRPr="005563E3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63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265EE9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708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13C685" w14:textId="77777777" w:rsidR="005563E3" w:rsidRPr="00B15206" w:rsidRDefault="005563E3" w:rsidP="005563E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</w:tr>
      <w:tr w:rsidR="00DC2204" w:rsidRPr="00B15206" w14:paraId="608A727D" w14:textId="77777777" w:rsidTr="005563E3">
        <w:trPr>
          <w:trHeight w:val="288"/>
        </w:trPr>
        <w:tc>
          <w:tcPr>
            <w:tcW w:w="302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312A8B7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 Ontology</w:t>
            </w:r>
          </w:p>
        </w:tc>
        <w:tc>
          <w:tcPr>
            <w:tcW w:w="46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DDF4EB1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ADAD0D0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789A6B6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6CD6438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255C" w:rsidRPr="00B15206" w14:paraId="3742FD80" w14:textId="77777777" w:rsidTr="005563E3">
        <w:trPr>
          <w:trHeight w:val="288"/>
        </w:trPr>
        <w:tc>
          <w:tcPr>
            <w:tcW w:w="3020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3A56FD74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latelet aggregation</w:t>
            </w:r>
          </w:p>
        </w:tc>
        <w:tc>
          <w:tcPr>
            <w:tcW w:w="460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36460F07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38BB48C0" w14:textId="77E8F44E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03E2B2F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single" w:sz="6" w:space="0" w:color="auto"/>
              <w:bottom w:val="nil"/>
            </w:tcBorders>
            <w:shd w:val="clear" w:color="auto" w:fill="auto"/>
            <w:noWrap/>
            <w:vAlign w:val="bottom"/>
          </w:tcPr>
          <w:p w14:paraId="2AF94118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35255C" w:rsidRPr="00B15206" w14:paraId="38C5D7FD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003F1CA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emostasis</w:t>
            </w:r>
            <w:proofErr w:type="spellEnd"/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5FA78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AA9C087" w14:textId="4AAF8A9B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D4BCB8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FCB63F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35255C" w:rsidRPr="00B15206" w14:paraId="519021D4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8FBCAAC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lood coagulation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E9AE01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69356ED" w14:textId="0373D1A5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D7A9F0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432F28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35255C" w:rsidRPr="00B15206" w14:paraId="390A2413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16E9F9A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ibrinolysis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BEDABC4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7E3495B" w14:textId="2E83D0FF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5820904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8A0B9F1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35255C" w:rsidRPr="00B15206" w14:paraId="63D74CDD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516B85B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mmune system process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3AB518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E63730C" w14:textId="17B852E2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841666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0017AF8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35255C" w:rsidRPr="00B15206" w14:paraId="4E0E89A3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5ACB325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nnate immune response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D616BC1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D6FB8BB" w14:textId="474BE923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20ED42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DEE67B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35255C" w:rsidRPr="00B15206" w14:paraId="69D8F72B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EC31319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ell-matrix adhesion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CC07A9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F2C3B97" w14:textId="7A7F7DCD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EF6DAF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F39DCC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35255C" w:rsidRPr="00B15206" w14:paraId="49E71732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38F2422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lood coagulation, fibrin clot formation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569FB5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DDB8A3A" w14:textId="06FA2430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A529C3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E3F3528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35255C" w:rsidRPr="00B15206" w14:paraId="1902EE1F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171C6EF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egulation of Cdc42 protein signal transduction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4E99CA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12ADC93" w14:textId="694D0E64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45CD88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8ECA1A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35255C" w:rsidRPr="00B15206" w14:paraId="2002740C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075DC4D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latelet activation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49142E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C1467B" w14:textId="1D4AAB70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8B9A1F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48867C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35255C" w:rsidRPr="00B15206" w14:paraId="47FFAA18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92AA4A9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ositive regulation of peptide hormone secretion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3FBB8F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AF4BAB2" w14:textId="098F11C1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9AB110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2B86B79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35255C" w:rsidRPr="00B15206" w14:paraId="2B6E158E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62D29D8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egative regulation of peptidase activity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DAB161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77C3DCA" w14:textId="75B7FA4B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45B2D8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8EF326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35255C" w:rsidRPr="00B15206" w14:paraId="3204B83F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93DA488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lasminogen activation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CDDB4E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070A315" w14:textId="51A3B03F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C2D2ED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C6A387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35255C" w:rsidRPr="00B15206" w14:paraId="627006B7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A1D1742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ositive regulation of heterotypic cell-cell adhesion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9123F07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C08D9B7" w14:textId="05B54C19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A952A14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77C30F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35255C" w:rsidRPr="00B15206" w14:paraId="50236335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EBE8C25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igh-density lipoprotein particle </w:t>
            </w:r>
            <w:proofErr w:type="spellStart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remodeling</w:t>
            </w:r>
            <w:proofErr w:type="spellEnd"/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F13565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3E3F47D" w14:textId="681AC587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B2731C1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9ACAAD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  <w:tr w:rsidR="0035255C" w:rsidRPr="00B15206" w14:paraId="74B63C4A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8A1C550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rotein polymerization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11B7ED4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6DD7317" w14:textId="5BC8B374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8951EB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BC8E2E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35255C" w:rsidRPr="00B15206" w14:paraId="1810C642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E33EACE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eukocyte migration involved in inflammatory response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8C3A77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4FD71A2" w14:textId="3B3B4DE6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9FCF3D9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82394D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35255C" w:rsidRPr="00B15206" w14:paraId="2E35DCD2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6928B85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egulation of release of sequest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ered calcium ion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EFF5A5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5397A19" w14:textId="3EC06A98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90DD749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309134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</w:tr>
      <w:tr w:rsidR="0035255C" w:rsidRPr="00B15206" w14:paraId="1EFB73F8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3651D15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hospholipid efflux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919A2B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7834801" w14:textId="2B77F9E6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26E10D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3884CE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</w:tr>
      <w:tr w:rsidR="0035255C" w:rsidRPr="00B15206" w14:paraId="62435C83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F9CA518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ellular protein complex assembly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77665C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42C72BF" w14:textId="77971932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83AB3D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F134B7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35255C" w:rsidRPr="00B15206" w14:paraId="5A9F4BAC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D40FB96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etinoid metabolic process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10075D8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9B5BCD5" w14:textId="13AC2DAE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C19F74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B30CFC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35255C" w:rsidRPr="00B15206" w14:paraId="3FE04298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C26EB8A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riglyceride catabolic process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C26CFBE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7FC9839" w14:textId="5A8845F0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068814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434279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35255C" w:rsidRPr="00B15206" w14:paraId="50809A10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967A088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integrin-mediated </w:t>
            </w:r>
            <w:proofErr w:type="spellStart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  <w:proofErr w:type="spellEnd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pathway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78636AE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2EC90AC" w14:textId="67F25EDD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876D9B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28A58E1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</w:tr>
      <w:tr w:rsidR="0035255C" w:rsidRPr="00B15206" w14:paraId="2B2E29E2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0A327FC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egative regulation of extrinsic apoptotic </w:t>
            </w:r>
            <w:proofErr w:type="spellStart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  <w:proofErr w:type="spellEnd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E41D60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EBC782C" w14:textId="01A4857C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F5B2194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623EC5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</w:tr>
      <w:tr w:rsidR="0035255C" w:rsidRPr="00B15206" w14:paraId="073FF1EE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5099500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etina homeostasis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BA5E8EE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6E5DAB0" w14:textId="137A9327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B035EE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B5C193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</w:tr>
      <w:tr w:rsidR="0035255C" w:rsidRPr="00B15206" w14:paraId="40E60F5A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B30EB9D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riglyceride homeostasis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ECBA9B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639EC54" w14:textId="2897820F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72C241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723EF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</w:tr>
      <w:tr w:rsidR="0035255C" w:rsidRPr="00B15206" w14:paraId="5EF7B3E4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4E7BB12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ositive regulation of exocytosis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900976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6BD198C" w14:textId="628A0E76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F89BC2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203985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</w:tr>
      <w:tr w:rsidR="0035255C" w:rsidRPr="00B15206" w14:paraId="11B7B118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FBD28D1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holesterol efflux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6D3B57C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2E654E7" w14:textId="3DF8CB96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953E953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2AF2F7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</w:tr>
      <w:tr w:rsidR="0035255C" w:rsidRPr="00B15206" w14:paraId="0374F72C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F11A482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egative regulation of endothelial cell apoptotic process</w:t>
            </w:r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2E0F14E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A96349F" w14:textId="7E27F1DF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F6D9832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A74873D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0.034</w:t>
            </w:r>
          </w:p>
        </w:tc>
      </w:tr>
      <w:tr w:rsidR="0035255C" w:rsidRPr="00B15206" w14:paraId="5946447C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93AF574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ositive regulation 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 intrinsic apoptotic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signaling</w:t>
            </w:r>
            <w:proofErr w:type="spellEnd"/>
          </w:p>
        </w:tc>
        <w:tc>
          <w:tcPr>
            <w:tcW w:w="460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5E72BE6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08BD858" w14:textId="35516801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FF76DE0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23F1645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</w:tr>
      <w:tr w:rsidR="0035255C" w:rsidRPr="00B15206" w14:paraId="22F69997" w14:textId="77777777" w:rsidTr="005563E3">
        <w:trPr>
          <w:trHeight w:val="288"/>
        </w:trPr>
        <w:tc>
          <w:tcPr>
            <w:tcW w:w="302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7BE26B4" w14:textId="77777777" w:rsidR="0035255C" w:rsidRPr="002171DE" w:rsidRDefault="0035255C" w:rsidP="0035255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ipoprotein metabolic process</w:t>
            </w:r>
          </w:p>
        </w:tc>
        <w:tc>
          <w:tcPr>
            <w:tcW w:w="46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4DFC98A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843A09B" w14:textId="6C12DDF7" w:rsidR="0035255C" w:rsidRPr="0035255C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5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416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5751C3F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08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8C970BB" w14:textId="77777777" w:rsidR="0035255C" w:rsidRPr="002171DE" w:rsidRDefault="0035255C" w:rsidP="0035255C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</w:t>
            </w:r>
          </w:p>
        </w:tc>
      </w:tr>
    </w:tbl>
    <w:p w14:paraId="103CE472" w14:textId="77777777" w:rsidR="00DC2204" w:rsidRDefault="00DC2204" w:rsidP="00DC220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778121" w14:textId="77777777" w:rsidR="00DC2204" w:rsidRDefault="00DC22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6EFFA8" w14:textId="5592235E" w:rsidR="00DC2204" w:rsidRPr="00E95082" w:rsidRDefault="00DC2204" w:rsidP="00DC220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082">
        <w:rPr>
          <w:rFonts w:ascii="Times New Roman" w:hAnsi="Times New Roman" w:cs="Times New Roman"/>
          <w:b/>
          <w:sz w:val="24"/>
          <w:szCs w:val="24"/>
        </w:rPr>
        <w:lastRenderedPageBreak/>
        <w:t>Supplementary Table 2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E95082">
        <w:rPr>
          <w:rFonts w:ascii="Times New Roman" w:hAnsi="Times New Roman" w:cs="Times New Roman"/>
          <w:b/>
          <w:sz w:val="24"/>
          <w:szCs w:val="24"/>
        </w:rPr>
        <w:t xml:space="preserve">: Functional analysis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unique set of proteins </w:t>
      </w:r>
      <w:r w:rsidR="000C7013">
        <w:rPr>
          <w:rFonts w:ascii="Times New Roman" w:hAnsi="Times New Roman" w:cs="Times New Roman"/>
          <w:b/>
          <w:sz w:val="24"/>
          <w:szCs w:val="24"/>
        </w:rPr>
        <w:t xml:space="preserve">(37) </w:t>
      </w:r>
      <w:r>
        <w:rPr>
          <w:rFonts w:ascii="Times New Roman" w:hAnsi="Times New Roman" w:cs="Times New Roman"/>
          <w:b/>
          <w:sz w:val="24"/>
          <w:szCs w:val="24"/>
        </w:rPr>
        <w:t>identified from Acid/MV</w:t>
      </w:r>
      <w:r w:rsidR="00BA1CD0">
        <w:rPr>
          <w:rFonts w:ascii="Times New Roman" w:hAnsi="Times New Roman" w:cs="Times New Roman"/>
          <w:b/>
          <w:sz w:val="24"/>
          <w:szCs w:val="24"/>
        </w:rPr>
        <w:t xml:space="preserve"> vs Saline</w:t>
      </w:r>
      <w:r w:rsidR="000C7013">
        <w:rPr>
          <w:rFonts w:ascii="Times New Roman" w:hAnsi="Times New Roman" w:cs="Times New Roman"/>
          <w:b/>
          <w:sz w:val="24"/>
          <w:szCs w:val="24"/>
        </w:rPr>
        <w:t>/FB</w:t>
      </w:r>
      <w:r w:rsidR="006475B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75"/>
        <w:gridCol w:w="899"/>
        <w:gridCol w:w="678"/>
        <w:gridCol w:w="814"/>
        <w:gridCol w:w="1488"/>
      </w:tblGrid>
      <w:tr w:rsidR="00DC2204" w:rsidRPr="002171DE" w14:paraId="508D8F93" w14:textId="77777777" w:rsidTr="00714643">
        <w:trPr>
          <w:trHeight w:val="288"/>
        </w:trPr>
        <w:tc>
          <w:tcPr>
            <w:tcW w:w="30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2CD03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Functional Category</w:t>
            </w:r>
          </w:p>
        </w:tc>
        <w:tc>
          <w:tcPr>
            <w:tcW w:w="45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FC508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34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68EB0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41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B40D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75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446D0" w14:textId="5699DA2F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Benjamini</w:t>
            </w:r>
            <w:proofErr w:type="spellEnd"/>
            <w:r w:rsidR="008A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2F0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</w:p>
        </w:tc>
      </w:tr>
      <w:tr w:rsidR="00E537B9" w:rsidRPr="002171DE" w14:paraId="46643761" w14:textId="77777777" w:rsidTr="00714643">
        <w:trPr>
          <w:trHeight w:val="288"/>
        </w:trPr>
        <w:tc>
          <w:tcPr>
            <w:tcW w:w="303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D776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alternate pathway</w:t>
            </w:r>
          </w:p>
        </w:tc>
        <w:tc>
          <w:tcPr>
            <w:tcW w:w="45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BAA3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C0DA" w14:textId="002F4709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1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4987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5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B42F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  <w:tr w:rsidR="00E537B9" w:rsidRPr="002171DE" w14:paraId="5F76A2F4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8F2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Respiratory chain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C42F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28BA" w14:textId="09CF34FD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1F6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2587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E537B9" w:rsidRPr="002171DE" w14:paraId="45713A27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4EAB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Innate immunity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E2C5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6194" w14:textId="7795F382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4595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1E4C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E537B9" w:rsidRPr="002171DE" w14:paraId="2DC7E317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BD6A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Electron transport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DC8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8610" w14:textId="2A88F32A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0DCC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19DC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E537B9" w:rsidRPr="002171DE" w14:paraId="482D39B8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BED9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Acetylation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6E56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BB7A" w14:textId="12351D83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EFD1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FD1F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E537B9" w:rsidRPr="002171DE" w14:paraId="4F2CB32D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2F2C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Mitochondrion inner membrane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70F8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A698" w14:textId="6A54C3A5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008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5FD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E537B9" w:rsidRPr="002171DE" w14:paraId="285169F8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9E24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Secreted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87EC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2F19" w14:textId="1A88DC6C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803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09DF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</w:tr>
      <w:tr w:rsidR="00E537B9" w:rsidRPr="002171DE" w14:paraId="60DB8D15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28E5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Mitochondrion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BA91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EE8A" w14:textId="46881A72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283B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5932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</w:tr>
      <w:tr w:rsidR="00E537B9" w:rsidRPr="002171DE" w14:paraId="7AD50701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4820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Phosphoprotein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EA3D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EE3F" w14:textId="2A75D5A8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9052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84CA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</w:tr>
      <w:tr w:rsidR="00E537B9" w:rsidRPr="002171DE" w14:paraId="5B47B701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B875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Inflammatory response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4D86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F289" w14:textId="58019D39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37FA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533B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</w:tr>
      <w:tr w:rsidR="00E537B9" w:rsidRPr="002171DE" w14:paraId="14D308CA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8086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7963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833D" w14:textId="0E92C703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E73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999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</w:tr>
      <w:tr w:rsidR="00E537B9" w:rsidRPr="002171DE" w14:paraId="1EE05294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D790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Isopeptide</w:t>
            </w:r>
            <w:proofErr w:type="spellEnd"/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bond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B9A1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3B51" w14:textId="2D5FAF30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6692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C835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</w:tr>
      <w:tr w:rsidR="00E537B9" w:rsidRPr="002171DE" w14:paraId="4F8C028E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985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Immunity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1E2C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4312" w14:textId="4026DD89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F26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4D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</w:tr>
      <w:tr w:rsidR="00E537B9" w:rsidRPr="002171DE" w14:paraId="46453F04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DDBF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junction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D242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2111" w14:textId="5BA7C7BE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630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6220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E537B9" w:rsidRPr="002171DE" w14:paraId="367D69F1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4AAD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Phospholipase A2 inhibitor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C0F7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FB6" w14:textId="6998723B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F3A4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88BB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</w:tr>
      <w:tr w:rsidR="00E537B9" w:rsidRPr="002171DE" w14:paraId="4DE0DDCF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0DB5" w14:textId="77777777" w:rsidR="00E537B9" w:rsidRPr="002171DE" w:rsidRDefault="00E537B9" w:rsidP="00E537B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Cleavage on pair of basic residues</w:t>
            </w:r>
          </w:p>
        </w:tc>
        <w:tc>
          <w:tcPr>
            <w:tcW w:w="45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89358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998D3" w14:textId="2F6A4376" w:rsidR="00E537B9" w:rsidRPr="00E537B9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3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881E3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75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BB3E2" w14:textId="77777777" w:rsidR="00E537B9" w:rsidRPr="002171DE" w:rsidRDefault="00E537B9" w:rsidP="00E537B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</w:tr>
      <w:tr w:rsidR="00DC2204" w:rsidRPr="002171DE" w14:paraId="36869D4A" w14:textId="77777777" w:rsidTr="00714643">
        <w:trPr>
          <w:trHeight w:val="288"/>
        </w:trPr>
        <w:tc>
          <w:tcPr>
            <w:tcW w:w="30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46AA3FF1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Gene Ontology</w:t>
            </w:r>
          </w:p>
        </w:tc>
        <w:tc>
          <w:tcPr>
            <w:tcW w:w="45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0C63D00E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6C3151D8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3B1DC47B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000763A7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204" w:rsidRPr="002171DE" w14:paraId="40FF9916" w14:textId="77777777" w:rsidTr="00714643">
        <w:trPr>
          <w:trHeight w:val="288"/>
        </w:trPr>
        <w:tc>
          <w:tcPr>
            <w:tcW w:w="303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CEC62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omplement activation, alternative pathway</w:t>
            </w:r>
          </w:p>
        </w:tc>
        <w:tc>
          <w:tcPr>
            <w:tcW w:w="456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56489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EBC0D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13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1283A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55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0E2F4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</w:t>
            </w:r>
          </w:p>
        </w:tc>
      </w:tr>
      <w:tr w:rsidR="00DC2204" w:rsidRPr="002171DE" w14:paraId="114B2288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A0B0F1" w14:textId="77777777" w:rsidR="00DC2204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itochondrial electron transport, </w:t>
            </w:r>
          </w:p>
          <w:p w14:paraId="37B0E01F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ubiquinol to cytochrome c</w:t>
            </w:r>
          </w:p>
        </w:tc>
        <w:tc>
          <w:tcPr>
            <w:tcW w:w="4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92E58C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7CEEFE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E97CE2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5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068D89F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</w:tr>
      <w:tr w:rsidR="00DC2204" w:rsidRPr="002171DE" w14:paraId="75660DF3" w14:textId="77777777" w:rsidTr="00714643">
        <w:trPr>
          <w:trHeight w:val="288"/>
        </w:trPr>
        <w:tc>
          <w:tcPr>
            <w:tcW w:w="30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0A787BEC" w14:textId="77777777" w:rsidR="00DC2204" w:rsidRPr="002171DE" w:rsidRDefault="00DC2204" w:rsidP="00DC220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omplement activation</w:t>
            </w:r>
          </w:p>
        </w:tc>
        <w:tc>
          <w:tcPr>
            <w:tcW w:w="456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4B36CF45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10BA6F4C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413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5B4C794B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55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1FD6256A" w14:textId="77777777" w:rsidR="00DC2204" w:rsidRPr="002171DE" w:rsidRDefault="00DC2204" w:rsidP="00DC220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7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</w:tr>
    </w:tbl>
    <w:p w14:paraId="62EFAFFC" w14:textId="77777777" w:rsidR="00BE5C3B" w:rsidRPr="00DC2204" w:rsidRDefault="00BE5C3B" w:rsidP="00DC2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E5C3B" w:rsidRPr="00DC2204" w:rsidSect="00DC220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3B0"/>
    <w:rsid w:val="00004763"/>
    <w:rsid w:val="000B00D5"/>
    <w:rsid w:val="000C7013"/>
    <w:rsid w:val="000E5992"/>
    <w:rsid w:val="00114AFB"/>
    <w:rsid w:val="0019235D"/>
    <w:rsid w:val="002101CE"/>
    <w:rsid w:val="002153A9"/>
    <w:rsid w:val="00252925"/>
    <w:rsid w:val="002A03B0"/>
    <w:rsid w:val="002C577B"/>
    <w:rsid w:val="00336A5D"/>
    <w:rsid w:val="00350B38"/>
    <w:rsid w:val="0035255C"/>
    <w:rsid w:val="00392846"/>
    <w:rsid w:val="003A17C5"/>
    <w:rsid w:val="003C5E60"/>
    <w:rsid w:val="00427000"/>
    <w:rsid w:val="00440B6C"/>
    <w:rsid w:val="004C0176"/>
    <w:rsid w:val="004C1716"/>
    <w:rsid w:val="00552F29"/>
    <w:rsid w:val="005563E3"/>
    <w:rsid w:val="00571677"/>
    <w:rsid w:val="00571FD2"/>
    <w:rsid w:val="00603DC8"/>
    <w:rsid w:val="006475B3"/>
    <w:rsid w:val="006477EA"/>
    <w:rsid w:val="00714643"/>
    <w:rsid w:val="008110AD"/>
    <w:rsid w:val="00817E26"/>
    <w:rsid w:val="0083092A"/>
    <w:rsid w:val="00834B94"/>
    <w:rsid w:val="00897581"/>
    <w:rsid w:val="008A1FEC"/>
    <w:rsid w:val="0095054D"/>
    <w:rsid w:val="00957843"/>
    <w:rsid w:val="009E0B91"/>
    <w:rsid w:val="00A336FE"/>
    <w:rsid w:val="00A4026D"/>
    <w:rsid w:val="00A4044F"/>
    <w:rsid w:val="00B334F7"/>
    <w:rsid w:val="00B43948"/>
    <w:rsid w:val="00B73F80"/>
    <w:rsid w:val="00BA1CD0"/>
    <w:rsid w:val="00BE5C3B"/>
    <w:rsid w:val="00BF3726"/>
    <w:rsid w:val="00C221FE"/>
    <w:rsid w:val="00C234AF"/>
    <w:rsid w:val="00CB7586"/>
    <w:rsid w:val="00CC52E4"/>
    <w:rsid w:val="00CD7FD6"/>
    <w:rsid w:val="00CF3F7B"/>
    <w:rsid w:val="00D571B7"/>
    <w:rsid w:val="00D6405D"/>
    <w:rsid w:val="00DA3E86"/>
    <w:rsid w:val="00DC2204"/>
    <w:rsid w:val="00E12731"/>
    <w:rsid w:val="00E537B9"/>
    <w:rsid w:val="00E7220F"/>
    <w:rsid w:val="00EA32A2"/>
    <w:rsid w:val="00F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AB08"/>
  <w15:docId w15:val="{0180506D-CD34-4D19-A259-ADE0CB19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7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63"/>
    <w:rPr>
      <w:color w:val="800080"/>
      <w:u w:val="single"/>
    </w:rPr>
  </w:style>
  <w:style w:type="paragraph" w:customStyle="1" w:styleId="msonormal0">
    <w:name w:val="msonormal"/>
    <w:basedOn w:val="Normal"/>
    <w:rsid w:val="0000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04763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0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004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rsid w:val="00DC2204"/>
  </w:style>
  <w:style w:type="character" w:styleId="Emphasis">
    <w:name w:val="Emphasis"/>
    <w:basedOn w:val="DefaultParagraphFont"/>
    <w:uiPriority w:val="20"/>
    <w:qFormat/>
    <w:rsid w:val="00DC2204"/>
    <w:rPr>
      <w:i/>
      <w:iCs/>
    </w:rPr>
  </w:style>
  <w:style w:type="table" w:styleId="TableGrid">
    <w:name w:val="Table Grid"/>
    <w:basedOn w:val="TableNormal"/>
    <w:uiPriority w:val="39"/>
    <w:rsid w:val="00DC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71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6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Song</dc:creator>
  <cp:lastModifiedBy>Yong Song</cp:lastModifiedBy>
  <cp:revision>8</cp:revision>
  <dcterms:created xsi:type="dcterms:W3CDTF">2019-11-19T01:31:00Z</dcterms:created>
  <dcterms:modified xsi:type="dcterms:W3CDTF">2020-02-06T22:58:00Z</dcterms:modified>
</cp:coreProperties>
</file>