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57785" w14:textId="63A94505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8116244"/>
      <w:bookmarkEnd w:id="0"/>
      <w:r>
        <w:rPr>
          <w:noProof/>
        </w:rPr>
        <w:drawing>
          <wp:anchor distT="0" distB="0" distL="114300" distR="114300" simplePos="0" relativeHeight="251668480" behindDoc="1" locked="0" layoutInCell="1" allowOverlap="1" wp14:anchorId="2EED4760" wp14:editId="3FA67CEA">
            <wp:simplePos x="0" y="0"/>
            <wp:positionH relativeFrom="margin">
              <wp:posOffset>62865</wp:posOffset>
            </wp:positionH>
            <wp:positionV relativeFrom="paragraph">
              <wp:posOffset>-4445</wp:posOffset>
            </wp:positionV>
            <wp:extent cx="1114425" cy="1114425"/>
            <wp:effectExtent l="0" t="0" r="9525" b="9525"/>
            <wp:wrapNone/>
            <wp:docPr id="11" name="Imagen 11" descr="Ciac Vzla (@ciac.vzla) • Instagram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iac Vzla (@ciac.vzla) • Instagram photos and vide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5C1FA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04A3F4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6E6F8A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3287B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F075D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54CE8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E0EAE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EA5A2" w14:textId="23F1DDF5" w:rsidR="002829A2" w:rsidRDefault="002829A2" w:rsidP="002829A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MANUAL BASICO DE USUARIO</w:t>
      </w:r>
    </w:p>
    <w:p w14:paraId="7F70B53F" w14:textId="77777777" w:rsidR="002829A2" w:rsidRDefault="002829A2" w:rsidP="002829A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1B178" w14:textId="67584351" w:rsidR="002829A2" w:rsidRDefault="002829A2" w:rsidP="002829A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SISTEMA DE REGISTRO DE FACTURACION</w:t>
      </w:r>
    </w:p>
    <w:p w14:paraId="3B657CB8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B465F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E9225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8E89F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83B1BD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D662C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3B25D" w14:textId="77777777" w:rsidR="002829A2" w:rsidRDefault="002829A2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B27D9" w14:textId="408CE9F2" w:rsidR="002829A2" w:rsidRDefault="00A917FA" w:rsidP="002829A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Técnico</w:t>
      </w:r>
      <w:r w:rsidR="002829A2">
        <w:rPr>
          <w:rFonts w:ascii="Times New Roman" w:hAnsi="Times New Roman" w:cs="Times New Roman"/>
          <w:b/>
          <w:bCs/>
          <w:sz w:val="24"/>
          <w:szCs w:val="24"/>
        </w:rPr>
        <w:t>: Yordis E. Cujar M.</w:t>
      </w:r>
    </w:p>
    <w:p w14:paraId="53C3620E" w14:textId="77777777" w:rsidR="002829A2" w:rsidRDefault="002829A2" w:rsidP="002829A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806C8" w14:textId="77777777" w:rsidR="002829A2" w:rsidRDefault="002829A2" w:rsidP="002829A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D1D85CC" w14:textId="13C14FC2" w:rsidR="002829A2" w:rsidRDefault="002829A2" w:rsidP="002829A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MAYO 2025</w:t>
      </w:r>
    </w:p>
    <w:p w14:paraId="02ED9403" w14:textId="3526E902" w:rsidR="002829A2" w:rsidRPr="00487C50" w:rsidRDefault="005E2980" w:rsidP="00487C5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7C5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4A2FBE2" w14:textId="608D2602" w:rsidR="00976069" w:rsidRPr="00487C50" w:rsidRDefault="00976069" w:rsidP="00487C5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C5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</w:p>
    <w:p w14:paraId="218E9C16" w14:textId="22CE9B36" w:rsidR="00976069" w:rsidRPr="00487C50" w:rsidRDefault="00976069" w:rsidP="00487C5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C50">
        <w:rPr>
          <w:rFonts w:ascii="Times New Roman" w:hAnsi="Times New Roman" w:cs="Times New Roman"/>
          <w:b/>
          <w:bCs/>
          <w:sz w:val="24"/>
          <w:szCs w:val="24"/>
        </w:rPr>
        <w:t>Propósito del sistema</w:t>
      </w:r>
    </w:p>
    <w:p w14:paraId="565FE717" w14:textId="77777777" w:rsidR="00976069" w:rsidRPr="00487C50" w:rsidRDefault="00976069" w:rsidP="00487C5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39CED3" w14:textId="77777777" w:rsidR="00FF3E54" w:rsidRPr="00487C50" w:rsidRDefault="00D344D0" w:rsidP="00487C5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87C50">
        <w:rPr>
          <w:rFonts w:ascii="Times New Roman" w:hAnsi="Times New Roman" w:cs="Times New Roman"/>
          <w:sz w:val="24"/>
          <w:szCs w:val="24"/>
        </w:rPr>
        <w:t>En la institución CIAC</w:t>
      </w:r>
      <w:r w:rsidR="00976069" w:rsidRPr="00487C50">
        <w:rPr>
          <w:rFonts w:ascii="Times New Roman" w:hAnsi="Times New Roman" w:cs="Times New Roman"/>
          <w:sz w:val="24"/>
          <w:szCs w:val="24"/>
        </w:rPr>
        <w:t xml:space="preserve"> dentro del Estado Aragua </w:t>
      </w:r>
      <w:r w:rsidRPr="00487C50">
        <w:rPr>
          <w:rFonts w:ascii="Times New Roman" w:hAnsi="Times New Roman" w:cs="Times New Roman"/>
          <w:sz w:val="24"/>
          <w:szCs w:val="24"/>
        </w:rPr>
        <w:t>, existe la administración de</w:t>
      </w:r>
      <w:r w:rsidR="00976069" w:rsidRPr="00487C50">
        <w:rPr>
          <w:rFonts w:ascii="Times New Roman" w:hAnsi="Times New Roman" w:cs="Times New Roman"/>
          <w:sz w:val="24"/>
          <w:szCs w:val="24"/>
        </w:rPr>
        <w:t xml:space="preserve"> la misma </w:t>
      </w:r>
      <w:r w:rsidR="00EF5E39" w:rsidRPr="00487C50">
        <w:rPr>
          <w:rFonts w:ascii="Times New Roman" w:hAnsi="Times New Roman" w:cs="Times New Roman"/>
          <w:sz w:val="24"/>
          <w:szCs w:val="24"/>
        </w:rPr>
        <w:t>administración</w:t>
      </w:r>
      <w:r w:rsidR="00976069" w:rsidRPr="00487C50">
        <w:rPr>
          <w:rFonts w:ascii="Times New Roman" w:hAnsi="Times New Roman" w:cs="Times New Roman"/>
          <w:sz w:val="24"/>
          <w:szCs w:val="24"/>
        </w:rPr>
        <w:t>,</w:t>
      </w:r>
      <w:r w:rsidRPr="00487C50">
        <w:rPr>
          <w:rFonts w:ascii="Times New Roman" w:hAnsi="Times New Roman" w:cs="Times New Roman"/>
          <w:sz w:val="24"/>
          <w:szCs w:val="24"/>
        </w:rPr>
        <w:t xml:space="preserve"> que se encarga de la recaudación y guardado de datos facturables, actualmente cuentan con talonarios para entregar los recibos de los pagos de honorarios y facturas de combustible, pero quieren tener una opción para poder guardar la información fácilmente y poder usarla sin mucho problema, algo que pueda ser guardado y manipulado por ell</w:t>
      </w:r>
      <w:r w:rsidR="00FF3E54" w:rsidRPr="00487C50">
        <w:rPr>
          <w:rFonts w:ascii="Times New Roman" w:hAnsi="Times New Roman" w:cs="Times New Roman"/>
          <w:sz w:val="24"/>
          <w:szCs w:val="24"/>
        </w:rPr>
        <w:t>o</w:t>
      </w:r>
      <w:r w:rsidRPr="00487C50">
        <w:rPr>
          <w:rFonts w:ascii="Times New Roman" w:hAnsi="Times New Roman" w:cs="Times New Roman"/>
          <w:sz w:val="24"/>
          <w:szCs w:val="24"/>
        </w:rPr>
        <w:t>s, la administración cuenta con dos usuarios, la administradora, y la asistente que maneja la recaudación</w:t>
      </w:r>
      <w:r w:rsidR="00FF3E54" w:rsidRPr="00487C50">
        <w:rPr>
          <w:rFonts w:ascii="Times New Roman" w:hAnsi="Times New Roman" w:cs="Times New Roman"/>
          <w:sz w:val="24"/>
          <w:szCs w:val="24"/>
        </w:rPr>
        <w:t>.</w:t>
      </w:r>
    </w:p>
    <w:p w14:paraId="2835060B" w14:textId="44F2DFD2" w:rsidR="00D344D0" w:rsidRPr="00487C50" w:rsidRDefault="00D344D0" w:rsidP="006C601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87C50">
        <w:rPr>
          <w:rFonts w:ascii="Times New Roman" w:hAnsi="Times New Roman" w:cs="Times New Roman"/>
          <w:sz w:val="24"/>
          <w:szCs w:val="24"/>
        </w:rPr>
        <w:t xml:space="preserve"> Administración quiere que la información sea fácil de acceder para </w:t>
      </w:r>
      <w:r w:rsidR="00FF3E54" w:rsidRPr="00487C50">
        <w:rPr>
          <w:rFonts w:ascii="Times New Roman" w:hAnsi="Times New Roman" w:cs="Times New Roman"/>
          <w:sz w:val="24"/>
          <w:szCs w:val="24"/>
        </w:rPr>
        <w:t>ella,</w:t>
      </w:r>
      <w:r w:rsidRPr="00487C50">
        <w:rPr>
          <w:rFonts w:ascii="Times New Roman" w:hAnsi="Times New Roman" w:cs="Times New Roman"/>
          <w:sz w:val="24"/>
          <w:szCs w:val="24"/>
        </w:rPr>
        <w:t xml:space="preserve"> pero con las debidas medidas de seguridad ya que se maneja información delicada.</w:t>
      </w:r>
      <w:r w:rsidR="00FF3E54" w:rsidRPr="00487C50">
        <w:rPr>
          <w:rFonts w:ascii="Times New Roman" w:hAnsi="Times New Roman" w:cs="Times New Roman"/>
          <w:sz w:val="24"/>
          <w:szCs w:val="24"/>
        </w:rPr>
        <w:t xml:space="preserve"> </w:t>
      </w:r>
      <w:r w:rsidRPr="00487C50">
        <w:rPr>
          <w:rFonts w:ascii="Times New Roman" w:hAnsi="Times New Roman" w:cs="Times New Roman"/>
          <w:sz w:val="24"/>
          <w:szCs w:val="24"/>
        </w:rPr>
        <w:t>Tiene que tener una sección de base de datos para:</w:t>
      </w:r>
    </w:p>
    <w:p w14:paraId="2A77BAD3" w14:textId="31FB0F94" w:rsidR="00D344D0" w:rsidRPr="00487C50" w:rsidRDefault="00D344D0" w:rsidP="00487C50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7C50">
        <w:rPr>
          <w:rFonts w:ascii="Times New Roman" w:hAnsi="Times New Roman" w:cs="Times New Roman"/>
          <w:sz w:val="24"/>
          <w:szCs w:val="24"/>
        </w:rPr>
        <w:t>Facturas realizadas</w:t>
      </w:r>
    </w:p>
    <w:p w14:paraId="410AAD1B" w14:textId="13B29460" w:rsidR="00D344D0" w:rsidRPr="006C601C" w:rsidRDefault="00D344D0" w:rsidP="00487C50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7C50">
        <w:rPr>
          <w:rFonts w:ascii="Times New Roman" w:hAnsi="Times New Roman" w:cs="Times New Roman"/>
          <w:sz w:val="24"/>
          <w:szCs w:val="24"/>
        </w:rPr>
        <w:t>Datos de usuarios</w:t>
      </w:r>
    </w:p>
    <w:p w14:paraId="3A92F54E" w14:textId="348156ED" w:rsidR="00E9387E" w:rsidRPr="006C601C" w:rsidRDefault="00976069" w:rsidP="006C601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487C50">
        <w:rPr>
          <w:rFonts w:ascii="Times New Roman" w:hAnsi="Times New Roman" w:cs="Times New Roman"/>
          <w:sz w:val="24"/>
          <w:szCs w:val="24"/>
        </w:rPr>
        <w:t xml:space="preserve">El sistema </w:t>
      </w:r>
      <w:r w:rsidR="00FF3E54" w:rsidRPr="00487C50">
        <w:rPr>
          <w:rFonts w:ascii="Times New Roman" w:hAnsi="Times New Roman" w:cs="Times New Roman"/>
          <w:sz w:val="24"/>
          <w:szCs w:val="24"/>
        </w:rPr>
        <w:t xml:space="preserve">fue </w:t>
      </w:r>
      <w:r w:rsidRPr="00487C50">
        <w:rPr>
          <w:rFonts w:ascii="Times New Roman" w:hAnsi="Times New Roman" w:cs="Times New Roman"/>
          <w:sz w:val="24"/>
          <w:szCs w:val="24"/>
        </w:rPr>
        <w:t>diseñado en Microsoft Office 2021 Standard y fue planeado para ser compatible con versiones anteriores (2016 en adelante) y para su uso requiere tener las macros activadas.</w:t>
      </w:r>
    </w:p>
    <w:p w14:paraId="7183AAC2" w14:textId="77777777" w:rsidR="00E9387E" w:rsidRPr="00487C50" w:rsidRDefault="00E9387E" w:rsidP="00487C50">
      <w:pPr>
        <w:spacing w:before="274" w:after="206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¿Qué son las macros y VBA?</w:t>
      </w:r>
    </w:p>
    <w:p w14:paraId="633ABF66" w14:textId="5BC8CADE" w:rsidR="00E9387E" w:rsidRPr="00487C50" w:rsidRDefault="00E9387E" w:rsidP="00487C50">
      <w:pPr>
        <w:spacing w:before="206" w:after="206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Las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macros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son conjuntos de instrucciones automatizadas que permiten realizar tareas repetitivas en Excel con un solo clic (por ejemplo, generar facturas, ordenar datos o aplicar formatos). Estas instrucciones se escriben en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VBA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(</w:t>
      </w:r>
      <w:r w:rsidRPr="00487C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 xml:space="preserve">Visual Basic </w:t>
      </w:r>
      <w:proofErr w:type="spellStart"/>
      <w:r w:rsidRPr="00487C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for</w:t>
      </w:r>
      <w:proofErr w:type="spellEnd"/>
      <w:r w:rsidRPr="00487C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 xml:space="preserve"> </w:t>
      </w:r>
      <w:proofErr w:type="spellStart"/>
      <w:r w:rsidRPr="00487C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Applications</w:t>
      </w:r>
      <w:proofErr w:type="spellEnd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), un lenguaje de programación integrado en Excel que amplía sus funcionalidades.</w:t>
      </w:r>
    </w:p>
    <w:p w14:paraId="5FCD8DAF" w14:textId="77777777" w:rsidR="00E9387E" w:rsidRPr="00487C50" w:rsidRDefault="00E9387E" w:rsidP="00487C50">
      <w:pPr>
        <w:spacing w:before="274" w:after="206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¿Por qué son importantes?</w:t>
      </w:r>
    </w:p>
    <w:p w14:paraId="6BC16669" w14:textId="77777777" w:rsidR="00E9387E" w:rsidRPr="00487C50" w:rsidRDefault="00E9387E" w:rsidP="00487C5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Ahorran tiempo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Automatizan procesos manuales.</w:t>
      </w:r>
    </w:p>
    <w:p w14:paraId="7582C34D" w14:textId="77777777" w:rsidR="00E9387E" w:rsidRPr="00487C50" w:rsidRDefault="00E9387E" w:rsidP="00487C5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Reducen errores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Evitan equivocaciones al ejecutar pasos complejos.</w:t>
      </w:r>
    </w:p>
    <w:p w14:paraId="5EC2CEC2" w14:textId="227980F3" w:rsidR="00E9387E" w:rsidRPr="00487C50" w:rsidRDefault="00E9387E" w:rsidP="00487C5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Personalizan Excel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Adaptan el programa a necesidades específicas (como tu sistema de facturas).</w:t>
      </w:r>
    </w:p>
    <w:p w14:paraId="5D8B44F1" w14:textId="7DDFF169" w:rsidR="00EF5E39" w:rsidRPr="00487C50" w:rsidRDefault="00E9387E" w:rsidP="00487C50">
      <w:pPr>
        <w:spacing w:before="274" w:after="206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Cómo habilitar macros en Excel (Windows)</w:t>
      </w:r>
    </w:p>
    <w:p w14:paraId="0A81D93D" w14:textId="33976BC2" w:rsidR="00E9387E" w:rsidRPr="00487C50" w:rsidRDefault="00E9387E" w:rsidP="00487C50">
      <w:pPr>
        <w:spacing w:before="206" w:after="206" w:line="36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que tu sistema de facturas y honorarios funcione correctamente, es necesario habilitar las macros. Sigue estos pasos:</w:t>
      </w:r>
    </w:p>
    <w:p w14:paraId="32779EDA" w14:textId="77777777" w:rsidR="00E9387E" w:rsidRPr="00487C50" w:rsidRDefault="00E9387E" w:rsidP="00487C50">
      <w:pPr>
        <w:spacing w:before="274" w:after="206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1. Al abrir el archivo por primera vez</w:t>
      </w:r>
    </w:p>
    <w:p w14:paraId="3215D2AF" w14:textId="5916CFBA" w:rsidR="00E9387E" w:rsidRPr="00487C50" w:rsidRDefault="00E9387E" w:rsidP="00487C50">
      <w:pPr>
        <w:spacing w:before="206" w:after="206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Excel mostrará una 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barra de seguridad amarilla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con un mensaje de advertencia:</w:t>
      </w:r>
    </w:p>
    <w:p w14:paraId="0A4053FA" w14:textId="49031C9D" w:rsidR="00E9387E" w:rsidRPr="00487C50" w:rsidRDefault="00E9387E" w:rsidP="00487C50">
      <w:pPr>
        <w:numPr>
          <w:ilvl w:val="0"/>
          <w:numId w:val="2"/>
        </w:numPr>
        <w:spacing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Haz clic en 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"Habilitar contenido"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(ubicado en la parte superior del libro, bajo la cinta de opciones).</w:t>
      </w:r>
    </w:p>
    <w:p w14:paraId="29386520" w14:textId="5D681AFB" w:rsidR="00E9387E" w:rsidRPr="00487C50" w:rsidRDefault="00E9387E" w:rsidP="00487C50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Esto permite que las macros se ejecuten </w:t>
      </w:r>
      <w:r w:rsidRPr="00487C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solo para esta sesión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738C37BE" w14:textId="70EF0DF2" w:rsidR="00E9387E" w:rsidRPr="00487C50" w:rsidRDefault="00E9387E" w:rsidP="00487C50">
      <w:pPr>
        <w:spacing w:before="274" w:after="206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2. Configuración permanente para tu archivo</w:t>
      </w:r>
    </w:p>
    <w:p w14:paraId="654359ED" w14:textId="68BFD0C2" w:rsidR="00E9387E" w:rsidRPr="00487C50" w:rsidRDefault="00E9387E" w:rsidP="00487C50">
      <w:pPr>
        <w:spacing w:before="206" w:after="206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Si deseas que Excel </w:t>
      </w:r>
      <w:r w:rsidRPr="00487C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recuerde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habilitar macros para tu sistema:</w:t>
      </w:r>
    </w:p>
    <w:p w14:paraId="63DDB422" w14:textId="1F92BABE" w:rsidR="00E9387E" w:rsidRPr="00487C50" w:rsidRDefault="00E9387E" w:rsidP="00487C50">
      <w:pPr>
        <w:numPr>
          <w:ilvl w:val="0"/>
          <w:numId w:val="3"/>
        </w:numPr>
        <w:spacing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Guardar el archivo como tipo</w:t>
      </w:r>
      <w:r w:rsidR="00EF5E39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  <w:proofErr w:type="spellStart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xlsm</w:t>
      </w:r>
      <w:proofErr w:type="spellEnd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</w:t>
      </w:r>
    </w:p>
    <w:p w14:paraId="4B5470CA" w14:textId="7F9F4719" w:rsidR="00E9387E" w:rsidRPr="00487C50" w:rsidRDefault="00E9387E" w:rsidP="00487C50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Ve a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Archivo &gt; Guardar como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0177D991" w14:textId="407D1CCF" w:rsidR="00E9387E" w:rsidRPr="00487C50" w:rsidRDefault="00E9387E" w:rsidP="00487C50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En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"Tipo de archivo"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selecciona 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"Libro de Excel habilitado para macros (*.</w:t>
      </w:r>
      <w:proofErr w:type="spellStart"/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xlsm</w:t>
      </w:r>
      <w:proofErr w:type="spellEnd"/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)"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6DE23D88" w14:textId="67BF1188" w:rsidR="00E9387E" w:rsidRPr="00487C50" w:rsidRDefault="00E9387E" w:rsidP="00487C50">
      <w:pPr>
        <w:numPr>
          <w:ilvl w:val="0"/>
          <w:numId w:val="3"/>
        </w:numPr>
        <w:spacing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Marcar la ubicación como confiable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</w:t>
      </w:r>
    </w:p>
    <w:p w14:paraId="1B5F6A8B" w14:textId="71352F1E" w:rsidR="00E9387E" w:rsidRPr="00487C50" w:rsidRDefault="00E9387E" w:rsidP="00487C50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Guarda el archivo en una carpeta específica (ej.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C:\Sistema_Facturas).</w:t>
      </w:r>
    </w:p>
    <w:p w14:paraId="3687174F" w14:textId="7FC14EC9" w:rsidR="00E9387E" w:rsidRPr="00487C50" w:rsidRDefault="00E9387E" w:rsidP="00487C50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Ve a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Archivo &gt; Opciones &gt; Centro de confianza &gt; Configuración del Centro de confianza &gt; Ubicaciones de confianza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52F4D6EA" w14:textId="7274155A" w:rsidR="00E9387E" w:rsidRPr="00487C50" w:rsidRDefault="00E9387E" w:rsidP="00487C50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Haz clic en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"Agregar nueva ubicación"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y selecciona la carpeta donde guardaste el archivo</w:t>
      </w:r>
    </w:p>
    <w:p w14:paraId="15E5B9A2" w14:textId="77777777" w:rsidR="00E9387E" w:rsidRPr="00487C50" w:rsidRDefault="00E9387E" w:rsidP="00487C50">
      <w:pPr>
        <w:spacing w:before="274" w:after="206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3. Habilitar macros globalmente (opcional)</w:t>
      </w:r>
    </w:p>
    <w:p w14:paraId="4951FBC3" w14:textId="379D0BB1" w:rsidR="00E9387E" w:rsidRPr="00487C50" w:rsidRDefault="00E9387E" w:rsidP="00487C50">
      <w:pPr>
        <w:spacing w:before="206" w:after="206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Ve a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Archivo &gt; Opciones &gt; Centro de confianza &gt; Configuración del Centro de confianza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69343D42" w14:textId="15A03839" w:rsidR="00E9387E" w:rsidRPr="00487C50" w:rsidRDefault="00E9387E" w:rsidP="00487C5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Selecciona 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"Configuración de macros"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141EE984" w14:textId="4869DFC1" w:rsidR="00E9387E" w:rsidRPr="00487C50" w:rsidRDefault="00E9387E" w:rsidP="00487C50">
      <w:pPr>
        <w:numPr>
          <w:ilvl w:val="0"/>
          <w:numId w:val="4"/>
        </w:numPr>
        <w:spacing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Elige una de estas opciones:</w:t>
      </w:r>
    </w:p>
    <w:p w14:paraId="00F12CF2" w14:textId="356149DF" w:rsidR="00E9387E" w:rsidRPr="00487C50" w:rsidRDefault="00E9387E" w:rsidP="00487C50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"Deshabilitar todas las macros con notificación"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(recomendado: te preguntará cada vez).</w:t>
      </w:r>
    </w:p>
    <w:p w14:paraId="45AB2B13" w14:textId="62FDB475" w:rsidR="00E9387E" w:rsidRPr="002829A2" w:rsidRDefault="002829A2" w:rsidP="002829A2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69E91AD" wp14:editId="35EB892D">
            <wp:simplePos x="0" y="0"/>
            <wp:positionH relativeFrom="margin">
              <wp:posOffset>-93345</wp:posOffset>
            </wp:positionH>
            <wp:positionV relativeFrom="margin">
              <wp:posOffset>2847975</wp:posOffset>
            </wp:positionV>
            <wp:extent cx="5612130" cy="2747645"/>
            <wp:effectExtent l="152400" t="152400" r="369570" b="35750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9387E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"Habilitar todas las macros"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="00E9387E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(solo para entornos de total confianza).</w:t>
      </w:r>
    </w:p>
    <w:p w14:paraId="52A05556" w14:textId="4F97D748" w:rsidR="00E9387E" w:rsidRPr="00487C50" w:rsidRDefault="00E9387E" w:rsidP="00487C50">
      <w:pPr>
        <w:spacing w:before="274" w:after="206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4. Solución de errores comunes</w:t>
      </w:r>
    </w:p>
    <w:p w14:paraId="6BF6B17C" w14:textId="77777777" w:rsidR="00E9387E" w:rsidRPr="00487C50" w:rsidRDefault="00E9387E" w:rsidP="00487C50">
      <w:pPr>
        <w:numPr>
          <w:ilvl w:val="0"/>
          <w:numId w:val="5"/>
        </w:numPr>
        <w:spacing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"Las macros están deshabilitadas"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</w:t>
      </w:r>
    </w:p>
    <w:p w14:paraId="7203DBCD" w14:textId="1580DF6A" w:rsidR="00E9387E" w:rsidRPr="00487C50" w:rsidRDefault="00E9387E" w:rsidP="00487C5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Verifica que el archivo tenga extensión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  <w:proofErr w:type="spellStart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xlsm</w:t>
      </w:r>
      <w:proofErr w:type="spellEnd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19144E1F" w14:textId="77777777" w:rsidR="00E9387E" w:rsidRPr="00487C50" w:rsidRDefault="00E9387E" w:rsidP="00487C5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Revisa la configuración del Centro de confianza (paso 3).</w:t>
      </w:r>
    </w:p>
    <w:p w14:paraId="3B05BE79" w14:textId="77777777" w:rsidR="00E9387E" w:rsidRPr="00487C50" w:rsidRDefault="00E9387E" w:rsidP="00487C50">
      <w:pPr>
        <w:numPr>
          <w:ilvl w:val="0"/>
          <w:numId w:val="5"/>
        </w:numPr>
        <w:spacing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"El proyecto VBA no está firmado"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</w:t>
      </w:r>
    </w:p>
    <w:p w14:paraId="6512254E" w14:textId="54AFFBA9" w:rsidR="00E9387E" w:rsidRPr="00487C50" w:rsidRDefault="00E9387E" w:rsidP="00487C5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Si el código es tuyo, ignora la advertencia. Para entornos corporativos, considera firmar digitalmente el proyecto.</w:t>
      </w:r>
    </w:p>
    <w:p w14:paraId="042E17E0" w14:textId="77777777" w:rsidR="00E9387E" w:rsidRPr="00487C50" w:rsidRDefault="00E9387E" w:rsidP="00487C50">
      <w:pPr>
        <w:spacing w:before="274" w:after="206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Importante</w:t>
      </w:r>
    </w:p>
    <w:p w14:paraId="7756AD7C" w14:textId="1C7BD697" w:rsidR="00E9387E" w:rsidRPr="00487C50" w:rsidRDefault="00E9387E" w:rsidP="00487C5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Solo habilita macros</w:t>
      </w:r>
      <w:r w:rsidR="00EF5E39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de archivos confiables (como tu sistema).</w:t>
      </w:r>
    </w:p>
    <w:p w14:paraId="45033C81" w14:textId="3504E424" w:rsidR="00E10778" w:rsidRPr="00487C50" w:rsidRDefault="00E9387E" w:rsidP="00487C50">
      <w:pPr>
        <w:numPr>
          <w:ilvl w:val="0"/>
          <w:numId w:val="6"/>
        </w:numPr>
        <w:shd w:val="clear" w:color="auto" w:fill="FFFF0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Consulta con el departamento de TI antes de cambiar la configuración global.</w:t>
      </w:r>
    </w:p>
    <w:p w14:paraId="17B10416" w14:textId="77777777" w:rsidR="00E10778" w:rsidRPr="00487C50" w:rsidRDefault="00E10778" w:rsidP="00487C5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br w:type="page"/>
      </w:r>
    </w:p>
    <w:p w14:paraId="69C33CA3" w14:textId="7CB98E37" w:rsidR="00FF3E54" w:rsidRPr="00487C50" w:rsidRDefault="00FF3E54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¿Como hacer uso del Libro Excel?</w:t>
      </w:r>
    </w:p>
    <w:p w14:paraId="1C053437" w14:textId="7F82057C" w:rsidR="00FF3E54" w:rsidRPr="00487C50" w:rsidRDefault="00FF3E54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13C0D79E" w14:textId="670BC02E" w:rsidR="00FF3E54" w:rsidRPr="00487C50" w:rsidRDefault="00796CBC" w:rsidP="00487C50">
      <w:pPr>
        <w:spacing w:after="0" w:line="36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Una </w:t>
      </w:r>
      <w:r w:rsidR="00FE2EA5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vez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que el archivo haya sido desbloqueado y estén activas las macros coloca el usuario correspondiente (00, 01 y 02) y luego coloca su contraseña correspondiente.</w:t>
      </w:r>
    </w:p>
    <w:p w14:paraId="729BD983" w14:textId="77777777" w:rsidR="0074001F" w:rsidRPr="00487C50" w:rsidRDefault="0074001F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3F7B6722" w14:textId="77777777" w:rsidR="0074001F" w:rsidRPr="00487C50" w:rsidRDefault="0074001F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0A72AE2A" w14:textId="77777777" w:rsidR="006C601C" w:rsidRDefault="006C601C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2B5B28EC" w14:textId="7553553B" w:rsidR="00FF3E54" w:rsidRPr="00487C50" w:rsidRDefault="00796CBC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VE"/>
          <w14:ligatures w14:val="none"/>
        </w:rPr>
        <w:drawing>
          <wp:anchor distT="0" distB="0" distL="114300" distR="114300" simplePos="0" relativeHeight="251659264" behindDoc="0" locked="0" layoutInCell="1" allowOverlap="1" wp14:anchorId="5CAA48B4" wp14:editId="30D33883">
            <wp:simplePos x="0" y="0"/>
            <wp:positionH relativeFrom="margin">
              <wp:align>right</wp:align>
            </wp:positionH>
            <wp:positionV relativeFrom="margin">
              <wp:posOffset>1524000</wp:posOffset>
            </wp:positionV>
            <wp:extent cx="5610225" cy="29527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001F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(Las contraseñas se entregan aparte del manua</w:t>
      </w:r>
      <w:r w:rsidR="006C6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l para mayor discreción</w:t>
      </w:r>
      <w:r w:rsidR="0074001F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)</w:t>
      </w:r>
    </w:p>
    <w:p w14:paraId="2BEF5C5F" w14:textId="7C31AAE5" w:rsidR="009326BA" w:rsidRPr="00487C50" w:rsidRDefault="009326BA" w:rsidP="00487C5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br w:type="page"/>
      </w:r>
    </w:p>
    <w:p w14:paraId="465E919C" w14:textId="0C79141C" w:rsidR="00E9387E" w:rsidRPr="00487C50" w:rsidRDefault="00D45337" w:rsidP="00487C5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Funcionalidades</w:t>
      </w:r>
    </w:p>
    <w:p w14:paraId="34C7D9B4" w14:textId="646B822E" w:rsidR="00D45337" w:rsidRPr="00487C50" w:rsidRDefault="00D45337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463CC2C0" w14:textId="53E566D1" w:rsidR="00D45337" w:rsidRPr="00487C50" w:rsidRDefault="00A10511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¿Como</w:t>
      </w:r>
      <w:r w:rsidR="00D45337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</w:t>
      </w:r>
      <w:r w:rsidR="0074001F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Registrar</w:t>
      </w:r>
      <w:r w:rsidR="00D45337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una </w:t>
      </w: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factura?</w:t>
      </w:r>
    </w:p>
    <w:p w14:paraId="2E62E75B" w14:textId="0232B835" w:rsidR="00C52ED9" w:rsidRPr="00487C50" w:rsidRDefault="009326BA" w:rsidP="00487C5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El Excel se usa para tener un registro administrativo por lo que no genera facturas, sino que almacena los datos de estos, para registrar una factura, Selecciona la hoja “Factura” y selecciona el tipo de factura que quieres registrar, tiene como opciones:</w:t>
      </w:r>
      <w:r w:rsidR="000B6677" w:rsidRPr="00487C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VE"/>
          <w14:ligatures w14:val="none"/>
        </w:rPr>
        <w:drawing>
          <wp:anchor distT="0" distB="0" distL="114300" distR="114300" simplePos="0" relativeHeight="251662336" behindDoc="0" locked="0" layoutInCell="1" allowOverlap="1" wp14:anchorId="6BA8A82D" wp14:editId="35E517EA">
            <wp:simplePos x="0" y="0"/>
            <wp:positionH relativeFrom="margin">
              <wp:align>right</wp:align>
            </wp:positionH>
            <wp:positionV relativeFrom="bottomMargin">
              <wp:posOffset>-6438900</wp:posOffset>
            </wp:positionV>
            <wp:extent cx="5610225" cy="2952750"/>
            <wp:effectExtent l="0" t="0" r="952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9BC36D" w14:textId="6ED174C9" w:rsidR="009326BA" w:rsidRPr="00487C50" w:rsidRDefault="000B6677" w:rsidP="00487C50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VE"/>
          <w14:ligatures w14:val="none"/>
        </w:rPr>
        <w:drawing>
          <wp:anchor distT="0" distB="0" distL="114300" distR="114300" simplePos="0" relativeHeight="251664384" behindDoc="0" locked="0" layoutInCell="1" allowOverlap="1" wp14:anchorId="718D750C" wp14:editId="78C4EDD6">
            <wp:simplePos x="0" y="0"/>
            <wp:positionH relativeFrom="margin">
              <wp:posOffset>20955</wp:posOffset>
            </wp:positionH>
            <wp:positionV relativeFrom="margin">
              <wp:posOffset>5153660</wp:posOffset>
            </wp:positionV>
            <wp:extent cx="5610225" cy="2952750"/>
            <wp:effectExtent l="0" t="0" r="952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26BA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Honorarios: se registran los datos de las facturas honorarias</w:t>
      </w:r>
      <w:r w:rsidR="0074001F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73E54E92" w14:textId="7EF8E118" w:rsidR="0074001F" w:rsidRPr="00487C50" w:rsidRDefault="000B6677" w:rsidP="00487C50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VE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773B2E3F" wp14:editId="43ADACA4">
            <wp:simplePos x="0" y="0"/>
            <wp:positionH relativeFrom="margin">
              <wp:align>right</wp:align>
            </wp:positionH>
            <wp:positionV relativeFrom="page">
              <wp:posOffset>1524000</wp:posOffset>
            </wp:positionV>
            <wp:extent cx="5610225" cy="2952750"/>
            <wp:effectExtent l="0" t="0" r="952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001F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Combustible: se registran los datos de las facturas del combustible despachado.</w:t>
      </w:r>
    </w:p>
    <w:p w14:paraId="73B61411" w14:textId="47AA2744" w:rsidR="0074001F" w:rsidRPr="00487C50" w:rsidRDefault="0074001F" w:rsidP="00487C50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H&amp;C: es una opción extra agregada para que se pueda guardar una factura que contenga los datos de Honorario y Combustible despachado.</w:t>
      </w:r>
    </w:p>
    <w:p w14:paraId="14B0DC96" w14:textId="7A194B3B" w:rsidR="00A10511" w:rsidRPr="00487C50" w:rsidRDefault="00A10511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4F0C0B45" w14:textId="575188AD" w:rsidR="009326BA" w:rsidRPr="00487C50" w:rsidRDefault="002C7BEA" w:rsidP="00487C5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Este tiene un sistema de validaciones </w:t>
      </w:r>
      <w:r w:rsidR="00C26E00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que impide que se </w:t>
      </w:r>
      <w:r w:rsidR="009904DD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guarden datos que no correspondan y un sistema de autocompletado para hacer más fácil el agregar datos que ya existen en el sistema.</w:t>
      </w:r>
    </w:p>
    <w:p w14:paraId="686EC01A" w14:textId="12BB9F8E" w:rsidR="009326BA" w:rsidRPr="00487C50" w:rsidRDefault="009326BA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4B9D9926" w14:textId="0F135601" w:rsidR="009326BA" w:rsidRPr="00487C50" w:rsidRDefault="009326BA" w:rsidP="00487C5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br w:type="page"/>
      </w:r>
    </w:p>
    <w:p w14:paraId="2E08C57A" w14:textId="45B1ABBF" w:rsidR="00A10511" w:rsidRPr="00487C50" w:rsidRDefault="00A10511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 xml:space="preserve">¿Como usar los </w:t>
      </w:r>
      <w:proofErr w:type="spellStart"/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Dashboard</w:t>
      </w:r>
      <w:proofErr w:type="spellEnd"/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de Información?</w:t>
      </w:r>
    </w:p>
    <w:p w14:paraId="50FA4C56" w14:textId="05BB71FD" w:rsidR="00FE2EA5" w:rsidRPr="00487C50" w:rsidRDefault="00FE2EA5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01AB62B3" w14:textId="5DD7CA15" w:rsidR="00E610BA" w:rsidRPr="00487C50" w:rsidRDefault="00E610BA" w:rsidP="00487C5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En la hoja “</w:t>
      </w:r>
      <w:proofErr w:type="spellStart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Dashboard</w:t>
      </w:r>
      <w:proofErr w:type="spellEnd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” se encuentran una serie de </w:t>
      </w:r>
      <w:r w:rsidR="00277696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Gráficos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manejados por un panel de control y </w:t>
      </w:r>
      <w:proofErr w:type="spellStart"/>
      <w:r w:rsidR="00277696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segmentadores</w:t>
      </w:r>
      <w:proofErr w:type="spellEnd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datos con los que se pueden</w:t>
      </w:r>
      <w:r w:rsidR="00277696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ver gráficamente la cantidad de facturas realizadas en el tiempo como el combustible cargado</w:t>
      </w:r>
      <w:r w:rsidR="008E758E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</w:t>
      </w:r>
    </w:p>
    <w:p w14:paraId="04FDFEDB" w14:textId="52E24C29" w:rsidR="00FE2EA5" w:rsidRPr="00487C50" w:rsidRDefault="009904DD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VE"/>
          <w14:ligatures w14:val="none"/>
        </w:rPr>
        <w:drawing>
          <wp:anchor distT="0" distB="0" distL="114300" distR="114300" simplePos="0" relativeHeight="251660288" behindDoc="0" locked="0" layoutInCell="1" allowOverlap="1" wp14:anchorId="1E1AD917" wp14:editId="0897D406">
            <wp:simplePos x="0" y="0"/>
            <wp:positionH relativeFrom="margin">
              <wp:posOffset>11430</wp:posOffset>
            </wp:positionH>
            <wp:positionV relativeFrom="margin">
              <wp:posOffset>1609725</wp:posOffset>
            </wp:positionV>
            <wp:extent cx="5610225" cy="295275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87C5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VE"/>
          <w14:ligatures w14:val="none"/>
        </w:rPr>
        <w:drawing>
          <wp:anchor distT="0" distB="0" distL="114300" distR="114300" simplePos="0" relativeHeight="251661312" behindDoc="0" locked="0" layoutInCell="1" allowOverlap="1" wp14:anchorId="1B3DF01E" wp14:editId="6ADF038B">
            <wp:simplePos x="0" y="0"/>
            <wp:positionH relativeFrom="margin">
              <wp:align>right</wp:align>
            </wp:positionH>
            <wp:positionV relativeFrom="margin">
              <wp:posOffset>4958080</wp:posOffset>
            </wp:positionV>
            <wp:extent cx="5610225" cy="2952750"/>
            <wp:effectExtent l="0" t="0" r="952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9ACCCB" w14:textId="10AF58BF" w:rsidR="009904DD" w:rsidRPr="00487C50" w:rsidRDefault="009904DD" w:rsidP="00487C5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br w:type="page"/>
      </w:r>
    </w:p>
    <w:p w14:paraId="712BE612" w14:textId="63A595F9" w:rsidR="00A10511" w:rsidRPr="00487C50" w:rsidRDefault="00A10511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¿Como buscar una factura?</w:t>
      </w:r>
      <w:r w:rsidR="008E758E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(solo para usuario 00 y 01)</w:t>
      </w:r>
    </w:p>
    <w:p w14:paraId="04F5E812" w14:textId="4AA1EE05" w:rsidR="008E758E" w:rsidRPr="00487C50" w:rsidRDefault="008E758E" w:rsidP="00487C5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En la hoja “Buscar” se encuentra una serie de controles con los que puede buscar dentro de la base de datos, modificar o generar en PDF si es necesario.</w:t>
      </w:r>
    </w:p>
    <w:p w14:paraId="3F6D006C" w14:textId="617D8705" w:rsidR="008E758E" w:rsidRPr="00487C50" w:rsidRDefault="008E758E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2E1B710D" w14:textId="67EEF826" w:rsidR="006933DF" w:rsidRPr="00487C50" w:rsidRDefault="0014258B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VE"/>
          <w14:ligatures w14:val="none"/>
        </w:rPr>
        <w:drawing>
          <wp:anchor distT="0" distB="0" distL="114300" distR="114300" simplePos="0" relativeHeight="251665408" behindDoc="0" locked="0" layoutInCell="1" allowOverlap="1" wp14:anchorId="1124EBA0" wp14:editId="73FA781E">
            <wp:simplePos x="0" y="0"/>
            <wp:positionH relativeFrom="margin">
              <wp:posOffset>15240</wp:posOffset>
            </wp:positionH>
            <wp:positionV relativeFrom="margin">
              <wp:posOffset>1562100</wp:posOffset>
            </wp:positionV>
            <wp:extent cx="5610225" cy="2952750"/>
            <wp:effectExtent l="0" t="0" r="9525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87C5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VE"/>
          <w14:ligatures w14:val="none"/>
        </w:rPr>
        <w:drawing>
          <wp:anchor distT="0" distB="0" distL="114300" distR="114300" simplePos="0" relativeHeight="251666432" behindDoc="0" locked="0" layoutInCell="1" allowOverlap="1" wp14:anchorId="159D0C9F" wp14:editId="516D9503">
            <wp:simplePos x="0" y="0"/>
            <wp:positionH relativeFrom="margin">
              <wp:posOffset>53340</wp:posOffset>
            </wp:positionH>
            <wp:positionV relativeFrom="margin">
              <wp:posOffset>4715510</wp:posOffset>
            </wp:positionV>
            <wp:extent cx="5610225" cy="2952750"/>
            <wp:effectExtent l="0" t="0" r="952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33DF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Este tiene una serie de filtros para buscar fácilmente las facturas que coincida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</w:t>
      </w:r>
    </w:p>
    <w:p w14:paraId="62F4C6D3" w14:textId="5EE4113C" w:rsidR="006933DF" w:rsidRPr="00487C50" w:rsidRDefault="006933DF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304AE4BD" w14:textId="14D2972F" w:rsidR="0014258B" w:rsidRPr="00487C50" w:rsidRDefault="0014258B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663F85DC" w14:textId="35E6010C" w:rsidR="0014258B" w:rsidRPr="00487C50" w:rsidRDefault="0014258B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VE"/>
          <w14:ligatures w14:val="none"/>
        </w:rPr>
        <w:lastRenderedPageBreak/>
        <w:drawing>
          <wp:anchor distT="0" distB="0" distL="114300" distR="114300" simplePos="0" relativeHeight="251667456" behindDoc="0" locked="0" layoutInCell="1" allowOverlap="1" wp14:anchorId="3EC58EEC" wp14:editId="78F7B1D1">
            <wp:simplePos x="0" y="0"/>
            <wp:positionH relativeFrom="margin">
              <wp:posOffset>120015</wp:posOffset>
            </wp:positionH>
            <wp:positionV relativeFrom="margin">
              <wp:posOffset>209550</wp:posOffset>
            </wp:positionV>
            <wp:extent cx="5610225" cy="2952750"/>
            <wp:effectExtent l="0" t="0" r="952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B26E2" w14:textId="4CC944F3" w:rsidR="00A10511" w:rsidRPr="00487C50" w:rsidRDefault="00A10511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¿Como sincronizar tus datos con otro Excel?</w:t>
      </w:r>
      <w:r w:rsidR="008E758E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(solo para usuario 00 y 01)</w:t>
      </w:r>
    </w:p>
    <w:p w14:paraId="7C714767" w14:textId="50EA20BE" w:rsidR="007C4454" w:rsidRPr="00487C50" w:rsidRDefault="00F54EF4" w:rsidP="00487C5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Para que </w:t>
      </w:r>
      <w:r w:rsidR="009326BA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más</w:t>
      </w: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una persona pueda usarlo puedes copiar el archivo Excel y por medio del botón de “Sincronizar Base de Datos” todos los archivos Excel que provengan de este dentro de la misma carpeta</w:t>
      </w:r>
      <w:r w:rsidR="007C4454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 Para sincronizar solo tienes que:</w:t>
      </w:r>
    </w:p>
    <w:p w14:paraId="29BBCBB7" w14:textId="22363C2A" w:rsidR="007C4454" w:rsidRPr="00487C50" w:rsidRDefault="007C4454" w:rsidP="00487C50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Coloca la copia de este archivo dentro de una carpeta donde este este archivo.</w:t>
      </w:r>
    </w:p>
    <w:p w14:paraId="4FBA9F23" w14:textId="1A6E8216" w:rsidR="007C4454" w:rsidRPr="00487C50" w:rsidRDefault="007C4454" w:rsidP="00487C50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Presiona el botón de “Sincronizar Base de Datos”, esto sincronizara la base de datos para ambos o todos los archivos Excel que estén dentro de la misma carpeta y contengan la misma base de datos. </w:t>
      </w:r>
    </w:p>
    <w:p w14:paraId="6AF230B2" w14:textId="4FA034AD" w:rsidR="00F54EF4" w:rsidRPr="00487C50" w:rsidRDefault="007C4454" w:rsidP="00487C50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Mueve el/los archivos sincronizados al ordenador a donde se suele usar y listo.</w:t>
      </w:r>
    </w:p>
    <w:p w14:paraId="485CEA2A" w14:textId="77777777" w:rsidR="005E2980" w:rsidRPr="00487C50" w:rsidRDefault="005E2980" w:rsidP="00487C50">
      <w:pPr>
        <w:pStyle w:val="Prrafodelista"/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6707BD60" w14:textId="28D56608" w:rsidR="00A00658" w:rsidRPr="00487C50" w:rsidRDefault="00A00658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¿Qué hacer en caso de un error de sincronización?</w:t>
      </w:r>
      <w:r w:rsidR="008E758E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(solo para usuario 00 y 01)</w:t>
      </w:r>
    </w:p>
    <w:p w14:paraId="5B1255D4" w14:textId="6145BCA7" w:rsidR="00A10511" w:rsidRPr="00487C50" w:rsidRDefault="007C4454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ab/>
        <w:t xml:space="preserve">Si dentro de un archivo hay algún problema por la sincronización, solo tienes que presionar el botón “Restaurar Base de Datos” y se restaurara la base de datos de ese archivo </w:t>
      </w:r>
      <w:r w:rsidR="009B5FB5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al instante.</w:t>
      </w:r>
    </w:p>
    <w:p w14:paraId="6CFE36A1" w14:textId="049A43A5" w:rsidR="005E2980" w:rsidRPr="00487C50" w:rsidRDefault="005E2980" w:rsidP="00487C5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br w:type="page"/>
      </w:r>
    </w:p>
    <w:p w14:paraId="051CA696" w14:textId="447987AD" w:rsidR="00573CB3" w:rsidRPr="00487C50" w:rsidRDefault="00573CB3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Niveles de Seguridad</w:t>
      </w:r>
    </w:p>
    <w:p w14:paraId="203233C4" w14:textId="77777777" w:rsidR="00573CB3" w:rsidRPr="00487C50" w:rsidRDefault="00573CB3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63BE3A8B" w14:textId="6E213908" w:rsidR="005E2980" w:rsidRPr="00487C50" w:rsidRDefault="0014258B" w:rsidP="00487C50">
      <w:pPr>
        <w:spacing w:after="0" w:line="36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Para proteger la información y segmentarla esta</w:t>
      </w:r>
      <w:r w:rsidR="001C6B0E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tiene una seri</w:t>
      </w:r>
      <w:r w:rsidR="00890053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</w:t>
      </w:r>
      <w:r w:rsidR="001C6B0E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bloqueos que impiden que cualquiera pueda usarlo</w:t>
      </w:r>
    </w:p>
    <w:p w14:paraId="4952F78A" w14:textId="77777777" w:rsidR="0014258B" w:rsidRPr="00487C50" w:rsidRDefault="0014258B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00F85D4A" w14:textId="77777777" w:rsidR="0014258B" w:rsidRPr="00487C50" w:rsidRDefault="0014258B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Usuario 02 (Asistente)</w:t>
      </w:r>
    </w:p>
    <w:p w14:paraId="7919DF00" w14:textId="77777777" w:rsidR="00890053" w:rsidRPr="00487C50" w:rsidRDefault="00890053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6E47A20C" w14:textId="063AA11C" w:rsidR="00890053" w:rsidRPr="00487C50" w:rsidRDefault="000427DE" w:rsidP="00487C5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Este </w:t>
      </w:r>
      <w:proofErr w:type="spellStart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esta</w:t>
      </w:r>
      <w:proofErr w:type="spellEnd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pensado solo para registrar datos, por lo que solo tiene acceso a la hoja de “Factura” para poder registrar y la hoja “</w:t>
      </w:r>
      <w:proofErr w:type="spellStart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Dashboard</w:t>
      </w:r>
      <w:proofErr w:type="spellEnd"/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” para tener conocimiento de lo registrado.</w:t>
      </w:r>
      <w:r w:rsidR="00487C50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Entre los tipos de facturas solo puede registrar el combustible despachado.</w:t>
      </w:r>
    </w:p>
    <w:p w14:paraId="59C1F3E3" w14:textId="77777777" w:rsidR="000427DE" w:rsidRPr="00487C50" w:rsidRDefault="000427DE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7AAD6163" w14:textId="77777777" w:rsidR="0014258B" w:rsidRPr="00487C50" w:rsidRDefault="0014258B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Usuario 01 (Administrador)</w:t>
      </w:r>
    </w:p>
    <w:p w14:paraId="02735A13" w14:textId="77777777" w:rsidR="005E2980" w:rsidRPr="00487C50" w:rsidRDefault="005E2980" w:rsidP="00487C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4FE1502F" w14:textId="252331BB" w:rsidR="000427DE" w:rsidRPr="00487C50" w:rsidRDefault="000427DE" w:rsidP="00487C5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87C50">
        <w:rPr>
          <w:rFonts w:ascii="Times New Roman" w:hAnsi="Times New Roman" w:cs="Times New Roman"/>
          <w:sz w:val="24"/>
          <w:szCs w:val="24"/>
        </w:rPr>
        <w:t>Pensado para Gerentes que necesitan acceso completo a datos, pero sin riesgo de modificar la estructura</w:t>
      </w:r>
      <w:r w:rsidR="00487C50" w:rsidRPr="00487C50">
        <w:rPr>
          <w:rFonts w:ascii="Times New Roman" w:hAnsi="Times New Roman" w:cs="Times New Roman"/>
          <w:sz w:val="24"/>
          <w:szCs w:val="24"/>
        </w:rPr>
        <w:t>. Tiene la capacidad de ver y modificar los datos de las facturas, además de las dos hojas anteriores tiene acceso a la hoja “Buscar”, la cual permite filtrar los datos y generar documentos digitales con ellos.</w:t>
      </w:r>
    </w:p>
    <w:p w14:paraId="27C32974" w14:textId="77777777" w:rsidR="000427DE" w:rsidRPr="00487C50" w:rsidRDefault="000427DE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1EFDF96D" w14:textId="4AA0875A" w:rsidR="00573CB3" w:rsidRPr="00487C50" w:rsidRDefault="00573CB3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Usuario 00</w:t>
      </w:r>
      <w:r w:rsidR="005E0FF3"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(Técnico)</w:t>
      </w:r>
    </w:p>
    <w:p w14:paraId="31014A7E" w14:textId="77777777" w:rsidR="00E610BA" w:rsidRPr="00487C50" w:rsidRDefault="00E610BA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13DA0812" w14:textId="2DE606D3" w:rsidR="00F12DCE" w:rsidRPr="00487C50" w:rsidRDefault="00F12DCE" w:rsidP="00487C5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Este es el nivel de usuario </w:t>
      </w:r>
      <w:r w:rsidR="00B22EB5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con mayor nivel de privilegios y </w:t>
      </w:r>
      <w:proofErr w:type="spellStart"/>
      <w:r w:rsidR="00B22EB5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esta</w:t>
      </w:r>
      <w:proofErr w:type="spellEnd"/>
      <w:r w:rsidR="00B22EB5" w:rsidRPr="00487C5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pensado para que el técnico tenga la capacidad de arreglar o mejorar el libro Excel. No tiene ninguna restricción de ningún tipo y tiene visibilidad de todas las hojas.</w:t>
      </w:r>
    </w:p>
    <w:p w14:paraId="0070B6EF" w14:textId="77777777" w:rsidR="00B22EB5" w:rsidRPr="00487C50" w:rsidRDefault="00B22EB5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4DBE83DC" w14:textId="46FD685B" w:rsidR="00F12DCE" w:rsidRPr="00487C50" w:rsidRDefault="00487C50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(Las contraseñas se entregan en otro archivo para </w:t>
      </w:r>
      <w:r w:rsidR="001C34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mayor discreción)</w:t>
      </w:r>
    </w:p>
    <w:p w14:paraId="36AAE34F" w14:textId="5DBEE377" w:rsidR="00CD24FE" w:rsidRPr="00487C50" w:rsidRDefault="00CD24FE" w:rsidP="00487C50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br w:type="page"/>
      </w:r>
    </w:p>
    <w:p w14:paraId="4A74F6DC" w14:textId="72B5DC5B" w:rsidR="00E610BA" w:rsidRDefault="00E610BA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87C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Macros de mantenimiento</w:t>
      </w:r>
    </w:p>
    <w:p w14:paraId="70A18DE1" w14:textId="77777777" w:rsidR="00450AEB" w:rsidRDefault="00450AEB" w:rsidP="00487C5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6652C18E" w14:textId="795B3D04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ActualizarCampoCalculado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Función que usar el botón "ACTUALIZAR TASA Bs/USD" para actualizar el valor de los dólares.</w:t>
      </w:r>
    </w:p>
    <w:p w14:paraId="0FD85176" w14:textId="1ABDA143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ActualizarDatos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Actualiza los datos de los gráficos.</w:t>
      </w:r>
    </w:p>
    <w:p w14:paraId="78B9CC6B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ExportarCSV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permite crear un archivo .</w:t>
      </w: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csv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con los datos de las facturas.</w:t>
      </w:r>
    </w:p>
    <w:p w14:paraId="0AE419B0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GenerarDashboardCompleto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genera los elementos de la hoja "</w:t>
      </w: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Dashboard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".</w:t>
      </w:r>
    </w:p>
    <w:p w14:paraId="6BBA2F4E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HabilitarEventosDashboard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habilita las macros que usa la hoja "</w:t>
      </w: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Dashboard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".</w:t>
      </w:r>
    </w:p>
    <w:p w14:paraId="60B5B048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ImportarDatosDesdeCSV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Agrega desde un CSV usuarios a la hoja "Datos".</w:t>
      </w:r>
    </w:p>
    <w:p w14:paraId="35389831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ImportarFacturasDesdeCSV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Agrega desde un CSV usuarios a la hoja "Facturas".</w:t>
      </w:r>
    </w:p>
    <w:p w14:paraId="57336811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InsertarDatosDePrueba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Permite agregar datos falsos para hacer pruebas internas</w:t>
      </w:r>
    </w:p>
    <w:p w14:paraId="6A2C2CF7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LimpiarHojaLog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Elimina todos los registros Log.</w:t>
      </w:r>
    </w:p>
    <w:p w14:paraId="3BC5E2F0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LimpiarRespaldos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Elimina el respaldo de la base de datos de las facturas.</w:t>
      </w:r>
    </w:p>
    <w:p w14:paraId="319FD78C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LimpiarTablaDatosFactura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Elimina la base de datos de las facturas.</w:t>
      </w:r>
    </w:p>
    <w:p w14:paraId="5C1CDED7" w14:textId="77777777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LimpiarTablaDatosUsuarios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Elimina la base de datos de los usuarios.</w:t>
      </w:r>
    </w:p>
    <w:p w14:paraId="5A9DB4CC" w14:textId="2C287FC3" w:rsidR="00450AEB" w:rsidRPr="00450AEB" w:rsidRDefault="00450AEB" w:rsidP="00450AEB">
      <w:pPr>
        <w:pStyle w:val="Prrafodelista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LimpiarTodo</w:t>
      </w:r>
      <w:proofErr w:type="spellEnd"/>
      <w:r w:rsidRPr="00450AE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: Elimina todo dato dentro del libro Excel.</w:t>
      </w:r>
    </w:p>
    <w:p w14:paraId="6F2DD604" w14:textId="77777777" w:rsidR="00450AEB" w:rsidRPr="00450AEB" w:rsidRDefault="00450AEB" w:rsidP="00450AEB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p w14:paraId="4C9B34E4" w14:textId="357DFB8C" w:rsidR="00450AEB" w:rsidRDefault="00450AEB" w:rsidP="00450AEB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450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(Las demás macros y funciones quedan documentadas dentro del archivo y en consideración del técnico a cargo).</w:t>
      </w:r>
    </w:p>
    <w:p w14:paraId="7228BF7B" w14:textId="5C134F96" w:rsidR="00450AEB" w:rsidRPr="00487C50" w:rsidRDefault="00450AEB" w:rsidP="00450AE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</w:p>
    <w:sectPr w:rsidR="00450AEB" w:rsidRPr="00487C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C625F"/>
    <w:multiLevelType w:val="multilevel"/>
    <w:tmpl w:val="320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1379"/>
    <w:multiLevelType w:val="multilevel"/>
    <w:tmpl w:val="89C4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B7E4F"/>
    <w:multiLevelType w:val="hybridMultilevel"/>
    <w:tmpl w:val="ECB22AA4"/>
    <w:lvl w:ilvl="0" w:tplc="200A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051D6"/>
    <w:multiLevelType w:val="hybridMultilevel"/>
    <w:tmpl w:val="8EFCFA4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43B96"/>
    <w:multiLevelType w:val="multilevel"/>
    <w:tmpl w:val="4ABC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E5B23"/>
    <w:multiLevelType w:val="hybridMultilevel"/>
    <w:tmpl w:val="D0862AFA"/>
    <w:lvl w:ilvl="0" w:tplc="20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13975"/>
    <w:multiLevelType w:val="multilevel"/>
    <w:tmpl w:val="FB38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B6CB6"/>
    <w:multiLevelType w:val="multilevel"/>
    <w:tmpl w:val="B6C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97568"/>
    <w:multiLevelType w:val="multilevel"/>
    <w:tmpl w:val="B75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625FE"/>
    <w:multiLevelType w:val="hybridMultilevel"/>
    <w:tmpl w:val="8670E35A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06F0E"/>
    <w:multiLevelType w:val="multilevel"/>
    <w:tmpl w:val="9D06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03E9B"/>
    <w:multiLevelType w:val="hybridMultilevel"/>
    <w:tmpl w:val="E6DABBCC"/>
    <w:lvl w:ilvl="0" w:tplc="200A000F">
      <w:start w:val="1"/>
      <w:numFmt w:val="decimal"/>
      <w:lvlText w:val="%1."/>
      <w:lvlJc w:val="left"/>
      <w:pPr>
        <w:ind w:left="1428" w:hanging="360"/>
      </w:pPr>
    </w:lvl>
    <w:lvl w:ilvl="1" w:tplc="200A0019" w:tentative="1">
      <w:start w:val="1"/>
      <w:numFmt w:val="lowerLetter"/>
      <w:lvlText w:val="%2."/>
      <w:lvlJc w:val="left"/>
      <w:pPr>
        <w:ind w:left="2148" w:hanging="360"/>
      </w:pPr>
    </w:lvl>
    <w:lvl w:ilvl="2" w:tplc="200A001B" w:tentative="1">
      <w:start w:val="1"/>
      <w:numFmt w:val="lowerRoman"/>
      <w:lvlText w:val="%3."/>
      <w:lvlJc w:val="right"/>
      <w:pPr>
        <w:ind w:left="2868" w:hanging="180"/>
      </w:pPr>
    </w:lvl>
    <w:lvl w:ilvl="3" w:tplc="200A000F" w:tentative="1">
      <w:start w:val="1"/>
      <w:numFmt w:val="decimal"/>
      <w:lvlText w:val="%4."/>
      <w:lvlJc w:val="left"/>
      <w:pPr>
        <w:ind w:left="3588" w:hanging="360"/>
      </w:pPr>
    </w:lvl>
    <w:lvl w:ilvl="4" w:tplc="200A0019" w:tentative="1">
      <w:start w:val="1"/>
      <w:numFmt w:val="lowerLetter"/>
      <w:lvlText w:val="%5."/>
      <w:lvlJc w:val="left"/>
      <w:pPr>
        <w:ind w:left="4308" w:hanging="360"/>
      </w:pPr>
    </w:lvl>
    <w:lvl w:ilvl="5" w:tplc="200A001B" w:tentative="1">
      <w:start w:val="1"/>
      <w:numFmt w:val="lowerRoman"/>
      <w:lvlText w:val="%6."/>
      <w:lvlJc w:val="right"/>
      <w:pPr>
        <w:ind w:left="5028" w:hanging="180"/>
      </w:pPr>
    </w:lvl>
    <w:lvl w:ilvl="6" w:tplc="200A000F" w:tentative="1">
      <w:start w:val="1"/>
      <w:numFmt w:val="decimal"/>
      <w:lvlText w:val="%7."/>
      <w:lvlJc w:val="left"/>
      <w:pPr>
        <w:ind w:left="5748" w:hanging="360"/>
      </w:pPr>
    </w:lvl>
    <w:lvl w:ilvl="7" w:tplc="200A0019" w:tentative="1">
      <w:start w:val="1"/>
      <w:numFmt w:val="lowerLetter"/>
      <w:lvlText w:val="%8."/>
      <w:lvlJc w:val="left"/>
      <w:pPr>
        <w:ind w:left="6468" w:hanging="360"/>
      </w:pPr>
    </w:lvl>
    <w:lvl w:ilvl="8" w:tplc="2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C4E495E"/>
    <w:multiLevelType w:val="multilevel"/>
    <w:tmpl w:val="C27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46877"/>
    <w:multiLevelType w:val="multilevel"/>
    <w:tmpl w:val="B0F4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6654B"/>
    <w:multiLevelType w:val="hybridMultilevel"/>
    <w:tmpl w:val="6752101E"/>
    <w:lvl w:ilvl="0" w:tplc="200A000F">
      <w:start w:val="1"/>
      <w:numFmt w:val="decimal"/>
      <w:lvlText w:val="%1."/>
      <w:lvlJc w:val="left"/>
      <w:pPr>
        <w:ind w:left="1428" w:hanging="360"/>
      </w:pPr>
    </w:lvl>
    <w:lvl w:ilvl="1" w:tplc="200A0019" w:tentative="1">
      <w:start w:val="1"/>
      <w:numFmt w:val="lowerLetter"/>
      <w:lvlText w:val="%2."/>
      <w:lvlJc w:val="left"/>
      <w:pPr>
        <w:ind w:left="2148" w:hanging="360"/>
      </w:pPr>
    </w:lvl>
    <w:lvl w:ilvl="2" w:tplc="200A001B" w:tentative="1">
      <w:start w:val="1"/>
      <w:numFmt w:val="lowerRoman"/>
      <w:lvlText w:val="%3."/>
      <w:lvlJc w:val="right"/>
      <w:pPr>
        <w:ind w:left="2868" w:hanging="180"/>
      </w:pPr>
    </w:lvl>
    <w:lvl w:ilvl="3" w:tplc="200A000F" w:tentative="1">
      <w:start w:val="1"/>
      <w:numFmt w:val="decimal"/>
      <w:lvlText w:val="%4."/>
      <w:lvlJc w:val="left"/>
      <w:pPr>
        <w:ind w:left="3588" w:hanging="360"/>
      </w:pPr>
    </w:lvl>
    <w:lvl w:ilvl="4" w:tplc="200A0019" w:tentative="1">
      <w:start w:val="1"/>
      <w:numFmt w:val="lowerLetter"/>
      <w:lvlText w:val="%5."/>
      <w:lvlJc w:val="left"/>
      <w:pPr>
        <w:ind w:left="4308" w:hanging="360"/>
      </w:pPr>
    </w:lvl>
    <w:lvl w:ilvl="5" w:tplc="200A001B" w:tentative="1">
      <w:start w:val="1"/>
      <w:numFmt w:val="lowerRoman"/>
      <w:lvlText w:val="%6."/>
      <w:lvlJc w:val="right"/>
      <w:pPr>
        <w:ind w:left="5028" w:hanging="180"/>
      </w:pPr>
    </w:lvl>
    <w:lvl w:ilvl="6" w:tplc="200A000F" w:tentative="1">
      <w:start w:val="1"/>
      <w:numFmt w:val="decimal"/>
      <w:lvlText w:val="%7."/>
      <w:lvlJc w:val="left"/>
      <w:pPr>
        <w:ind w:left="5748" w:hanging="360"/>
      </w:pPr>
    </w:lvl>
    <w:lvl w:ilvl="7" w:tplc="200A0019" w:tentative="1">
      <w:start w:val="1"/>
      <w:numFmt w:val="lowerLetter"/>
      <w:lvlText w:val="%8."/>
      <w:lvlJc w:val="left"/>
      <w:pPr>
        <w:ind w:left="6468" w:hanging="360"/>
      </w:pPr>
    </w:lvl>
    <w:lvl w:ilvl="8" w:tplc="20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18971844">
    <w:abstractNumId w:val="12"/>
  </w:num>
  <w:num w:numId="2" w16cid:durableId="1586836860">
    <w:abstractNumId w:val="4"/>
  </w:num>
  <w:num w:numId="3" w16cid:durableId="1005014326">
    <w:abstractNumId w:val="1"/>
  </w:num>
  <w:num w:numId="4" w16cid:durableId="444346854">
    <w:abstractNumId w:val="10"/>
  </w:num>
  <w:num w:numId="5" w16cid:durableId="90702909">
    <w:abstractNumId w:val="0"/>
  </w:num>
  <w:num w:numId="6" w16cid:durableId="908727990">
    <w:abstractNumId w:val="7"/>
  </w:num>
  <w:num w:numId="7" w16cid:durableId="1758749074">
    <w:abstractNumId w:val="9"/>
  </w:num>
  <w:num w:numId="8" w16cid:durableId="1680691214">
    <w:abstractNumId w:val="2"/>
  </w:num>
  <w:num w:numId="9" w16cid:durableId="597755819">
    <w:abstractNumId w:val="5"/>
  </w:num>
  <w:num w:numId="10" w16cid:durableId="916092107">
    <w:abstractNumId w:val="11"/>
  </w:num>
  <w:num w:numId="11" w16cid:durableId="1238782747">
    <w:abstractNumId w:val="14"/>
  </w:num>
  <w:num w:numId="12" w16cid:durableId="1118329543">
    <w:abstractNumId w:val="6"/>
  </w:num>
  <w:num w:numId="13" w16cid:durableId="371001739">
    <w:abstractNumId w:val="13"/>
  </w:num>
  <w:num w:numId="14" w16cid:durableId="1845589371">
    <w:abstractNumId w:val="8"/>
  </w:num>
  <w:num w:numId="15" w16cid:durableId="1395273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D0"/>
    <w:rsid w:val="000427DE"/>
    <w:rsid w:val="000B6677"/>
    <w:rsid w:val="0014258B"/>
    <w:rsid w:val="001C3441"/>
    <w:rsid w:val="001C6B0E"/>
    <w:rsid w:val="00277696"/>
    <w:rsid w:val="002829A2"/>
    <w:rsid w:val="002A5213"/>
    <w:rsid w:val="002C7BEA"/>
    <w:rsid w:val="00450AEB"/>
    <w:rsid w:val="00487C50"/>
    <w:rsid w:val="00573CB3"/>
    <w:rsid w:val="005E0FF3"/>
    <w:rsid w:val="005E2980"/>
    <w:rsid w:val="00614BF5"/>
    <w:rsid w:val="00645CDB"/>
    <w:rsid w:val="006933DF"/>
    <w:rsid w:val="006C601C"/>
    <w:rsid w:val="0074001F"/>
    <w:rsid w:val="00796CBC"/>
    <w:rsid w:val="007C4454"/>
    <w:rsid w:val="00890053"/>
    <w:rsid w:val="008E758E"/>
    <w:rsid w:val="009326BA"/>
    <w:rsid w:val="00976069"/>
    <w:rsid w:val="009904DD"/>
    <w:rsid w:val="009B5FB5"/>
    <w:rsid w:val="00A00658"/>
    <w:rsid w:val="00A10511"/>
    <w:rsid w:val="00A917FA"/>
    <w:rsid w:val="00B22EB5"/>
    <w:rsid w:val="00C26E00"/>
    <w:rsid w:val="00C52ED9"/>
    <w:rsid w:val="00CD24FE"/>
    <w:rsid w:val="00D344D0"/>
    <w:rsid w:val="00D45337"/>
    <w:rsid w:val="00E10778"/>
    <w:rsid w:val="00E610BA"/>
    <w:rsid w:val="00E9387E"/>
    <w:rsid w:val="00EF5E39"/>
    <w:rsid w:val="00F12DCE"/>
    <w:rsid w:val="00F54EF4"/>
    <w:rsid w:val="00FE2EA5"/>
    <w:rsid w:val="00FF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2DE5D"/>
  <w15:chartTrackingRefBased/>
  <w15:docId w15:val="{CFC324A6-6C5A-451D-889F-EDCA5A28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93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E938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9387E"/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E9387E"/>
    <w:rPr>
      <w:rFonts w:ascii="Times New Roman" w:eastAsia="Times New Roman" w:hAnsi="Times New Roman" w:cs="Times New Roman"/>
      <w:b/>
      <w:bCs/>
      <w:kern w:val="0"/>
      <w:sz w:val="24"/>
      <w:szCs w:val="24"/>
      <w:lang w:eastAsia="es-VE"/>
      <w14:ligatures w14:val="none"/>
    </w:rPr>
  </w:style>
  <w:style w:type="character" w:styleId="Textoennegrita">
    <w:name w:val="Strong"/>
    <w:basedOn w:val="Fuentedeprrafopredeter"/>
    <w:uiPriority w:val="22"/>
    <w:qFormat/>
    <w:rsid w:val="00E9387E"/>
    <w:rPr>
      <w:b/>
      <w:bCs/>
    </w:rPr>
  </w:style>
  <w:style w:type="paragraph" w:customStyle="1" w:styleId="ds-markdown-paragraph">
    <w:name w:val="ds-markdown-paragraph"/>
    <w:basedOn w:val="Normal"/>
    <w:rsid w:val="00E93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styleId="nfasis">
    <w:name w:val="Emphasis"/>
    <w:basedOn w:val="Fuentedeprrafopredeter"/>
    <w:uiPriority w:val="20"/>
    <w:qFormat/>
    <w:rsid w:val="00E9387E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9387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F5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6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1279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cp:lastPrinted>2025-05-14T22:11:00Z</cp:lastPrinted>
  <dcterms:created xsi:type="dcterms:W3CDTF">2025-05-14T12:54:00Z</dcterms:created>
  <dcterms:modified xsi:type="dcterms:W3CDTF">2025-05-14T22:11:00Z</dcterms:modified>
</cp:coreProperties>
</file>