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Final report for assessment: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============================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You should write a report ~ 20-30 pages with two parts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a) Overview of the metagenomics course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You will give an overview of metagenomics (both Amplicons and Whole-Genome </w:t>
      </w:r>
      <w:proofErr w:type="spellStart"/>
      <w:r w:rsidRPr="005E025E">
        <w:rPr>
          <w:rFonts w:ascii="Calibri" w:hAnsi="Calibri" w:cs="Courier New"/>
          <w:sz w:val="24"/>
          <w:szCs w:val="24"/>
        </w:rPr>
        <w:t>ShotGun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 sequencing). 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This may include information on (but not limited to):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-Sequencing platforms and inherent problems associated with them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-Different strategies for processing Amplicons (De novo and reference based) Merits/Demerits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-Different strategies for processing Whole-Genome Shotgun sequencing data including their merits/demerits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-Assembling genomes (single vs metagenomes), principles and techniques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-What sort of multivariate statistical analysis one normally performs on the tables generated from both technologies with their merits/demerits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-Information on databases and software one normally uses for processing metagenomics data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- Information on annotation and functional assignments (KEGGs, SEEDs subsystems, </w:t>
      </w:r>
      <w:proofErr w:type="spellStart"/>
      <w:r w:rsidRPr="005E025E">
        <w:rPr>
          <w:rFonts w:ascii="Calibri" w:hAnsi="Calibri" w:cs="Courier New"/>
          <w:sz w:val="24"/>
          <w:szCs w:val="24"/>
        </w:rPr>
        <w:t>Pfams</w:t>
      </w:r>
      <w:proofErr w:type="spellEnd"/>
      <w:r w:rsidRPr="005E025E">
        <w:rPr>
          <w:rFonts w:ascii="Calibri" w:hAnsi="Calibri" w:cs="Courier New"/>
          <w:sz w:val="24"/>
          <w:szCs w:val="24"/>
        </w:rPr>
        <w:t>, HMMs)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- You can read through numerous papers (uploaded on </w:t>
      </w:r>
      <w:proofErr w:type="spellStart"/>
      <w:r w:rsidRPr="005E025E">
        <w:rPr>
          <w:rFonts w:ascii="Calibri" w:hAnsi="Calibri" w:cs="Courier New"/>
          <w:sz w:val="24"/>
          <w:szCs w:val="24"/>
        </w:rPr>
        <w:t>moodle</w:t>
      </w:r>
      <w:proofErr w:type="spellEnd"/>
      <w:r w:rsidRPr="005E025E">
        <w:rPr>
          <w:rFonts w:ascii="Calibri" w:hAnsi="Calibri" w:cs="Courier New"/>
          <w:sz w:val="24"/>
          <w:szCs w:val="24"/>
        </w:rPr>
        <w:t>) to write your narrative. Please also look up terms/papers that are mentioned in the course slides.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 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b) Crohn's dataset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This should include some of your results from the tutorials but not necessarily all of them. I am looking for something coherent, nicely presented with proper references, and that indicates that you have understood key concepts. You can use the plots/results generated from QIIME, </w:t>
      </w:r>
      <w:proofErr w:type="spellStart"/>
      <w:r w:rsidRPr="005E025E">
        <w:rPr>
          <w:rFonts w:ascii="Calibri" w:hAnsi="Calibri" w:cs="Courier New"/>
          <w:sz w:val="24"/>
          <w:szCs w:val="24"/>
        </w:rPr>
        <w:t>SEQenv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, </w:t>
      </w:r>
      <w:proofErr w:type="spellStart"/>
      <w:r w:rsidRPr="005E025E">
        <w:rPr>
          <w:rFonts w:ascii="Calibri" w:hAnsi="Calibri" w:cs="Courier New"/>
          <w:sz w:val="24"/>
          <w:szCs w:val="24"/>
        </w:rPr>
        <w:t>Metaphlan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, </w:t>
      </w:r>
      <w:proofErr w:type="spellStart"/>
      <w:r w:rsidRPr="005E025E">
        <w:rPr>
          <w:rFonts w:ascii="Calibri" w:hAnsi="Calibri" w:cs="Courier New"/>
          <w:sz w:val="24"/>
          <w:szCs w:val="24"/>
        </w:rPr>
        <w:t>HumaNN</w:t>
      </w:r>
      <w:proofErr w:type="spellEnd"/>
      <w:r w:rsidRPr="005E025E">
        <w:rPr>
          <w:rFonts w:ascii="Calibri" w:hAnsi="Calibri" w:cs="Courier New"/>
          <w:sz w:val="24"/>
          <w:szCs w:val="24"/>
        </w:rPr>
        <w:t>, LEFSE, and UPARSE.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Then you can add extra content for extra credit, further statistics in R or </w:t>
      </w:r>
      <w:proofErr w:type="spellStart"/>
      <w:r w:rsidRPr="005E025E">
        <w:rPr>
          <w:rFonts w:ascii="Calibri" w:hAnsi="Calibri" w:cs="Courier New"/>
          <w:sz w:val="24"/>
          <w:szCs w:val="24"/>
        </w:rPr>
        <w:t>Biopython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 scripts to address particular questions. Ideas for extra analysis: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cr/>
        <w:t xml:space="preserve">-Use R with </w:t>
      </w:r>
      <w:proofErr w:type="spellStart"/>
      <w:r w:rsidRPr="005E025E">
        <w:rPr>
          <w:rFonts w:ascii="Calibri" w:hAnsi="Calibri" w:cs="Courier New"/>
          <w:sz w:val="24"/>
          <w:szCs w:val="24"/>
        </w:rPr>
        <w:t>Kruskal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-Wallis, t-tests and </w:t>
      </w:r>
      <w:proofErr w:type="spellStart"/>
      <w:r w:rsidRPr="005E025E">
        <w:rPr>
          <w:rFonts w:ascii="Calibri" w:hAnsi="Calibri" w:cs="Courier New"/>
          <w:sz w:val="24"/>
          <w:szCs w:val="24"/>
        </w:rPr>
        <w:t>Benjamini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-Hochberg corrections to search for significantly different taxa between CrohnÊ¼s and Healthy individuals. You may take hints from KW.R and NB.R scripts on 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http://userweb.eng.gla.ac.uk/umer.ijaz/bioinformatics/ecological.html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Your multivariate statistical tutorial also contain information on </w:t>
      </w:r>
      <w:proofErr w:type="spellStart"/>
      <w:r w:rsidRPr="005E025E">
        <w:rPr>
          <w:rFonts w:ascii="Calibri" w:hAnsi="Calibri" w:cs="Courier New"/>
          <w:sz w:val="24"/>
          <w:szCs w:val="24"/>
        </w:rPr>
        <w:t>Benjamini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-Hochberg. In particular you can google up how R's </w:t>
      </w:r>
      <w:proofErr w:type="spellStart"/>
      <w:proofErr w:type="gramStart"/>
      <w:r w:rsidRPr="005E025E">
        <w:rPr>
          <w:rFonts w:ascii="Calibri" w:hAnsi="Calibri" w:cs="Courier New"/>
          <w:sz w:val="24"/>
          <w:szCs w:val="24"/>
        </w:rPr>
        <w:t>p.adjust</w:t>
      </w:r>
      <w:proofErr w:type="spellEnd"/>
      <w:r w:rsidRPr="005E025E">
        <w:rPr>
          <w:rFonts w:ascii="Calibri" w:hAnsi="Calibri" w:cs="Courier New"/>
          <w:sz w:val="24"/>
          <w:szCs w:val="24"/>
        </w:rPr>
        <w:t>(</w:t>
      </w:r>
      <w:proofErr w:type="gramEnd"/>
      <w:r w:rsidRPr="005E025E">
        <w:rPr>
          <w:rFonts w:ascii="Calibri" w:hAnsi="Calibri" w:cs="Courier New"/>
          <w:sz w:val="24"/>
          <w:szCs w:val="24"/>
        </w:rPr>
        <w:t xml:space="preserve">) method is used. You can also get some hints from how I have used it on my ecological.html page  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-Use R to explore effect of generalized </w:t>
      </w:r>
      <w:proofErr w:type="spellStart"/>
      <w:r w:rsidRPr="005E025E">
        <w:rPr>
          <w:rFonts w:ascii="Calibri" w:hAnsi="Calibri" w:cs="Courier New"/>
          <w:sz w:val="24"/>
          <w:szCs w:val="24"/>
        </w:rPr>
        <w:t>Unifrac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 metric on </w:t>
      </w:r>
      <w:proofErr w:type="spellStart"/>
      <w:r w:rsidRPr="005E025E">
        <w:rPr>
          <w:rFonts w:ascii="Calibri" w:hAnsi="Calibri" w:cs="Courier New"/>
          <w:sz w:val="24"/>
          <w:szCs w:val="24"/>
        </w:rPr>
        <w:t>PCoA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/NMDS plots (take hints from </w:t>
      </w:r>
      <w:proofErr w:type="spellStart"/>
      <w:r w:rsidRPr="005E025E">
        <w:rPr>
          <w:rFonts w:ascii="Calibri" w:hAnsi="Calibri" w:cs="Courier New"/>
          <w:sz w:val="24"/>
          <w:szCs w:val="24"/>
        </w:rPr>
        <w:t>phyloseq.R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 on my ecological.html page). You have OTUs sequences which you can align (</w:t>
      </w:r>
      <w:proofErr w:type="spellStart"/>
      <w:r w:rsidRPr="005E025E">
        <w:rPr>
          <w:rFonts w:ascii="Calibri" w:hAnsi="Calibri" w:cs="Courier New"/>
          <w:sz w:val="24"/>
          <w:szCs w:val="24"/>
        </w:rPr>
        <w:t>mafft-ginsi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) and then use </w:t>
      </w:r>
      <w:proofErr w:type="spellStart"/>
      <w:r w:rsidRPr="005E025E">
        <w:rPr>
          <w:rFonts w:ascii="Calibri" w:hAnsi="Calibri" w:cs="Courier New"/>
          <w:sz w:val="24"/>
          <w:szCs w:val="24"/>
        </w:rPr>
        <w:t>FastTree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 to generate the tree. Essentially, I am looking for differences between phylogenetic-aware measures (</w:t>
      </w:r>
      <w:proofErr w:type="spellStart"/>
      <w:r w:rsidRPr="005E025E">
        <w:rPr>
          <w:rFonts w:ascii="Calibri" w:hAnsi="Calibri" w:cs="Courier New"/>
          <w:sz w:val="24"/>
          <w:szCs w:val="24"/>
        </w:rPr>
        <w:t>Unifrac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, Generalised </w:t>
      </w:r>
      <w:proofErr w:type="spellStart"/>
      <w:r w:rsidRPr="005E025E">
        <w:rPr>
          <w:rFonts w:ascii="Calibri" w:hAnsi="Calibri" w:cs="Courier New"/>
          <w:sz w:val="24"/>
          <w:szCs w:val="24"/>
        </w:rPr>
        <w:t>Unifrac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, </w:t>
      </w:r>
      <w:proofErr w:type="spellStart"/>
      <w:r w:rsidRPr="005E025E">
        <w:rPr>
          <w:rFonts w:ascii="Calibri" w:hAnsi="Calibri" w:cs="Courier New"/>
          <w:sz w:val="24"/>
          <w:szCs w:val="24"/>
        </w:rPr>
        <w:t>Comdist</w:t>
      </w:r>
      <w:proofErr w:type="spellEnd"/>
      <w:r w:rsidRPr="005E025E">
        <w:rPr>
          <w:rFonts w:ascii="Calibri" w:hAnsi="Calibri" w:cs="Courier New"/>
          <w:sz w:val="24"/>
          <w:szCs w:val="24"/>
        </w:rPr>
        <w:t>) versus Bray-Curtis (or any that don't require a phylogenetic tree) in the context of Crohn's dataset to see if the tree gives better discriminatory power.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You can also do the same with diversity information (</w:t>
      </w:r>
      <w:proofErr w:type="spellStart"/>
      <w:proofErr w:type="gramStart"/>
      <w:r w:rsidRPr="005E025E">
        <w:rPr>
          <w:rFonts w:ascii="Calibri" w:hAnsi="Calibri" w:cs="Courier New"/>
          <w:sz w:val="24"/>
          <w:szCs w:val="24"/>
        </w:rPr>
        <w:t>pd</w:t>
      </w:r>
      <w:proofErr w:type="spellEnd"/>
      <w:r w:rsidRPr="005E025E">
        <w:rPr>
          <w:rFonts w:ascii="Calibri" w:hAnsi="Calibri" w:cs="Courier New"/>
          <w:sz w:val="24"/>
          <w:szCs w:val="24"/>
        </w:rPr>
        <w:t>(</w:t>
      </w:r>
      <w:proofErr w:type="gramEnd"/>
      <w:r w:rsidRPr="005E025E">
        <w:rPr>
          <w:rFonts w:ascii="Calibri" w:hAnsi="Calibri" w:cs="Courier New"/>
          <w:sz w:val="24"/>
          <w:szCs w:val="24"/>
        </w:rPr>
        <w:t>) that takes a phylogenetic tree) versus R's diversity(). In this regard, it would also be useful for you to go through Vegan tutorial: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http://cc.oulu.fi/~jarioksa/opetus/metodi/vegantutor.pdf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-In addition to the abundance tables (phylum.csv, class.csv, order.csv, genus.csv, family.csv, otu_table.csv), you can also include the ENVO table generated from </w:t>
      </w:r>
      <w:proofErr w:type="spellStart"/>
      <w:r w:rsidRPr="005E025E">
        <w:rPr>
          <w:rFonts w:ascii="Calibri" w:hAnsi="Calibri" w:cs="Courier New"/>
          <w:sz w:val="24"/>
          <w:szCs w:val="24"/>
        </w:rPr>
        <w:t>SEQenv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. Use the following command to copy it to your </w:t>
      </w:r>
      <w:proofErr w:type="spellStart"/>
      <w:r w:rsidRPr="005E025E">
        <w:rPr>
          <w:rFonts w:ascii="Calibri" w:hAnsi="Calibri" w:cs="Courier New"/>
          <w:sz w:val="24"/>
          <w:szCs w:val="24"/>
        </w:rPr>
        <w:t>ITutorial_YOURNAME</w:t>
      </w:r>
      <w:proofErr w:type="spellEnd"/>
      <w:r w:rsidRPr="005E025E">
        <w:rPr>
          <w:rFonts w:ascii="Calibri" w:hAnsi="Calibri" w:cs="Courier New"/>
          <w:sz w:val="24"/>
          <w:szCs w:val="24"/>
        </w:rPr>
        <w:t xml:space="preserve"> folder: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proofErr w:type="spellStart"/>
      <w:proofErr w:type="gramStart"/>
      <w:r w:rsidRPr="005E025E">
        <w:rPr>
          <w:rFonts w:ascii="Calibri" w:hAnsi="Calibri" w:cs="Courier New"/>
          <w:sz w:val="24"/>
          <w:szCs w:val="24"/>
        </w:rPr>
        <w:t>cp</w:t>
      </w:r>
      <w:proofErr w:type="spellEnd"/>
      <w:proofErr w:type="gramEnd"/>
      <w:r w:rsidRPr="005E025E">
        <w:rPr>
          <w:rFonts w:ascii="Calibri" w:hAnsi="Calibri" w:cs="Courier New"/>
          <w:sz w:val="24"/>
          <w:szCs w:val="24"/>
        </w:rPr>
        <w:t xml:space="preserve"> /home/opt/tutorials/ITutorial_Umer/SE/otus_N1000_blast_F_ENVO_samples_labels.csv ENVO_table.csv</w:t>
      </w:r>
      <w:r w:rsidRPr="005E025E">
        <w:rPr>
          <w:rFonts w:ascii="Calibri" w:hAnsi="Calibri" w:cs="Courier New"/>
          <w:sz w:val="24"/>
          <w:szCs w:val="24"/>
        </w:rPr>
        <w:tab/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Marks will follow the following rough guide: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A-&gt;good overview, good understanding and additional original analysis 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 xml:space="preserve">B-&gt;substantial overview, tutorials results with good understanding and/or additional original analysis </w:t>
      </w:r>
    </w:p>
    <w:p w:rsidR="007B4240" w:rsidRPr="005E025E" w:rsidRDefault="007B4240" w:rsidP="007B4240">
      <w:pPr>
        <w:pStyle w:val="PlainText"/>
        <w:rPr>
          <w:rFonts w:ascii="Calibri" w:hAnsi="Calibri" w:cs="Courier New"/>
          <w:sz w:val="24"/>
          <w:szCs w:val="24"/>
        </w:rPr>
      </w:pPr>
      <w:r w:rsidRPr="005E025E">
        <w:rPr>
          <w:rFonts w:ascii="Calibri" w:hAnsi="Calibri" w:cs="Courier New"/>
          <w:sz w:val="24"/>
          <w:szCs w:val="24"/>
        </w:rPr>
        <w:t>C-&gt;satisfactory overview + satisfactory re</w:t>
      </w:r>
      <w:bookmarkStart w:id="0" w:name="_GoBack"/>
      <w:bookmarkEnd w:id="0"/>
      <w:r w:rsidRPr="005E025E">
        <w:rPr>
          <w:rFonts w:ascii="Calibri" w:hAnsi="Calibri" w:cs="Courier New"/>
          <w:sz w:val="24"/>
          <w:szCs w:val="24"/>
        </w:rPr>
        <w:t>sults plus satisfactory explanations</w:t>
      </w:r>
    </w:p>
    <w:sectPr w:rsidR="007B4240" w:rsidRPr="005E025E" w:rsidSect="0041700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56"/>
    <w:rsid w:val="00215956"/>
    <w:rsid w:val="00345431"/>
    <w:rsid w:val="004C1346"/>
    <w:rsid w:val="005E025E"/>
    <w:rsid w:val="007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E022B-E52E-4C5F-8C69-4B557537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43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43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43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5431"/>
    <w:rPr>
      <w:rFonts w:asciiTheme="majorHAnsi" w:eastAsiaTheme="majorEastAsia" w:hAnsiTheme="majorHAnsi" w:cstheme="majorBidi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4170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70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2016-01-27T09:34:00Z</dcterms:created>
  <dcterms:modified xsi:type="dcterms:W3CDTF">2016-01-27T09:34:00Z</dcterms:modified>
</cp:coreProperties>
</file>