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ترجمه کتاب: Test</w:t>
      </w:r>
    </w:p>
    <w:p>
      <w:r>
        <w:t>زبان اصلی: فارسی</w:t>
        <w:br/>
        <w:t>زبان ترجمه: Farsi</w:t>
      </w:r>
    </w:p>
    <w:p>
      <w:r>
        <w:br/>
      </w:r>
    </w:p>
    <w:p>
      <w:pPr>
        <w:pStyle w:val="Heading2"/>
      </w:pPr>
      <w:r>
        <w:t>صفحه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</w:tcPr>
          <w:p>
            <w:pPr>
              <w:jc w:val="right"/>
            </w:pPr>
            <w:r>
              <w:rPr>
                <w:rFonts w:ascii="B Nazanin" w:hAnsi="B Nazanin"/>
                <w:b/>
                <w:sz w:val="24"/>
              </w:rPr>
              <w:t>متن اصلی (فارسی)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  <w:sz w:val="24"/>
              </w:rPr>
              <w:t>ترجمه (Farsi)</w:t>
            </w:r>
          </w:p>
        </w:tc>
      </w:tr>
      <w:tr>
        <w:tc>
          <w:tcPr>
            <w:tcW w:type="dxa" w:w="504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6/2/25 README.md 1</w:t>
              <w:br/>
              <w:t>## Disclaimer</w:t>
              <w:br/>
              <w:t>**This is a research project. Please do not use it commercially and use it responsibly.**</w:t>
              <w:br/>
              <w:t>&lt;hr&gt;</w:t>
              <w:br/>
              <w:t># WebAI-to-API</w:t>
              <w:br/>
              <w:t>![Logo](assets/Server-Run.png)</w:t>
              <w:br/>
              <w:t>WebAI-to-API is a modular web server built with FastAPI, designed to manage requests across AI</w:t>
              <w:br/>
              <w:t>services like Gemini. It features a clean, extendable architecture that simplifies configuration,</w:t>
              <w:br/>
              <w:t>integration, and maintenance.</w:t>
              <w:br/>
              <w:t>&gt; **Note:** Currently, **Gemini** is the primary supported AI service.</w:t>
              <w:br/>
              <w:t>---</w:t>
              <w:br/>
              <w:t>## Features</w:t>
              <w:br/>
              <w:t>- (cid:1) **Endpoints Management**:</w:t>
              <w:br/>
              <w:t>- `/v1/chat/completions`</w:t>
              <w:br/>
              <w:t>- `/gemini`</w:t>
              <w:br/>
              <w:t>- `/gemini-chat`</w:t>
              <w:br/>
              <w:t>- `/translate`</w:t>
              <w:br/>
              <w:t>- (cid:2) **Service Switching**: Easily configure and switch between AI providers via `config.conf`.</w:t>
              <w:br/>
              <w:t>- (cid:3) **Modular Architecture**: Organized into clearly defined modules for API routes, services,</w:t>
              <w:br/>
              <w:t>configurations, and utilities, making development and maintenance straightforward.</w:t>
              <w:br/>
              <w:t>[![Endpoints Documentation](assets/Endpoints-Docs-Thumb.png)](assets/Endpoints-Docs.png)</w:t>
              <w:br/>
              <w:t>---</w:t>
              <w:br/>
              <w:t>## Installation</w:t>
              <w:br/>
              <w:t>1. **Clone the repository:**</w:t>
              <w:br/>
              <w:t>```bash</w:t>
              <w:br/>
              <w:t>git clone https://github.com/Amm1rr/WebAI-to-API.git</w:t>
              <w:br/>
              <w:t>cd WebAI-to-API</w:t>
              <w:br/>
              <w:t>```</w:t>
              <w:br/>
              <w:t>2. **Install dependencies using Poetry:**</w:t>
              <w:br/>
              <w:t>```bash</w:t>
              <w:br/>
              <w:t>poetry install</w:t>
              <w:br/>
              <w:t>```</w:t>
              <w:br/>
              <w:t>3. **Create and update the configuration file:**</w:t>
              <w:br/>
              <w:t>```bash</w:t>
              <w:br/>
              <w:t>cp config.conf.example config.conf</w:t>
              <w:br/>
              <w:t>```</w:t>
              <w:br/>
              <w:t>Then, edit `config.conf` to adjust service settings and other options.</w:t>
              <w:br/>
              <w:t>4. **Run the server:**</w:t>
              <w:br/>
              <w:t>```bash</w:t>
              <w:br/>
              <w:t>poetry run python src/run.py</w:t>
              <w:br/>
              <w:t>```</w:t>
              <w:br/>
              <w:t>---</w:t>
              <w:br/>
              <w:t>## Usage</w:t>
              <w:br/>
              <w:t>Send a POST request to `/v1/chat/completions` (or any other available endpoint) with the required</w:t>
              <w:br/>
              <w:t>payload.</w:t>
              <w:br/>
              <w:t>file:///home/amir/Works/WebAI-to-API/README.md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sz w:val="22"/>
              </w:rPr>
              <w:t>۶/۲/۲۵ README.md ۱</w:t>
              <w:br/>
              <w:br/>
              <w:t>## سلب مسئولیت</w:t>
              <w:br/>
              <w:br/>
              <w:t>**این یک پروژه تحقیقاتی است. لطفاً از آن به صورت تجاری استفاده نکنید و با مسئولیت‌پذیری از آن بهره ببرید.**</w:t>
              <w:br/>
              <w:br/>
              <w:t>\&lt;hr\&gt;</w:t>
              <w:br/>
              <w:br/>
              <w:t># WebAI-to-API</w:t>
              <w:br/>
              <w:br/>
              <w:t>## ![لوگو](assets/Server-Run.png) WebAI-to-API یک وب سرور ماژولار است که با FastAPI ساخته شده و برای مدیریت درخواست‌ها در سرویس‌های هوش مصنوعی مانند Gemini طراحی شده است. این سرور دارای یک معماری تمیز و قابل توسعه است که پیکربندی، یکپارچه‌سازی و نگهداری را ساده می‌کند. \&gt; **توجه:** در حال حاضر، **Gemini** سرویس اصلی هوش مصنوعی پشتیبانی شده است.</w:t>
              <w:br/>
              <w:br/>
              <w:t>## امکانات</w:t>
              <w:br/>
              <w:br/>
              <w:t xml:space="preserve">  - (cid:1) **مدیریت Endpoints**:</w:t>
              <w:br/>
              <w:t xml:space="preserve">      - `/v1/chat/completions`</w:t>
              <w:br/>
              <w:t xml:space="preserve">      - `/gemini`</w:t>
              <w:br/>
              <w:t xml:space="preserve">      - `/gemini-chat`</w:t>
              <w:br/>
              <w:t xml:space="preserve">      - `/translate`</w:t>
              <w:br/>
              <w:t xml:space="preserve">  - (cid:2) **تغییر سرویس**: به راحتی ارائه‌دهندگان هوش مصنوعی را از طریق `config.conf` پیکربندی و تغییر دهید.</w:t>
              <w:br/>
              <w:t xml:space="preserve">  - (cid:3) **معماری ماژولار**: در ماژول‌های مشخصی برای مسیرهای API، سرویس‌ها، پیکربندی‌ها و ابزارها سازماندهی شده است که توسعه و نگهداری را سرراست می‌کند.</w:t>
              <w:br/>
              <w:t xml:space="preserve">    [![مستندات Endpoints](assets/Endpoints-Docs-Thumb.png)](assets/Endpoints-Docs.png)</w:t>
              <w:br/>
              <w:br/>
              <w:t>-----</w:t>
              <w:br/>
              <w:br/>
              <w:t>## نصب</w:t>
              <w:br/>
              <w:br/>
              <w:t>۱. **کلون کردن مخزن:**</w:t>
              <w:br/>
              <w:br/>
              <w:t>```bash</w:t>
              <w:br/>
              <w:t>git clone https://github.com/Amm1rr/WebAI-to-API.git</w:t>
              <w:br/>
              <w:t>cd WebAI-to-API</w:t>
              <w:br/>
              <w:t>```</w:t>
              <w:br/>
              <w:br/>
              <w:t>۲. **نصب وابستگی‌ها با استفاده از Poetry:**</w:t>
              <w:br/>
              <w:br/>
              <w:t>```bash</w:t>
              <w:br/>
              <w:t>poetry install</w:t>
              <w:br/>
              <w:t>```</w:t>
              <w:br/>
              <w:br/>
              <w:t>۳. **ایجاد و به‌روزرسانی فایل پیکربندی:**</w:t>
              <w:br/>
              <w:br/>
              <w:t>```bash</w:t>
              <w:br/>
              <w:t>cp config.conf.example config.conf</w:t>
              <w:br/>
              <w:t>```</w:t>
              <w:br/>
              <w:br/>
              <w:t>سپس، `config.conf` را برای تنظیمات سرویس و سایر گزینه‌ها ویرایش کنید.</w:t>
              <w:br/>
              <w:t>۴. **اجرای سرور:**</w:t>
              <w:br/>
              <w:br/>
              <w:t>```bash</w:t>
              <w:br/>
              <w:t>poetry run python src/run.py</w:t>
              <w:br/>
              <w:t>```</w:t>
              <w:br/>
              <w:br/>
              <w:t>-----</w:t>
              <w:br/>
              <w:br/>
              <w:t>## استفاده</w:t>
              <w:br/>
              <w:br/>
              <w:t>یک درخواست POST به `/v1/chat/completions` (یا هر Endpoint موجود دیگر) با payload مورد نیاز ارسال کنید.</w:t>
              <w:br/>
              <w:t>file:///home/amir/Works/WebAI-to-API/README.md</w:t>
            </w:r>
          </w:p>
        </w:tc>
      </w:tr>
    </w:tbl>
    <w:p>
      <w:r>
        <w:br w:type="page"/>
      </w:r>
    </w:p>
    <w:p>
      <w:pPr>
        <w:pStyle w:val="Heading2"/>
      </w:pPr>
      <w:r>
        <w:t>صفحه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</w:tcPr>
          <w:p>
            <w:pPr>
              <w:jc w:val="right"/>
            </w:pPr>
            <w:r>
              <w:rPr>
                <w:rFonts w:ascii="B Nazanin" w:hAnsi="B Nazanin"/>
                <w:b/>
                <w:sz w:val="24"/>
              </w:rPr>
              <w:t>متن اصلی (فارسی)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  <w:sz w:val="24"/>
              </w:rPr>
              <w:t>ترجمه (Farsi)</w:t>
            </w:r>
          </w:p>
        </w:tc>
      </w:tr>
      <w:tr>
        <w:tc>
          <w:tcPr>
            <w:tcW w:type="dxa" w:w="504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6/2/25 README.md 2</w:t>
              <w:br/>
              <w:t>Send a POST request to `/v1/chat/completions` (or any other available endpoint) with the required</w:t>
              <w:br/>
              <w:t>payload.</w:t>
              <w:br/>
              <w:t>### Example Request</w:t>
              <w:br/>
              <w:t>```json</w:t>
              <w:br/>
              <w:t>{</w:t>
              <w:br/>
              <w:t>"model": "gemini-2.0-flash",</w:t>
              <w:br/>
              <w:t>"messages": [{ "role": "user", "content": "Hello!" }]</w:t>
              <w:br/>
              <w:t>}</w:t>
              <w:br/>
              <w:t>```</w:t>
              <w:br/>
              <w:t>### Example Response</w:t>
              <w:br/>
              <w:t>```json</w:t>
              <w:br/>
              <w:t>{</w:t>
              <w:br/>
              <w:t>"id": "chatcmpl-12345",</w:t>
              <w:br/>
              <w:t>"object": "chat.completion",</w:t>
              <w:br/>
              <w:t>"created": 1693417200,</w:t>
              <w:br/>
              <w:t>"model": "gemini-2.0-flash",</w:t>
              <w:br/>
              <w:t>"choices": [</w:t>
              <w:br/>
              <w:t>{</w:t>
              <w:br/>
              <w:t>"message": {</w:t>
              <w:br/>
              <w:t>"role": "assistant",</w:t>
              <w:br/>
              <w:t>"content": "Hi there!"</w:t>
              <w:br/>
              <w:t>},</w:t>
              <w:br/>
              <w:t>"finish_reason": "stop",</w:t>
              <w:br/>
              <w:t>"index": 0</w:t>
              <w:br/>
              <w:t>}</w:t>
              <w:br/>
              <w:t>],</w:t>
              <w:br/>
              <w:t>"usage": {</w:t>
              <w:br/>
              <w:t>"prompt_tokens": 0,</w:t>
              <w:br/>
              <w:t>"completion_tokens": 0,</w:t>
              <w:br/>
              <w:t>"total_tokens": 0</w:t>
              <w:br/>
              <w:t>}</w:t>
              <w:br/>
              <w:t>}</w:t>
              <w:br/>
              <w:t>```</w:t>
              <w:br/>
              <w:t>---</w:t>
              <w:br/>
              <w:t>## Roadmap</w:t>
              <w:br/>
              <w:t>- ✅ Gemini Support: Implemented</w:t>
              <w:br/>
              <w:t>- (cid:5) ~~Claude, ChatGPT Development~~: Discontinued</w:t>
              <w:br/>
              <w:t>---</w:t>
              <w:br/>
              <w:t>&lt;details&gt;</w:t>
              <w:br/>
              <w:t>&lt;summary&gt;</w:t>
              <w:br/>
              <w:t>&lt;h2&gt;Configuration ⚙ &lt;/h2&gt;</w:t>
              <w:br/>
              <w:t>&lt;/summary&gt;</w:t>
              <w:br/>
              <w:t>### Key Configuration Options</w:t>
              <w:br/>
              <w:t>| Section | Option | Description | Example Value |</w:t>
              <w:br/>
              <w:t>| ----------- | ---------- | ------------------------------------------ | ------------- |</w:t>
              <w:br/>
              <w:t>| [AI] | default_ai | Default service for `/v1/chat/completions` | `gemini` |</w:t>
              <w:br/>
              <w:t>| [EnabledAI] | gemini | Enable/disable Gemini service | `true` |</w:t>
              <w:br/>
              <w:t>| [Browser] | name | Browser for cookie-based authentication | `firefox` |</w:t>
              <w:br/>
              <w:t>The complete configuration template is available in [`WebAI-to-API/config.conf.example`](WebAI-to-</w:t>
              <w:br/>
              <w:t>API/config.conf.example).</w:t>
              <w:br/>
              <w:t>If the cookies are left empty, the application will automatically retrieve them using the default</w:t>
              <w:br/>
              <w:t>browser specified.</w:t>
              <w:br/>
              <w:t>---</w:t>
              <w:br/>
              <w:t>### Sample `config.conf`</w:t>
              <w:br/>
              <w:t>file:///home/amir/Works/WebAI-to-API/README.md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sz w:val="22"/>
              </w:rPr>
              <w:t>۶/۲/۲۵ README.md ۲</w:t>
              <w:br/>
              <w:t>یک درخواست POST به `/v1/chat/completions` (یا هر نقطه پایانی در دسترس دیگر) با محتوای مورد نیاز ارسال کنید.</w:t>
              <w:br/>
              <w:br/>
              <w:t>### نمونه درخواست</w:t>
              <w:br/>
              <w:br/>
              <w:t>```json</w:t>
              <w:br/>
              <w:t>{</w:t>
              <w:br/>
              <w:t>"model": "gemini-2.0-flash",</w:t>
              <w:br/>
              <w:t>"messages": [{ "role": "user", "content": "Hello!" }]</w:t>
              <w:br/>
              <w:t>}</w:t>
              <w:br/>
              <w:t>```</w:t>
              <w:br/>
              <w:br/>
              <w:t>### نمونه پاسخ</w:t>
              <w:br/>
              <w:br/>
              <w:t>```json</w:t>
              <w:br/>
              <w:t>{</w:t>
              <w:br/>
              <w:t>"id": "chatcmpl-12345",</w:t>
              <w:br/>
              <w:t>"object": "chat.completion",</w:t>
              <w:br/>
              <w:t>"created": 1693417200,</w:t>
              <w:br/>
              <w:t>"model": "gemini-2.0-flash",</w:t>
              <w:br/>
              <w:t>"choices": [</w:t>
              <w:br/>
              <w:t>{</w:t>
              <w:br/>
              <w:t>"message": {</w:t>
              <w:br/>
              <w:t>"role": "assistant",</w:t>
              <w:br/>
              <w:t>"content": "Hi there!"</w:t>
              <w:br/>
              <w:t>},</w:t>
              <w:br/>
              <w:t>"finish_reason": "stop",</w:t>
              <w:br/>
              <w:t>"index": 0</w:t>
              <w:br/>
              <w:t>}</w:t>
              <w:br/>
              <w:t>],</w:t>
              <w:br/>
              <w:t>"usage": {</w:t>
              <w:br/>
              <w:t>"prompt_tokens": 0,</w:t>
              <w:br/>
              <w:t>"completion_tokens": 0,</w:t>
              <w:br/>
              <w:t>"total_tokens": 0</w:t>
              <w:br/>
              <w:t>}</w:t>
              <w:br/>
              <w:t>}</w:t>
              <w:br/>
              <w:t>```</w:t>
              <w:br/>
              <w:br/>
              <w:t>-----</w:t>
              <w:br/>
              <w:br/>
              <w:t>## نقشه راه</w:t>
              <w:br/>
              <w:br/>
              <w:t xml:space="preserve">  - ✅ پشتیبانی از Gemini: پیاده‌سازی شد</w:t>
              <w:br/>
              <w:t xml:space="preserve">  - (cid:5) \~\~توسعه Claude, ChatGPT\~\~: متوقف شد</w:t>
              <w:br/>
              <w:br/>
              <w:t>-----</w:t>
              <w:br/>
              <w:br/>
              <w:t>\&lt;details\&gt;</w:t>
              <w:br/>
              <w:t>\&lt;summary\&gt;</w:t>
              <w:br/>
              <w:t>\&lt;h2\&gt;پیکربندی ⚙ \&lt;/h2\&gt;</w:t>
              <w:br/>
              <w:t>\&lt;/summary\&gt;</w:t>
              <w:br/>
              <w:br/>
              <w:t>### گزینه‌های کلیدی پیکربندی</w:t>
              <w:br/>
              <w:br/>
              <w:t>## | بخش | گزینه | توضیحات | مقدار نمونه | | ----------- | ---------- | ------------------------------------------ | ------------- | | [AI] | default\_ai | سرویس پیش‌فرض برای `/v1/chat/completions` | `gemini` | | [EnabledAI] | gemini | فعال/غیرفعال کردن سرویس Gemini | `true` | | [Browser] | name | مرورگر برای احراز هویت مبتنی بر کوکی | `firefox` | قالب کامل پیکربندی در [`WebAI-to-API/config.conf.example`](WebAI-to-API/config.conf.example) موجود است. اگر کوکی‌ها خالی گذاشته شوند، برنامه به طور خودکار آنها را با استفاده از مرورگر پیش‌فرض مشخص شده بازیابی خواهد کرد.</w:t>
              <w:br/>
              <w:br/>
              <w:t>### فایل نمونه `config.conf`</w:t>
              <w:br/>
              <w:br/>
              <w:t>file:///home/amir/Works/WebAI-to-API/README.md</w:t>
            </w:r>
          </w:p>
        </w:tc>
      </w:tr>
    </w:tbl>
    <w:p>
      <w:r>
        <w:br w:type="page"/>
      </w:r>
    </w:p>
    <w:p>
      <w:pPr>
        <w:pStyle w:val="Heading2"/>
      </w:pPr>
      <w:r>
        <w:t>صفحه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</w:tcPr>
          <w:p>
            <w:pPr>
              <w:jc w:val="right"/>
            </w:pPr>
            <w:r>
              <w:rPr>
                <w:rFonts w:ascii="B Nazanin" w:hAnsi="B Nazanin"/>
                <w:b/>
                <w:sz w:val="24"/>
              </w:rPr>
              <w:t>متن اصلی (فارسی)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  <w:sz w:val="24"/>
              </w:rPr>
              <w:t>ترجمه (Farsi)</w:t>
            </w:r>
          </w:p>
        </w:tc>
      </w:tr>
      <w:tr>
        <w:tc>
          <w:tcPr>
            <w:tcW w:type="dxa" w:w="504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6/2/25 README.md 3</w:t>
              <w:br/>
              <w:t>```ini</w:t>
              <w:br/>
              <w:t>[AI]</w:t>
              <w:br/>
              <w:t># Default AI service.</w:t>
              <w:br/>
              <w:t>default_ai = gemini</w:t>
              <w:br/>
              <w:t># Default model for Gemini.</w:t>
              <w:br/>
              <w:t>default_model_gemini = gemini-2.0-flash</w:t>
              <w:br/>
              <w:t># Gemini cookies (leave empty to use browser_cookies3 for automatic authentication).</w:t>
              <w:br/>
              <w:t>gemini_cookie_1psid =</w:t>
              <w:br/>
              <w:t>gemini_cookie_1psidts =</w:t>
              <w:br/>
              <w:t>[EnabledAI]</w:t>
              <w:br/>
              <w:t># Enable or disable AI services.</w:t>
              <w:br/>
              <w:t>gemini = true</w:t>
              <w:br/>
              <w:t>[Browser]</w:t>
              <w:br/>
              <w:t># Default browser options: firefox, brave, chrome, edge, safari.</w:t>
              <w:br/>
              <w:t>name = firefox</w:t>
              <w:br/>
              <w:t>```</w:t>
              <w:br/>
              <w:t>&lt;/details&gt;</w:t>
              <w:br/>
              <w:t>---</w:t>
              <w:br/>
              <w:t>## Project Structure</w:t>
              <w:br/>
              <w:t>The project now follows a modular layout that separates configuration, business logic, API endpoints,</w:t>
              <w:br/>
              <w:t>and utilities:</w:t>
              <w:br/>
              <w:t>```plaintext</w:t>
              <w:br/>
              <w:t>src/</w:t>
              <w:br/>
              <w:t>├── app/</w:t>
              <w:br/>
              <w:t>│ ├── __init__.py</w:t>
              <w:br/>
              <w:t>│ ├── main.py # FastAPI app creation, configuration, and lifespan management.</w:t>
              <w:br/>
              <w:t>│ ├── config.py # Global configuration loader/updater.</w:t>
              <w:br/>
              <w:t>│ ├── logger.py # Centralized logging configuration.</w:t>
              <w:br/>
              <w:t>│ ├── endpoints/ # API endpoint routers.</w:t>
              <w:br/>
              <w:t>│ │ ├── __init__.py</w:t>
              <w:br/>
              <w:t>│ │ ├── gemini.py # Endpoints for Gemini (e.g., /gemini, /gemini-chat).</w:t>
              <w:br/>
              <w:t>│ │ └── chat.py # Endpoints for translation and OpenAI-compatible requests.</w:t>
              <w:br/>
              <w:t>│ ├── services/ # Business logic and service wrappers.</w:t>
              <w:br/>
              <w:t>│ │ ├── __init__.py</w:t>
              <w:br/>
              <w:t>│ │ ├── gemini_client.py # Gemini client initialization, content generation, and cleanup.</w:t>
              <w:br/>
              <w:t>│ │ └── session_manager.py # Session management for chat and translation.</w:t>
              <w:br/>
              <w:t>│ └── utils/ # Helper functions.</w:t>
              <w:br/>
              <w:t>│ ├── __init__.py</w:t>
              <w:br/>
              <w:t>│ └── browser.py # Browser-based cookie retrieval.</w:t>
              <w:br/>
              <w:t>├── models/ # Models and wrappers (e.g., MyGeminiClient).</w:t>
              <w:br/>
              <w:t>│ └── gemini.py</w:t>
              <w:br/>
              <w:t>├── schemas/ # Pydantic schemas for request/response validation.</w:t>
              <w:br/>
              <w:t>│ └── request.py</w:t>
              <w:br/>
              <w:t>├── config.conf # Application configuration file.</w:t>
              <w:br/>
              <w:t>└── run.py # Entry point to run the server.</w:t>
              <w:br/>
              <w:t>```</w:t>
              <w:br/>
              <w:t>---</w:t>
              <w:br/>
              <w:t>## Developer Documentation</w:t>
              <w:br/>
              <w:t>### Overview</w:t>
              <w:br/>
              <w:t>The project is built on a modular architecture designed for scalability and ease of maintenance. Its</w:t>
              <w:br/>
              <w:t>primary components are:</w:t>
              <w:br/>
              <w:t>- **app/main.py:** Initializes the FastAPI application, configures middleware, and manages</w:t>
              <w:br/>
              <w:t>application lifespan (startup and shutdown routines).</w:t>
              <w:br/>
              <w:t>file:///home/amir/Works/WebAI-to-API/README.md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sz w:val="22"/>
              </w:rPr>
              <w:t>2025/6/2 README.md 3</w:t>
              <w:br/>
              <w:br/>
              <w:t>```ini</w:t>
              <w:br/>
              <w:t>[AI]</w:t>
              <w:br/>
              <w:t># سرویس پیش‌فرض هوش مصنوعی</w:t>
              <w:br/>
              <w:t>default_ai = gemini</w:t>
              <w:br/>
              <w:t># مدل پیش‌فرض برای جمینای</w:t>
              <w:br/>
              <w:t>default_model_gemini = gemini-2.0-flash</w:t>
              <w:br/>
              <w:t># کوکی‌های جمینای (برای احراز هویت خودکار، خالی بگذارید تا از browser_cookies3 استفاده شود).</w:t>
              <w:br/>
              <w:t>gemini_cookie_1psid =</w:t>
              <w:br/>
              <w:t>gemini_cookie_1psidts =</w:t>
              <w:br/>
              <w:t>[EnabledAI]</w:t>
              <w:br/>
              <w:t># فعال یا غیرفعال کردن سرویس‌های هوش مصنوعی</w:t>
              <w:br/>
              <w:t>gemini = true</w:t>
              <w:br/>
              <w:t>[Browser]</w:t>
              <w:br/>
              <w:t># گزینه‌های پیش‌فرض مرورگر: firefox, brave, chrome, edge, safari.</w:t>
              <w:br/>
              <w:t>name = firefox</w:t>
              <w:br/>
              <w:t>```</w:t>
              <w:br/>
              <w:br/>
              <w:t>## \&lt;/details\&gt;</w:t>
              <w:br/>
              <w:br/>
              <w:t>## ساختار پروژه</w:t>
              <w:br/>
              <w:br/>
              <w:t>پروژه اکنون از یک ساختار ماژولار پیروی می‌کند که پیکربندی، منطق تجاری، نقاط پایانی API و ابزارهای</w:t>
              <w:br/>
              <w:t>جانبی را از هم جدا می‌کند:</w:t>
              <w:br/>
              <w:br/>
              <w:t>```plaintext</w:t>
              <w:br/>
              <w:t>src/</w:t>
              <w:br/>
              <w:t>├── app/</w:t>
              <w:br/>
              <w:t>│ ├── __init__.py</w:t>
              <w:br/>
              <w:t>│ ├── main.py # ایجاد، پیکربندی و مدیریت چرخه حیات برنامه FastAPI.</w:t>
              <w:br/>
              <w:t>│ ├── config.py # بارگذار/به‌روزرسان پیکربندی سراسری.</w:t>
              <w:br/>
              <w:t>│ ├── logger.py # پیکربندی متمرکز ثبت وقایع.</w:t>
              <w:br/>
              <w:t>│ ├── endpoints/ # مسیردهنده‌های نقطه پایانی API.</w:t>
              <w:br/>
              <w:t>│ │ ├── __init__.py</w:t>
              <w:br/>
              <w:t>│ │ ├── gemini.py # نقاط پایانی برای جمینای (مثلاً /gemini, /gemini-chat).</w:t>
              <w:br/>
              <w:t>│ │ └── chat.py # نقاط پایانی برای ترجمه و درخواست‌های سازگار با OpenAI.</w:t>
              <w:br/>
              <w:t>│ ├── services/ # منطق تجاری و بسته‌بندی سرویس‌ها.</w:t>
              <w:br/>
              <w:t>│ │ ├── __init__.py</w:t>
              <w:br/>
              <w:t>│ │ ├── gemini_client.py # راه‌اندازی سرویس‌گیرنده جمینای، تولید محتوا و پاکسازی.</w:t>
              <w:br/>
              <w:t>│ │ └── session_manager.py # مدیریت نشست برای گفتگو و ترجمه.</w:t>
              <w:br/>
              <w:t>│ └── utils/ # توابع کمکی.</w:t>
              <w:br/>
              <w:t>│ ├── __init__.py</w:t>
              <w:br/>
              <w:t>│ └── browser.py # بازیابی کوکی مبتنی بر مرورگر.</w:t>
              <w:br/>
              <w:t>├── models/ # مدل‌ها و بسته‌بندی‌ها (مثلاً MyGeminiClient).</w:t>
              <w:br/>
              <w:t>│ └── gemini.py</w:t>
              <w:br/>
              <w:t>├── schemas/ # طرح‌واره‌های Pydantic برای اعتبارسنجی درخواست/پاسخ.</w:t>
              <w:br/>
              <w:t>│ └── request.py</w:t>
              <w:br/>
              <w:t>├── config.conf # فایل پیکربندی برنامه.</w:t>
              <w:br/>
              <w:t>└── run.py # نقطه ورود برای اجرای سرور.</w:t>
              <w:br/>
              <w:t>```</w:t>
              <w:br/>
              <w:br/>
              <w:t>-----</w:t>
              <w:br/>
              <w:br/>
              <w:t>## مستندات توسعه‌دهنده</w:t>
              <w:br/>
              <w:br/>
              <w:t>### نمای کلی</w:t>
              <w:br/>
              <w:br/>
              <w:t>این پروژه بر اساس یک معماری ماژولار ساخته شده است که برای مقیاس‌پذیری و سهولت نگهداری طراحی شده است.</w:t>
              <w:br/>
              <w:t>اجزای اصلی آن عبارتند از:</w:t>
              <w:br/>
              <w:br/>
              <w:t xml:space="preserve">  - **app/main.py:** برنامه FastAPI را مقداردهی اولیه می‌کند، میان‌افزار را پیکربندی می‌کند و چرخه</w:t>
              <w:br/>
              <w:t xml:space="preserve">    حیات برنامه (روال‌های راه‌اندازی و خاموش شدن) را مدیریت می‌کند.</w:t>
              <w:br/>
              <w:t xml:space="preserve">    file:///home/amir/Works/WebAI-to-API/README.md</w:t>
            </w:r>
          </w:p>
        </w:tc>
      </w:tr>
    </w:tbl>
    <w:p>
      <w:r>
        <w:br w:type="page"/>
      </w:r>
    </w:p>
    <w:p>
      <w:pPr>
        <w:pStyle w:val="Heading2"/>
      </w:pPr>
      <w:r>
        <w:t>صفحه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</w:tcPr>
          <w:p>
            <w:pPr>
              <w:jc w:val="right"/>
            </w:pPr>
            <w:r>
              <w:rPr>
                <w:rFonts w:ascii="B Nazanin" w:hAnsi="B Nazanin"/>
                <w:b/>
                <w:sz w:val="24"/>
              </w:rPr>
              <w:t>متن اصلی (فارسی)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  <w:sz w:val="24"/>
              </w:rPr>
              <w:t>ترجمه (Farsi)</w:t>
            </w:r>
          </w:p>
        </w:tc>
      </w:tr>
      <w:tr>
        <w:tc>
          <w:tcPr>
            <w:tcW w:type="dxa" w:w="504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6/2/25 README.md 4</w:t>
              <w:br/>
              <w:t>- **app/main.py:** Initializes the FastAPI application, configures middleware, and manages</w:t>
              <w:br/>
              <w:t>application lifespan (startup and shutdown routines).</w:t>
              <w:br/>
              <w:t>- **app/config.py:** Handles the loading and updating of configuration settings from `config.conf`.</w:t>
              <w:br/>
              <w:t>- **app/logger.py:** Sets up a centralized logging system.</w:t>
              <w:br/>
              <w:t>- **app/endpoints/:** Contains separate modules for handling API endpoints. Each module (e.g.,</w:t>
              <w:br/>
              <w:t>`gemini.py` and `chat.py`) manages routes specific to their functionality.</w:t>
              <w:br/>
              <w:t>- **app/services/:** Encapsulates business logic, including the Gemini client wrapper</w:t>
              <w:br/>
              <w:t>(`gemini_client.py`) and session management (`session_manager.py`).</w:t>
              <w:br/>
              <w:t>- **app/utils/browser.py:** Provides helper functions, such as retrieving cookies from the browser</w:t>
              <w:br/>
              <w:t>for authentication.</w:t>
              <w:br/>
              <w:t>- **models/:** Holds model definitions like `MyGeminiClient` for interfacing with the Gemini Web API.</w:t>
              <w:br/>
              <w:t>- **schemas/:** Defines Pydantic models for validating API requests.</w:t>
              <w:br/>
              <w:t>### How It Works</w:t>
              <w:br/>
              <w:t>1. **Application Initialization:**</w:t>
              <w:br/>
              <w:t>On startup, the application loads configurations and initializes the Gemini client and session</w:t>
              <w:br/>
              <w:t>managers. This is managed via the `lifespan` context in `app/main.py`.</w:t>
              <w:br/>
              <w:t>2. **Routing:**</w:t>
              <w:br/>
              <w:t>The API endpoints are organized into dedicated routers under `app/endpoints/`, which are then</w:t>
              <w:br/>
              <w:t>included in the main FastAPI application.</w:t>
              <w:br/>
              <w:t>3. **Service Layer:**</w:t>
              <w:br/>
              <w:t>The `app/services/` directory contains the logic for interacting with the Gemini API and managing</w:t>
              <w:br/>
              <w:t>user sessions, ensuring that the API routes remain clean and focused on request handling.</w:t>
              <w:br/>
              <w:t>4. **Utilities and Configurations:**</w:t>
              <w:br/>
              <w:t>Helper functions and configuration logic are kept separate to maintain clarity and ease of</w:t>
              <w:br/>
              <w:t>updates.</w:t>
              <w:br/>
              <w:t>---</w:t>
              <w:br/>
              <w:t>## (cid:7)(cid:7) Docker Deployment Guide</w:t>
              <w:br/>
              <w:t>For Docker setup and deployment instructions, please refer to the [Docker.md](Docker.md)</w:t>
              <w:br/>
              <w:t>documentation.</w:t>
              <w:br/>
              <w:t>---</w:t>
              <w:br/>
              <w:t>## Star History</w:t>
              <w:br/>
              <w:t>[![Star History Chart](https://api.star-history.com/svg?repos=Amm1rr/WebAI-to-API&amp;type=Date)]</w:t>
              <w:br/>
              <w:t>(https://www.star-history.com/#Amm1rr/WebAI-to-API&amp;Date)</w:t>
              <w:br/>
              <w:t>## License (cid:8)(cid:8)</w:t>
              <w:br/>
              <w:t>This project is open source under the [MIT License](LICENSE).</w:t>
              <w:br/>
              <w:t>---</w:t>
              <w:br/>
              <w:t>&gt; **Note:** This is a research project. Please use it responsibly, and be aware that additional</w:t>
              <w:br/>
              <w:t>security measures and error handling are necessary for production deployments.</w:t>
              <w:br/>
              <w:t>&lt;br&gt;</w:t>
              <w:br/>
              <w:t>[![](https://visitcount.itsvg.in/api?id=amm1rr&amp;label=V&amp;color=0&amp;icon=2&amp;pretty=true)](https://</w:t>
              <w:br/>
              <w:t>github.com/Amm1rr/)</w:t>
              <w:br/>
              <w:t>file:///home/amir/Works/WebAI-to-API/README.md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sz w:val="22"/>
              </w:rPr>
              <w:t>۶/۲/۲۵ README.md ۴</w:t>
              <w:br/>
              <w:br/>
              <w:t xml:space="preserve">  - **app/main.py:** برنامه FastAPI را مقداردهی اولیه می‌کند، میان‌افزار را پیکربندی می‌کند و چرخه عمر برنامه (روال‌های راه‌اندازی و خاموش کردن) را مدیریت می‌کند.</w:t>
              <w:br/>
              <w:t xml:space="preserve">  - **app/config.py:** بارگذاری و به‌روزرسانی تنظیمات پیکربندی را از `config.conf` مدیریت می‌کند.</w:t>
              <w:br/>
              <w:t xml:space="preserve">  - **app/logger.py:** یک سیستم ورود به سیستم متمرکز را راه‌اندازی می‌کند.</w:t>
              <w:br/>
              <w:t xml:space="preserve">  - **app/endpoints/:** شامل ماژول‌های جداگانه برای مدیریت نقاط پایانی API است. هر ماژول (به عنوان مثال، `gemini.py` و `chat.py`) مسیرهای مربوط به عملکرد خود را مدیریت می‌کند.</w:t>
              <w:br/>
              <w:t xml:space="preserve">  - **app/services/:** منطق تجاری را شامل می‌شود، از جمله پوشش کلاینت Gemini (`gemini_client.py`) و مدیریت نشست (`session_manager.py`).</w:t>
              <w:br/>
              <w:t xml:space="preserve">  - **app/utils/browser.py:** توابع کمکی مانند بازیابی کوکی‌ها از مرورگر برای احراز هویت را فراهم می‌کند.</w:t>
              <w:br/>
              <w:t xml:space="preserve">  - **models/:** تعاریف مدل مانند `MyGeminiClient` را برای واسط با Gemini Web API نگه می‌دارد.</w:t>
              <w:br/>
              <w:t xml:space="preserve">  - **schemas/:** مدل‌های Pydantic را برای اعتبارسنجی درخواست‌های API تعریف می‌کند.</w:t>
              <w:br/>
              <w:br/>
              <w:t>### نحوه کار</w:t>
              <w:br/>
              <w:br/>
              <w:t>## ۱. **مقداردهی اولیه برنامه:** در زمان راه‌اندازی، برنامه پیکربندی‌ها را بارگذاری می‌کند و کلاینت Gemini و مدیران نشست را مقداردهی اولیه می‌کند. این از طریق زمینه `lifespan` در `app/main.py` مدیریت می‌شود. ۲. **مسیریابی:** نقاط پایانی API در روترهای اختصاصی تحت `app/endpoints/` سازماندهی شده‌اند که سپس در برنامه اصلی FastAPI گنجانده می‌شوند. ۳. **لایه خدمات:** دایرکتوری `app/services/` شامل منطق برای تعامل با Gemini API و مدیریت نشست‌های کاربر است و اطمینان می‌دهد که مسیرهای API تمیز و متمرکز بر مدیریت درخواست باقی می‌مانند. ۴. **ابزارها و پیکربندی‌ها:** توابع کمکی و منطق پیکربندی برای حفظ وضوح و سهولت به‌روزرسانی جداگانه نگهداری می‌شوند.</w:t>
              <w:br/>
              <w:br/>
              <w:t>## راهنمای استقرار Docker</w:t>
              <w:br/>
              <w:br/>
              <w:t>## برای دستورالعمل‌های راه‌اندازی و استقرار Docker، لطفاً به مستندات [Docker.md](Docker.md) مراجعه کنید.</w:t>
              <w:br/>
              <w:br/>
              <w:t>## تاریخچه ستاره</w:t>
              <w:br/>
              <w:br/>
              <w:t>[](https://www.star-history.com/#Amm1rr/WebAI-to-API&amp;Date)</w:t>
              <w:br/>
              <w:br/>
              <w:t>## مجوز</w:t>
              <w:br/>
              <w:br/>
              <w:t>## این پروژه تحت [مجوز MIT](https://www.google.com/search?q=LICENSE) متن‌باز است.</w:t>
              <w:br/>
              <w:br/>
              <w:t>&gt; **توجه:** این یک پروژه تحقیقاتی است. لطفاً از آن مسئولانه استفاده کنید و توجه داشته باشید که اقدامات امنیتی اضافی و مدیریت خطا برای استقرار در محیط‌های تولیدی ضروری است.</w:t>
              <w:br/>
              <w:br/>
              <w:t>\&lt;br\&gt;</w:t>
              <w:br/>
              <w:t>[suspicious link removed]</w:t>
              <w:br/>
              <w:t>file:///home/amir/Works/WebAI-to-API/README.md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