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33C96B6" wp14:paraId="1E40FFC9" wp14:textId="205744E5">
      <w:pPr>
        <w:pStyle w:val="Heading1"/>
      </w:pPr>
      <w:r w:rsidRPr="533C96B6" w:rsidR="533C96B6">
        <w:rPr>
          <w:rFonts w:ascii="Calibri" w:hAnsi="Calibri" w:eastAsia="Calibri" w:cs="Calibri"/>
          <w:noProof w:val="0"/>
          <w:sz w:val="22"/>
          <w:szCs w:val="22"/>
          <w:lang w:val="it-IT"/>
        </w:rPr>
        <w:t>CRUD API</w:t>
      </w:r>
    </w:p>
    <w:p xmlns:wp14="http://schemas.microsoft.com/office/word/2010/wordml" w:rsidP="533C96B6" wp14:paraId="0142D02D" wp14:textId="182EDDED">
      <w:pPr>
        <w:ind w:left="-20" w:right="-20"/>
      </w:pPr>
      <w:r w:rsidRPr="533C96B6" w:rsidR="533C96B6">
        <w:rPr>
          <w:rFonts w:ascii="Calibri" w:hAnsi="Calibri" w:eastAsia="Calibri" w:cs="Calibri"/>
          <w:noProof w:val="0"/>
          <w:sz w:val="22"/>
          <w:szCs w:val="22"/>
          <w:lang w:val="it-IT"/>
        </w:rPr>
        <w:t>We saw examples of a City Search web application that uses PHP parameters to search for a city name in the previous sections. This section will look at how such a web application may utilize APIs to perform the same thing, and we will directly interact with the API endpoint.</w:t>
      </w:r>
    </w:p>
    <w:p xmlns:wp14="http://schemas.microsoft.com/office/word/2010/wordml" wp14:paraId="45E9D02E" wp14:textId="6578E553"/>
    <w:p xmlns:wp14="http://schemas.microsoft.com/office/word/2010/wordml" w:rsidP="533C96B6" wp14:paraId="4782D362" wp14:textId="23FC6A3B">
      <w:pPr>
        <w:pStyle w:val="Heading2"/>
      </w:pPr>
      <w:r w:rsidRPr="533C96B6" w:rsidR="533C96B6">
        <w:rPr>
          <w:rFonts w:ascii="Calibri" w:hAnsi="Calibri" w:eastAsia="Calibri" w:cs="Calibri"/>
          <w:noProof w:val="0"/>
          <w:sz w:val="22"/>
          <w:szCs w:val="22"/>
          <w:lang w:val="it-IT"/>
        </w:rPr>
        <w:t>APIs</w:t>
      </w:r>
    </w:p>
    <w:p xmlns:wp14="http://schemas.microsoft.com/office/word/2010/wordml" w:rsidP="533C96B6" wp14:paraId="7456C4C4" wp14:textId="65F68820">
      <w:pPr>
        <w:ind w:left="-20" w:right="-20"/>
      </w:pPr>
      <w:r w:rsidRPr="533C96B6" w:rsidR="533C96B6">
        <w:rPr>
          <w:rFonts w:ascii="Calibri" w:hAnsi="Calibri" w:eastAsia="Calibri" w:cs="Calibri"/>
          <w:noProof w:val="0"/>
          <w:sz w:val="22"/>
          <w:szCs w:val="22"/>
          <w:lang w:val="it-IT"/>
        </w:rPr>
        <w:t>There are several types of APIs. Many APIs are used to interact with a database, such that we would be able to specify the requested table and the requested row within our API query, and then use an HTTP method to perform the operation needed. For example, for the api.php endpoint in our example, if we wanted to update the city table in the database, and the row we will be updating has a city name of london, then the URL would look something like this:</w:t>
      </w:r>
    </w:p>
    <w:p xmlns:wp14="http://schemas.microsoft.com/office/word/2010/wordml" w:rsidP="533C96B6" wp14:paraId="3BAE7352" wp14:textId="7614677D">
      <w:pPr>
        <w:ind w:left="-20" w:right="-20"/>
      </w:pPr>
      <w:r w:rsidRPr="533C96B6" w:rsidR="533C96B6">
        <w:rPr>
          <w:rFonts w:ascii="Calibri" w:hAnsi="Calibri" w:eastAsia="Calibri" w:cs="Calibri"/>
          <w:noProof w:val="0"/>
          <w:sz w:val="22"/>
          <w:szCs w:val="22"/>
          <w:lang w:val="it-IT"/>
        </w:rPr>
        <w:t>Code: bash</w:t>
      </w:r>
    </w:p>
    <w:p xmlns:wp14="http://schemas.microsoft.com/office/word/2010/wordml" w:rsidP="533C96B6" wp14:paraId="1A262E43" wp14:textId="21A72DE3">
      <w:pPr>
        <w:ind w:left="-20" w:right="-20"/>
        <w:rPr>
          <w:rFonts w:ascii="Calibri" w:hAnsi="Calibri" w:eastAsia="Calibri" w:cs="Calibri"/>
          <w:noProof w:val="0"/>
          <w:sz w:val="22"/>
          <w:szCs w:val="22"/>
          <w:lang w:val="it-IT"/>
        </w:rPr>
      </w:pPr>
      <w:r w:rsidRPr="533C96B6" w:rsidR="533C96B6">
        <w:rPr>
          <w:rFonts w:ascii="Calibri" w:hAnsi="Calibri" w:eastAsia="Calibri" w:cs="Calibri"/>
          <w:noProof w:val="0"/>
          <w:sz w:val="22"/>
          <w:szCs w:val="22"/>
          <w:lang w:val="it-IT"/>
        </w:rPr>
        <w:t xml:space="preserve">curl -X PUT </w:t>
      </w:r>
      <w:hyperlink>
        <w:r w:rsidRPr="533C96B6" w:rsidR="533C96B6">
          <w:rPr>
            <w:rStyle w:val="Hyperlink"/>
            <w:rFonts w:ascii="Calibri" w:hAnsi="Calibri" w:eastAsia="Calibri" w:cs="Calibri"/>
            <w:noProof w:val="0"/>
            <w:sz w:val="22"/>
            <w:szCs w:val="22"/>
            <w:lang w:val="it-IT"/>
          </w:rPr>
          <w:t>http://&lt;SERVER_IP&gt;:&lt;PORT&gt;/api.php/city/london</w:t>
        </w:r>
      </w:hyperlink>
      <w:r w:rsidRPr="533C96B6" w:rsidR="533C96B6">
        <w:rPr>
          <w:rFonts w:ascii="Calibri" w:hAnsi="Calibri" w:eastAsia="Calibri" w:cs="Calibri"/>
          <w:noProof w:val="0"/>
          <w:sz w:val="22"/>
          <w:szCs w:val="22"/>
          <w:lang w:val="it-IT"/>
        </w:rPr>
        <w:t xml:space="preserve"> ...SNIP...</w:t>
      </w:r>
      <w:r>
        <w:br/>
      </w:r>
    </w:p>
    <w:p xmlns:wp14="http://schemas.microsoft.com/office/word/2010/wordml" w:rsidP="533C96B6" wp14:paraId="7F17CCE4" wp14:textId="6BF72C4C">
      <w:pPr>
        <w:pStyle w:val="Heading2"/>
      </w:pPr>
      <w:r w:rsidRPr="533C96B6" w:rsidR="533C96B6">
        <w:rPr>
          <w:rFonts w:ascii="Calibri" w:hAnsi="Calibri" w:eastAsia="Calibri" w:cs="Calibri"/>
          <w:noProof w:val="0"/>
          <w:sz w:val="22"/>
          <w:szCs w:val="22"/>
          <w:lang w:val="it-IT"/>
        </w:rPr>
        <w:t>CRUD</w:t>
      </w:r>
    </w:p>
    <w:p xmlns:wp14="http://schemas.microsoft.com/office/word/2010/wordml" w:rsidP="533C96B6" wp14:paraId="256B5872" wp14:textId="7AC06C4A">
      <w:pPr>
        <w:ind w:left="-20" w:right="-20"/>
      </w:pPr>
      <w:r w:rsidRPr="533C96B6" w:rsidR="533C96B6">
        <w:rPr>
          <w:rFonts w:ascii="Calibri" w:hAnsi="Calibri" w:eastAsia="Calibri" w:cs="Calibri"/>
          <w:noProof w:val="0"/>
          <w:sz w:val="22"/>
          <w:szCs w:val="22"/>
          <w:lang w:val="it-IT"/>
        </w:rPr>
        <w:t>As we can see, we can easily specify the table and the row we want to perform an operation on through such APIs. Then we may utilize different HTTP methods to perform different operations on that row. In general, APIs perform 4 main operations on the requested database entity:</w:t>
      </w:r>
    </w:p>
    <w:tbl>
      <w:tblPr>
        <w:tblStyle w:val="TableNormal"/>
        <w:tblW w:w="0" w:type="auto"/>
        <w:tblLayout w:type="fixed"/>
        <w:tblLook w:val="06A0" w:firstRow="1" w:lastRow="0" w:firstColumn="1" w:lastColumn="0" w:noHBand="1" w:noVBand="1"/>
      </w:tblPr>
      <w:tblGrid>
        <w:gridCol w:w="3005"/>
        <w:gridCol w:w="3005"/>
        <w:gridCol w:w="3005"/>
      </w:tblGrid>
      <w:tr w:rsidR="533C96B6" w:rsidTr="533C96B6" w14:paraId="400DD951">
        <w:trPr>
          <w:trHeight w:val="300"/>
        </w:trPr>
        <w:tc>
          <w:tcPr>
            <w:tcW w:w="3005" w:type="dxa"/>
            <w:tcMar/>
            <w:vAlign w:val="center"/>
          </w:tcPr>
          <w:p w:rsidR="533C96B6" w:rsidP="533C96B6" w:rsidRDefault="533C96B6" w14:paraId="0BD500B1" w14:textId="7F83E372">
            <w:pPr>
              <w:spacing w:before="0" w:beforeAutospacing="off" w:after="0" w:afterAutospacing="off"/>
              <w:jc w:val="center"/>
            </w:pPr>
            <w:r w:rsidRPr="533C96B6" w:rsidR="533C96B6">
              <w:rPr>
                <w:b w:val="1"/>
                <w:bCs w:val="1"/>
              </w:rPr>
              <w:t>Operation</w:t>
            </w:r>
          </w:p>
        </w:tc>
        <w:tc>
          <w:tcPr>
            <w:tcW w:w="3005" w:type="dxa"/>
            <w:tcMar/>
            <w:vAlign w:val="center"/>
          </w:tcPr>
          <w:p w:rsidR="533C96B6" w:rsidP="533C96B6" w:rsidRDefault="533C96B6" w14:paraId="03C44D37" w14:textId="3AA7630C">
            <w:pPr>
              <w:spacing w:before="0" w:beforeAutospacing="off" w:after="0" w:afterAutospacing="off"/>
              <w:jc w:val="center"/>
            </w:pPr>
            <w:r w:rsidRPr="533C96B6" w:rsidR="533C96B6">
              <w:rPr>
                <w:b w:val="1"/>
                <w:bCs w:val="1"/>
              </w:rPr>
              <w:t>HTTP Method</w:t>
            </w:r>
          </w:p>
        </w:tc>
        <w:tc>
          <w:tcPr>
            <w:tcW w:w="3005" w:type="dxa"/>
            <w:tcMar/>
            <w:vAlign w:val="center"/>
          </w:tcPr>
          <w:p w:rsidR="533C96B6" w:rsidP="533C96B6" w:rsidRDefault="533C96B6" w14:paraId="465527B0" w14:textId="257A59D0">
            <w:pPr>
              <w:spacing w:before="0" w:beforeAutospacing="off" w:after="0" w:afterAutospacing="off"/>
              <w:jc w:val="center"/>
            </w:pPr>
            <w:r w:rsidRPr="533C96B6" w:rsidR="533C96B6">
              <w:rPr>
                <w:b w:val="1"/>
                <w:bCs w:val="1"/>
              </w:rPr>
              <w:t>Description</w:t>
            </w:r>
          </w:p>
        </w:tc>
      </w:tr>
      <w:tr w:rsidR="533C96B6" w:rsidTr="533C96B6" w14:paraId="1862AC5F">
        <w:trPr>
          <w:trHeight w:val="300"/>
        </w:trPr>
        <w:tc>
          <w:tcPr>
            <w:tcW w:w="3005" w:type="dxa"/>
            <w:tcMar/>
            <w:vAlign w:val="center"/>
          </w:tcPr>
          <w:p w:rsidR="533C96B6" w:rsidP="533C96B6" w:rsidRDefault="533C96B6" w14:paraId="5231F220" w14:textId="79DD325D">
            <w:pPr>
              <w:spacing w:before="0" w:beforeAutospacing="off" w:after="0" w:afterAutospacing="off"/>
            </w:pPr>
            <w:r w:rsidR="533C96B6">
              <w:rPr/>
              <w:t>Create</w:t>
            </w:r>
          </w:p>
        </w:tc>
        <w:tc>
          <w:tcPr>
            <w:tcW w:w="3005" w:type="dxa"/>
            <w:tcMar/>
            <w:vAlign w:val="center"/>
          </w:tcPr>
          <w:p w:rsidR="533C96B6" w:rsidP="533C96B6" w:rsidRDefault="533C96B6" w14:paraId="01CBA3D4" w14:textId="02BD9599">
            <w:pPr>
              <w:spacing w:before="0" w:beforeAutospacing="off" w:after="0" w:afterAutospacing="off"/>
            </w:pPr>
            <w:r w:rsidR="533C96B6">
              <w:rPr/>
              <w:t>POST</w:t>
            </w:r>
          </w:p>
        </w:tc>
        <w:tc>
          <w:tcPr>
            <w:tcW w:w="3005" w:type="dxa"/>
            <w:tcMar/>
            <w:vAlign w:val="center"/>
          </w:tcPr>
          <w:p w:rsidR="533C96B6" w:rsidP="533C96B6" w:rsidRDefault="533C96B6" w14:paraId="6E4C1C24" w14:textId="63389C9C">
            <w:pPr>
              <w:spacing w:before="0" w:beforeAutospacing="off" w:after="0" w:afterAutospacing="off"/>
            </w:pPr>
            <w:r w:rsidR="533C96B6">
              <w:rPr/>
              <w:t>Adds the specified data to the database table</w:t>
            </w:r>
          </w:p>
        </w:tc>
      </w:tr>
      <w:tr w:rsidR="533C96B6" w:rsidTr="533C96B6" w14:paraId="01532543">
        <w:trPr>
          <w:trHeight w:val="300"/>
        </w:trPr>
        <w:tc>
          <w:tcPr>
            <w:tcW w:w="3005" w:type="dxa"/>
            <w:tcMar/>
            <w:vAlign w:val="center"/>
          </w:tcPr>
          <w:p w:rsidR="533C96B6" w:rsidP="533C96B6" w:rsidRDefault="533C96B6" w14:paraId="0EE54875" w14:textId="3155006C">
            <w:pPr>
              <w:spacing w:before="0" w:beforeAutospacing="off" w:after="0" w:afterAutospacing="off"/>
            </w:pPr>
            <w:r w:rsidR="533C96B6">
              <w:rPr/>
              <w:t>Read</w:t>
            </w:r>
          </w:p>
        </w:tc>
        <w:tc>
          <w:tcPr>
            <w:tcW w:w="3005" w:type="dxa"/>
            <w:tcMar/>
            <w:vAlign w:val="center"/>
          </w:tcPr>
          <w:p w:rsidR="533C96B6" w:rsidP="533C96B6" w:rsidRDefault="533C96B6" w14:paraId="55547FF1" w14:textId="6D894DCB">
            <w:pPr>
              <w:spacing w:before="0" w:beforeAutospacing="off" w:after="0" w:afterAutospacing="off"/>
            </w:pPr>
            <w:r w:rsidR="533C96B6">
              <w:rPr/>
              <w:t>GET</w:t>
            </w:r>
          </w:p>
        </w:tc>
        <w:tc>
          <w:tcPr>
            <w:tcW w:w="3005" w:type="dxa"/>
            <w:tcMar/>
            <w:vAlign w:val="center"/>
          </w:tcPr>
          <w:p w:rsidR="533C96B6" w:rsidP="533C96B6" w:rsidRDefault="533C96B6" w14:paraId="49889DC2" w14:textId="207A3023">
            <w:pPr>
              <w:spacing w:before="0" w:beforeAutospacing="off" w:after="0" w:afterAutospacing="off"/>
            </w:pPr>
            <w:r w:rsidR="533C96B6">
              <w:rPr/>
              <w:t>Reads the specified entity from the database table</w:t>
            </w:r>
          </w:p>
        </w:tc>
      </w:tr>
      <w:tr w:rsidR="533C96B6" w:rsidTr="533C96B6" w14:paraId="3AF83668">
        <w:trPr>
          <w:trHeight w:val="300"/>
        </w:trPr>
        <w:tc>
          <w:tcPr>
            <w:tcW w:w="3005" w:type="dxa"/>
            <w:tcMar/>
            <w:vAlign w:val="center"/>
          </w:tcPr>
          <w:p w:rsidR="533C96B6" w:rsidP="533C96B6" w:rsidRDefault="533C96B6" w14:paraId="0105C828" w14:textId="272121FE">
            <w:pPr>
              <w:spacing w:before="0" w:beforeAutospacing="off" w:after="0" w:afterAutospacing="off"/>
            </w:pPr>
            <w:r w:rsidR="533C96B6">
              <w:rPr/>
              <w:t>Update</w:t>
            </w:r>
          </w:p>
        </w:tc>
        <w:tc>
          <w:tcPr>
            <w:tcW w:w="3005" w:type="dxa"/>
            <w:tcMar/>
            <w:vAlign w:val="center"/>
          </w:tcPr>
          <w:p w:rsidR="533C96B6" w:rsidP="533C96B6" w:rsidRDefault="533C96B6" w14:paraId="517A9E40" w14:textId="4478B9DC">
            <w:pPr>
              <w:spacing w:before="0" w:beforeAutospacing="off" w:after="0" w:afterAutospacing="off"/>
            </w:pPr>
            <w:r w:rsidR="533C96B6">
              <w:rPr/>
              <w:t>PUT</w:t>
            </w:r>
          </w:p>
        </w:tc>
        <w:tc>
          <w:tcPr>
            <w:tcW w:w="3005" w:type="dxa"/>
            <w:tcMar/>
            <w:vAlign w:val="center"/>
          </w:tcPr>
          <w:p w:rsidR="533C96B6" w:rsidP="533C96B6" w:rsidRDefault="533C96B6" w14:paraId="2086472C" w14:textId="1CB5BE65">
            <w:pPr>
              <w:spacing w:before="0" w:beforeAutospacing="off" w:after="0" w:afterAutospacing="off"/>
            </w:pPr>
            <w:r w:rsidR="533C96B6">
              <w:rPr/>
              <w:t>Updates the data of the specified database table</w:t>
            </w:r>
          </w:p>
        </w:tc>
      </w:tr>
      <w:tr w:rsidR="533C96B6" w:rsidTr="533C96B6" w14:paraId="1A39E2EE">
        <w:trPr>
          <w:trHeight w:val="300"/>
        </w:trPr>
        <w:tc>
          <w:tcPr>
            <w:tcW w:w="3005" w:type="dxa"/>
            <w:tcMar/>
            <w:vAlign w:val="center"/>
          </w:tcPr>
          <w:p w:rsidR="533C96B6" w:rsidP="533C96B6" w:rsidRDefault="533C96B6" w14:paraId="4F4BB540" w14:textId="0F62DBB3">
            <w:pPr>
              <w:spacing w:before="0" w:beforeAutospacing="off" w:after="0" w:afterAutospacing="off"/>
            </w:pPr>
            <w:r w:rsidR="533C96B6">
              <w:rPr/>
              <w:t>Delete</w:t>
            </w:r>
          </w:p>
        </w:tc>
        <w:tc>
          <w:tcPr>
            <w:tcW w:w="3005" w:type="dxa"/>
            <w:tcMar/>
            <w:vAlign w:val="center"/>
          </w:tcPr>
          <w:p w:rsidR="533C96B6" w:rsidP="533C96B6" w:rsidRDefault="533C96B6" w14:paraId="0AA8F5F2" w14:textId="180E7A6A">
            <w:pPr>
              <w:spacing w:before="0" w:beforeAutospacing="off" w:after="0" w:afterAutospacing="off"/>
            </w:pPr>
            <w:r w:rsidR="533C96B6">
              <w:rPr/>
              <w:t>DELETE</w:t>
            </w:r>
          </w:p>
        </w:tc>
        <w:tc>
          <w:tcPr>
            <w:tcW w:w="3005" w:type="dxa"/>
            <w:tcMar/>
            <w:vAlign w:val="center"/>
          </w:tcPr>
          <w:p w:rsidR="533C96B6" w:rsidP="533C96B6" w:rsidRDefault="533C96B6" w14:paraId="5DD59282" w14:textId="686E393D">
            <w:pPr>
              <w:spacing w:before="0" w:beforeAutospacing="off" w:after="0" w:afterAutospacing="off"/>
            </w:pPr>
            <w:r w:rsidR="533C96B6">
              <w:rPr/>
              <w:t>Removes the specified row from the database table</w:t>
            </w:r>
          </w:p>
        </w:tc>
      </w:tr>
    </w:tbl>
    <w:p xmlns:wp14="http://schemas.microsoft.com/office/word/2010/wordml" w:rsidP="533C96B6" wp14:paraId="76EEFEF8" wp14:textId="59645400">
      <w:pPr>
        <w:ind w:left="-20" w:right="-20"/>
      </w:pPr>
      <w:r w:rsidRPr="533C96B6" w:rsidR="533C96B6">
        <w:rPr>
          <w:rFonts w:ascii="Calibri" w:hAnsi="Calibri" w:eastAsia="Calibri" w:cs="Calibri"/>
          <w:noProof w:val="0"/>
          <w:sz w:val="22"/>
          <w:szCs w:val="22"/>
          <w:lang w:val="it-IT"/>
        </w:rPr>
        <w:t xml:space="preserve">These four operations are mainly linked to the commonly known CRUD APIs, but the same principle is also used in REST APIs and several other types of APIs. Of course, not all APIs work in the same way, and the user access control will limit what actions we can perform and what results we can see. The </w:t>
      </w:r>
      <w:hyperlink r:id="R177cc9e92f444204">
        <w:r w:rsidRPr="533C96B6" w:rsidR="533C96B6">
          <w:rPr>
            <w:rStyle w:val="Hyperlink"/>
            <w:rFonts w:ascii="Calibri" w:hAnsi="Calibri" w:eastAsia="Calibri" w:cs="Calibri"/>
            <w:noProof w:val="0"/>
            <w:sz w:val="22"/>
            <w:szCs w:val="22"/>
            <w:lang w:val="it-IT"/>
          </w:rPr>
          <w:t>Introduction to Web Applications</w:t>
        </w:r>
      </w:hyperlink>
      <w:r w:rsidRPr="533C96B6" w:rsidR="533C96B6">
        <w:rPr>
          <w:rFonts w:ascii="Calibri" w:hAnsi="Calibri" w:eastAsia="Calibri" w:cs="Calibri"/>
          <w:noProof w:val="0"/>
          <w:sz w:val="22"/>
          <w:szCs w:val="22"/>
          <w:lang w:val="it-IT"/>
        </w:rPr>
        <w:t xml:space="preserve"> module further explains these concepts, so you may refer to it for more details about APIs and their usage.</w:t>
      </w:r>
    </w:p>
    <w:p xmlns:wp14="http://schemas.microsoft.com/office/word/2010/wordml" wp14:paraId="37CDA2EA" wp14:textId="64810F64"/>
    <w:p xmlns:wp14="http://schemas.microsoft.com/office/word/2010/wordml" w:rsidP="533C96B6" wp14:paraId="255E5E81" wp14:textId="0B1EA801">
      <w:pPr>
        <w:pStyle w:val="Heading2"/>
      </w:pPr>
      <w:r w:rsidRPr="533C96B6" w:rsidR="533C96B6">
        <w:rPr>
          <w:rFonts w:ascii="Calibri" w:hAnsi="Calibri" w:eastAsia="Calibri" w:cs="Calibri"/>
          <w:noProof w:val="0"/>
          <w:sz w:val="22"/>
          <w:szCs w:val="22"/>
          <w:lang w:val="it-IT"/>
        </w:rPr>
        <w:t>Read</w:t>
      </w:r>
    </w:p>
    <w:p xmlns:wp14="http://schemas.microsoft.com/office/word/2010/wordml" w:rsidP="533C96B6" wp14:paraId="5FAAE614" wp14:textId="58F2B9C6">
      <w:pPr>
        <w:ind w:left="-20" w:right="-20"/>
      </w:pPr>
      <w:r w:rsidRPr="533C96B6" w:rsidR="533C96B6">
        <w:rPr>
          <w:rFonts w:ascii="Calibri" w:hAnsi="Calibri" w:eastAsia="Calibri" w:cs="Calibri"/>
          <w:noProof w:val="0"/>
          <w:sz w:val="22"/>
          <w:szCs w:val="22"/>
          <w:lang w:val="it-IT"/>
        </w:rPr>
        <w:t>The first thing we will do when interacting with an API is reading data. As mentioned earlier, we can simply specify the table name after the API (e.g. /city) and then specify our search term (e.g. /london), as follows:</w:t>
      </w:r>
    </w:p>
    <w:p xmlns:wp14="http://schemas.microsoft.com/office/word/2010/wordml" w:rsidP="533C96B6" wp14:paraId="3AE1B9E3" wp14:textId="4E048DD5">
      <w:pPr>
        <w:spacing w:line="240" w:lineRule="exact"/>
        <w:rPr>
          <w:rFonts w:ascii="Calibri" w:hAnsi="Calibri" w:eastAsia="Calibri" w:cs="Calibri"/>
          <w:noProof w:val="0"/>
          <w:sz w:val="22"/>
          <w:szCs w:val="22"/>
          <w:lang w:val="it-IT"/>
        </w:rPr>
      </w:pPr>
      <w:r w:rsidRPr="533C96B6" w:rsidR="533C96B6">
        <w:rPr>
          <w:rFonts w:ascii="Calibri" w:hAnsi="Calibri" w:eastAsia="Calibri" w:cs="Calibri"/>
          <w:noProof w:val="0"/>
          <w:sz w:val="22"/>
          <w:szCs w:val="22"/>
          <w:lang w:val="it-IT"/>
        </w:rPr>
        <w:t xml:space="preserve">yovecio@htb[/htb]$ curl </w:t>
      </w:r>
      <w:hyperlink>
        <w:r w:rsidRPr="533C96B6" w:rsidR="533C96B6">
          <w:rPr>
            <w:rStyle w:val="Hyperlink"/>
            <w:rFonts w:ascii="Calibri" w:hAnsi="Calibri" w:eastAsia="Calibri" w:cs="Calibri"/>
            <w:noProof w:val="0"/>
            <w:sz w:val="22"/>
            <w:szCs w:val="22"/>
            <w:lang w:val="it-IT"/>
          </w:rPr>
          <w:t>http://&lt;SERVER_IP&gt;:&lt;PORT&gt;/api.php/city/london</w:t>
        </w:r>
        <w:r>
          <w:br/>
        </w:r>
        <w:r>
          <w:br/>
        </w:r>
      </w:hyperlink>
      <w:r w:rsidRPr="533C96B6" w:rsidR="533C96B6">
        <w:rPr>
          <w:rFonts w:ascii="Calibri" w:hAnsi="Calibri" w:eastAsia="Calibri" w:cs="Calibri"/>
          <w:noProof w:val="0"/>
          <w:sz w:val="22"/>
          <w:szCs w:val="22"/>
          <w:lang w:val="it-IT"/>
        </w:rPr>
        <w:t>[{"city_name":"London","country_name":"(UK)"}]</w:t>
      </w:r>
      <w:r>
        <w:br/>
      </w:r>
    </w:p>
    <w:p xmlns:wp14="http://schemas.microsoft.com/office/word/2010/wordml" w:rsidP="533C96B6" wp14:paraId="23719F6C" wp14:textId="1720DA06">
      <w:pPr>
        <w:ind w:left="-20" w:right="-20"/>
      </w:pPr>
      <w:r w:rsidRPr="533C96B6" w:rsidR="533C96B6">
        <w:rPr>
          <w:rFonts w:ascii="Calibri" w:hAnsi="Calibri" w:eastAsia="Calibri" w:cs="Calibri"/>
          <w:noProof w:val="0"/>
          <w:sz w:val="22"/>
          <w:szCs w:val="22"/>
          <w:lang w:val="it-IT"/>
        </w:rPr>
        <w:t>We see that the result is sent as a JSON string. To have it properly formatted in JSON format, we can pipe the output to the jq utility, which will format it properly. We will also silent any unneeded cURL output with -s, as follows:</w:t>
      </w:r>
    </w:p>
    <w:p xmlns:wp14="http://schemas.microsoft.com/office/word/2010/wordml" w:rsidP="533C96B6" wp14:paraId="609C1FCB" wp14:textId="40B47F5A">
      <w:pPr>
        <w:spacing w:line="240" w:lineRule="exact"/>
        <w:rPr>
          <w:rFonts w:ascii="Calibri" w:hAnsi="Calibri" w:eastAsia="Calibri" w:cs="Calibri"/>
          <w:noProof w:val="0"/>
          <w:sz w:val="22"/>
          <w:szCs w:val="22"/>
          <w:lang w:val="it-IT"/>
        </w:rPr>
      </w:pPr>
      <w:r w:rsidRPr="533C96B6" w:rsidR="533C96B6">
        <w:rPr>
          <w:rFonts w:ascii="Calibri" w:hAnsi="Calibri" w:eastAsia="Calibri" w:cs="Calibri"/>
          <w:noProof w:val="0"/>
          <w:sz w:val="22"/>
          <w:szCs w:val="22"/>
          <w:lang w:val="it-IT"/>
        </w:rPr>
        <w:t xml:space="preserve">yovecio@htb[/htb]$ curl -s </w:t>
      </w:r>
      <w:hyperlink>
        <w:r w:rsidRPr="533C96B6" w:rsidR="533C96B6">
          <w:rPr>
            <w:rStyle w:val="Hyperlink"/>
            <w:rFonts w:ascii="Calibri" w:hAnsi="Calibri" w:eastAsia="Calibri" w:cs="Calibri"/>
            <w:noProof w:val="0"/>
            <w:sz w:val="22"/>
            <w:szCs w:val="22"/>
            <w:lang w:val="it-IT"/>
          </w:rPr>
          <w:t>http://&lt;SERVER_IP&gt;:&lt;PORT&gt;/api.php/city/london</w:t>
        </w:r>
      </w:hyperlink>
      <w:r w:rsidRPr="533C96B6" w:rsidR="533C96B6">
        <w:rPr>
          <w:rFonts w:ascii="Calibri" w:hAnsi="Calibri" w:eastAsia="Calibri" w:cs="Calibri"/>
          <w:noProof w:val="0"/>
          <w:sz w:val="22"/>
          <w:szCs w:val="22"/>
          <w:lang w:val="it-IT"/>
        </w:rPr>
        <w:t xml:space="preserve"> | jq</w:t>
      </w:r>
      <w:r>
        <w:br/>
      </w:r>
      <w:r>
        <w:br/>
      </w:r>
      <w:r w:rsidRPr="533C96B6" w:rsidR="533C96B6">
        <w:rPr>
          <w:rFonts w:ascii="Calibri" w:hAnsi="Calibri" w:eastAsia="Calibri" w:cs="Calibri"/>
          <w:noProof w:val="0"/>
          <w:sz w:val="22"/>
          <w:szCs w:val="22"/>
          <w:lang w:val="it-IT"/>
        </w:rPr>
        <w:t>[</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 xml:space="preserve">    "city_name": "London",</w:t>
      </w:r>
      <w:r>
        <w:br/>
      </w:r>
      <w:r w:rsidRPr="533C96B6" w:rsidR="533C96B6">
        <w:rPr>
          <w:rFonts w:ascii="Calibri" w:hAnsi="Calibri" w:eastAsia="Calibri" w:cs="Calibri"/>
          <w:noProof w:val="0"/>
          <w:sz w:val="22"/>
          <w:szCs w:val="22"/>
          <w:lang w:val="it-IT"/>
        </w:rPr>
        <w:t xml:space="preserve">    "country_name": "(UK)"</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w:t>
      </w:r>
      <w:r>
        <w:br/>
      </w:r>
    </w:p>
    <w:p xmlns:wp14="http://schemas.microsoft.com/office/word/2010/wordml" w:rsidP="533C96B6" wp14:paraId="3B124AE0" wp14:textId="2541E9A8">
      <w:pPr>
        <w:ind w:left="-20" w:right="-20"/>
      </w:pPr>
      <w:r w:rsidRPr="533C96B6" w:rsidR="533C96B6">
        <w:rPr>
          <w:rFonts w:ascii="Calibri" w:hAnsi="Calibri" w:eastAsia="Calibri" w:cs="Calibri"/>
          <w:noProof w:val="0"/>
          <w:sz w:val="22"/>
          <w:szCs w:val="22"/>
          <w:lang w:val="it-IT"/>
        </w:rPr>
        <w:t>As we can see, we got the output in a nicely formatted output. We can also provide a search term and get all matching results:</w:t>
      </w:r>
    </w:p>
    <w:p xmlns:wp14="http://schemas.microsoft.com/office/word/2010/wordml" w:rsidP="533C96B6" wp14:paraId="00A11181" wp14:textId="2E5B61AF">
      <w:pPr>
        <w:spacing w:line="240" w:lineRule="exact"/>
        <w:rPr>
          <w:rFonts w:ascii="Calibri" w:hAnsi="Calibri" w:eastAsia="Calibri" w:cs="Calibri"/>
          <w:noProof w:val="0"/>
          <w:sz w:val="22"/>
          <w:szCs w:val="22"/>
          <w:lang w:val="it-IT"/>
        </w:rPr>
      </w:pPr>
      <w:r w:rsidRPr="533C96B6" w:rsidR="533C96B6">
        <w:rPr>
          <w:rFonts w:ascii="Calibri" w:hAnsi="Calibri" w:eastAsia="Calibri" w:cs="Calibri"/>
          <w:noProof w:val="0"/>
          <w:sz w:val="22"/>
          <w:szCs w:val="22"/>
          <w:lang w:val="it-IT"/>
        </w:rPr>
        <w:t xml:space="preserve">yovecio@htb[/htb]$ curl -s </w:t>
      </w:r>
      <w:hyperlink>
        <w:r w:rsidRPr="533C96B6" w:rsidR="533C96B6">
          <w:rPr>
            <w:rStyle w:val="Hyperlink"/>
            <w:rFonts w:ascii="Calibri" w:hAnsi="Calibri" w:eastAsia="Calibri" w:cs="Calibri"/>
            <w:noProof w:val="0"/>
            <w:sz w:val="22"/>
            <w:szCs w:val="22"/>
            <w:lang w:val="it-IT"/>
          </w:rPr>
          <w:t>http://&lt;SERVER_IP&gt;:&lt;PORT&gt;/api.php/city/le</w:t>
        </w:r>
      </w:hyperlink>
      <w:r w:rsidRPr="533C96B6" w:rsidR="533C96B6">
        <w:rPr>
          <w:rFonts w:ascii="Calibri" w:hAnsi="Calibri" w:eastAsia="Calibri" w:cs="Calibri"/>
          <w:noProof w:val="0"/>
          <w:sz w:val="22"/>
          <w:szCs w:val="22"/>
          <w:lang w:val="it-IT"/>
        </w:rPr>
        <w:t xml:space="preserve"> | jq</w:t>
      </w:r>
      <w:r>
        <w:br/>
      </w:r>
      <w:r>
        <w:br/>
      </w:r>
      <w:r w:rsidRPr="533C96B6" w:rsidR="533C96B6">
        <w:rPr>
          <w:rFonts w:ascii="Calibri" w:hAnsi="Calibri" w:eastAsia="Calibri" w:cs="Calibri"/>
          <w:noProof w:val="0"/>
          <w:sz w:val="22"/>
          <w:szCs w:val="22"/>
          <w:lang w:val="it-IT"/>
        </w:rPr>
        <w:t>[</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 xml:space="preserve">    "city_name": "Leeds",</w:t>
      </w:r>
      <w:r>
        <w:br/>
      </w:r>
      <w:r w:rsidRPr="533C96B6" w:rsidR="533C96B6">
        <w:rPr>
          <w:rFonts w:ascii="Calibri" w:hAnsi="Calibri" w:eastAsia="Calibri" w:cs="Calibri"/>
          <w:noProof w:val="0"/>
          <w:sz w:val="22"/>
          <w:szCs w:val="22"/>
          <w:lang w:val="it-IT"/>
        </w:rPr>
        <w:t xml:space="preserve">    "country_name": "(UK)"</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 xml:space="preserve">    "city_name": "Dudley",</w:t>
      </w:r>
      <w:r>
        <w:br/>
      </w:r>
      <w:r w:rsidRPr="533C96B6" w:rsidR="533C96B6">
        <w:rPr>
          <w:rFonts w:ascii="Calibri" w:hAnsi="Calibri" w:eastAsia="Calibri" w:cs="Calibri"/>
          <w:noProof w:val="0"/>
          <w:sz w:val="22"/>
          <w:szCs w:val="22"/>
          <w:lang w:val="it-IT"/>
        </w:rPr>
        <w:t xml:space="preserve">    "country_name": "(UK)"</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 xml:space="preserve">    "city_name": "Leicester",</w:t>
      </w:r>
      <w:r>
        <w:br/>
      </w:r>
      <w:r w:rsidRPr="533C96B6" w:rsidR="533C96B6">
        <w:rPr>
          <w:rFonts w:ascii="Calibri" w:hAnsi="Calibri" w:eastAsia="Calibri" w:cs="Calibri"/>
          <w:noProof w:val="0"/>
          <w:sz w:val="22"/>
          <w:szCs w:val="22"/>
          <w:lang w:val="it-IT"/>
        </w:rPr>
        <w:t xml:space="preserve">    "country_name": "(UK)"</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 xml:space="preserve">  ...SNIP...</w:t>
      </w:r>
      <w:r>
        <w:br/>
      </w:r>
      <w:r w:rsidRPr="533C96B6" w:rsidR="533C96B6">
        <w:rPr>
          <w:rFonts w:ascii="Calibri" w:hAnsi="Calibri" w:eastAsia="Calibri" w:cs="Calibri"/>
          <w:noProof w:val="0"/>
          <w:sz w:val="22"/>
          <w:szCs w:val="22"/>
          <w:lang w:val="it-IT"/>
        </w:rPr>
        <w:t>]</w:t>
      </w:r>
      <w:r>
        <w:br/>
      </w:r>
    </w:p>
    <w:p xmlns:wp14="http://schemas.microsoft.com/office/word/2010/wordml" w:rsidP="533C96B6" wp14:paraId="22B1E4BA" wp14:textId="558F265A">
      <w:pPr>
        <w:ind w:left="-20" w:right="-20"/>
      </w:pPr>
      <w:r w:rsidRPr="533C96B6" w:rsidR="533C96B6">
        <w:rPr>
          <w:rFonts w:ascii="Calibri" w:hAnsi="Calibri" w:eastAsia="Calibri" w:cs="Calibri"/>
          <w:noProof w:val="0"/>
          <w:sz w:val="22"/>
          <w:szCs w:val="22"/>
          <w:lang w:val="it-IT"/>
        </w:rPr>
        <w:t>Finally, we can pass an empty string to retrieve all entries in the table:</w:t>
      </w:r>
    </w:p>
    <w:p xmlns:wp14="http://schemas.microsoft.com/office/word/2010/wordml" w:rsidP="533C96B6" wp14:paraId="742DD365" wp14:textId="1C96133E">
      <w:pPr>
        <w:spacing w:line="240" w:lineRule="exact"/>
        <w:rPr>
          <w:rFonts w:ascii="Calibri" w:hAnsi="Calibri" w:eastAsia="Calibri" w:cs="Calibri"/>
          <w:noProof w:val="0"/>
          <w:sz w:val="22"/>
          <w:szCs w:val="22"/>
          <w:lang w:val="it-IT"/>
        </w:rPr>
      </w:pPr>
      <w:r w:rsidRPr="533C96B6" w:rsidR="533C96B6">
        <w:rPr>
          <w:rFonts w:ascii="Calibri" w:hAnsi="Calibri" w:eastAsia="Calibri" w:cs="Calibri"/>
          <w:noProof w:val="0"/>
          <w:sz w:val="22"/>
          <w:szCs w:val="22"/>
          <w:lang w:val="it-IT"/>
        </w:rPr>
        <w:t xml:space="preserve">yovecio@htb[/htb]$ curl -s </w:t>
      </w:r>
      <w:hyperlink>
        <w:r w:rsidRPr="533C96B6" w:rsidR="533C96B6">
          <w:rPr>
            <w:rStyle w:val="Hyperlink"/>
            <w:rFonts w:ascii="Calibri" w:hAnsi="Calibri" w:eastAsia="Calibri" w:cs="Calibri"/>
            <w:noProof w:val="0"/>
            <w:sz w:val="22"/>
            <w:szCs w:val="22"/>
            <w:lang w:val="it-IT"/>
          </w:rPr>
          <w:t>http://&lt;SERVER_IP&gt;:&lt;PORT&gt;/api.php/city/</w:t>
        </w:r>
      </w:hyperlink>
      <w:r w:rsidRPr="533C96B6" w:rsidR="533C96B6">
        <w:rPr>
          <w:rFonts w:ascii="Calibri" w:hAnsi="Calibri" w:eastAsia="Calibri" w:cs="Calibri"/>
          <w:noProof w:val="0"/>
          <w:sz w:val="22"/>
          <w:szCs w:val="22"/>
          <w:lang w:val="it-IT"/>
        </w:rPr>
        <w:t xml:space="preserve"> | jq</w:t>
      </w:r>
      <w:r>
        <w:br/>
      </w:r>
      <w:r>
        <w:br/>
      </w:r>
      <w:r w:rsidRPr="533C96B6" w:rsidR="533C96B6">
        <w:rPr>
          <w:rFonts w:ascii="Calibri" w:hAnsi="Calibri" w:eastAsia="Calibri" w:cs="Calibri"/>
          <w:noProof w:val="0"/>
          <w:sz w:val="22"/>
          <w:szCs w:val="22"/>
          <w:lang w:val="it-IT"/>
        </w:rPr>
        <w:t>[</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 xml:space="preserve">    "city_name": "London",</w:t>
      </w:r>
      <w:r>
        <w:br/>
      </w:r>
      <w:r w:rsidRPr="533C96B6" w:rsidR="533C96B6">
        <w:rPr>
          <w:rFonts w:ascii="Calibri" w:hAnsi="Calibri" w:eastAsia="Calibri" w:cs="Calibri"/>
          <w:noProof w:val="0"/>
          <w:sz w:val="22"/>
          <w:szCs w:val="22"/>
          <w:lang w:val="it-IT"/>
        </w:rPr>
        <w:t xml:space="preserve">    "country_name": "(UK)"</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 xml:space="preserve">    "city_name": "Birmingham",</w:t>
      </w:r>
      <w:r>
        <w:br/>
      </w:r>
      <w:r w:rsidRPr="533C96B6" w:rsidR="533C96B6">
        <w:rPr>
          <w:rFonts w:ascii="Calibri" w:hAnsi="Calibri" w:eastAsia="Calibri" w:cs="Calibri"/>
          <w:noProof w:val="0"/>
          <w:sz w:val="22"/>
          <w:szCs w:val="22"/>
          <w:lang w:val="it-IT"/>
        </w:rPr>
        <w:t xml:space="preserve">    "country_name": "(UK)"</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 xml:space="preserve">    "city_name": "Leeds",</w:t>
      </w:r>
      <w:r>
        <w:br/>
      </w:r>
      <w:r w:rsidRPr="533C96B6" w:rsidR="533C96B6">
        <w:rPr>
          <w:rFonts w:ascii="Calibri" w:hAnsi="Calibri" w:eastAsia="Calibri" w:cs="Calibri"/>
          <w:noProof w:val="0"/>
          <w:sz w:val="22"/>
          <w:szCs w:val="22"/>
          <w:lang w:val="it-IT"/>
        </w:rPr>
        <w:t xml:space="preserve">    "country_name": "(UK)"</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 xml:space="preserve">  ...SNIP...</w:t>
      </w:r>
      <w:r>
        <w:br/>
      </w:r>
      <w:r w:rsidRPr="533C96B6" w:rsidR="533C96B6">
        <w:rPr>
          <w:rFonts w:ascii="Calibri" w:hAnsi="Calibri" w:eastAsia="Calibri" w:cs="Calibri"/>
          <w:noProof w:val="0"/>
          <w:sz w:val="22"/>
          <w:szCs w:val="22"/>
          <w:lang w:val="it-IT"/>
        </w:rPr>
        <w:t>]</w:t>
      </w:r>
      <w:r>
        <w:br/>
      </w:r>
    </w:p>
    <w:p xmlns:wp14="http://schemas.microsoft.com/office/word/2010/wordml" w:rsidP="533C96B6" wp14:paraId="510083E3" wp14:textId="5B602133">
      <w:pPr>
        <w:ind w:left="-20" w:right="-20"/>
      </w:pPr>
      <w:r w:rsidRPr="533C96B6" w:rsidR="533C96B6">
        <w:rPr>
          <w:rFonts w:ascii="Calibri" w:hAnsi="Calibri" w:eastAsia="Calibri" w:cs="Calibri"/>
          <w:noProof w:val="0"/>
          <w:sz w:val="22"/>
          <w:szCs w:val="22"/>
          <w:lang w:val="it-IT"/>
        </w:rPr>
        <w:t>Try visiting any of the above links using your browser, to see how the result is rendered.</w:t>
      </w:r>
    </w:p>
    <w:p xmlns:wp14="http://schemas.microsoft.com/office/word/2010/wordml" wp14:paraId="0CA68580" wp14:textId="5DB5DF8B"/>
    <w:p xmlns:wp14="http://schemas.microsoft.com/office/word/2010/wordml" w:rsidP="533C96B6" wp14:paraId="0607F85A" wp14:textId="1C2D782E">
      <w:pPr>
        <w:pStyle w:val="Heading2"/>
      </w:pPr>
      <w:r w:rsidRPr="533C96B6" w:rsidR="533C96B6">
        <w:rPr>
          <w:rFonts w:ascii="Calibri" w:hAnsi="Calibri" w:eastAsia="Calibri" w:cs="Calibri"/>
          <w:noProof w:val="0"/>
          <w:sz w:val="22"/>
          <w:szCs w:val="22"/>
          <w:lang w:val="it-IT"/>
        </w:rPr>
        <w:t>Create</w:t>
      </w:r>
    </w:p>
    <w:p xmlns:wp14="http://schemas.microsoft.com/office/word/2010/wordml" w:rsidP="533C96B6" wp14:paraId="28BB15BE" wp14:textId="791A63DA">
      <w:pPr>
        <w:ind w:left="-20" w:right="-20"/>
      </w:pPr>
      <w:r w:rsidRPr="533C96B6" w:rsidR="533C96B6">
        <w:rPr>
          <w:rFonts w:ascii="Calibri" w:hAnsi="Calibri" w:eastAsia="Calibri" w:cs="Calibri"/>
          <w:noProof w:val="0"/>
          <w:sz w:val="22"/>
          <w:szCs w:val="22"/>
          <w:lang w:val="it-IT"/>
        </w:rPr>
        <w:t>To add a new entry, we can use an HTTP POST request, which is quite similar to what we have performed in the previous section. We can simply POST our JSON data, and it will be added to the table. As this API is using JSON data, we will also set the Content-Type header to JSON, as follows:</w:t>
      </w:r>
    </w:p>
    <w:p xmlns:wp14="http://schemas.microsoft.com/office/word/2010/wordml" w:rsidP="533C96B6" wp14:paraId="5E446710" wp14:textId="54CE1B6C">
      <w:pPr>
        <w:spacing w:line="240" w:lineRule="exact"/>
        <w:rPr>
          <w:rFonts w:ascii="Calibri" w:hAnsi="Calibri" w:eastAsia="Calibri" w:cs="Calibri"/>
          <w:noProof w:val="0"/>
          <w:sz w:val="22"/>
          <w:szCs w:val="22"/>
          <w:lang w:val="it-IT"/>
        </w:rPr>
      </w:pPr>
      <w:r w:rsidRPr="533C96B6" w:rsidR="533C96B6">
        <w:rPr>
          <w:rFonts w:ascii="Calibri" w:hAnsi="Calibri" w:eastAsia="Calibri" w:cs="Calibri"/>
          <w:noProof w:val="0"/>
          <w:sz w:val="22"/>
          <w:szCs w:val="22"/>
          <w:lang w:val="it-IT"/>
        </w:rPr>
        <w:t xml:space="preserve">yovecio@htb[/htb]$ curl -X POST </w:t>
      </w:r>
      <w:hyperlink>
        <w:r w:rsidRPr="533C96B6" w:rsidR="533C96B6">
          <w:rPr>
            <w:rStyle w:val="Hyperlink"/>
            <w:rFonts w:ascii="Calibri" w:hAnsi="Calibri" w:eastAsia="Calibri" w:cs="Calibri"/>
            <w:noProof w:val="0"/>
            <w:sz w:val="22"/>
            <w:szCs w:val="22"/>
            <w:lang w:val="it-IT"/>
          </w:rPr>
          <w:t>http://&lt;SERVER_IP&gt;:&lt;PORT&gt;/api.php/city/</w:t>
        </w:r>
      </w:hyperlink>
      <w:r w:rsidRPr="533C96B6" w:rsidR="533C96B6">
        <w:rPr>
          <w:rFonts w:ascii="Calibri" w:hAnsi="Calibri" w:eastAsia="Calibri" w:cs="Calibri"/>
          <w:noProof w:val="0"/>
          <w:sz w:val="22"/>
          <w:szCs w:val="22"/>
          <w:lang w:val="it-IT"/>
        </w:rPr>
        <w:t xml:space="preserve"> -d '{"city_name":"HTB_City", "country_name":"HTB"}' -H 'Content-Type: application/json'</w:t>
      </w:r>
      <w:r>
        <w:br/>
      </w:r>
    </w:p>
    <w:p xmlns:wp14="http://schemas.microsoft.com/office/word/2010/wordml" w:rsidP="533C96B6" wp14:paraId="28DD0759" wp14:textId="46E0F186">
      <w:pPr>
        <w:ind w:left="-20" w:right="-20"/>
      </w:pPr>
      <w:r w:rsidRPr="533C96B6" w:rsidR="533C96B6">
        <w:rPr>
          <w:rFonts w:ascii="Calibri" w:hAnsi="Calibri" w:eastAsia="Calibri" w:cs="Calibri"/>
          <w:noProof w:val="0"/>
          <w:sz w:val="22"/>
          <w:szCs w:val="22"/>
          <w:lang w:val="it-IT"/>
        </w:rPr>
        <w:t>Now, we can read the content of the city we added (HTB_City), to see if it was successfully added:</w:t>
      </w:r>
    </w:p>
    <w:p xmlns:wp14="http://schemas.microsoft.com/office/word/2010/wordml" w:rsidP="533C96B6" wp14:paraId="4590D4D3" wp14:textId="3046BB3F">
      <w:pPr>
        <w:spacing w:line="240" w:lineRule="exact"/>
        <w:rPr>
          <w:rFonts w:ascii="Calibri" w:hAnsi="Calibri" w:eastAsia="Calibri" w:cs="Calibri"/>
          <w:noProof w:val="0"/>
          <w:sz w:val="22"/>
          <w:szCs w:val="22"/>
          <w:lang w:val="it-IT"/>
        </w:rPr>
      </w:pPr>
      <w:r w:rsidRPr="533C96B6" w:rsidR="533C96B6">
        <w:rPr>
          <w:rFonts w:ascii="Calibri" w:hAnsi="Calibri" w:eastAsia="Calibri" w:cs="Calibri"/>
          <w:noProof w:val="0"/>
          <w:sz w:val="22"/>
          <w:szCs w:val="22"/>
          <w:lang w:val="it-IT"/>
        </w:rPr>
        <w:t xml:space="preserve">yovecio@htb[/htb]$ curl -s </w:t>
      </w:r>
      <w:hyperlink>
        <w:r w:rsidRPr="533C96B6" w:rsidR="533C96B6">
          <w:rPr>
            <w:rStyle w:val="Hyperlink"/>
            <w:rFonts w:ascii="Calibri" w:hAnsi="Calibri" w:eastAsia="Calibri" w:cs="Calibri"/>
            <w:noProof w:val="0"/>
            <w:sz w:val="22"/>
            <w:szCs w:val="22"/>
            <w:lang w:val="it-IT"/>
          </w:rPr>
          <w:t>http://&lt;SERVER_IP&gt;:&lt;PORT&gt;/api.php/city/HTB_City</w:t>
        </w:r>
      </w:hyperlink>
      <w:r w:rsidRPr="533C96B6" w:rsidR="533C96B6">
        <w:rPr>
          <w:rFonts w:ascii="Calibri" w:hAnsi="Calibri" w:eastAsia="Calibri" w:cs="Calibri"/>
          <w:noProof w:val="0"/>
          <w:sz w:val="22"/>
          <w:szCs w:val="22"/>
          <w:lang w:val="it-IT"/>
        </w:rPr>
        <w:t xml:space="preserve"> | jq</w:t>
      </w:r>
      <w:r>
        <w:br/>
      </w:r>
      <w:r>
        <w:br/>
      </w:r>
      <w:r w:rsidRPr="533C96B6" w:rsidR="533C96B6">
        <w:rPr>
          <w:rFonts w:ascii="Calibri" w:hAnsi="Calibri" w:eastAsia="Calibri" w:cs="Calibri"/>
          <w:noProof w:val="0"/>
          <w:sz w:val="22"/>
          <w:szCs w:val="22"/>
          <w:lang w:val="it-IT"/>
        </w:rPr>
        <w:t>[</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 xml:space="preserve">    "city_name": "HTB_City",</w:t>
      </w:r>
      <w:r>
        <w:br/>
      </w:r>
      <w:r w:rsidRPr="533C96B6" w:rsidR="533C96B6">
        <w:rPr>
          <w:rFonts w:ascii="Calibri" w:hAnsi="Calibri" w:eastAsia="Calibri" w:cs="Calibri"/>
          <w:noProof w:val="0"/>
          <w:sz w:val="22"/>
          <w:szCs w:val="22"/>
          <w:lang w:val="it-IT"/>
        </w:rPr>
        <w:t xml:space="preserve">    "country_name": "HTB"</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w:t>
      </w:r>
      <w:r>
        <w:br/>
      </w:r>
    </w:p>
    <w:p xmlns:wp14="http://schemas.microsoft.com/office/word/2010/wordml" w:rsidP="533C96B6" wp14:paraId="76860F67" wp14:textId="280657DD">
      <w:pPr>
        <w:ind w:left="-20" w:right="-20"/>
      </w:pPr>
      <w:r w:rsidRPr="533C96B6" w:rsidR="533C96B6">
        <w:rPr>
          <w:rFonts w:ascii="Calibri" w:hAnsi="Calibri" w:eastAsia="Calibri" w:cs="Calibri"/>
          <w:noProof w:val="0"/>
          <w:sz w:val="22"/>
          <w:szCs w:val="22"/>
          <w:lang w:val="it-IT"/>
        </w:rPr>
        <w:t>As we can see, a new city was created, which did not exist before.</w:t>
      </w:r>
    </w:p>
    <w:p xmlns:wp14="http://schemas.microsoft.com/office/word/2010/wordml" wp14:paraId="3A5C794C" wp14:textId="498AD790">
      <w:r w:rsidRPr="533C96B6" w:rsidR="533C96B6">
        <w:rPr>
          <w:rFonts w:ascii="Calibri" w:hAnsi="Calibri" w:eastAsia="Calibri" w:cs="Calibri"/>
          <w:b w:val="1"/>
          <w:bCs w:val="1"/>
          <w:noProof w:val="0"/>
          <w:sz w:val="22"/>
          <w:szCs w:val="22"/>
          <w:lang w:val="it-IT"/>
        </w:rPr>
        <w:t>Exercise:</w:t>
      </w:r>
      <w:r w:rsidRPr="533C96B6" w:rsidR="533C96B6">
        <w:rPr>
          <w:rFonts w:ascii="Calibri" w:hAnsi="Calibri" w:eastAsia="Calibri" w:cs="Calibri"/>
          <w:noProof w:val="0"/>
          <w:sz w:val="22"/>
          <w:szCs w:val="22"/>
          <w:lang w:val="it-IT"/>
        </w:rPr>
        <w:t xml:space="preserve"> Try adding a new city through the browser devtools, by using one of the Fetch POST requests you used in the previous section.</w:t>
      </w:r>
    </w:p>
    <w:p xmlns:wp14="http://schemas.microsoft.com/office/word/2010/wordml" wp14:paraId="6EAA301E" wp14:textId="7F55A4DC"/>
    <w:p xmlns:wp14="http://schemas.microsoft.com/office/word/2010/wordml" w:rsidP="533C96B6" wp14:paraId="4E42A57B" wp14:textId="6EBA34F4">
      <w:pPr>
        <w:pStyle w:val="Heading2"/>
      </w:pPr>
      <w:r w:rsidRPr="533C96B6" w:rsidR="533C96B6">
        <w:rPr>
          <w:rFonts w:ascii="Calibri" w:hAnsi="Calibri" w:eastAsia="Calibri" w:cs="Calibri"/>
          <w:noProof w:val="0"/>
          <w:sz w:val="22"/>
          <w:szCs w:val="22"/>
          <w:lang w:val="it-IT"/>
        </w:rPr>
        <w:t>Update</w:t>
      </w:r>
    </w:p>
    <w:p xmlns:wp14="http://schemas.microsoft.com/office/word/2010/wordml" w:rsidP="533C96B6" wp14:paraId="7500B6A3" wp14:textId="5C9B4C48">
      <w:pPr>
        <w:ind w:left="-20" w:right="-20"/>
      </w:pPr>
      <w:r w:rsidRPr="533C96B6" w:rsidR="533C96B6">
        <w:rPr>
          <w:rFonts w:ascii="Calibri" w:hAnsi="Calibri" w:eastAsia="Calibri" w:cs="Calibri"/>
          <w:noProof w:val="0"/>
          <w:sz w:val="22"/>
          <w:szCs w:val="22"/>
          <w:lang w:val="it-IT"/>
        </w:rPr>
        <w:t>Now that we know how to read and write entries through APIs, let's start discussing two other HTTP methods we have not used so far: PUT and DELETE. As mentioned at the beginning of the section, PUT is used to update API entries and modify their details, while DELETE is used to remove a specific entity.</w:t>
      </w:r>
    </w:p>
    <w:p xmlns:wp14="http://schemas.microsoft.com/office/word/2010/wordml" wp14:paraId="740270E7" wp14:textId="6C3D4CA7">
      <w:r w:rsidRPr="533C96B6" w:rsidR="533C96B6">
        <w:rPr>
          <w:rFonts w:ascii="Calibri" w:hAnsi="Calibri" w:eastAsia="Calibri" w:cs="Calibri"/>
          <w:b w:val="1"/>
          <w:bCs w:val="1"/>
          <w:noProof w:val="0"/>
          <w:sz w:val="22"/>
          <w:szCs w:val="22"/>
          <w:lang w:val="it-IT"/>
        </w:rPr>
        <w:t>Note:</w:t>
      </w:r>
      <w:r w:rsidRPr="533C96B6" w:rsidR="533C96B6">
        <w:rPr>
          <w:rFonts w:ascii="Calibri" w:hAnsi="Calibri" w:eastAsia="Calibri" w:cs="Calibri"/>
          <w:noProof w:val="0"/>
          <w:sz w:val="22"/>
          <w:szCs w:val="22"/>
          <w:lang w:val="it-IT"/>
        </w:rPr>
        <w:t xml:space="preserve"> The HTTP PATCH method may also be used to update API entries instead of PUT. To be precise, PATCH is used to partially update an entry (only modify some of its data "e.g. only city_name"), while PUT is used to update the entire entry. We may also use the HTTP OPTIONS method to see which of the two is accepted by the server, and then use the appropriate method accordingly. In this section, we will be focusing on the PUT method, though their usage is quite similar.</w:t>
      </w:r>
    </w:p>
    <w:p xmlns:wp14="http://schemas.microsoft.com/office/word/2010/wordml" w:rsidP="533C96B6" wp14:paraId="3A2FE092" wp14:textId="74F36C2F">
      <w:pPr>
        <w:ind w:left="-20" w:right="-20"/>
      </w:pPr>
      <w:r w:rsidRPr="533C96B6" w:rsidR="533C96B6">
        <w:rPr>
          <w:rFonts w:ascii="Calibri" w:hAnsi="Calibri" w:eastAsia="Calibri" w:cs="Calibri"/>
          <w:noProof w:val="0"/>
          <w:sz w:val="22"/>
          <w:szCs w:val="22"/>
          <w:lang w:val="it-IT"/>
        </w:rPr>
        <w:t>Using PUT is quite similar to POST in this case, with the only difference being that we have to specify the name of the entity we want to edit in the URL, otherwise the API will not know which entity to edit. So, all we have to do is specify the city name in the URL, change the request method to PUT, and provide the JSON data like we did with POST, as follows:</w:t>
      </w:r>
    </w:p>
    <w:p xmlns:wp14="http://schemas.microsoft.com/office/word/2010/wordml" w:rsidP="533C96B6" wp14:paraId="20F3020F" wp14:textId="1C054B49">
      <w:pPr>
        <w:spacing w:line="240" w:lineRule="exact"/>
        <w:rPr>
          <w:rFonts w:ascii="Calibri" w:hAnsi="Calibri" w:eastAsia="Calibri" w:cs="Calibri"/>
          <w:noProof w:val="0"/>
          <w:sz w:val="22"/>
          <w:szCs w:val="22"/>
          <w:lang w:val="it-IT"/>
        </w:rPr>
      </w:pPr>
      <w:r w:rsidRPr="533C96B6" w:rsidR="533C96B6">
        <w:rPr>
          <w:rFonts w:ascii="Calibri" w:hAnsi="Calibri" w:eastAsia="Calibri" w:cs="Calibri"/>
          <w:noProof w:val="0"/>
          <w:sz w:val="22"/>
          <w:szCs w:val="22"/>
          <w:lang w:val="it-IT"/>
        </w:rPr>
        <w:t xml:space="preserve">yovecio@htb[/htb]$ curl -X PUT </w:t>
      </w:r>
      <w:hyperlink>
        <w:r w:rsidRPr="533C96B6" w:rsidR="533C96B6">
          <w:rPr>
            <w:rStyle w:val="Hyperlink"/>
            <w:rFonts w:ascii="Calibri" w:hAnsi="Calibri" w:eastAsia="Calibri" w:cs="Calibri"/>
            <w:noProof w:val="0"/>
            <w:sz w:val="22"/>
            <w:szCs w:val="22"/>
            <w:lang w:val="it-IT"/>
          </w:rPr>
          <w:t>http://&lt;SERVER_IP&gt;:&lt;PORT&gt;/api.php/city/london</w:t>
        </w:r>
      </w:hyperlink>
      <w:r w:rsidRPr="533C96B6" w:rsidR="533C96B6">
        <w:rPr>
          <w:rFonts w:ascii="Calibri" w:hAnsi="Calibri" w:eastAsia="Calibri" w:cs="Calibri"/>
          <w:noProof w:val="0"/>
          <w:sz w:val="22"/>
          <w:szCs w:val="22"/>
          <w:lang w:val="it-IT"/>
        </w:rPr>
        <w:t xml:space="preserve"> -d '{"city_name":"New_HTB_City", "country_name":"HTB"}' -H 'Content-Type: application/json'</w:t>
      </w:r>
      <w:r>
        <w:br/>
      </w:r>
    </w:p>
    <w:p xmlns:wp14="http://schemas.microsoft.com/office/word/2010/wordml" w:rsidP="533C96B6" wp14:paraId="47DF06E1" wp14:textId="3EDF0E74">
      <w:pPr>
        <w:ind w:left="-20" w:right="-20"/>
      </w:pPr>
      <w:r w:rsidRPr="533C96B6" w:rsidR="533C96B6">
        <w:rPr>
          <w:rFonts w:ascii="Calibri" w:hAnsi="Calibri" w:eastAsia="Calibri" w:cs="Calibri"/>
          <w:noProof w:val="0"/>
          <w:sz w:val="22"/>
          <w:szCs w:val="22"/>
          <w:lang w:val="it-IT"/>
        </w:rPr>
        <w:t>We see in the example above that we first specified /city/london as our city, and passed a JSON string that contained "city_name":"New_HTB_City" in the request data. So, the london city should no longer exist, and a new city with the name New_HTB_City should exist. Let's try reading both to confirm:</w:t>
      </w:r>
    </w:p>
    <w:p xmlns:wp14="http://schemas.microsoft.com/office/word/2010/wordml" w:rsidP="533C96B6" wp14:paraId="7F627364" wp14:textId="7D431C54">
      <w:pPr>
        <w:spacing w:line="240" w:lineRule="exact"/>
        <w:rPr>
          <w:rFonts w:ascii="Calibri" w:hAnsi="Calibri" w:eastAsia="Calibri" w:cs="Calibri"/>
          <w:noProof w:val="0"/>
          <w:sz w:val="22"/>
          <w:szCs w:val="22"/>
          <w:lang w:val="it-IT"/>
        </w:rPr>
      </w:pPr>
      <w:r w:rsidRPr="533C96B6" w:rsidR="533C96B6">
        <w:rPr>
          <w:rFonts w:ascii="Calibri" w:hAnsi="Calibri" w:eastAsia="Calibri" w:cs="Calibri"/>
          <w:noProof w:val="0"/>
          <w:sz w:val="22"/>
          <w:szCs w:val="22"/>
          <w:lang w:val="it-IT"/>
        </w:rPr>
        <w:t xml:space="preserve">yovecio@htb[/htb]$ curl -s </w:t>
      </w:r>
      <w:hyperlink>
        <w:r w:rsidRPr="533C96B6" w:rsidR="533C96B6">
          <w:rPr>
            <w:rStyle w:val="Hyperlink"/>
            <w:rFonts w:ascii="Calibri" w:hAnsi="Calibri" w:eastAsia="Calibri" w:cs="Calibri"/>
            <w:noProof w:val="0"/>
            <w:sz w:val="22"/>
            <w:szCs w:val="22"/>
            <w:lang w:val="it-IT"/>
          </w:rPr>
          <w:t>http://&lt;SERVER_IP&gt;:&lt;PORT&gt;/api.php/city/london</w:t>
        </w:r>
      </w:hyperlink>
      <w:r w:rsidRPr="533C96B6" w:rsidR="533C96B6">
        <w:rPr>
          <w:rFonts w:ascii="Calibri" w:hAnsi="Calibri" w:eastAsia="Calibri" w:cs="Calibri"/>
          <w:noProof w:val="0"/>
          <w:sz w:val="22"/>
          <w:szCs w:val="22"/>
          <w:lang w:val="it-IT"/>
        </w:rPr>
        <w:t xml:space="preserve"> | jq</w:t>
      </w:r>
      <w:r>
        <w:br/>
      </w:r>
    </w:p>
    <w:p xmlns:wp14="http://schemas.microsoft.com/office/word/2010/wordml" w:rsidP="533C96B6" wp14:paraId="70661151" wp14:textId="06F74F36">
      <w:pPr>
        <w:spacing w:line="240" w:lineRule="exact"/>
        <w:rPr>
          <w:rFonts w:ascii="Calibri" w:hAnsi="Calibri" w:eastAsia="Calibri" w:cs="Calibri"/>
          <w:noProof w:val="0"/>
          <w:sz w:val="22"/>
          <w:szCs w:val="22"/>
          <w:lang w:val="it-IT"/>
        </w:rPr>
      </w:pPr>
      <w:r w:rsidRPr="533C96B6" w:rsidR="533C96B6">
        <w:rPr>
          <w:rFonts w:ascii="Calibri" w:hAnsi="Calibri" w:eastAsia="Calibri" w:cs="Calibri"/>
          <w:noProof w:val="0"/>
          <w:sz w:val="22"/>
          <w:szCs w:val="22"/>
          <w:lang w:val="it-IT"/>
        </w:rPr>
        <w:t xml:space="preserve">yovecio@htb[/htb]$ curl -s </w:t>
      </w:r>
      <w:hyperlink>
        <w:r w:rsidRPr="533C96B6" w:rsidR="533C96B6">
          <w:rPr>
            <w:rStyle w:val="Hyperlink"/>
            <w:rFonts w:ascii="Calibri" w:hAnsi="Calibri" w:eastAsia="Calibri" w:cs="Calibri"/>
            <w:noProof w:val="0"/>
            <w:sz w:val="22"/>
            <w:szCs w:val="22"/>
            <w:lang w:val="it-IT"/>
          </w:rPr>
          <w:t>http://&lt;SERVER_IP&gt;:&lt;PORT&gt;/api.php/city/New_HTB_City</w:t>
        </w:r>
      </w:hyperlink>
      <w:r w:rsidRPr="533C96B6" w:rsidR="533C96B6">
        <w:rPr>
          <w:rFonts w:ascii="Calibri" w:hAnsi="Calibri" w:eastAsia="Calibri" w:cs="Calibri"/>
          <w:noProof w:val="0"/>
          <w:sz w:val="22"/>
          <w:szCs w:val="22"/>
          <w:lang w:val="it-IT"/>
        </w:rPr>
        <w:t xml:space="preserve"> | jq</w:t>
      </w:r>
      <w:r>
        <w:br/>
      </w:r>
      <w:r>
        <w:br/>
      </w:r>
      <w:r w:rsidRPr="533C96B6" w:rsidR="533C96B6">
        <w:rPr>
          <w:rFonts w:ascii="Calibri" w:hAnsi="Calibri" w:eastAsia="Calibri" w:cs="Calibri"/>
          <w:noProof w:val="0"/>
          <w:sz w:val="22"/>
          <w:szCs w:val="22"/>
          <w:lang w:val="it-IT"/>
        </w:rPr>
        <w:t>[</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 xml:space="preserve">    "city_name": "New_HTB_City",</w:t>
      </w:r>
      <w:r>
        <w:br/>
      </w:r>
      <w:r w:rsidRPr="533C96B6" w:rsidR="533C96B6">
        <w:rPr>
          <w:rFonts w:ascii="Calibri" w:hAnsi="Calibri" w:eastAsia="Calibri" w:cs="Calibri"/>
          <w:noProof w:val="0"/>
          <w:sz w:val="22"/>
          <w:szCs w:val="22"/>
          <w:lang w:val="it-IT"/>
        </w:rPr>
        <w:t xml:space="preserve">    "country_name": "HTB"</w:t>
      </w:r>
      <w:r>
        <w:br/>
      </w:r>
      <w:r w:rsidRPr="533C96B6" w:rsidR="533C96B6">
        <w:rPr>
          <w:rFonts w:ascii="Calibri" w:hAnsi="Calibri" w:eastAsia="Calibri" w:cs="Calibri"/>
          <w:noProof w:val="0"/>
          <w:sz w:val="22"/>
          <w:szCs w:val="22"/>
          <w:lang w:val="it-IT"/>
        </w:rPr>
        <w:t xml:space="preserve">  }</w:t>
      </w:r>
      <w:r>
        <w:br/>
      </w:r>
      <w:r w:rsidRPr="533C96B6" w:rsidR="533C96B6">
        <w:rPr>
          <w:rFonts w:ascii="Calibri" w:hAnsi="Calibri" w:eastAsia="Calibri" w:cs="Calibri"/>
          <w:noProof w:val="0"/>
          <w:sz w:val="22"/>
          <w:szCs w:val="22"/>
          <w:lang w:val="it-IT"/>
        </w:rPr>
        <w:t>]</w:t>
      </w:r>
      <w:r>
        <w:br/>
      </w:r>
    </w:p>
    <w:p xmlns:wp14="http://schemas.microsoft.com/office/word/2010/wordml" w:rsidP="533C96B6" wp14:paraId="2F20056C" wp14:textId="4E7B3E2A">
      <w:pPr>
        <w:ind w:left="-20" w:right="-20"/>
      </w:pPr>
      <w:r w:rsidRPr="533C96B6" w:rsidR="533C96B6">
        <w:rPr>
          <w:rFonts w:ascii="Calibri" w:hAnsi="Calibri" w:eastAsia="Calibri" w:cs="Calibri"/>
          <w:noProof w:val="0"/>
          <w:sz w:val="22"/>
          <w:szCs w:val="22"/>
          <w:lang w:val="it-IT"/>
        </w:rPr>
        <w:t>Indeed, we successfully replaced the old city name with the new city.</w:t>
      </w:r>
    </w:p>
    <w:p xmlns:wp14="http://schemas.microsoft.com/office/word/2010/wordml" wp14:paraId="36769102" wp14:textId="2C25A6E8">
      <w:r w:rsidRPr="533C96B6" w:rsidR="533C96B6">
        <w:rPr>
          <w:rFonts w:ascii="Calibri" w:hAnsi="Calibri" w:eastAsia="Calibri" w:cs="Calibri"/>
          <w:b w:val="1"/>
          <w:bCs w:val="1"/>
          <w:noProof w:val="0"/>
          <w:sz w:val="22"/>
          <w:szCs w:val="22"/>
          <w:lang w:val="it-IT"/>
        </w:rPr>
        <w:t>Note:</w:t>
      </w:r>
      <w:r w:rsidRPr="533C96B6" w:rsidR="533C96B6">
        <w:rPr>
          <w:rFonts w:ascii="Calibri" w:hAnsi="Calibri" w:eastAsia="Calibri" w:cs="Calibri"/>
          <w:noProof w:val="0"/>
          <w:sz w:val="22"/>
          <w:szCs w:val="22"/>
          <w:lang w:val="it-IT"/>
        </w:rPr>
        <w:t xml:space="preserve"> In some APIs, the Update operation may be used to create new entries as well. Basically, we would send our data, and if it does not exist, it would create it. For example, in the above example, even if an entry with a london city did not exist, it would create a new entry with the details we passed. In our example, however, this is not the case. Try to update a non-existing city and see what you would get.</w:t>
      </w:r>
    </w:p>
    <w:p xmlns:wp14="http://schemas.microsoft.com/office/word/2010/wordml" wp14:paraId="4715A7E9" wp14:textId="76FF1706"/>
    <w:p xmlns:wp14="http://schemas.microsoft.com/office/word/2010/wordml" w:rsidP="533C96B6" wp14:paraId="345A5963" wp14:textId="3DCC2A2E">
      <w:pPr>
        <w:pStyle w:val="Heading2"/>
      </w:pPr>
      <w:r w:rsidRPr="533C96B6" w:rsidR="533C96B6">
        <w:rPr>
          <w:rFonts w:ascii="Calibri" w:hAnsi="Calibri" w:eastAsia="Calibri" w:cs="Calibri"/>
          <w:noProof w:val="0"/>
          <w:sz w:val="22"/>
          <w:szCs w:val="22"/>
          <w:lang w:val="it-IT"/>
        </w:rPr>
        <w:t>DELETE</w:t>
      </w:r>
    </w:p>
    <w:p xmlns:wp14="http://schemas.microsoft.com/office/word/2010/wordml" w:rsidP="533C96B6" wp14:paraId="38417AB7" wp14:textId="4C310AD7">
      <w:pPr>
        <w:ind w:left="-20" w:right="-20"/>
      </w:pPr>
      <w:r w:rsidRPr="533C96B6" w:rsidR="533C96B6">
        <w:rPr>
          <w:rFonts w:ascii="Calibri" w:hAnsi="Calibri" w:eastAsia="Calibri" w:cs="Calibri"/>
          <w:noProof w:val="0"/>
          <w:sz w:val="22"/>
          <w:szCs w:val="22"/>
          <w:lang w:val="it-IT"/>
        </w:rPr>
        <w:t>Finally, let's try to delete a city, which is as easy as reading a city. We simply specify the city name for the API and use the HTTP DELETE method, and it would delete the entry, as follows:</w:t>
      </w:r>
    </w:p>
    <w:p xmlns:wp14="http://schemas.microsoft.com/office/word/2010/wordml" w:rsidP="533C96B6" wp14:paraId="15BFB97D" wp14:textId="05A73DA1">
      <w:pPr>
        <w:spacing w:line="240" w:lineRule="exact"/>
        <w:rPr>
          <w:rFonts w:ascii="Calibri" w:hAnsi="Calibri" w:eastAsia="Calibri" w:cs="Calibri"/>
          <w:noProof w:val="0"/>
          <w:sz w:val="22"/>
          <w:szCs w:val="22"/>
          <w:lang w:val="it-IT"/>
        </w:rPr>
      </w:pPr>
      <w:r w:rsidRPr="533C96B6" w:rsidR="533C96B6">
        <w:rPr>
          <w:rFonts w:ascii="Calibri" w:hAnsi="Calibri" w:eastAsia="Calibri" w:cs="Calibri"/>
          <w:noProof w:val="0"/>
          <w:sz w:val="22"/>
          <w:szCs w:val="22"/>
          <w:lang w:val="it-IT"/>
        </w:rPr>
        <w:t xml:space="preserve">yovecio@htb[/htb]$ curl -X DELETE </w:t>
      </w:r>
      <w:hyperlink>
        <w:r w:rsidRPr="533C96B6" w:rsidR="533C96B6">
          <w:rPr>
            <w:rStyle w:val="Hyperlink"/>
            <w:rFonts w:ascii="Calibri" w:hAnsi="Calibri" w:eastAsia="Calibri" w:cs="Calibri"/>
            <w:noProof w:val="0"/>
            <w:sz w:val="22"/>
            <w:szCs w:val="22"/>
            <w:lang w:val="it-IT"/>
          </w:rPr>
          <w:t>http://&lt;SERVER_IP&gt;:&lt;PORT&gt;/api.php/city/New_HTB_City</w:t>
        </w:r>
        <w:r>
          <w:br/>
        </w:r>
      </w:hyperlink>
    </w:p>
    <w:p xmlns:wp14="http://schemas.microsoft.com/office/word/2010/wordml" w:rsidP="533C96B6" wp14:paraId="408FDC58" wp14:textId="4DAFCC97">
      <w:pPr>
        <w:spacing w:line="240" w:lineRule="exact"/>
        <w:rPr>
          <w:rFonts w:ascii="Calibri" w:hAnsi="Calibri" w:eastAsia="Calibri" w:cs="Calibri"/>
          <w:noProof w:val="0"/>
          <w:sz w:val="22"/>
          <w:szCs w:val="22"/>
          <w:lang w:val="it-IT"/>
        </w:rPr>
      </w:pPr>
      <w:r w:rsidRPr="533C96B6" w:rsidR="533C96B6">
        <w:rPr>
          <w:rFonts w:ascii="Calibri" w:hAnsi="Calibri" w:eastAsia="Calibri" w:cs="Calibri"/>
          <w:noProof w:val="0"/>
          <w:sz w:val="22"/>
          <w:szCs w:val="22"/>
          <w:lang w:val="it-IT"/>
        </w:rPr>
        <w:t xml:space="preserve">yovecio@htb[/htb]$ curl -s </w:t>
      </w:r>
      <w:hyperlink>
        <w:r w:rsidRPr="533C96B6" w:rsidR="533C96B6">
          <w:rPr>
            <w:rStyle w:val="Hyperlink"/>
            <w:rFonts w:ascii="Calibri" w:hAnsi="Calibri" w:eastAsia="Calibri" w:cs="Calibri"/>
            <w:noProof w:val="0"/>
            <w:sz w:val="22"/>
            <w:szCs w:val="22"/>
            <w:lang w:val="it-IT"/>
          </w:rPr>
          <w:t>http://&lt;SERVER_IP&gt;:&lt;PORT&gt;/api.php/city/New_HTB_City</w:t>
        </w:r>
      </w:hyperlink>
      <w:r w:rsidRPr="533C96B6" w:rsidR="533C96B6">
        <w:rPr>
          <w:rFonts w:ascii="Calibri" w:hAnsi="Calibri" w:eastAsia="Calibri" w:cs="Calibri"/>
          <w:noProof w:val="0"/>
          <w:sz w:val="22"/>
          <w:szCs w:val="22"/>
          <w:lang w:val="it-IT"/>
        </w:rPr>
        <w:t xml:space="preserve"> | jq</w:t>
      </w:r>
      <w:r>
        <w:br/>
      </w:r>
      <w:r w:rsidRPr="533C96B6" w:rsidR="533C96B6">
        <w:rPr>
          <w:rFonts w:ascii="Calibri" w:hAnsi="Calibri" w:eastAsia="Calibri" w:cs="Calibri"/>
          <w:noProof w:val="0"/>
          <w:sz w:val="22"/>
          <w:szCs w:val="22"/>
          <w:lang w:val="it-IT"/>
        </w:rPr>
        <w:t>[]</w:t>
      </w:r>
      <w:r>
        <w:br/>
      </w:r>
    </w:p>
    <w:p xmlns:wp14="http://schemas.microsoft.com/office/word/2010/wordml" w:rsidP="533C96B6" wp14:paraId="16E37D77" wp14:textId="57BFE7A4">
      <w:pPr>
        <w:ind w:left="-20" w:right="-20"/>
      </w:pPr>
      <w:r w:rsidRPr="533C96B6" w:rsidR="533C96B6">
        <w:rPr>
          <w:rFonts w:ascii="Calibri" w:hAnsi="Calibri" w:eastAsia="Calibri" w:cs="Calibri"/>
          <w:noProof w:val="0"/>
          <w:sz w:val="22"/>
          <w:szCs w:val="22"/>
          <w:lang w:val="it-IT"/>
        </w:rPr>
        <w:t>As we can see, after we deleted New_HTB_City, we get an empty array when we try reading it, meaning it no longer exists.</w:t>
      </w:r>
    </w:p>
    <w:p xmlns:wp14="http://schemas.microsoft.com/office/word/2010/wordml" wp14:paraId="3D7BBFE3" wp14:textId="4FC388E9">
      <w:r w:rsidRPr="533C96B6" w:rsidR="533C96B6">
        <w:rPr>
          <w:rFonts w:ascii="Calibri" w:hAnsi="Calibri" w:eastAsia="Calibri" w:cs="Calibri"/>
          <w:b w:val="1"/>
          <w:bCs w:val="1"/>
          <w:noProof w:val="0"/>
          <w:sz w:val="22"/>
          <w:szCs w:val="22"/>
          <w:lang w:val="it-IT"/>
        </w:rPr>
        <w:t>Exercise:</w:t>
      </w:r>
      <w:r w:rsidRPr="533C96B6" w:rsidR="533C96B6">
        <w:rPr>
          <w:rFonts w:ascii="Calibri" w:hAnsi="Calibri" w:eastAsia="Calibri" w:cs="Calibri"/>
          <w:noProof w:val="0"/>
          <w:sz w:val="22"/>
          <w:szCs w:val="22"/>
          <w:lang w:val="it-IT"/>
        </w:rPr>
        <w:t xml:space="preserve"> Try to delete any of the cities you added earlier through POST requests, and then read all entries to confirm that they were successfully deleted.</w:t>
      </w:r>
    </w:p>
    <w:p xmlns:wp14="http://schemas.microsoft.com/office/word/2010/wordml" w:rsidP="533C96B6" wp14:paraId="2DC08235" wp14:textId="6F8D86EA">
      <w:pPr>
        <w:ind w:left="-20" w:right="-20"/>
      </w:pPr>
      <w:r w:rsidRPr="533C96B6" w:rsidR="533C96B6">
        <w:rPr>
          <w:rFonts w:ascii="Calibri" w:hAnsi="Calibri" w:eastAsia="Calibri" w:cs="Calibri"/>
          <w:noProof w:val="0"/>
          <w:sz w:val="22"/>
          <w:szCs w:val="22"/>
          <w:lang w:val="it-IT"/>
        </w:rPr>
        <w:t>With this, we are able to perform all 4 CRUD operations through cURL. In a real web application, such actions may not be allowed for all users, or it would be considered a vulnerability if anyone can modify or delete any entry. Each user would have certain privileges on what they can read or write, where write refers to adding, modifying, or deleting data. To authenticate our user to use the API, we would need to pass a cookie or an authorization header (e.g. JWT), as we did in an earlier section. Other than that, the operations are similar to what we practiced in this section.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0B0530"/>
    <w:rsid w:val="130B0530"/>
    <w:rsid w:val="533C96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0530"/>
  <w15:chartTrackingRefBased/>
  <w15:docId w15:val="{101BF78B-A497-41E9-91BE-A2AD36D032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cademy.hackthebox.com/module/details/75" TargetMode="External" Id="R177cc9e92f4442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2023-12-12T08:27:16.4692818Z</dcterms:created>
  <dcterms:modified xsi:type="dcterms:W3CDTF">2023-12-12T08:27:28.5291573Z</dcterms:modified>
  <dc:creator>Aleksandar Milosavljevic</dc:creator>
  <lastModifiedBy>Aleksandar Milosavljevic</lastModifiedBy>
</coreProperties>
</file>