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7389" w14:textId="0CA3B321" w:rsidR="008952AC" w:rsidRDefault="00000000">
      <w:pPr>
        <w:pStyle w:val="a"/>
        <w:numPr>
          <w:ilvl w:val="0"/>
          <w:numId w:val="0"/>
        </w:numPr>
      </w:pPr>
      <w:r>
        <w:t>㉠과 관련하여 윗글을 이해한 내용으로 적절하지 않은 것은?</w:t>
      </w:r>
    </w:p>
    <w:p w14:paraId="4F482EE7" w14:textId="77777777" w:rsidR="008952AC" w:rsidRDefault="00000000">
      <w:pPr>
        <w:pStyle w:val="aff4"/>
      </w:pPr>
      <w:r>
        <w:t>①</w:t>
      </w:r>
      <w:r>
        <w:t xml:space="preserve"> </w:t>
      </w:r>
      <w:proofErr w:type="spellStart"/>
      <w:r>
        <w:t>황상은</w:t>
      </w:r>
      <w:proofErr w:type="spellEnd"/>
      <w:r>
        <w:t xml:space="preserve"> ㉠의 심각성을 이전의 </w:t>
      </w:r>
      <w:r>
        <w:t>‘</w:t>
      </w:r>
      <w:r>
        <w:t>전장</w:t>
      </w:r>
      <w:r>
        <w:t>’</w:t>
      </w:r>
      <w:r>
        <w:t>과 비교하고, 그때의 경험에 근거하여 ㉠에 대한 대처 방안을 찾아낸다.</w:t>
      </w:r>
    </w:p>
    <w:p w14:paraId="1F3C2F7C" w14:textId="77777777" w:rsidR="008952AC" w:rsidRDefault="00000000">
      <w:pPr>
        <w:pStyle w:val="aff4"/>
      </w:pPr>
      <w:r>
        <w:t>②</w:t>
      </w:r>
      <w:r>
        <w:t xml:space="preserve"> 이우영은 ㉠의 해결을 위해 </w:t>
      </w:r>
      <w:r>
        <w:t>‘</w:t>
      </w:r>
      <w:r>
        <w:t>조정</w:t>
      </w:r>
      <w:r>
        <w:t>’</w:t>
      </w:r>
      <w:r>
        <w:t xml:space="preserve">에서 </w:t>
      </w:r>
      <w:proofErr w:type="spellStart"/>
      <w:r>
        <w:t>황상의</w:t>
      </w:r>
      <w:proofErr w:type="spellEnd"/>
      <w:r>
        <w:t xml:space="preserve"> 질문에 답하며 ㉠에 대처할 방안을 찾아 줄 지모 있는 인물을 거명한다.</w:t>
      </w:r>
    </w:p>
    <w:p w14:paraId="62F65A2C" w14:textId="77777777" w:rsidR="008952AC" w:rsidRDefault="00000000">
      <w:pPr>
        <w:pStyle w:val="aff4"/>
      </w:pPr>
      <w:r>
        <w:t>③</w:t>
      </w:r>
      <w:r>
        <w:t xml:space="preserve"> </w:t>
      </w:r>
      <w:proofErr w:type="spellStart"/>
      <w:r>
        <w:t>황상은</w:t>
      </w:r>
      <w:proofErr w:type="spellEnd"/>
      <w:r>
        <w:t xml:space="preserve"> ㉠의 여파가 미치지 않은 </w:t>
      </w:r>
      <w:r>
        <w:t>‘</w:t>
      </w:r>
      <w:r>
        <w:t>고향</w:t>
      </w:r>
      <w:r>
        <w:t>’</w:t>
      </w:r>
      <w:r>
        <w:t>에서 편안히 지내던 승상에게 ㉠으로 인한 위기 상황을 알린다.</w:t>
      </w:r>
    </w:p>
    <w:p w14:paraId="1FEE37AF" w14:textId="77777777" w:rsidR="008952AC" w:rsidRDefault="00000000">
      <w:pPr>
        <w:pStyle w:val="aff4"/>
      </w:pPr>
      <w:r>
        <w:t>④</w:t>
      </w:r>
      <w:r>
        <w:t xml:space="preserve"> 승상은 ㉠의 원흉인 아귀를 원이 </w:t>
      </w:r>
      <w:r>
        <w:t>‘</w:t>
      </w:r>
      <w:proofErr w:type="spellStart"/>
      <w:r>
        <w:t>철마산</w:t>
      </w:r>
      <w:proofErr w:type="spellEnd"/>
      <w:r>
        <w:t>’</w:t>
      </w:r>
      <w:r>
        <w:t>에서 본 것을 황상에게 아뢰고, ㉠을 해결할 단서를 제공할 인물을 천거한다.</w:t>
      </w:r>
    </w:p>
    <w:p w14:paraId="10DAE50E" w14:textId="77777777" w:rsidR="008952AC" w:rsidRDefault="00000000">
      <w:pPr>
        <w:pStyle w:val="aff4"/>
      </w:pPr>
      <w:r>
        <w:t>⑤</w:t>
      </w:r>
      <w:r>
        <w:t xml:space="preserve"> 원은 ㉠의 해결 방안을 떠올리고, </w:t>
      </w:r>
      <w:r>
        <w:t>‘</w:t>
      </w:r>
      <w:proofErr w:type="spellStart"/>
      <w:r>
        <w:t>협실</w:t>
      </w:r>
      <w:proofErr w:type="spellEnd"/>
      <w:r>
        <w:t>’</w:t>
      </w:r>
      <w:r>
        <w:t>에서 공주를 만나 ㉠을 해결할 수 있는 기회가 왔음을 알게 된다.</w:t>
      </w:r>
    </w:p>
    <w:sectPr w:rsidR="008952A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1F0"/>
    <w:multiLevelType w:val="multilevel"/>
    <w:tmpl w:val="375879A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54DDE"/>
    <w:multiLevelType w:val="multilevel"/>
    <w:tmpl w:val="ED4C2DD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D5520C"/>
    <w:multiLevelType w:val="multilevel"/>
    <w:tmpl w:val="B5A278B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691135"/>
    <w:multiLevelType w:val="multilevel"/>
    <w:tmpl w:val="C734AE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641E3A"/>
    <w:multiLevelType w:val="multilevel"/>
    <w:tmpl w:val="9ADA1EA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8177EA"/>
    <w:multiLevelType w:val="multilevel"/>
    <w:tmpl w:val="3E64FF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9B3E27"/>
    <w:multiLevelType w:val="multilevel"/>
    <w:tmpl w:val="555895F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3A37BD"/>
    <w:multiLevelType w:val="multilevel"/>
    <w:tmpl w:val="11FC518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E906AF"/>
    <w:multiLevelType w:val="multilevel"/>
    <w:tmpl w:val="3646AE4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5A1987"/>
    <w:multiLevelType w:val="multilevel"/>
    <w:tmpl w:val="E8BC017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2E6B1A"/>
    <w:multiLevelType w:val="multilevel"/>
    <w:tmpl w:val="10AE4C8A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4944A4"/>
    <w:multiLevelType w:val="multilevel"/>
    <w:tmpl w:val="2C6812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FE6BED"/>
    <w:multiLevelType w:val="multilevel"/>
    <w:tmpl w:val="55A4FCF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32318">
    <w:abstractNumId w:val="3"/>
  </w:num>
  <w:num w:numId="2" w16cid:durableId="1215774061">
    <w:abstractNumId w:val="2"/>
  </w:num>
  <w:num w:numId="3" w16cid:durableId="197163634">
    <w:abstractNumId w:val="8"/>
  </w:num>
  <w:num w:numId="4" w16cid:durableId="733351457">
    <w:abstractNumId w:val="12"/>
  </w:num>
  <w:num w:numId="5" w16cid:durableId="1411125206">
    <w:abstractNumId w:val="7"/>
  </w:num>
  <w:num w:numId="6" w16cid:durableId="488986627">
    <w:abstractNumId w:val="1"/>
  </w:num>
  <w:num w:numId="7" w16cid:durableId="926229828">
    <w:abstractNumId w:val="0"/>
  </w:num>
  <w:num w:numId="8" w16cid:durableId="1332412530">
    <w:abstractNumId w:val="9"/>
  </w:num>
  <w:num w:numId="9" w16cid:durableId="26876525">
    <w:abstractNumId w:val="6"/>
  </w:num>
  <w:num w:numId="10" w16cid:durableId="83844326">
    <w:abstractNumId w:val="4"/>
  </w:num>
  <w:num w:numId="11" w16cid:durableId="452409309">
    <w:abstractNumId w:val="10"/>
  </w:num>
  <w:num w:numId="12" w16cid:durableId="175463028">
    <w:abstractNumId w:val="5"/>
  </w:num>
  <w:num w:numId="13" w16cid:durableId="1684429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2AC"/>
    <w:rsid w:val="00434959"/>
    <w:rsid w:val="008952AC"/>
    <w:rsid w:val="00A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558D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2025-10-09T18:07:00Z</dcterms:created>
  <dcterms:modified xsi:type="dcterms:W3CDTF">2025-10-09T18:48:00Z</dcterms:modified>
</cp:coreProperties>
</file>