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CC7D" w14:textId="348409A6" w:rsidR="00141493" w:rsidRPr="00DA1514" w:rsidRDefault="00C66650" w:rsidP="00DA1514">
      <w:pPr>
        <w:pStyle w:val="aa"/>
        <w:rPr>
          <w:rFonts w:hint="eastAsia"/>
        </w:rPr>
      </w:pPr>
      <w:r>
        <w:t xml:space="preserve">윗글의 내용과 일치하지 </w:t>
      </w:r>
      <w:r w:rsidRPr="00C66650">
        <w:rPr>
          <w:u w:val="single"/>
        </w:rPr>
        <w:t>않는</w:t>
      </w:r>
      <w:r>
        <w:t xml:space="preserve"> 것은?</w:t>
      </w:r>
    </w:p>
    <w:p w14:paraId="398D4C0B" w14:textId="133A1D98" w:rsidR="00A468A9" w:rsidRPr="00A468A9" w:rsidRDefault="00DA1514" w:rsidP="00A468A9">
      <w:pPr>
        <w:pStyle w:val="afa"/>
      </w:pPr>
      <w:r w:rsidRPr="00A468A9">
        <w:rPr>
          <w:rFonts w:ascii="Cambria Math" w:hAnsi="Cambria Math" w:cs="Cambria Math"/>
        </w:rPr>
        <w:t>①</w:t>
      </w:r>
      <w:r w:rsidRPr="00A468A9">
        <w:t xml:space="preserve"> </w:t>
      </w:r>
      <w:r w:rsidR="00A468A9" w:rsidRPr="00A468A9">
        <w:t xml:space="preserve">재생 에너지는 탄소 배출 없이 수소를 생산하기 위한 </w:t>
      </w:r>
      <w:r w:rsidR="00A468A9" w:rsidRPr="00A468A9">
        <w:rPr>
          <w:rFonts w:hint="eastAsia"/>
        </w:rPr>
        <w:t>에너지원</w:t>
      </w:r>
      <w:r w:rsidR="00A468A9" w:rsidRPr="00A468A9">
        <w:t>으로</w:t>
      </w:r>
      <w:r w:rsidR="00A468A9" w:rsidRPr="00A468A9">
        <w:t xml:space="preserve"> 사용될 수 있다.</w:t>
      </w:r>
    </w:p>
    <w:p w14:paraId="7CAB1889" w14:textId="77777777" w:rsidR="00A468A9" w:rsidRPr="00A468A9" w:rsidRDefault="00A468A9" w:rsidP="00A468A9">
      <w:pPr>
        <w:pStyle w:val="afa"/>
      </w:pPr>
      <w:r w:rsidRPr="00A468A9">
        <w:rPr>
          <w:rFonts w:ascii="Cambria Math" w:hAnsi="Cambria Math" w:cs="Cambria Math"/>
        </w:rPr>
        <w:t>②</w:t>
      </w:r>
      <w:r w:rsidRPr="00A468A9">
        <w:t xml:space="preserve"> MCH는 휘발유와 유사한 취급 안전성을 갖는다.</w:t>
      </w:r>
    </w:p>
    <w:p w14:paraId="4AD9381B" w14:textId="77777777" w:rsidR="00A468A9" w:rsidRPr="00A468A9" w:rsidRDefault="00A468A9" w:rsidP="00A468A9">
      <w:pPr>
        <w:pStyle w:val="afa"/>
      </w:pPr>
      <w:r w:rsidRPr="00A468A9">
        <w:rPr>
          <w:rFonts w:ascii="Cambria Math" w:hAnsi="Cambria Math" w:cs="Cambria Math"/>
        </w:rPr>
        <w:t>③</w:t>
      </w:r>
      <w:r w:rsidRPr="00A468A9">
        <w:t xml:space="preserve"> 광분해 방식으로 암모니아를 질소 기체와 수소 기체로 분해할 수 있다.</w:t>
      </w:r>
    </w:p>
    <w:p w14:paraId="0A4A32DD" w14:textId="77777777" w:rsidR="00A468A9" w:rsidRPr="00A468A9" w:rsidRDefault="00A468A9" w:rsidP="00A468A9">
      <w:pPr>
        <w:pStyle w:val="afa"/>
      </w:pPr>
      <w:r w:rsidRPr="00A468A9">
        <w:rPr>
          <w:rFonts w:ascii="Cambria Math" w:hAnsi="Cambria Math" w:cs="Cambria Math"/>
        </w:rPr>
        <w:t>④</w:t>
      </w:r>
      <w:r w:rsidRPr="00A468A9">
        <w:t xml:space="preserve"> 수소 연료 전지에 공급되는 물질은 수소와 산소이다.</w:t>
      </w:r>
    </w:p>
    <w:p w14:paraId="7D6DEBB4" w14:textId="5B8DED99" w:rsidR="00081035" w:rsidRPr="00A468A9" w:rsidRDefault="00A468A9" w:rsidP="00A468A9">
      <w:pPr>
        <w:pStyle w:val="afa"/>
      </w:pPr>
      <w:r w:rsidRPr="00A468A9">
        <w:rPr>
          <w:rFonts w:ascii="Cambria Math" w:hAnsi="Cambria Math" w:cs="Cambria Math"/>
        </w:rPr>
        <w:t>⑤</w:t>
      </w:r>
      <w:r w:rsidRPr="00A468A9">
        <w:t xml:space="preserve"> 수소 연료 전지에서 수소 이온은 전자와 마찬가지로 도선을 통해 이동한다.</w:t>
      </w:r>
    </w:p>
    <w:sectPr w:rsidR="00081035" w:rsidRPr="00A468A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5BA83" w14:textId="77777777" w:rsidR="00C06E18" w:rsidRDefault="00C06E18" w:rsidP="00D4724C">
      <w:r>
        <w:separator/>
      </w:r>
    </w:p>
  </w:endnote>
  <w:endnote w:type="continuationSeparator" w:id="0">
    <w:p w14:paraId="2ACEBDFC" w14:textId="77777777" w:rsidR="00C06E18" w:rsidRDefault="00C06E18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75FC7" w14:textId="77777777" w:rsidR="00C06E18" w:rsidRDefault="00C06E18" w:rsidP="00D4724C">
      <w:r>
        <w:separator/>
      </w:r>
    </w:p>
  </w:footnote>
  <w:footnote w:type="continuationSeparator" w:id="0">
    <w:p w14:paraId="1D54FAF5" w14:textId="77777777" w:rsidR="00C06E18" w:rsidRDefault="00C06E18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2D50B0"/>
    <w:rsid w:val="002F0D15"/>
    <w:rsid w:val="00305FCB"/>
    <w:rsid w:val="003C5277"/>
    <w:rsid w:val="003D4479"/>
    <w:rsid w:val="006D637D"/>
    <w:rsid w:val="006F6B9A"/>
    <w:rsid w:val="00747825"/>
    <w:rsid w:val="00784D3A"/>
    <w:rsid w:val="008E1678"/>
    <w:rsid w:val="00917151"/>
    <w:rsid w:val="009B6C3D"/>
    <w:rsid w:val="00A04D08"/>
    <w:rsid w:val="00A23531"/>
    <w:rsid w:val="00A468A9"/>
    <w:rsid w:val="00A52A38"/>
    <w:rsid w:val="00C06E18"/>
    <w:rsid w:val="00C66650"/>
    <w:rsid w:val="00D4724C"/>
    <w:rsid w:val="00DA1514"/>
    <w:rsid w:val="00E109E8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2025-09-27T02:19:00Z</dcterms:created>
  <dcterms:modified xsi:type="dcterms:W3CDTF">2025-09-27T02:19:00Z</dcterms:modified>
</cp:coreProperties>
</file>